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390C2" w14:textId="77777777" w:rsidR="008A7522" w:rsidRDefault="008A7522">
      <w:bookmarkStart w:id="0" w:name="_heading=h.frqkwurw1ex0" w:colFirst="0" w:colLast="0"/>
      <w:bookmarkEnd w:id="0"/>
    </w:p>
    <w:p w14:paraId="3FE53E1D" w14:textId="77777777" w:rsidR="008A7522" w:rsidRDefault="00000000">
      <w:pPr>
        <w:spacing w:before="1" w:after="0" w:line="240" w:lineRule="auto"/>
        <w:ind w:left="201"/>
        <w:jc w:val="both"/>
        <w:rPr>
          <w:rFonts w:ascii="Times New Roman" w:eastAsia="Times New Roman" w:hAnsi="Times New Roman" w:cs="Times New Roman"/>
          <w:b/>
          <w:sz w:val="24"/>
          <w:szCs w:val="24"/>
        </w:rPr>
      </w:pPr>
      <w:bookmarkStart w:id="1" w:name="_heading=h.3w4wldwz1iga" w:colFirst="0" w:colLast="0"/>
      <w:bookmarkEnd w:id="1"/>
      <w:r>
        <w:rPr>
          <w:rFonts w:ascii="Times New Roman" w:eastAsia="Times New Roman" w:hAnsi="Times New Roman" w:cs="Times New Roman"/>
          <w:b/>
          <w:sz w:val="24"/>
          <w:szCs w:val="24"/>
        </w:rPr>
        <w:t xml:space="preserve">Program formare: </w:t>
      </w:r>
      <w:r>
        <w:rPr>
          <w:rFonts w:ascii="Times New Roman" w:eastAsia="Times New Roman" w:hAnsi="Times New Roman" w:cs="Times New Roman"/>
          <w:b/>
          <w:i/>
          <w:sz w:val="24"/>
          <w:szCs w:val="24"/>
        </w:rPr>
        <w:t>EDIS-PED: Ecosistem digital pentru învățare sustenabilă cu resurse și practici educaționale deschise</w:t>
      </w:r>
      <w:r>
        <w:rPr>
          <w:rFonts w:ascii="Times New Roman" w:eastAsia="Times New Roman" w:hAnsi="Times New Roman" w:cs="Times New Roman"/>
          <w:b/>
          <w:sz w:val="24"/>
          <w:szCs w:val="24"/>
        </w:rPr>
        <w:t>, Categorie: 1a, Domeniu tematic: 6 - Competențe TIC/digitale, acreditat prin OMEC nr. 3216/3.02.2025</w:t>
      </w:r>
    </w:p>
    <w:p w14:paraId="588CBDFE" w14:textId="77777777" w:rsidR="008A7522" w:rsidRDefault="00000000">
      <w:pPr>
        <w:spacing w:after="0" w:line="240" w:lineRule="auto"/>
        <w:ind w:left="20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Furnizor program formare: Colegiul Național Pedagogic ,,Constantin Brătescu’’ Constanța</w:t>
      </w:r>
    </w:p>
    <w:p w14:paraId="2A61A2D9" w14:textId="77777777" w:rsidR="008A7522" w:rsidRDefault="00000000">
      <w:pPr>
        <w:spacing w:after="0" w:line="240" w:lineRule="auto"/>
        <w:ind w:left="20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Seria: 1</w:t>
      </w:r>
    </w:p>
    <w:p w14:paraId="7EB1360C" w14:textId="49134FB3" w:rsidR="008A7522" w:rsidRDefault="00000000">
      <w:pPr>
        <w:spacing w:after="0" w:line="240" w:lineRule="auto"/>
        <w:ind w:left="20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Grupa: </w:t>
      </w:r>
      <w:r w:rsidR="00691354">
        <w:rPr>
          <w:rFonts w:ascii="Times New Roman" w:eastAsia="Times New Roman" w:hAnsi="Times New Roman" w:cs="Times New Roman"/>
          <w:b/>
          <w:sz w:val="24"/>
          <w:szCs w:val="24"/>
        </w:rPr>
        <w:t>1</w:t>
      </w:r>
    </w:p>
    <w:p w14:paraId="6F7354AE" w14:textId="77777777" w:rsidR="008A7522" w:rsidRDefault="00000000">
      <w:pPr>
        <w:spacing w:after="0" w:line="240" w:lineRule="auto"/>
        <w:ind w:firstLine="206"/>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Perioada formării: 24 martie – 16 mai 2025   </w:t>
      </w:r>
    </w:p>
    <w:p w14:paraId="36848DD3" w14:textId="718F974E" w:rsidR="008A7522" w:rsidRDefault="00000000">
      <w:pPr>
        <w:spacing w:after="0" w:line="240" w:lineRule="auto"/>
        <w:ind w:firstLine="206"/>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Data evaluării finale: </w:t>
      </w:r>
      <w:r w:rsidR="00691354">
        <w:rPr>
          <w:rFonts w:ascii="Times New Roman" w:eastAsia="Times New Roman" w:hAnsi="Times New Roman" w:cs="Times New Roman"/>
          <w:b/>
          <w:sz w:val="24"/>
          <w:szCs w:val="24"/>
        </w:rPr>
        <w:t>10</w:t>
      </w:r>
      <w:r w:rsidR="0055193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iunie 2025       </w:t>
      </w:r>
    </w:p>
    <w:p w14:paraId="16419FD0" w14:textId="77777777" w:rsidR="008A7522" w:rsidRDefault="008A7522">
      <w:pPr>
        <w:spacing w:after="0" w:line="240" w:lineRule="auto"/>
        <w:rPr>
          <w:b/>
          <w:sz w:val="24"/>
          <w:szCs w:val="24"/>
        </w:rPr>
      </w:pPr>
    </w:p>
    <w:p w14:paraId="6E9C9EF7" w14:textId="77777777" w:rsidR="008A7522" w:rsidRDefault="008A7522">
      <w:pPr>
        <w:spacing w:after="0" w:line="240" w:lineRule="auto"/>
        <w:rPr>
          <w:sz w:val="24"/>
          <w:szCs w:val="24"/>
        </w:rPr>
      </w:pPr>
    </w:p>
    <w:p w14:paraId="098B509C" w14:textId="77777777" w:rsidR="008A7522" w:rsidRDefault="008A7522">
      <w:pPr>
        <w:spacing w:after="0" w:line="240" w:lineRule="auto"/>
        <w:jc w:val="center"/>
        <w:rPr>
          <w:b/>
          <w:i/>
          <w:sz w:val="32"/>
          <w:szCs w:val="32"/>
        </w:rPr>
      </w:pPr>
    </w:p>
    <w:p w14:paraId="40A03349" w14:textId="77777777" w:rsidR="008A7522" w:rsidRDefault="008A7522">
      <w:pPr>
        <w:spacing w:after="0" w:line="240" w:lineRule="auto"/>
        <w:jc w:val="center"/>
        <w:rPr>
          <w:rFonts w:ascii="Trebuchet MS" w:eastAsia="Trebuchet MS" w:hAnsi="Trebuchet MS" w:cs="Trebuchet MS"/>
          <w:b/>
        </w:rPr>
      </w:pPr>
    </w:p>
    <w:p w14:paraId="5CDC3D5A" w14:textId="77777777" w:rsidR="008A7522" w:rsidRDefault="008A7522">
      <w:pPr>
        <w:spacing w:after="0" w:line="240" w:lineRule="auto"/>
        <w:jc w:val="center"/>
        <w:rPr>
          <w:rFonts w:ascii="Trebuchet MS" w:eastAsia="Trebuchet MS" w:hAnsi="Trebuchet MS" w:cs="Trebuchet MS"/>
          <w:b/>
        </w:rPr>
      </w:pPr>
    </w:p>
    <w:p w14:paraId="082A8AA1" w14:textId="77777777" w:rsidR="008A7522" w:rsidRDefault="00000000">
      <w:pPr>
        <w:spacing w:after="0" w:line="240" w:lineRule="auto"/>
        <w:jc w:val="center"/>
        <w:rPr>
          <w:rFonts w:ascii="Times New Roman" w:eastAsia="Times New Roman" w:hAnsi="Times New Roman" w:cs="Times New Roman"/>
          <w:b/>
          <w:i/>
          <w:color w:val="4472C4"/>
          <w:sz w:val="40"/>
          <w:szCs w:val="40"/>
        </w:rPr>
      </w:pPr>
      <w:r>
        <w:rPr>
          <w:rFonts w:ascii="Times New Roman" w:eastAsia="Times New Roman" w:hAnsi="Times New Roman" w:cs="Times New Roman"/>
          <w:b/>
          <w:i/>
          <w:color w:val="4472C4"/>
          <w:sz w:val="40"/>
          <w:szCs w:val="40"/>
        </w:rPr>
        <w:t xml:space="preserve">Portofoliu </w:t>
      </w:r>
    </w:p>
    <w:p w14:paraId="6314E94D" w14:textId="77777777" w:rsidR="008A7522" w:rsidRDefault="00000000">
      <w:pPr>
        <w:spacing w:after="0" w:line="240" w:lineRule="auto"/>
        <w:jc w:val="center"/>
        <w:rPr>
          <w:rFonts w:ascii="Times New Roman" w:eastAsia="Times New Roman" w:hAnsi="Times New Roman" w:cs="Times New Roman"/>
          <w:b/>
          <w:i/>
          <w:color w:val="4472C4"/>
          <w:sz w:val="40"/>
          <w:szCs w:val="40"/>
        </w:rPr>
      </w:pPr>
      <w:r>
        <w:rPr>
          <w:rFonts w:ascii="Times New Roman" w:eastAsia="Times New Roman" w:hAnsi="Times New Roman" w:cs="Times New Roman"/>
          <w:b/>
          <w:i/>
          <w:color w:val="4472C4"/>
          <w:sz w:val="40"/>
          <w:szCs w:val="40"/>
        </w:rPr>
        <w:t>pentru dezvoltare profesională continuă</w:t>
      </w:r>
    </w:p>
    <w:p w14:paraId="34470C42" w14:textId="77777777" w:rsidR="008A7522" w:rsidRDefault="008A7522">
      <w:pPr>
        <w:spacing w:after="0" w:line="240" w:lineRule="auto"/>
        <w:jc w:val="center"/>
        <w:rPr>
          <w:rFonts w:ascii="Trebuchet MS" w:eastAsia="Trebuchet MS" w:hAnsi="Trebuchet MS" w:cs="Trebuchet MS"/>
          <w:b/>
          <w:sz w:val="40"/>
          <w:szCs w:val="40"/>
        </w:rPr>
      </w:pPr>
    </w:p>
    <w:p w14:paraId="24AE1F4A" w14:textId="77777777" w:rsidR="008A7522" w:rsidRDefault="008A7522">
      <w:pPr>
        <w:spacing w:after="0" w:line="240" w:lineRule="auto"/>
        <w:rPr>
          <w:rFonts w:ascii="Trebuchet MS" w:eastAsia="Trebuchet MS" w:hAnsi="Trebuchet MS" w:cs="Trebuchet MS"/>
          <w:b/>
        </w:rPr>
      </w:pPr>
    </w:p>
    <w:p w14:paraId="46F30F28" w14:textId="77777777" w:rsidR="008A7522" w:rsidRDefault="008A7522">
      <w:pPr>
        <w:spacing w:after="0" w:line="240" w:lineRule="auto"/>
        <w:rPr>
          <w:rFonts w:ascii="Trebuchet MS" w:eastAsia="Trebuchet MS" w:hAnsi="Trebuchet MS" w:cs="Trebuchet MS"/>
          <w:b/>
        </w:rPr>
      </w:pPr>
    </w:p>
    <w:p w14:paraId="759950FD" w14:textId="77777777" w:rsidR="008A7522" w:rsidRDefault="008A7522">
      <w:pPr>
        <w:spacing w:after="0" w:line="240" w:lineRule="auto"/>
        <w:rPr>
          <w:rFonts w:ascii="Trebuchet MS" w:eastAsia="Trebuchet MS" w:hAnsi="Trebuchet MS" w:cs="Trebuchet MS"/>
          <w:b/>
        </w:rPr>
      </w:pPr>
    </w:p>
    <w:p w14:paraId="15C4E37D" w14:textId="77777777" w:rsidR="008A7522" w:rsidRDefault="008A7522">
      <w:pPr>
        <w:spacing w:after="0" w:line="240" w:lineRule="auto"/>
        <w:rPr>
          <w:rFonts w:ascii="Trebuchet MS" w:eastAsia="Trebuchet MS" w:hAnsi="Trebuchet MS" w:cs="Trebuchet MS"/>
          <w:b/>
        </w:rPr>
      </w:pPr>
    </w:p>
    <w:p w14:paraId="3D57E357" w14:textId="77777777" w:rsidR="008A7522" w:rsidRDefault="008A7522">
      <w:pPr>
        <w:spacing w:after="0" w:line="240" w:lineRule="auto"/>
        <w:rPr>
          <w:rFonts w:ascii="Trebuchet MS" w:eastAsia="Trebuchet MS" w:hAnsi="Trebuchet MS" w:cs="Trebuchet MS"/>
          <w:b/>
        </w:rPr>
      </w:pPr>
    </w:p>
    <w:p w14:paraId="6FB94B88" w14:textId="77777777" w:rsidR="008A7522" w:rsidRDefault="008A7522">
      <w:pPr>
        <w:spacing w:after="0" w:line="240" w:lineRule="auto"/>
        <w:rPr>
          <w:rFonts w:ascii="Times New Roman" w:eastAsia="Times New Roman" w:hAnsi="Times New Roman" w:cs="Times New Roman"/>
          <w:b/>
          <w:sz w:val="28"/>
          <w:szCs w:val="28"/>
        </w:rPr>
      </w:pPr>
    </w:p>
    <w:p w14:paraId="329392D3" w14:textId="631A09E5" w:rsidR="008A7522" w:rsidRPr="0055193D" w:rsidRDefault="00000000" w:rsidP="0055193D">
      <w:pPr>
        <w:spacing w:after="0" w:line="360" w:lineRule="auto"/>
        <w:contextualSpacing/>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 xml:space="preserve">Nume și prenume cursant: </w:t>
      </w:r>
      <w:r w:rsidR="0055193D">
        <w:rPr>
          <w:rFonts w:ascii="Times New Roman" w:eastAsia="Times New Roman" w:hAnsi="Times New Roman" w:cs="Times New Roman"/>
          <w:b/>
          <w:bCs/>
          <w:sz w:val="28"/>
          <w:szCs w:val="28"/>
        </w:rPr>
        <w:t>Răsleanu Daniela</w:t>
      </w:r>
    </w:p>
    <w:p w14:paraId="62746A36" w14:textId="1C94CA37" w:rsidR="008A7522" w:rsidRDefault="00000000">
      <w:pPr>
        <w:spacing w:after="0" w:line="360" w:lineRule="auto"/>
        <w:ind w:left="851" w:hanging="850"/>
        <w:rPr>
          <w:rFonts w:ascii="Times New Roman" w:eastAsia="Times New Roman" w:hAnsi="Times New Roman" w:cs="Times New Roman"/>
          <w:b/>
          <w:sz w:val="28"/>
          <w:szCs w:val="28"/>
        </w:rPr>
      </w:pPr>
      <w:r>
        <w:rPr>
          <w:rFonts w:ascii="Times New Roman" w:eastAsia="Times New Roman" w:hAnsi="Times New Roman" w:cs="Times New Roman"/>
          <w:b/>
          <w:sz w:val="28"/>
          <w:szCs w:val="28"/>
        </w:rPr>
        <w:t>Unitatea de învățământ:</w:t>
      </w:r>
      <w:r w:rsidR="0055193D">
        <w:rPr>
          <w:rFonts w:ascii="Times New Roman" w:eastAsia="Times New Roman" w:hAnsi="Times New Roman" w:cs="Times New Roman"/>
          <w:b/>
          <w:sz w:val="28"/>
          <w:szCs w:val="28"/>
        </w:rPr>
        <w:t xml:space="preserve"> Ș</w:t>
      </w:r>
      <w:r w:rsidR="004A4C11">
        <w:rPr>
          <w:rFonts w:ascii="Times New Roman" w:eastAsia="Times New Roman" w:hAnsi="Times New Roman" w:cs="Times New Roman"/>
          <w:b/>
          <w:sz w:val="28"/>
          <w:szCs w:val="28"/>
        </w:rPr>
        <w:t xml:space="preserve">coala Gimnazială nr. </w:t>
      </w:r>
      <w:r w:rsidR="0055193D">
        <w:rPr>
          <w:rFonts w:ascii="Times New Roman" w:eastAsia="Times New Roman" w:hAnsi="Times New Roman" w:cs="Times New Roman"/>
          <w:b/>
          <w:sz w:val="28"/>
          <w:szCs w:val="28"/>
        </w:rPr>
        <w:t xml:space="preserve">29 „Mihai </w:t>
      </w:r>
      <w:r w:rsidR="00691354">
        <w:rPr>
          <w:rFonts w:ascii="Times New Roman" w:eastAsia="Times New Roman" w:hAnsi="Times New Roman" w:cs="Times New Roman"/>
          <w:b/>
          <w:sz w:val="28"/>
          <w:szCs w:val="28"/>
        </w:rPr>
        <w:t>V</w:t>
      </w:r>
      <w:r w:rsidR="0055193D">
        <w:rPr>
          <w:rFonts w:ascii="Times New Roman" w:eastAsia="Times New Roman" w:hAnsi="Times New Roman" w:cs="Times New Roman"/>
          <w:b/>
          <w:sz w:val="28"/>
          <w:szCs w:val="28"/>
        </w:rPr>
        <w:t xml:space="preserve">iteazul” </w:t>
      </w:r>
    </w:p>
    <w:p w14:paraId="271B9759" w14:textId="7E0A1023" w:rsidR="008A7522" w:rsidRDefault="00000000">
      <w:pPr>
        <w:spacing w:after="0" w:line="360" w:lineRule="auto"/>
        <w:ind w:left="851" w:hanging="85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Localitatea/Județul: </w:t>
      </w:r>
      <w:r w:rsidR="0055193D">
        <w:rPr>
          <w:rFonts w:ascii="Times New Roman" w:eastAsia="Times New Roman" w:hAnsi="Times New Roman" w:cs="Times New Roman"/>
          <w:b/>
          <w:sz w:val="28"/>
          <w:szCs w:val="28"/>
        </w:rPr>
        <w:t xml:space="preserve">Constanța/Constanța </w:t>
      </w:r>
    </w:p>
    <w:p w14:paraId="688A033A" w14:textId="77777777" w:rsidR="008A7522" w:rsidRDefault="008A7522">
      <w:pPr>
        <w:spacing w:after="0" w:line="360" w:lineRule="auto"/>
        <w:ind w:firstLine="708"/>
        <w:rPr>
          <w:rFonts w:ascii="Times New Roman" w:eastAsia="Times New Roman" w:hAnsi="Times New Roman" w:cs="Times New Roman"/>
          <w:b/>
          <w:sz w:val="28"/>
          <w:szCs w:val="28"/>
        </w:rPr>
      </w:pPr>
    </w:p>
    <w:p w14:paraId="11AAB65E" w14:textId="77777777" w:rsidR="008A7522" w:rsidRDefault="00000000">
      <w:pPr>
        <w:tabs>
          <w:tab w:val="left" w:pos="7692"/>
        </w:tabs>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t>Formabil:</w:t>
      </w:r>
    </w:p>
    <w:p w14:paraId="21449DF8" w14:textId="689B0BEF" w:rsidR="008A7522" w:rsidRDefault="00691354">
      <w:pPr>
        <w:spacing w:after="0" w:line="360" w:lineRule="auto"/>
        <w:jc w:val="right"/>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 xml:space="preserve">Prof. </w:t>
      </w:r>
      <w:r w:rsidR="0055193D">
        <w:rPr>
          <w:rFonts w:ascii="Times New Roman" w:eastAsia="Times New Roman" w:hAnsi="Times New Roman" w:cs="Times New Roman"/>
          <w:b/>
          <w:bCs/>
          <w:sz w:val="28"/>
          <w:szCs w:val="28"/>
        </w:rPr>
        <w:t xml:space="preserve">Daniela Răsleanu </w:t>
      </w:r>
    </w:p>
    <w:p w14:paraId="606CF481" w14:textId="77777777" w:rsidR="008A7522" w:rsidRDefault="00000000">
      <w:pPr>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Formatori:</w:t>
      </w:r>
    </w:p>
    <w:p w14:paraId="4E1CB539" w14:textId="06050F10" w:rsidR="00691354" w:rsidRPr="00691354" w:rsidRDefault="00691354" w:rsidP="00691354">
      <w:pPr>
        <w:pStyle w:val="BodyText"/>
        <w:spacing w:line="360" w:lineRule="auto"/>
        <w:ind w:right="707"/>
        <w:rPr>
          <w:rFonts w:ascii="Times New Roman" w:hAnsi="Times New Roman" w:cs="Times New Roman"/>
          <w:b/>
          <w:bCs/>
          <w:sz w:val="28"/>
        </w:rPr>
      </w:pPr>
      <w:r w:rsidRPr="00691354">
        <w:rPr>
          <w:rFonts w:ascii="Times New Roman" w:hAnsi="Times New Roman" w:cs="Times New Roman"/>
          <w:b/>
          <w:bCs/>
          <w:sz w:val="28"/>
        </w:rPr>
        <w:t>Prof. Iudit</w:t>
      </w:r>
      <w:r w:rsidR="009D4CE4">
        <w:rPr>
          <w:rFonts w:ascii="Times New Roman" w:hAnsi="Times New Roman" w:cs="Times New Roman"/>
          <w:b/>
          <w:bCs/>
          <w:sz w:val="28"/>
        </w:rPr>
        <w:t xml:space="preserve"> – </w:t>
      </w:r>
      <w:r w:rsidRPr="00691354">
        <w:rPr>
          <w:rFonts w:ascii="Times New Roman" w:hAnsi="Times New Roman" w:cs="Times New Roman"/>
          <w:b/>
          <w:bCs/>
          <w:sz w:val="28"/>
        </w:rPr>
        <w:t>Alexandra</w:t>
      </w:r>
      <w:r w:rsidR="009D4CE4">
        <w:rPr>
          <w:rFonts w:ascii="Times New Roman" w:hAnsi="Times New Roman" w:cs="Times New Roman"/>
          <w:b/>
          <w:bCs/>
          <w:sz w:val="28"/>
        </w:rPr>
        <w:t xml:space="preserve"> </w:t>
      </w:r>
      <w:r w:rsidRPr="00691354">
        <w:rPr>
          <w:rFonts w:ascii="Times New Roman" w:hAnsi="Times New Roman" w:cs="Times New Roman"/>
          <w:b/>
          <w:bCs/>
          <w:sz w:val="28"/>
        </w:rPr>
        <w:t>MOISE</w:t>
      </w:r>
    </w:p>
    <w:p w14:paraId="0C8C29F7" w14:textId="200710A8" w:rsidR="00DF6CA3" w:rsidRDefault="00691354" w:rsidP="00691354">
      <w:pPr>
        <w:pStyle w:val="BodyText"/>
        <w:spacing w:line="360" w:lineRule="auto"/>
        <w:ind w:right="707"/>
        <w:rPr>
          <w:rFonts w:ascii="Times New Roman" w:hAnsi="Times New Roman" w:cs="Times New Roman"/>
          <w:b/>
          <w:bCs/>
          <w:sz w:val="28"/>
        </w:rPr>
      </w:pPr>
      <w:r w:rsidRPr="00691354">
        <w:rPr>
          <w:rFonts w:ascii="Times New Roman" w:hAnsi="Times New Roman" w:cs="Times New Roman"/>
          <w:b/>
          <w:bCs/>
          <w:sz w:val="28"/>
        </w:rPr>
        <w:t>Prof. Adriana BUCIOC</w:t>
      </w:r>
    </w:p>
    <w:p w14:paraId="597413A4" w14:textId="77777777" w:rsidR="00691354" w:rsidRDefault="00691354" w:rsidP="00691354">
      <w:pPr>
        <w:pStyle w:val="BodyText"/>
        <w:spacing w:line="360" w:lineRule="auto"/>
        <w:ind w:right="707"/>
        <w:rPr>
          <w:rFonts w:ascii="Times New Roman" w:hAnsi="Times New Roman" w:cs="Times New Roman"/>
          <w:b/>
          <w:bCs/>
          <w:sz w:val="28"/>
        </w:rPr>
      </w:pPr>
    </w:p>
    <w:p w14:paraId="0CF606DF" w14:textId="77777777" w:rsidR="004A4C11" w:rsidRPr="00691354" w:rsidRDefault="004A4C11" w:rsidP="00691354">
      <w:pPr>
        <w:pStyle w:val="BodyText"/>
        <w:spacing w:line="360" w:lineRule="auto"/>
        <w:ind w:right="707"/>
        <w:rPr>
          <w:rFonts w:ascii="Times New Roman" w:hAnsi="Times New Roman" w:cs="Times New Roman"/>
          <w:b/>
          <w:bCs/>
          <w:sz w:val="28"/>
        </w:rPr>
      </w:pPr>
    </w:p>
    <w:p w14:paraId="1AED0AC8" w14:textId="2EFBCA49" w:rsidR="009641A9" w:rsidRDefault="009641A9" w:rsidP="00DF6CA3">
      <w:pPr>
        <w:pStyle w:val="BodyText"/>
        <w:spacing w:line="379" w:lineRule="auto"/>
        <w:ind w:left="425" w:right="576"/>
        <w:jc w:val="center"/>
        <w:rPr>
          <w:rFonts w:ascii="Times New Roman" w:hAnsi="Times New Roman" w:cs="Times New Roman"/>
          <w:b/>
          <w:sz w:val="28"/>
        </w:rPr>
      </w:pPr>
      <w:r w:rsidRPr="00A60B95">
        <w:rPr>
          <w:rFonts w:ascii="Times New Roman" w:hAnsi="Times New Roman" w:cs="Times New Roman"/>
          <w:b/>
          <w:sz w:val="28"/>
        </w:rPr>
        <w:lastRenderedPageBreak/>
        <w:t>CUPRINS:</w:t>
      </w:r>
    </w:p>
    <w:p w14:paraId="12C35DA5" w14:textId="2BB006A9" w:rsidR="009641A9" w:rsidRDefault="009641A9" w:rsidP="00DF6CA3">
      <w:pPr>
        <w:pStyle w:val="BodyText"/>
        <w:numPr>
          <w:ilvl w:val="0"/>
          <w:numId w:val="12"/>
        </w:numPr>
        <w:spacing w:line="379" w:lineRule="auto"/>
        <w:ind w:right="576"/>
        <w:jc w:val="both"/>
        <w:rPr>
          <w:rFonts w:ascii="Times New Roman" w:hAnsi="Times New Roman" w:cs="Times New Roman"/>
          <w:b/>
          <w:sz w:val="28"/>
        </w:rPr>
      </w:pPr>
      <w:r>
        <w:rPr>
          <w:rFonts w:ascii="Times New Roman" w:hAnsi="Times New Roman" w:cs="Times New Roman"/>
          <w:b/>
          <w:sz w:val="28"/>
        </w:rPr>
        <w:t xml:space="preserve"> Tema</w:t>
      </w:r>
      <w:r w:rsidR="004A4C11">
        <w:rPr>
          <w:rFonts w:ascii="Times New Roman" w:hAnsi="Times New Roman" w:cs="Times New Roman"/>
          <w:b/>
          <w:sz w:val="28"/>
        </w:rPr>
        <w:t xml:space="preserve">1. </w:t>
      </w:r>
      <w:r w:rsidR="004A4C11">
        <w:rPr>
          <w:rFonts w:ascii="Times New Roman" w:hAnsi="Times New Roman" w:cs="Times New Roman"/>
          <w:b/>
          <w:sz w:val="28"/>
        </w:rPr>
        <w:tab/>
      </w:r>
      <w:r w:rsidR="004A4C11">
        <w:rPr>
          <w:rFonts w:ascii="Times New Roman" w:hAnsi="Times New Roman" w:cs="Times New Roman"/>
          <w:b/>
          <w:sz w:val="28"/>
        </w:rPr>
        <w:tab/>
      </w:r>
      <w:r w:rsidR="004A4C11">
        <w:rPr>
          <w:rFonts w:ascii="Times New Roman" w:hAnsi="Times New Roman" w:cs="Times New Roman"/>
          <w:b/>
          <w:sz w:val="28"/>
        </w:rPr>
        <w:tab/>
      </w:r>
      <w:r>
        <w:rPr>
          <w:rFonts w:ascii="Times New Roman" w:hAnsi="Times New Roman" w:cs="Times New Roman"/>
          <w:b/>
          <w:sz w:val="28"/>
        </w:rPr>
        <w:t>Modulul</w:t>
      </w:r>
      <w:r w:rsidR="004A4C11">
        <w:rPr>
          <w:rFonts w:ascii="Times New Roman" w:hAnsi="Times New Roman" w:cs="Times New Roman"/>
          <w:b/>
          <w:sz w:val="28"/>
        </w:rPr>
        <w:t xml:space="preserve"> 1.</w:t>
      </w:r>
      <w:r w:rsidR="003636CC">
        <w:rPr>
          <w:rFonts w:ascii="Times New Roman" w:hAnsi="Times New Roman" w:cs="Times New Roman"/>
          <w:b/>
          <w:sz w:val="28"/>
        </w:rPr>
        <w:t xml:space="preserve"> .......................................</w:t>
      </w:r>
      <w:r>
        <w:rPr>
          <w:rFonts w:ascii="Times New Roman" w:hAnsi="Times New Roman" w:cs="Times New Roman"/>
          <w:b/>
          <w:sz w:val="28"/>
        </w:rPr>
        <w:t xml:space="preserve">   </w:t>
      </w:r>
      <w:r w:rsidR="003636CC">
        <w:rPr>
          <w:rFonts w:ascii="Times New Roman" w:hAnsi="Times New Roman" w:cs="Times New Roman"/>
          <w:b/>
          <w:sz w:val="28"/>
        </w:rPr>
        <w:t>p</w:t>
      </w:r>
      <w:r w:rsidR="004A4C11">
        <w:rPr>
          <w:rFonts w:ascii="Times New Roman" w:hAnsi="Times New Roman" w:cs="Times New Roman"/>
          <w:b/>
          <w:sz w:val="28"/>
        </w:rPr>
        <w:t xml:space="preserve"> </w:t>
      </w:r>
      <w:r w:rsidR="00F11F81">
        <w:rPr>
          <w:rFonts w:ascii="Times New Roman" w:hAnsi="Times New Roman" w:cs="Times New Roman"/>
          <w:b/>
          <w:sz w:val="28"/>
        </w:rPr>
        <w:t xml:space="preserve"> </w:t>
      </w:r>
      <w:r w:rsidR="004A4C11">
        <w:rPr>
          <w:rFonts w:ascii="Times New Roman" w:hAnsi="Times New Roman" w:cs="Times New Roman"/>
          <w:b/>
          <w:sz w:val="28"/>
        </w:rPr>
        <w:t>3</w:t>
      </w:r>
    </w:p>
    <w:p w14:paraId="6BEC4540" w14:textId="5EF7857C" w:rsidR="009641A9" w:rsidRDefault="009641A9" w:rsidP="00DF6CA3">
      <w:pPr>
        <w:pStyle w:val="BodyText"/>
        <w:numPr>
          <w:ilvl w:val="0"/>
          <w:numId w:val="12"/>
        </w:numPr>
        <w:spacing w:line="379" w:lineRule="auto"/>
        <w:ind w:right="576"/>
        <w:jc w:val="both"/>
        <w:rPr>
          <w:rFonts w:ascii="Times New Roman" w:hAnsi="Times New Roman" w:cs="Times New Roman"/>
          <w:b/>
          <w:sz w:val="28"/>
        </w:rPr>
      </w:pPr>
      <w:r>
        <w:rPr>
          <w:rFonts w:ascii="Times New Roman" w:hAnsi="Times New Roman" w:cs="Times New Roman"/>
          <w:b/>
          <w:sz w:val="28"/>
        </w:rPr>
        <w:t>Tema</w:t>
      </w:r>
      <w:r w:rsidR="004A4C11">
        <w:rPr>
          <w:rFonts w:ascii="Times New Roman" w:hAnsi="Times New Roman" w:cs="Times New Roman"/>
          <w:b/>
          <w:sz w:val="28"/>
        </w:rPr>
        <w:t xml:space="preserve"> 2. </w:t>
      </w:r>
      <w:r w:rsidR="004A4C11">
        <w:rPr>
          <w:rFonts w:ascii="Times New Roman" w:hAnsi="Times New Roman" w:cs="Times New Roman"/>
          <w:b/>
          <w:sz w:val="28"/>
        </w:rPr>
        <w:tab/>
      </w:r>
      <w:r w:rsidR="004A4C11">
        <w:rPr>
          <w:rFonts w:ascii="Times New Roman" w:hAnsi="Times New Roman" w:cs="Times New Roman"/>
          <w:b/>
          <w:sz w:val="28"/>
        </w:rPr>
        <w:tab/>
      </w:r>
      <w:r w:rsidR="004A4C11">
        <w:rPr>
          <w:rFonts w:ascii="Times New Roman" w:hAnsi="Times New Roman" w:cs="Times New Roman"/>
          <w:b/>
          <w:sz w:val="28"/>
        </w:rPr>
        <w:tab/>
      </w:r>
      <w:r>
        <w:rPr>
          <w:rFonts w:ascii="Times New Roman" w:hAnsi="Times New Roman" w:cs="Times New Roman"/>
          <w:b/>
          <w:sz w:val="28"/>
        </w:rPr>
        <w:t>Modulul</w:t>
      </w:r>
      <w:r w:rsidR="004A4C11">
        <w:rPr>
          <w:rFonts w:ascii="Times New Roman" w:hAnsi="Times New Roman" w:cs="Times New Roman"/>
          <w:b/>
          <w:sz w:val="28"/>
        </w:rPr>
        <w:t xml:space="preserve"> 2.</w:t>
      </w:r>
      <w:r>
        <w:rPr>
          <w:rFonts w:ascii="Times New Roman" w:hAnsi="Times New Roman" w:cs="Times New Roman"/>
          <w:b/>
          <w:sz w:val="28"/>
        </w:rPr>
        <w:t xml:space="preserve"> </w:t>
      </w:r>
      <w:r w:rsidR="009D4CE4">
        <w:rPr>
          <w:rFonts w:ascii="Times New Roman" w:hAnsi="Times New Roman" w:cs="Times New Roman"/>
          <w:b/>
          <w:sz w:val="28"/>
        </w:rPr>
        <w:t>.......................................</w:t>
      </w:r>
      <w:r>
        <w:rPr>
          <w:rFonts w:ascii="Times New Roman" w:hAnsi="Times New Roman" w:cs="Times New Roman"/>
          <w:b/>
          <w:sz w:val="28"/>
        </w:rPr>
        <w:t xml:space="preserve">   </w:t>
      </w:r>
      <w:r w:rsidR="004A4C11">
        <w:rPr>
          <w:rFonts w:ascii="Times New Roman" w:hAnsi="Times New Roman" w:cs="Times New Roman"/>
          <w:b/>
          <w:sz w:val="28"/>
        </w:rPr>
        <w:t xml:space="preserve">p </w:t>
      </w:r>
      <w:r w:rsidR="00F11F81">
        <w:rPr>
          <w:rFonts w:ascii="Times New Roman" w:hAnsi="Times New Roman" w:cs="Times New Roman"/>
          <w:b/>
          <w:sz w:val="28"/>
        </w:rPr>
        <w:t xml:space="preserve"> </w:t>
      </w:r>
      <w:r w:rsidR="004A4C11">
        <w:rPr>
          <w:rFonts w:ascii="Times New Roman" w:hAnsi="Times New Roman" w:cs="Times New Roman"/>
          <w:b/>
          <w:sz w:val="28"/>
        </w:rPr>
        <w:t>4</w:t>
      </w:r>
    </w:p>
    <w:p w14:paraId="62299EEF" w14:textId="09301479" w:rsidR="009641A9" w:rsidRDefault="009641A9" w:rsidP="00DF6CA3">
      <w:pPr>
        <w:pStyle w:val="BodyText"/>
        <w:numPr>
          <w:ilvl w:val="0"/>
          <w:numId w:val="12"/>
        </w:numPr>
        <w:spacing w:line="379" w:lineRule="auto"/>
        <w:ind w:right="576"/>
        <w:jc w:val="both"/>
        <w:rPr>
          <w:rFonts w:ascii="Times New Roman" w:hAnsi="Times New Roman" w:cs="Times New Roman"/>
          <w:b/>
          <w:sz w:val="28"/>
        </w:rPr>
      </w:pPr>
      <w:r>
        <w:rPr>
          <w:rFonts w:ascii="Times New Roman" w:hAnsi="Times New Roman" w:cs="Times New Roman"/>
          <w:b/>
          <w:sz w:val="28"/>
        </w:rPr>
        <w:t>Tema</w:t>
      </w:r>
      <w:r w:rsidR="004A4C11">
        <w:rPr>
          <w:rFonts w:ascii="Times New Roman" w:hAnsi="Times New Roman" w:cs="Times New Roman"/>
          <w:b/>
          <w:sz w:val="28"/>
        </w:rPr>
        <w:t xml:space="preserve"> 3. </w:t>
      </w:r>
      <w:r w:rsidR="004A4C11">
        <w:rPr>
          <w:rFonts w:ascii="Times New Roman" w:hAnsi="Times New Roman" w:cs="Times New Roman"/>
          <w:b/>
          <w:sz w:val="28"/>
        </w:rPr>
        <w:tab/>
      </w:r>
      <w:r w:rsidR="004A4C11">
        <w:rPr>
          <w:rFonts w:ascii="Times New Roman" w:hAnsi="Times New Roman" w:cs="Times New Roman"/>
          <w:b/>
          <w:sz w:val="28"/>
        </w:rPr>
        <w:tab/>
      </w:r>
      <w:r w:rsidR="004A4C11">
        <w:rPr>
          <w:rFonts w:ascii="Times New Roman" w:hAnsi="Times New Roman" w:cs="Times New Roman"/>
          <w:b/>
          <w:sz w:val="28"/>
        </w:rPr>
        <w:tab/>
      </w:r>
      <w:r>
        <w:rPr>
          <w:rFonts w:ascii="Times New Roman" w:hAnsi="Times New Roman" w:cs="Times New Roman"/>
          <w:b/>
          <w:sz w:val="28"/>
        </w:rPr>
        <w:t>Modulul</w:t>
      </w:r>
      <w:r w:rsidR="004A4C11">
        <w:rPr>
          <w:rFonts w:ascii="Times New Roman" w:hAnsi="Times New Roman" w:cs="Times New Roman"/>
          <w:b/>
          <w:sz w:val="28"/>
        </w:rPr>
        <w:t xml:space="preserve"> 3.</w:t>
      </w:r>
      <w:r>
        <w:rPr>
          <w:rFonts w:ascii="Times New Roman" w:hAnsi="Times New Roman" w:cs="Times New Roman"/>
          <w:b/>
          <w:sz w:val="28"/>
        </w:rPr>
        <w:t xml:space="preserve"> </w:t>
      </w:r>
      <w:r w:rsidR="009D4CE4">
        <w:rPr>
          <w:rFonts w:ascii="Times New Roman" w:hAnsi="Times New Roman" w:cs="Times New Roman"/>
          <w:b/>
          <w:sz w:val="28"/>
        </w:rPr>
        <w:t>.......................................</w:t>
      </w:r>
      <w:r>
        <w:rPr>
          <w:rFonts w:ascii="Times New Roman" w:hAnsi="Times New Roman" w:cs="Times New Roman"/>
          <w:b/>
          <w:sz w:val="28"/>
        </w:rPr>
        <w:t xml:space="preserve">   </w:t>
      </w:r>
      <w:r w:rsidR="004A4C11">
        <w:rPr>
          <w:rFonts w:ascii="Times New Roman" w:hAnsi="Times New Roman" w:cs="Times New Roman"/>
          <w:b/>
          <w:sz w:val="28"/>
        </w:rPr>
        <w:t xml:space="preserve">p </w:t>
      </w:r>
      <w:r w:rsidR="00F11F81">
        <w:rPr>
          <w:rFonts w:ascii="Times New Roman" w:hAnsi="Times New Roman" w:cs="Times New Roman"/>
          <w:b/>
          <w:sz w:val="28"/>
        </w:rPr>
        <w:t xml:space="preserve"> </w:t>
      </w:r>
      <w:r w:rsidR="004A4C11">
        <w:rPr>
          <w:rFonts w:ascii="Times New Roman" w:hAnsi="Times New Roman" w:cs="Times New Roman"/>
          <w:b/>
          <w:sz w:val="28"/>
        </w:rPr>
        <w:t>5</w:t>
      </w:r>
    </w:p>
    <w:p w14:paraId="71C32C3C" w14:textId="174A69E0" w:rsidR="009641A9" w:rsidRDefault="009641A9" w:rsidP="00DF6CA3">
      <w:pPr>
        <w:pStyle w:val="BodyText"/>
        <w:numPr>
          <w:ilvl w:val="0"/>
          <w:numId w:val="12"/>
        </w:numPr>
        <w:spacing w:line="379" w:lineRule="auto"/>
        <w:ind w:right="576"/>
        <w:jc w:val="both"/>
        <w:rPr>
          <w:rFonts w:ascii="Times New Roman" w:hAnsi="Times New Roman" w:cs="Times New Roman"/>
          <w:b/>
          <w:sz w:val="28"/>
        </w:rPr>
      </w:pPr>
      <w:r>
        <w:rPr>
          <w:rFonts w:ascii="Times New Roman" w:hAnsi="Times New Roman" w:cs="Times New Roman"/>
          <w:b/>
          <w:sz w:val="28"/>
        </w:rPr>
        <w:t>Tema</w:t>
      </w:r>
      <w:r w:rsidR="004A4C11">
        <w:rPr>
          <w:rFonts w:ascii="Times New Roman" w:hAnsi="Times New Roman" w:cs="Times New Roman"/>
          <w:b/>
          <w:sz w:val="28"/>
        </w:rPr>
        <w:t xml:space="preserve"> 4.</w:t>
      </w:r>
      <w:r w:rsidR="004A4C11">
        <w:rPr>
          <w:rFonts w:ascii="Times New Roman" w:hAnsi="Times New Roman" w:cs="Times New Roman"/>
          <w:b/>
          <w:sz w:val="28"/>
        </w:rPr>
        <w:tab/>
      </w:r>
      <w:r w:rsidR="004A4C11">
        <w:rPr>
          <w:rFonts w:ascii="Times New Roman" w:hAnsi="Times New Roman" w:cs="Times New Roman"/>
          <w:b/>
          <w:sz w:val="28"/>
        </w:rPr>
        <w:tab/>
      </w:r>
      <w:r w:rsidR="004A4C11">
        <w:rPr>
          <w:rFonts w:ascii="Times New Roman" w:hAnsi="Times New Roman" w:cs="Times New Roman"/>
          <w:b/>
          <w:sz w:val="28"/>
        </w:rPr>
        <w:tab/>
      </w:r>
      <w:r>
        <w:rPr>
          <w:rFonts w:ascii="Times New Roman" w:hAnsi="Times New Roman" w:cs="Times New Roman"/>
          <w:b/>
          <w:sz w:val="28"/>
        </w:rPr>
        <w:t>Modulul</w:t>
      </w:r>
      <w:r w:rsidR="004A4C11">
        <w:rPr>
          <w:rFonts w:ascii="Times New Roman" w:hAnsi="Times New Roman" w:cs="Times New Roman"/>
          <w:b/>
          <w:sz w:val="28"/>
        </w:rPr>
        <w:t xml:space="preserve"> 4.</w:t>
      </w:r>
      <w:r w:rsidR="009D4CE4">
        <w:rPr>
          <w:rFonts w:ascii="Times New Roman" w:hAnsi="Times New Roman" w:cs="Times New Roman"/>
          <w:b/>
          <w:sz w:val="28"/>
        </w:rPr>
        <w:t xml:space="preserve"> ....................................... </w:t>
      </w:r>
      <w:r>
        <w:rPr>
          <w:rFonts w:ascii="Times New Roman" w:hAnsi="Times New Roman" w:cs="Times New Roman"/>
          <w:b/>
          <w:sz w:val="28"/>
        </w:rPr>
        <w:t xml:space="preserve">  </w:t>
      </w:r>
      <w:r w:rsidR="004A4C11">
        <w:rPr>
          <w:rFonts w:ascii="Times New Roman" w:hAnsi="Times New Roman" w:cs="Times New Roman"/>
          <w:b/>
          <w:sz w:val="28"/>
        </w:rPr>
        <w:t xml:space="preserve">p </w:t>
      </w:r>
      <w:r w:rsidR="00F11F81">
        <w:rPr>
          <w:rFonts w:ascii="Times New Roman" w:hAnsi="Times New Roman" w:cs="Times New Roman"/>
          <w:b/>
          <w:sz w:val="28"/>
        </w:rPr>
        <w:t xml:space="preserve"> </w:t>
      </w:r>
      <w:r w:rsidR="004A4C11">
        <w:rPr>
          <w:rFonts w:ascii="Times New Roman" w:hAnsi="Times New Roman" w:cs="Times New Roman"/>
          <w:b/>
          <w:sz w:val="28"/>
        </w:rPr>
        <w:t>7</w:t>
      </w:r>
    </w:p>
    <w:p w14:paraId="6784EBD6" w14:textId="46BBED88" w:rsidR="009641A9" w:rsidRDefault="009641A9" w:rsidP="00DF6CA3">
      <w:pPr>
        <w:pStyle w:val="BodyText"/>
        <w:numPr>
          <w:ilvl w:val="0"/>
          <w:numId w:val="12"/>
        </w:numPr>
        <w:spacing w:line="379" w:lineRule="auto"/>
        <w:ind w:right="576"/>
        <w:jc w:val="both"/>
        <w:rPr>
          <w:rFonts w:ascii="Times New Roman" w:hAnsi="Times New Roman" w:cs="Times New Roman"/>
          <w:b/>
          <w:sz w:val="28"/>
        </w:rPr>
      </w:pPr>
      <w:r>
        <w:rPr>
          <w:rFonts w:ascii="Times New Roman" w:hAnsi="Times New Roman" w:cs="Times New Roman"/>
          <w:b/>
          <w:sz w:val="28"/>
        </w:rPr>
        <w:t>Tema</w:t>
      </w:r>
      <w:r w:rsidR="004A4C11">
        <w:rPr>
          <w:rFonts w:ascii="Times New Roman" w:hAnsi="Times New Roman" w:cs="Times New Roman"/>
          <w:b/>
          <w:sz w:val="28"/>
        </w:rPr>
        <w:t xml:space="preserve"> 5. </w:t>
      </w:r>
      <w:r w:rsidR="004A4C11">
        <w:rPr>
          <w:rFonts w:ascii="Times New Roman" w:hAnsi="Times New Roman" w:cs="Times New Roman"/>
          <w:b/>
          <w:sz w:val="28"/>
        </w:rPr>
        <w:tab/>
      </w:r>
      <w:r w:rsidR="004A4C11">
        <w:rPr>
          <w:rFonts w:ascii="Times New Roman" w:hAnsi="Times New Roman" w:cs="Times New Roman"/>
          <w:b/>
          <w:sz w:val="28"/>
        </w:rPr>
        <w:tab/>
      </w:r>
      <w:r w:rsidR="004A4C11">
        <w:rPr>
          <w:rFonts w:ascii="Times New Roman" w:hAnsi="Times New Roman" w:cs="Times New Roman"/>
          <w:b/>
          <w:sz w:val="28"/>
        </w:rPr>
        <w:tab/>
      </w:r>
      <w:r>
        <w:rPr>
          <w:rFonts w:ascii="Times New Roman" w:hAnsi="Times New Roman" w:cs="Times New Roman"/>
          <w:b/>
          <w:sz w:val="28"/>
        </w:rPr>
        <w:t>Modulul</w:t>
      </w:r>
      <w:r w:rsidR="004A4C11">
        <w:rPr>
          <w:rFonts w:ascii="Times New Roman" w:hAnsi="Times New Roman" w:cs="Times New Roman"/>
          <w:b/>
          <w:sz w:val="28"/>
        </w:rPr>
        <w:t xml:space="preserve"> 5</w:t>
      </w:r>
      <w:r>
        <w:rPr>
          <w:rFonts w:ascii="Times New Roman" w:hAnsi="Times New Roman" w:cs="Times New Roman"/>
          <w:b/>
          <w:sz w:val="28"/>
        </w:rPr>
        <w:t xml:space="preserve">. </w:t>
      </w:r>
      <w:r w:rsidR="009D4CE4">
        <w:rPr>
          <w:rFonts w:ascii="Times New Roman" w:hAnsi="Times New Roman" w:cs="Times New Roman"/>
          <w:b/>
          <w:sz w:val="28"/>
        </w:rPr>
        <w:t xml:space="preserve">....................................... </w:t>
      </w:r>
      <w:r>
        <w:rPr>
          <w:rFonts w:ascii="Times New Roman" w:hAnsi="Times New Roman" w:cs="Times New Roman"/>
          <w:b/>
          <w:sz w:val="28"/>
        </w:rPr>
        <w:t xml:space="preserve">  </w:t>
      </w:r>
      <w:r w:rsidR="004A4C11">
        <w:rPr>
          <w:rFonts w:ascii="Times New Roman" w:hAnsi="Times New Roman" w:cs="Times New Roman"/>
          <w:b/>
          <w:sz w:val="28"/>
        </w:rPr>
        <w:t xml:space="preserve">p </w:t>
      </w:r>
      <w:r w:rsidR="00F11F81">
        <w:rPr>
          <w:rFonts w:ascii="Times New Roman" w:hAnsi="Times New Roman" w:cs="Times New Roman"/>
          <w:b/>
          <w:sz w:val="28"/>
        </w:rPr>
        <w:t>11</w:t>
      </w:r>
    </w:p>
    <w:p w14:paraId="71585C43" w14:textId="4FF0196E" w:rsidR="009641A9" w:rsidRDefault="009641A9" w:rsidP="00DF6CA3">
      <w:pPr>
        <w:pStyle w:val="BodyText"/>
        <w:numPr>
          <w:ilvl w:val="0"/>
          <w:numId w:val="12"/>
        </w:numPr>
        <w:spacing w:line="379" w:lineRule="auto"/>
        <w:ind w:right="576"/>
        <w:jc w:val="both"/>
        <w:rPr>
          <w:rFonts w:ascii="Times New Roman" w:hAnsi="Times New Roman" w:cs="Times New Roman"/>
          <w:b/>
          <w:sz w:val="28"/>
        </w:rPr>
      </w:pPr>
      <w:r>
        <w:rPr>
          <w:rFonts w:ascii="Times New Roman" w:hAnsi="Times New Roman" w:cs="Times New Roman"/>
          <w:b/>
          <w:sz w:val="28"/>
        </w:rPr>
        <w:t>Tema</w:t>
      </w:r>
      <w:r w:rsidR="00F11F81">
        <w:rPr>
          <w:rFonts w:ascii="Times New Roman" w:hAnsi="Times New Roman" w:cs="Times New Roman"/>
          <w:b/>
          <w:sz w:val="28"/>
        </w:rPr>
        <w:t xml:space="preserve"> 6. </w:t>
      </w:r>
      <w:r w:rsidR="00F11F81">
        <w:rPr>
          <w:rFonts w:ascii="Times New Roman" w:hAnsi="Times New Roman" w:cs="Times New Roman"/>
          <w:b/>
          <w:sz w:val="28"/>
        </w:rPr>
        <w:tab/>
      </w:r>
      <w:r w:rsidR="00F11F81">
        <w:rPr>
          <w:rFonts w:ascii="Times New Roman" w:hAnsi="Times New Roman" w:cs="Times New Roman"/>
          <w:b/>
          <w:sz w:val="28"/>
        </w:rPr>
        <w:tab/>
      </w:r>
      <w:r w:rsidR="00F11F81">
        <w:rPr>
          <w:rFonts w:ascii="Times New Roman" w:hAnsi="Times New Roman" w:cs="Times New Roman"/>
          <w:b/>
          <w:sz w:val="28"/>
        </w:rPr>
        <w:tab/>
      </w:r>
      <w:r>
        <w:rPr>
          <w:rFonts w:ascii="Times New Roman" w:hAnsi="Times New Roman" w:cs="Times New Roman"/>
          <w:b/>
          <w:sz w:val="28"/>
        </w:rPr>
        <w:t>Modulul</w:t>
      </w:r>
      <w:r w:rsidR="00F11F81">
        <w:rPr>
          <w:rFonts w:ascii="Times New Roman" w:hAnsi="Times New Roman" w:cs="Times New Roman"/>
          <w:b/>
          <w:sz w:val="28"/>
        </w:rPr>
        <w:t xml:space="preserve"> 6</w:t>
      </w:r>
      <w:r>
        <w:rPr>
          <w:rFonts w:ascii="Times New Roman" w:hAnsi="Times New Roman" w:cs="Times New Roman"/>
          <w:b/>
          <w:sz w:val="28"/>
        </w:rPr>
        <w:t xml:space="preserve">. </w:t>
      </w:r>
      <w:r w:rsidR="009D4CE4">
        <w:rPr>
          <w:rFonts w:ascii="Times New Roman" w:hAnsi="Times New Roman" w:cs="Times New Roman"/>
          <w:b/>
          <w:sz w:val="28"/>
        </w:rPr>
        <w:t>........................................  p</w:t>
      </w:r>
      <w:r w:rsidR="00F11F81">
        <w:rPr>
          <w:rFonts w:ascii="Times New Roman" w:hAnsi="Times New Roman" w:cs="Times New Roman"/>
          <w:b/>
          <w:sz w:val="28"/>
        </w:rPr>
        <w:t xml:space="preserve"> 13 </w:t>
      </w:r>
    </w:p>
    <w:p w14:paraId="65D86947" w14:textId="1F1A0B51" w:rsidR="009641A9" w:rsidRDefault="009641A9" w:rsidP="00DF6CA3">
      <w:pPr>
        <w:pStyle w:val="BodyText"/>
        <w:numPr>
          <w:ilvl w:val="0"/>
          <w:numId w:val="12"/>
        </w:numPr>
        <w:spacing w:line="379" w:lineRule="auto"/>
        <w:ind w:right="576"/>
        <w:jc w:val="both"/>
        <w:rPr>
          <w:rFonts w:ascii="Times New Roman" w:hAnsi="Times New Roman" w:cs="Times New Roman"/>
          <w:b/>
          <w:sz w:val="28"/>
        </w:rPr>
      </w:pPr>
      <w:r>
        <w:rPr>
          <w:rFonts w:ascii="Times New Roman" w:hAnsi="Times New Roman" w:cs="Times New Roman"/>
          <w:b/>
          <w:sz w:val="28"/>
        </w:rPr>
        <w:t>Test 1/ Evaluarea 1, Modul</w:t>
      </w:r>
      <w:r w:rsidR="00F11F81">
        <w:rPr>
          <w:rFonts w:ascii="Times New Roman" w:hAnsi="Times New Roman" w:cs="Times New Roman"/>
          <w:b/>
          <w:sz w:val="28"/>
        </w:rPr>
        <w:t xml:space="preserve"> 1. </w:t>
      </w:r>
      <w:r w:rsidR="009D4CE4">
        <w:rPr>
          <w:rFonts w:ascii="Times New Roman" w:hAnsi="Times New Roman" w:cs="Times New Roman"/>
          <w:b/>
          <w:sz w:val="28"/>
        </w:rPr>
        <w:t>................................................</w:t>
      </w:r>
      <w:r>
        <w:rPr>
          <w:rFonts w:ascii="Times New Roman" w:hAnsi="Times New Roman" w:cs="Times New Roman"/>
          <w:b/>
          <w:sz w:val="28"/>
        </w:rPr>
        <w:t xml:space="preserve"> </w:t>
      </w:r>
      <w:r w:rsidR="00F11F81">
        <w:rPr>
          <w:rFonts w:ascii="Times New Roman" w:hAnsi="Times New Roman" w:cs="Times New Roman"/>
          <w:b/>
          <w:sz w:val="28"/>
        </w:rPr>
        <w:tab/>
        <w:t>p 16</w:t>
      </w:r>
    </w:p>
    <w:p w14:paraId="3A4BBB36" w14:textId="3DB93D32" w:rsidR="009641A9" w:rsidRDefault="009641A9" w:rsidP="00DF6CA3">
      <w:pPr>
        <w:pStyle w:val="BodyText"/>
        <w:numPr>
          <w:ilvl w:val="0"/>
          <w:numId w:val="12"/>
        </w:numPr>
        <w:spacing w:line="379" w:lineRule="auto"/>
        <w:ind w:right="576"/>
        <w:jc w:val="both"/>
        <w:rPr>
          <w:rFonts w:ascii="Times New Roman" w:hAnsi="Times New Roman" w:cs="Times New Roman"/>
          <w:b/>
          <w:sz w:val="28"/>
        </w:rPr>
      </w:pPr>
      <w:r>
        <w:rPr>
          <w:rFonts w:ascii="Times New Roman" w:hAnsi="Times New Roman" w:cs="Times New Roman"/>
          <w:b/>
          <w:sz w:val="28"/>
        </w:rPr>
        <w:t>Test 2/ Evaluarea 2, Modul</w:t>
      </w:r>
      <w:r w:rsidR="00F11F81">
        <w:rPr>
          <w:rFonts w:ascii="Times New Roman" w:hAnsi="Times New Roman" w:cs="Times New Roman"/>
          <w:b/>
          <w:sz w:val="28"/>
        </w:rPr>
        <w:t xml:space="preserve"> 2.</w:t>
      </w:r>
      <w:r>
        <w:rPr>
          <w:rFonts w:ascii="Times New Roman" w:hAnsi="Times New Roman" w:cs="Times New Roman"/>
          <w:b/>
          <w:sz w:val="28"/>
        </w:rPr>
        <w:t xml:space="preserve"> </w:t>
      </w:r>
      <w:r w:rsidR="009D4CE4">
        <w:rPr>
          <w:rFonts w:ascii="Times New Roman" w:hAnsi="Times New Roman" w:cs="Times New Roman"/>
          <w:b/>
          <w:sz w:val="28"/>
        </w:rPr>
        <w:t xml:space="preserve">................................................  </w:t>
      </w:r>
      <w:r w:rsidR="00F11F81">
        <w:rPr>
          <w:rFonts w:ascii="Times New Roman" w:hAnsi="Times New Roman" w:cs="Times New Roman"/>
          <w:b/>
          <w:sz w:val="28"/>
        </w:rPr>
        <w:tab/>
        <w:t>p 18</w:t>
      </w:r>
    </w:p>
    <w:p w14:paraId="0659C81C" w14:textId="1D54E894" w:rsidR="009641A9" w:rsidRDefault="009641A9" w:rsidP="00DF6CA3">
      <w:pPr>
        <w:pStyle w:val="BodyText"/>
        <w:numPr>
          <w:ilvl w:val="0"/>
          <w:numId w:val="12"/>
        </w:numPr>
        <w:spacing w:line="379" w:lineRule="auto"/>
        <w:ind w:right="576"/>
        <w:jc w:val="both"/>
        <w:rPr>
          <w:rFonts w:ascii="Times New Roman" w:hAnsi="Times New Roman" w:cs="Times New Roman"/>
          <w:b/>
          <w:sz w:val="28"/>
        </w:rPr>
      </w:pPr>
      <w:r>
        <w:rPr>
          <w:rFonts w:ascii="Times New Roman" w:hAnsi="Times New Roman" w:cs="Times New Roman"/>
          <w:b/>
          <w:sz w:val="28"/>
        </w:rPr>
        <w:t>Test 3/ Evaluarea 3, Modul</w:t>
      </w:r>
      <w:r w:rsidR="00F11F81">
        <w:rPr>
          <w:rFonts w:ascii="Times New Roman" w:hAnsi="Times New Roman" w:cs="Times New Roman"/>
          <w:b/>
          <w:sz w:val="28"/>
        </w:rPr>
        <w:t xml:space="preserve"> 3. </w:t>
      </w:r>
      <w:r w:rsidR="009D4CE4">
        <w:rPr>
          <w:rFonts w:ascii="Times New Roman" w:hAnsi="Times New Roman" w:cs="Times New Roman"/>
          <w:b/>
          <w:sz w:val="28"/>
        </w:rPr>
        <w:t xml:space="preserve">................................................  </w:t>
      </w:r>
      <w:r>
        <w:rPr>
          <w:rFonts w:ascii="Times New Roman" w:hAnsi="Times New Roman" w:cs="Times New Roman"/>
          <w:b/>
          <w:sz w:val="28"/>
        </w:rPr>
        <w:t xml:space="preserve"> </w:t>
      </w:r>
      <w:r w:rsidR="00F11F81">
        <w:rPr>
          <w:rFonts w:ascii="Times New Roman" w:hAnsi="Times New Roman" w:cs="Times New Roman"/>
          <w:b/>
          <w:sz w:val="28"/>
        </w:rPr>
        <w:t>p 21</w:t>
      </w:r>
    </w:p>
    <w:p w14:paraId="3D5E8435" w14:textId="5382C3F4" w:rsidR="009641A9" w:rsidRDefault="009641A9" w:rsidP="00DF6CA3">
      <w:pPr>
        <w:pStyle w:val="BodyText"/>
        <w:numPr>
          <w:ilvl w:val="0"/>
          <w:numId w:val="12"/>
        </w:numPr>
        <w:spacing w:line="379" w:lineRule="auto"/>
        <w:ind w:right="576"/>
        <w:jc w:val="both"/>
        <w:rPr>
          <w:rFonts w:ascii="Times New Roman" w:hAnsi="Times New Roman" w:cs="Times New Roman"/>
          <w:b/>
          <w:sz w:val="28"/>
        </w:rPr>
      </w:pPr>
      <w:r>
        <w:rPr>
          <w:rFonts w:ascii="Times New Roman" w:hAnsi="Times New Roman" w:cs="Times New Roman"/>
          <w:b/>
          <w:sz w:val="28"/>
        </w:rPr>
        <w:t>Test 4/ Evaluarea 4, Modul</w:t>
      </w:r>
      <w:r w:rsidR="00F11F81">
        <w:rPr>
          <w:rFonts w:ascii="Times New Roman" w:hAnsi="Times New Roman" w:cs="Times New Roman"/>
          <w:b/>
          <w:sz w:val="28"/>
        </w:rPr>
        <w:t xml:space="preserve"> 4. </w:t>
      </w:r>
      <w:r w:rsidR="009D4CE4">
        <w:rPr>
          <w:rFonts w:ascii="Times New Roman" w:hAnsi="Times New Roman" w:cs="Times New Roman"/>
          <w:b/>
          <w:sz w:val="28"/>
        </w:rPr>
        <w:t xml:space="preserve">................................................  </w:t>
      </w:r>
      <w:r>
        <w:rPr>
          <w:rFonts w:ascii="Times New Roman" w:hAnsi="Times New Roman" w:cs="Times New Roman"/>
          <w:b/>
          <w:sz w:val="28"/>
        </w:rPr>
        <w:t xml:space="preserve"> </w:t>
      </w:r>
      <w:r w:rsidR="00F11F81">
        <w:rPr>
          <w:rFonts w:ascii="Times New Roman" w:hAnsi="Times New Roman" w:cs="Times New Roman"/>
          <w:b/>
          <w:sz w:val="28"/>
        </w:rPr>
        <w:t>p 24</w:t>
      </w:r>
    </w:p>
    <w:p w14:paraId="6E02BB45" w14:textId="4955B955" w:rsidR="009641A9" w:rsidRDefault="009641A9" w:rsidP="00DF6CA3">
      <w:pPr>
        <w:pStyle w:val="BodyText"/>
        <w:numPr>
          <w:ilvl w:val="0"/>
          <w:numId w:val="12"/>
        </w:numPr>
        <w:spacing w:line="379" w:lineRule="auto"/>
        <w:ind w:right="576"/>
        <w:jc w:val="both"/>
        <w:rPr>
          <w:rFonts w:ascii="Times New Roman" w:hAnsi="Times New Roman" w:cs="Times New Roman"/>
          <w:b/>
          <w:sz w:val="28"/>
        </w:rPr>
      </w:pPr>
      <w:r>
        <w:rPr>
          <w:rFonts w:ascii="Times New Roman" w:hAnsi="Times New Roman" w:cs="Times New Roman"/>
          <w:b/>
          <w:sz w:val="28"/>
        </w:rPr>
        <w:t>Test 5/ Evaluarea 5, Modul</w:t>
      </w:r>
      <w:r w:rsidR="00F11F81">
        <w:rPr>
          <w:rFonts w:ascii="Times New Roman" w:hAnsi="Times New Roman" w:cs="Times New Roman"/>
          <w:b/>
          <w:sz w:val="28"/>
        </w:rPr>
        <w:t xml:space="preserve"> 5. </w:t>
      </w:r>
      <w:r w:rsidR="009D4CE4">
        <w:rPr>
          <w:rFonts w:ascii="Times New Roman" w:hAnsi="Times New Roman" w:cs="Times New Roman"/>
          <w:b/>
          <w:sz w:val="28"/>
        </w:rPr>
        <w:t xml:space="preserve">................................................  </w:t>
      </w:r>
      <w:r>
        <w:rPr>
          <w:rFonts w:ascii="Times New Roman" w:hAnsi="Times New Roman" w:cs="Times New Roman"/>
          <w:b/>
          <w:sz w:val="28"/>
        </w:rPr>
        <w:t xml:space="preserve"> </w:t>
      </w:r>
      <w:r w:rsidR="00F11F81">
        <w:rPr>
          <w:rFonts w:ascii="Times New Roman" w:hAnsi="Times New Roman" w:cs="Times New Roman"/>
          <w:b/>
          <w:sz w:val="28"/>
        </w:rPr>
        <w:t xml:space="preserve">p 27 </w:t>
      </w:r>
    </w:p>
    <w:p w14:paraId="79D733FC" w14:textId="329463D5" w:rsidR="009641A9" w:rsidRDefault="009641A9" w:rsidP="00DF6CA3">
      <w:pPr>
        <w:pStyle w:val="BodyText"/>
        <w:numPr>
          <w:ilvl w:val="0"/>
          <w:numId w:val="12"/>
        </w:numPr>
        <w:spacing w:line="379" w:lineRule="auto"/>
        <w:ind w:right="576"/>
        <w:jc w:val="both"/>
        <w:rPr>
          <w:rFonts w:ascii="Times New Roman" w:hAnsi="Times New Roman" w:cs="Times New Roman"/>
          <w:b/>
          <w:sz w:val="28"/>
        </w:rPr>
      </w:pPr>
      <w:r>
        <w:rPr>
          <w:rFonts w:ascii="Times New Roman" w:hAnsi="Times New Roman" w:cs="Times New Roman"/>
          <w:b/>
          <w:sz w:val="28"/>
        </w:rPr>
        <w:t>Test 6/ Evaluarea 6, Modul</w:t>
      </w:r>
      <w:r w:rsidR="00F11F81">
        <w:rPr>
          <w:rFonts w:ascii="Times New Roman" w:hAnsi="Times New Roman" w:cs="Times New Roman"/>
          <w:b/>
          <w:sz w:val="28"/>
        </w:rPr>
        <w:t xml:space="preserve"> 6. </w:t>
      </w:r>
      <w:r>
        <w:rPr>
          <w:rFonts w:ascii="Times New Roman" w:hAnsi="Times New Roman" w:cs="Times New Roman"/>
          <w:b/>
          <w:sz w:val="28"/>
        </w:rPr>
        <w:t xml:space="preserve"> </w:t>
      </w:r>
      <w:r w:rsidR="00F11F81">
        <w:rPr>
          <w:rFonts w:ascii="Times New Roman" w:hAnsi="Times New Roman" w:cs="Times New Roman"/>
          <w:b/>
          <w:sz w:val="28"/>
        </w:rPr>
        <w:t>...............................................</w:t>
      </w:r>
      <w:r w:rsidR="00F11F81">
        <w:rPr>
          <w:rFonts w:ascii="Times New Roman" w:hAnsi="Times New Roman" w:cs="Times New Roman"/>
          <w:b/>
          <w:sz w:val="28"/>
        </w:rPr>
        <w:tab/>
        <w:t xml:space="preserve">p 31 </w:t>
      </w:r>
    </w:p>
    <w:p w14:paraId="4FF2365E" w14:textId="102397E8" w:rsidR="009641A9" w:rsidRDefault="009641A9" w:rsidP="00DF6CA3">
      <w:pPr>
        <w:pStyle w:val="BodyText"/>
        <w:numPr>
          <w:ilvl w:val="0"/>
          <w:numId w:val="12"/>
        </w:numPr>
        <w:spacing w:line="379" w:lineRule="auto"/>
        <w:ind w:right="576"/>
        <w:jc w:val="both"/>
        <w:rPr>
          <w:rFonts w:ascii="Times New Roman" w:hAnsi="Times New Roman" w:cs="Times New Roman"/>
          <w:b/>
          <w:sz w:val="28"/>
        </w:rPr>
      </w:pPr>
      <w:r>
        <w:rPr>
          <w:rFonts w:ascii="Times New Roman" w:hAnsi="Times New Roman" w:cs="Times New Roman"/>
          <w:b/>
          <w:sz w:val="28"/>
        </w:rPr>
        <w:t xml:space="preserve"> Resursă educațională deschisă</w:t>
      </w:r>
      <w:r w:rsidR="003636CC">
        <w:rPr>
          <w:rFonts w:ascii="Times New Roman" w:hAnsi="Times New Roman" w:cs="Times New Roman"/>
          <w:b/>
          <w:sz w:val="28"/>
        </w:rPr>
        <w:t xml:space="preserve"> </w:t>
      </w:r>
      <w:r>
        <w:rPr>
          <w:rFonts w:ascii="Times New Roman" w:hAnsi="Times New Roman" w:cs="Times New Roman"/>
          <w:b/>
          <w:sz w:val="28"/>
        </w:rPr>
        <w:t>.........................................</w:t>
      </w:r>
      <w:r w:rsidR="00F11F81">
        <w:rPr>
          <w:rFonts w:ascii="Times New Roman" w:hAnsi="Times New Roman" w:cs="Times New Roman"/>
          <w:b/>
          <w:sz w:val="28"/>
        </w:rPr>
        <w:t xml:space="preserve">.... </w:t>
      </w:r>
      <w:r w:rsidR="00F11F81">
        <w:rPr>
          <w:rFonts w:ascii="Times New Roman" w:hAnsi="Times New Roman" w:cs="Times New Roman"/>
          <w:b/>
          <w:sz w:val="28"/>
        </w:rPr>
        <w:tab/>
        <w:t>p 34</w:t>
      </w:r>
    </w:p>
    <w:p w14:paraId="1A1C9CAD" w14:textId="77777777" w:rsidR="009641A9" w:rsidRDefault="009641A9" w:rsidP="00DF6CA3">
      <w:pPr>
        <w:pStyle w:val="BodyText"/>
        <w:numPr>
          <w:ilvl w:val="0"/>
          <w:numId w:val="13"/>
        </w:numPr>
        <w:spacing w:before="163" w:after="100" w:afterAutospacing="1" w:line="379" w:lineRule="auto"/>
        <w:ind w:right="707"/>
        <w:jc w:val="both"/>
        <w:rPr>
          <w:rFonts w:ascii="Times New Roman" w:hAnsi="Times New Roman" w:cs="Times New Roman"/>
          <w:b/>
          <w:sz w:val="28"/>
        </w:rPr>
      </w:pPr>
      <w:r>
        <w:rPr>
          <w:rFonts w:ascii="Times New Roman" w:hAnsi="Times New Roman" w:cs="Times New Roman"/>
          <w:b/>
          <w:sz w:val="28"/>
        </w:rPr>
        <w:t>Fișa de prezentare a RED</w:t>
      </w:r>
    </w:p>
    <w:p w14:paraId="56B35B3C" w14:textId="77777777" w:rsidR="009641A9" w:rsidRPr="00A60B95" w:rsidRDefault="009641A9" w:rsidP="00DF6CA3">
      <w:pPr>
        <w:pStyle w:val="BodyText"/>
        <w:numPr>
          <w:ilvl w:val="0"/>
          <w:numId w:val="13"/>
        </w:numPr>
        <w:spacing w:before="163" w:after="100" w:afterAutospacing="1" w:line="379" w:lineRule="auto"/>
        <w:ind w:right="707"/>
        <w:jc w:val="both"/>
        <w:rPr>
          <w:rFonts w:ascii="Times New Roman" w:hAnsi="Times New Roman" w:cs="Times New Roman"/>
          <w:b/>
          <w:sz w:val="28"/>
        </w:rPr>
      </w:pPr>
      <w:r>
        <w:rPr>
          <w:rFonts w:ascii="Times New Roman" w:hAnsi="Times New Roman" w:cs="Times New Roman"/>
          <w:b/>
          <w:sz w:val="28"/>
        </w:rPr>
        <w:t>Link-ul de acces către RED</w:t>
      </w:r>
    </w:p>
    <w:p w14:paraId="284D073F" w14:textId="77777777" w:rsidR="009641A9" w:rsidRDefault="009641A9"/>
    <w:p w14:paraId="1333CF94" w14:textId="07D21B68" w:rsidR="0055193D" w:rsidRDefault="0055193D" w:rsidP="000A55CF">
      <w:pPr>
        <w:spacing w:after="0" w:line="360" w:lineRule="auto"/>
        <w:rPr>
          <w:b/>
          <w:bCs/>
          <w:sz w:val="28"/>
          <w:szCs w:val="28"/>
        </w:rPr>
      </w:pPr>
      <w:r w:rsidRPr="0055193D">
        <w:rPr>
          <w:rFonts w:ascii="Times New Roman" w:hAnsi="Times New Roman" w:cs="Times New Roman"/>
          <w:b/>
          <w:bCs/>
          <w:sz w:val="28"/>
          <w:szCs w:val="28"/>
        </w:rPr>
        <w:lastRenderedPageBreak/>
        <w:t xml:space="preserve">1. Tema 1. </w:t>
      </w:r>
      <w:r w:rsidRPr="0055193D">
        <w:rPr>
          <w:rFonts w:ascii="Times New Roman" w:hAnsi="Times New Roman" w:cs="Times New Roman"/>
          <w:b/>
          <w:bCs/>
          <w:sz w:val="28"/>
          <w:szCs w:val="28"/>
        </w:rPr>
        <w:tab/>
        <w:t>Modului 1.</w:t>
      </w:r>
      <w:r w:rsidRPr="0055193D">
        <w:rPr>
          <w:b/>
          <w:bCs/>
          <w:sz w:val="28"/>
          <w:szCs w:val="28"/>
        </w:rPr>
        <w:t xml:space="preserve"> </w:t>
      </w:r>
    </w:p>
    <w:p w14:paraId="49BE99E3" w14:textId="77777777" w:rsidR="000A55CF" w:rsidRDefault="000A55CF" w:rsidP="000A55CF">
      <w:pPr>
        <w:spacing w:after="0" w:line="360" w:lineRule="auto"/>
        <w:rPr>
          <w:rFonts w:ascii="Times New Roman" w:hAnsi="Times New Roman" w:cs="Times New Roman"/>
          <w:b/>
          <w:bCs/>
          <w:sz w:val="28"/>
          <w:szCs w:val="28"/>
        </w:rPr>
      </w:pPr>
    </w:p>
    <w:p w14:paraId="4D64E712" w14:textId="77777777" w:rsidR="0055193D" w:rsidRPr="00664D8C" w:rsidRDefault="0055193D" w:rsidP="000A55CF">
      <w:pPr>
        <w:spacing w:after="0" w:line="360" w:lineRule="auto"/>
        <w:jc w:val="both"/>
        <w:rPr>
          <w:rFonts w:ascii="Times New Roman" w:hAnsi="Times New Roman" w:cs="Times New Roman"/>
          <w:b/>
          <w:bCs/>
          <w:color w:val="EE0000"/>
          <w:sz w:val="24"/>
          <w:szCs w:val="24"/>
        </w:rPr>
      </w:pPr>
      <w:r w:rsidRPr="00664D8C">
        <w:rPr>
          <w:rFonts w:ascii="Times New Roman" w:eastAsiaTheme="majorEastAsia" w:hAnsi="Times New Roman" w:cs="Times New Roman"/>
          <w:b/>
          <w:bCs/>
          <w:color w:val="EE0000"/>
          <w:sz w:val="24"/>
          <w:szCs w:val="24"/>
        </w:rPr>
        <w:t>Tema 1. Resurse digitale în educație – privire de ansamblu</w:t>
      </w:r>
    </w:p>
    <w:p w14:paraId="3301767B" w14:textId="59E72120" w:rsidR="0055193D" w:rsidRPr="00664D8C" w:rsidRDefault="0055193D" w:rsidP="000A55CF">
      <w:pPr>
        <w:spacing w:after="120" w:line="360" w:lineRule="auto"/>
        <w:jc w:val="both"/>
        <w:rPr>
          <w:rFonts w:ascii="Times New Roman" w:eastAsia="+mj-ea" w:hAnsi="Times New Roman" w:cs="Times New Roman"/>
          <w:b/>
          <w:bCs/>
          <w:color w:val="EE0000"/>
          <w:sz w:val="24"/>
          <w:szCs w:val="24"/>
        </w:rPr>
      </w:pPr>
      <w:r w:rsidRPr="00664D8C">
        <w:rPr>
          <w:rFonts w:ascii="Times New Roman" w:eastAsia="+mj-ea" w:hAnsi="Times New Roman" w:cs="Times New Roman"/>
          <w:b/>
          <w:bCs/>
          <w:color w:val="EE0000"/>
          <w:sz w:val="24"/>
          <w:szCs w:val="24"/>
        </w:rPr>
        <w:t>1.6. Cetățenia digitală - alfabetizare digitală, gândire</w:t>
      </w:r>
      <w:r w:rsidR="000A55CF" w:rsidRPr="00664D8C">
        <w:rPr>
          <w:rFonts w:ascii="Times New Roman" w:eastAsia="+mj-ea" w:hAnsi="Times New Roman" w:cs="Times New Roman"/>
          <w:b/>
          <w:bCs/>
          <w:color w:val="EE0000"/>
          <w:sz w:val="24"/>
          <w:szCs w:val="24"/>
        </w:rPr>
        <w:t xml:space="preserve"> critică, responsabilitate</w:t>
      </w:r>
    </w:p>
    <w:p w14:paraId="271803FD" w14:textId="77777777" w:rsidR="000A55CF" w:rsidRDefault="000A55CF" w:rsidP="000A55CF">
      <w:pPr>
        <w:spacing w:after="0" w:line="360" w:lineRule="auto"/>
        <w:ind w:firstLine="720"/>
        <w:jc w:val="both"/>
        <w:rPr>
          <w:rFonts w:ascii="Times New Roman" w:hAnsi="Times New Roman" w:cs="Times New Roman"/>
          <w:sz w:val="24"/>
          <w:szCs w:val="24"/>
        </w:rPr>
      </w:pPr>
      <w:r w:rsidRPr="000A55CF">
        <w:rPr>
          <w:rFonts w:ascii="Times New Roman" w:hAnsi="Times New Roman" w:cs="Times New Roman"/>
          <w:sz w:val="24"/>
          <w:szCs w:val="24"/>
        </w:rPr>
        <w:t>Studiile realizate după pandemia de Covid-19 au evidențiat adâncirea diviziunii digitale. Pandemia a accelerat transformarea digitală, dar a expus și inegalități majore privind accesul la tehnologie, în special pentru grupurile vulnerabile din zonele rurale. Tehnologie unește sau divide? Principiul 1/1 este suficient pentru a reduce fenomenul de diviziune digitală?</w:t>
      </w:r>
    </w:p>
    <w:p w14:paraId="0622A953" w14:textId="77777777" w:rsidR="000A55CF" w:rsidRDefault="000A55CF" w:rsidP="000A55CF">
      <w:pPr>
        <w:spacing w:after="0" w:line="360" w:lineRule="auto"/>
        <w:ind w:firstLine="720"/>
        <w:jc w:val="both"/>
        <w:rPr>
          <w:rFonts w:ascii="Times New Roman" w:hAnsi="Times New Roman" w:cs="Times New Roman"/>
          <w:sz w:val="24"/>
          <w:szCs w:val="24"/>
        </w:rPr>
      </w:pPr>
    </w:p>
    <w:p w14:paraId="3C48D65C" w14:textId="38D59D50" w:rsidR="000A55CF" w:rsidRPr="000A55CF" w:rsidRDefault="000A55CF" w:rsidP="000A55CF">
      <w:pPr>
        <w:spacing w:after="0" w:line="360" w:lineRule="auto"/>
        <w:jc w:val="both"/>
        <w:rPr>
          <w:rFonts w:ascii="Times New Roman" w:hAnsi="Times New Roman" w:cs="Times New Roman"/>
          <w:b/>
          <w:bCs/>
          <w:sz w:val="24"/>
          <w:szCs w:val="24"/>
        </w:rPr>
      </w:pPr>
      <w:r w:rsidRPr="000A55CF">
        <w:rPr>
          <w:rFonts w:ascii="Times New Roman" w:hAnsi="Times New Roman" w:cs="Times New Roman"/>
          <w:b/>
          <w:bCs/>
          <w:sz w:val="24"/>
          <w:szCs w:val="24"/>
        </w:rPr>
        <w:t>Tehnologia poate uni</w:t>
      </w:r>
      <w:r>
        <w:rPr>
          <w:rFonts w:ascii="Times New Roman" w:hAnsi="Times New Roman" w:cs="Times New Roman"/>
          <w:b/>
          <w:bCs/>
          <w:sz w:val="24"/>
          <w:szCs w:val="24"/>
        </w:rPr>
        <w:t>:</w:t>
      </w:r>
    </w:p>
    <w:p w14:paraId="51545D5D" w14:textId="77777777" w:rsidR="000A55CF" w:rsidRPr="000A55CF" w:rsidRDefault="000A55CF" w:rsidP="000A55CF">
      <w:pPr>
        <w:pStyle w:val="ListParagraph"/>
        <w:numPr>
          <w:ilvl w:val="0"/>
          <w:numId w:val="3"/>
        </w:numPr>
        <w:spacing w:after="0" w:line="360" w:lineRule="auto"/>
        <w:jc w:val="both"/>
        <w:rPr>
          <w:rFonts w:ascii="Times New Roman" w:hAnsi="Times New Roman" w:cs="Times New Roman"/>
          <w:sz w:val="24"/>
          <w:szCs w:val="24"/>
        </w:rPr>
      </w:pPr>
      <w:r w:rsidRPr="000A55CF">
        <w:rPr>
          <w:rFonts w:ascii="Times New Roman" w:hAnsi="Times New Roman" w:cs="Times New Roman"/>
          <w:sz w:val="24"/>
          <w:szCs w:val="24"/>
        </w:rPr>
        <w:t>Efectuarea sarcinilor – lucrul în grup</w:t>
      </w:r>
    </w:p>
    <w:p w14:paraId="2C8E9FBD" w14:textId="77777777" w:rsidR="000A55CF" w:rsidRPr="000A55CF" w:rsidRDefault="000A55CF" w:rsidP="000A55CF">
      <w:pPr>
        <w:pStyle w:val="ListParagraph"/>
        <w:numPr>
          <w:ilvl w:val="0"/>
          <w:numId w:val="3"/>
        </w:numPr>
        <w:spacing w:after="0" w:line="360" w:lineRule="auto"/>
        <w:jc w:val="both"/>
        <w:rPr>
          <w:rFonts w:ascii="Times New Roman" w:hAnsi="Times New Roman" w:cs="Times New Roman"/>
          <w:sz w:val="24"/>
          <w:szCs w:val="24"/>
        </w:rPr>
      </w:pPr>
      <w:r w:rsidRPr="000A55CF">
        <w:rPr>
          <w:rFonts w:ascii="Times New Roman" w:hAnsi="Times New Roman" w:cs="Times New Roman"/>
          <w:sz w:val="24"/>
          <w:szCs w:val="24"/>
        </w:rPr>
        <w:t>Păstrarea legăturii cu prietenii aflați la distanță</w:t>
      </w:r>
    </w:p>
    <w:p w14:paraId="7692DF29" w14:textId="77777777" w:rsidR="000A55CF" w:rsidRPr="000A55CF" w:rsidRDefault="000A55CF" w:rsidP="000A55CF">
      <w:pPr>
        <w:pStyle w:val="ListParagraph"/>
        <w:numPr>
          <w:ilvl w:val="0"/>
          <w:numId w:val="3"/>
        </w:numPr>
        <w:spacing w:after="0" w:line="360" w:lineRule="auto"/>
        <w:jc w:val="both"/>
        <w:rPr>
          <w:rFonts w:ascii="Times New Roman" w:hAnsi="Times New Roman" w:cs="Times New Roman"/>
          <w:sz w:val="24"/>
          <w:szCs w:val="24"/>
        </w:rPr>
      </w:pPr>
      <w:r w:rsidRPr="000A55CF">
        <w:rPr>
          <w:rFonts w:ascii="Times New Roman" w:hAnsi="Times New Roman" w:cs="Times New Roman"/>
          <w:sz w:val="24"/>
          <w:szCs w:val="24"/>
        </w:rPr>
        <w:t xml:space="preserve">Întrajutorare </w:t>
      </w:r>
    </w:p>
    <w:p w14:paraId="7B882F5D" w14:textId="77777777" w:rsidR="000A55CF" w:rsidRDefault="000A55CF" w:rsidP="000A55CF">
      <w:pPr>
        <w:pStyle w:val="ListParagraph"/>
        <w:numPr>
          <w:ilvl w:val="0"/>
          <w:numId w:val="3"/>
        </w:numPr>
        <w:spacing w:after="0" w:line="360" w:lineRule="auto"/>
        <w:jc w:val="both"/>
        <w:rPr>
          <w:rFonts w:ascii="Times New Roman" w:hAnsi="Times New Roman" w:cs="Times New Roman"/>
          <w:sz w:val="24"/>
          <w:szCs w:val="24"/>
        </w:rPr>
      </w:pPr>
      <w:r w:rsidRPr="000A55CF">
        <w:rPr>
          <w:rFonts w:ascii="Times New Roman" w:hAnsi="Times New Roman" w:cs="Times New Roman"/>
          <w:sz w:val="24"/>
          <w:szCs w:val="24"/>
        </w:rPr>
        <w:t>Învățare în grup</w:t>
      </w:r>
    </w:p>
    <w:p w14:paraId="6FEF66FE" w14:textId="77777777" w:rsidR="000A55CF" w:rsidRDefault="000A55CF" w:rsidP="000A55CF">
      <w:pPr>
        <w:spacing w:after="0" w:line="360" w:lineRule="auto"/>
        <w:jc w:val="both"/>
        <w:rPr>
          <w:rFonts w:ascii="Times New Roman" w:hAnsi="Times New Roman" w:cs="Times New Roman"/>
          <w:sz w:val="24"/>
          <w:szCs w:val="24"/>
        </w:rPr>
      </w:pPr>
    </w:p>
    <w:p w14:paraId="4CFC4B0F" w14:textId="42FDC0A1" w:rsidR="000A55CF" w:rsidRPr="000A55CF" w:rsidRDefault="000A55CF" w:rsidP="000A55CF">
      <w:pPr>
        <w:spacing w:after="0" w:line="360" w:lineRule="auto"/>
        <w:jc w:val="both"/>
        <w:rPr>
          <w:rFonts w:ascii="Times New Roman" w:hAnsi="Times New Roman" w:cs="Times New Roman"/>
          <w:sz w:val="24"/>
          <w:szCs w:val="24"/>
        </w:rPr>
      </w:pPr>
      <w:r w:rsidRPr="000A55CF">
        <w:rPr>
          <w:rFonts w:ascii="Times New Roman" w:hAnsi="Times New Roman" w:cs="Times New Roman"/>
          <w:b/>
          <w:bCs/>
          <w:sz w:val="24"/>
          <w:szCs w:val="24"/>
        </w:rPr>
        <w:t>Tehnologia poate dezbina:</w:t>
      </w:r>
    </w:p>
    <w:p w14:paraId="05D86B2D" w14:textId="77777777" w:rsidR="000A55CF" w:rsidRPr="000A55CF" w:rsidRDefault="000A55CF" w:rsidP="000A55CF">
      <w:pPr>
        <w:pStyle w:val="ListParagraph"/>
        <w:numPr>
          <w:ilvl w:val="0"/>
          <w:numId w:val="3"/>
        </w:numPr>
        <w:spacing w:after="0" w:line="360" w:lineRule="auto"/>
        <w:jc w:val="both"/>
        <w:rPr>
          <w:rFonts w:ascii="Times New Roman" w:hAnsi="Times New Roman" w:cs="Times New Roman"/>
          <w:sz w:val="24"/>
          <w:szCs w:val="24"/>
        </w:rPr>
      </w:pPr>
      <w:r w:rsidRPr="000A55CF">
        <w:rPr>
          <w:rFonts w:ascii="Times New Roman" w:hAnsi="Times New Roman" w:cs="Times New Roman"/>
          <w:sz w:val="24"/>
          <w:szCs w:val="24"/>
        </w:rPr>
        <w:t>Popularizare de informații eronate în mod voit sau din neștiință</w:t>
      </w:r>
    </w:p>
    <w:p w14:paraId="5A943FF7" w14:textId="77777777" w:rsidR="000A55CF" w:rsidRPr="000A55CF" w:rsidRDefault="000A55CF" w:rsidP="000A55CF">
      <w:pPr>
        <w:pStyle w:val="ListParagraph"/>
        <w:numPr>
          <w:ilvl w:val="0"/>
          <w:numId w:val="3"/>
        </w:numPr>
        <w:spacing w:after="0" w:line="360" w:lineRule="auto"/>
        <w:jc w:val="both"/>
        <w:rPr>
          <w:rFonts w:ascii="Times New Roman" w:hAnsi="Times New Roman" w:cs="Times New Roman"/>
          <w:sz w:val="24"/>
          <w:szCs w:val="24"/>
        </w:rPr>
      </w:pPr>
      <w:r w:rsidRPr="000A55CF">
        <w:rPr>
          <w:rFonts w:ascii="Times New Roman" w:hAnsi="Times New Roman" w:cs="Times New Roman"/>
          <w:sz w:val="24"/>
          <w:szCs w:val="24"/>
        </w:rPr>
        <w:t>Hărțuire online</w:t>
      </w:r>
    </w:p>
    <w:p w14:paraId="0466BD6D" w14:textId="77777777" w:rsidR="000A55CF" w:rsidRPr="000A55CF" w:rsidRDefault="000A55CF" w:rsidP="000A55CF">
      <w:pPr>
        <w:pStyle w:val="ListParagraph"/>
        <w:numPr>
          <w:ilvl w:val="0"/>
          <w:numId w:val="3"/>
        </w:numPr>
        <w:spacing w:after="0" w:line="360" w:lineRule="auto"/>
        <w:jc w:val="both"/>
        <w:rPr>
          <w:rFonts w:ascii="Times New Roman" w:hAnsi="Times New Roman" w:cs="Times New Roman"/>
          <w:sz w:val="24"/>
          <w:szCs w:val="24"/>
        </w:rPr>
      </w:pPr>
      <w:r w:rsidRPr="000A55CF">
        <w:rPr>
          <w:rFonts w:ascii="Times New Roman" w:hAnsi="Times New Roman" w:cs="Times New Roman"/>
          <w:sz w:val="24"/>
          <w:szCs w:val="24"/>
        </w:rPr>
        <w:t>Lansare de zvonuri nefondate</w:t>
      </w:r>
    </w:p>
    <w:p w14:paraId="747DB824" w14:textId="77777777" w:rsidR="000A55CF" w:rsidRDefault="000A55CF" w:rsidP="000A55CF">
      <w:pPr>
        <w:pStyle w:val="ListParagraph"/>
        <w:numPr>
          <w:ilvl w:val="0"/>
          <w:numId w:val="3"/>
        </w:numPr>
        <w:spacing w:after="0" w:line="360" w:lineRule="auto"/>
        <w:jc w:val="both"/>
        <w:rPr>
          <w:rFonts w:ascii="Times New Roman" w:hAnsi="Times New Roman" w:cs="Times New Roman"/>
          <w:sz w:val="24"/>
          <w:szCs w:val="24"/>
        </w:rPr>
      </w:pPr>
      <w:r w:rsidRPr="000A55CF">
        <w:rPr>
          <w:rFonts w:ascii="Times New Roman" w:hAnsi="Times New Roman" w:cs="Times New Roman"/>
          <w:sz w:val="24"/>
          <w:szCs w:val="24"/>
        </w:rPr>
        <w:t>Încălcarea dreptului la intimitate</w:t>
      </w:r>
    </w:p>
    <w:p w14:paraId="07A51CBD" w14:textId="77777777" w:rsidR="000A55CF" w:rsidRDefault="000A55CF" w:rsidP="000A55CF">
      <w:pPr>
        <w:pStyle w:val="ListParagraph"/>
        <w:spacing w:after="0" w:line="360" w:lineRule="auto"/>
        <w:jc w:val="both"/>
        <w:rPr>
          <w:rFonts w:ascii="Times New Roman" w:hAnsi="Times New Roman" w:cs="Times New Roman"/>
          <w:sz w:val="24"/>
          <w:szCs w:val="24"/>
        </w:rPr>
      </w:pPr>
    </w:p>
    <w:p w14:paraId="1258660B" w14:textId="77777777" w:rsidR="000A55CF" w:rsidRPr="000A55CF" w:rsidRDefault="000A55CF" w:rsidP="000A55CF">
      <w:pPr>
        <w:spacing w:after="0" w:line="360" w:lineRule="auto"/>
        <w:ind w:firstLine="360"/>
        <w:jc w:val="both"/>
        <w:rPr>
          <w:rFonts w:ascii="Times New Roman" w:hAnsi="Times New Roman" w:cs="Times New Roman"/>
          <w:sz w:val="24"/>
          <w:szCs w:val="24"/>
        </w:rPr>
      </w:pPr>
      <w:r w:rsidRPr="000A55CF">
        <w:rPr>
          <w:rFonts w:ascii="Times New Roman" w:hAnsi="Times New Roman" w:cs="Times New Roman"/>
          <w:sz w:val="24"/>
          <w:szCs w:val="24"/>
        </w:rPr>
        <w:t>Principiul 1/1 nu este suficient atâta timp cât utilizatorii de tehnologie nu vor fi educați în spiritul democrației și nu își vor asuma și respecta atât drepturile cât și obligațiile ce decurg din acestea.</w:t>
      </w:r>
    </w:p>
    <w:p w14:paraId="343E2E0D" w14:textId="77777777" w:rsidR="000A55CF" w:rsidRPr="000A55CF" w:rsidRDefault="000A55CF" w:rsidP="000A55CF">
      <w:pPr>
        <w:spacing w:after="120" w:line="360" w:lineRule="auto"/>
        <w:jc w:val="both"/>
        <w:rPr>
          <w:rFonts w:ascii="Times New Roman" w:eastAsia="+mj-ea" w:hAnsi="Times New Roman" w:cs="Times New Roman"/>
          <w:b/>
          <w:bCs/>
          <w:color w:val="C00000"/>
          <w:sz w:val="24"/>
          <w:szCs w:val="24"/>
        </w:rPr>
      </w:pPr>
    </w:p>
    <w:p w14:paraId="7CB83658" w14:textId="72A74978" w:rsidR="0055193D" w:rsidRDefault="000A55CF" w:rsidP="007D3AEA">
      <w:pPr>
        <w:spacing w:after="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2. Tema 2.</w:t>
      </w:r>
      <w:r>
        <w:rPr>
          <w:rFonts w:ascii="Times New Roman" w:eastAsia="Times New Roman" w:hAnsi="Times New Roman" w:cs="Times New Roman"/>
          <w:b/>
          <w:color w:val="000000"/>
          <w:sz w:val="28"/>
          <w:szCs w:val="28"/>
        </w:rPr>
        <w:tab/>
        <w:t xml:space="preserve"> Modulul 2.</w:t>
      </w:r>
    </w:p>
    <w:p w14:paraId="089EC9E2" w14:textId="77777777" w:rsidR="000A55CF" w:rsidRDefault="000A55CF" w:rsidP="007D3AEA">
      <w:pPr>
        <w:spacing w:after="0" w:line="360" w:lineRule="auto"/>
        <w:rPr>
          <w:rFonts w:ascii="Times New Roman" w:hAnsi="Times New Roman" w:cs="Times New Roman"/>
          <w:b/>
          <w:bCs/>
          <w:sz w:val="28"/>
          <w:szCs w:val="28"/>
        </w:rPr>
      </w:pPr>
    </w:p>
    <w:p w14:paraId="59376DDC" w14:textId="346C6A0D" w:rsidR="000A55CF" w:rsidRPr="00664D8C" w:rsidRDefault="007D3AEA" w:rsidP="007D3AEA">
      <w:pPr>
        <w:spacing w:after="0" w:line="360" w:lineRule="auto"/>
        <w:rPr>
          <w:rFonts w:ascii="Times New Roman" w:hAnsi="Times New Roman" w:cs="Times New Roman"/>
          <w:b/>
          <w:bCs/>
          <w:color w:val="EE0000"/>
          <w:sz w:val="24"/>
          <w:szCs w:val="24"/>
        </w:rPr>
      </w:pPr>
      <w:r w:rsidRPr="00664D8C">
        <w:rPr>
          <w:rFonts w:ascii="Times New Roman" w:hAnsi="Times New Roman" w:cs="Times New Roman"/>
          <w:b/>
          <w:bCs/>
          <w:color w:val="EE0000"/>
          <w:sz w:val="24"/>
          <w:szCs w:val="24"/>
        </w:rPr>
        <w:t>Tema 2. Rolul competențelor digitale ale cadrelor didactice</w:t>
      </w:r>
    </w:p>
    <w:p w14:paraId="46261F35" w14:textId="6BDA6548" w:rsidR="007D3AEA" w:rsidRPr="00664D8C" w:rsidRDefault="007D3AEA" w:rsidP="007D3AEA">
      <w:pPr>
        <w:spacing w:after="0" w:line="360" w:lineRule="auto"/>
        <w:rPr>
          <w:rFonts w:ascii="Times New Roman" w:hAnsi="Times New Roman" w:cs="Times New Roman"/>
          <w:b/>
          <w:bCs/>
          <w:color w:val="EE0000"/>
          <w:sz w:val="24"/>
          <w:szCs w:val="24"/>
        </w:rPr>
      </w:pPr>
      <w:r w:rsidRPr="00664D8C">
        <w:rPr>
          <w:rFonts w:ascii="Times New Roman" w:hAnsi="Times New Roman" w:cs="Times New Roman"/>
          <w:b/>
          <w:bCs/>
          <w:color w:val="EE0000"/>
          <w:sz w:val="24"/>
          <w:szCs w:val="24"/>
        </w:rPr>
        <w:t>2.3. Dezvoltareinstituțională. Comunicare organizațională și colaborare profesională</w:t>
      </w:r>
    </w:p>
    <w:p w14:paraId="786C270D" w14:textId="77777777" w:rsidR="007D3AEA" w:rsidRPr="007D3AEA" w:rsidRDefault="007D3AEA" w:rsidP="007D3AEA">
      <w:pPr>
        <w:spacing w:after="0" w:line="360" w:lineRule="auto"/>
        <w:rPr>
          <w:rFonts w:ascii="Times New Roman" w:hAnsi="Times New Roman" w:cs="Times New Roman"/>
          <w:sz w:val="24"/>
          <w:szCs w:val="24"/>
        </w:rPr>
      </w:pPr>
      <w:r w:rsidRPr="007D3AEA">
        <w:rPr>
          <w:rFonts w:ascii="Times New Roman" w:hAnsi="Times New Roman" w:cs="Times New Roman"/>
          <w:sz w:val="24"/>
          <w:szCs w:val="24"/>
        </w:rPr>
        <w:t xml:space="preserve">Urmăriți materialul video din linkul de mai jos și specificați la ce anume se referă „ecosistemul digital”, conform lui Punie (2017): </w:t>
      </w:r>
    </w:p>
    <w:p w14:paraId="279E8F12" w14:textId="5F624BDA" w:rsidR="007D3AEA" w:rsidRDefault="007D3AEA" w:rsidP="007D3AEA">
      <w:pPr>
        <w:spacing w:after="0" w:line="360" w:lineRule="auto"/>
        <w:rPr>
          <w:rFonts w:ascii="Times New Roman" w:hAnsi="Times New Roman" w:cs="Times New Roman"/>
          <w:b/>
          <w:bCs/>
          <w:sz w:val="24"/>
          <w:szCs w:val="24"/>
        </w:rPr>
      </w:pPr>
      <w:r w:rsidRPr="007D3AEA">
        <w:rPr>
          <w:rFonts w:ascii="Times New Roman" w:hAnsi="Times New Roman" w:cs="Times New Roman"/>
          <w:sz w:val="24"/>
          <w:szCs w:val="24"/>
        </w:rPr>
        <w:t xml:space="preserve">Link: </w:t>
      </w:r>
      <w:hyperlink r:id="rId9" w:history="1">
        <w:r w:rsidRPr="007D3AEA">
          <w:rPr>
            <w:rStyle w:val="Hyperlink"/>
            <w:rFonts w:ascii="Times New Roman" w:hAnsi="Times New Roman" w:cs="Times New Roman"/>
            <w:b/>
            <w:bCs/>
            <w:sz w:val="24"/>
            <w:szCs w:val="24"/>
          </w:rPr>
          <w:t>https://videolectures.net/oercongress2017_punie_cooperation_oer</w:t>
        </w:r>
      </w:hyperlink>
      <w:r w:rsidRPr="007D3AEA">
        <w:rPr>
          <w:rFonts w:ascii="Times New Roman" w:hAnsi="Times New Roman" w:cs="Times New Roman"/>
          <w:b/>
          <w:bCs/>
          <w:sz w:val="24"/>
          <w:szCs w:val="24"/>
        </w:rPr>
        <w:t xml:space="preserve"> </w:t>
      </w:r>
    </w:p>
    <w:p w14:paraId="275A1983" w14:textId="77777777" w:rsidR="007D3AEA" w:rsidRDefault="007D3AEA" w:rsidP="007D3AEA">
      <w:pPr>
        <w:spacing w:after="0" w:line="360" w:lineRule="auto"/>
        <w:rPr>
          <w:rFonts w:ascii="Times New Roman" w:hAnsi="Times New Roman" w:cs="Times New Roman"/>
          <w:b/>
          <w:bCs/>
          <w:sz w:val="24"/>
          <w:szCs w:val="24"/>
        </w:rPr>
      </w:pPr>
    </w:p>
    <w:p w14:paraId="12A6C9D3" w14:textId="32DA7782" w:rsidR="007D3AEA" w:rsidRPr="007D3AEA" w:rsidRDefault="007D3AEA" w:rsidP="007D3AEA">
      <w:pPr>
        <w:spacing w:after="0" w:line="360" w:lineRule="auto"/>
        <w:jc w:val="both"/>
        <w:rPr>
          <w:rFonts w:ascii="Times New Roman" w:hAnsi="Times New Roman" w:cs="Times New Roman"/>
          <w:b/>
          <w:bCs/>
          <w:sz w:val="24"/>
          <w:szCs w:val="24"/>
        </w:rPr>
      </w:pPr>
      <w:r w:rsidRPr="007D3AEA">
        <w:rPr>
          <w:rFonts w:ascii="Times New Roman" w:hAnsi="Times New Roman" w:cs="Times New Roman"/>
          <w:b/>
          <w:bCs/>
          <w:sz w:val="24"/>
          <w:szCs w:val="24"/>
        </w:rPr>
        <w:t xml:space="preserve">Ecosistemul digital pentru Educația deschisă se referă la: </w:t>
      </w:r>
    </w:p>
    <w:p w14:paraId="23996032" w14:textId="77777777" w:rsidR="007D3AEA" w:rsidRPr="007D3AEA" w:rsidRDefault="007D3AEA" w:rsidP="007D3AEA">
      <w:pPr>
        <w:numPr>
          <w:ilvl w:val="0"/>
          <w:numId w:val="4"/>
        </w:numPr>
        <w:spacing w:after="0" w:line="360" w:lineRule="auto"/>
        <w:jc w:val="both"/>
        <w:rPr>
          <w:rFonts w:ascii="Times New Roman" w:hAnsi="Times New Roman" w:cs="Times New Roman"/>
          <w:sz w:val="24"/>
          <w:szCs w:val="24"/>
          <w:lang w:val="en-US"/>
        </w:rPr>
      </w:pPr>
      <w:r w:rsidRPr="007D3AEA">
        <w:rPr>
          <w:rFonts w:ascii="Times New Roman" w:hAnsi="Times New Roman" w:cs="Times New Roman"/>
          <w:sz w:val="24"/>
          <w:szCs w:val="24"/>
        </w:rPr>
        <w:t>creşterea gradului de conştientizare</w:t>
      </w:r>
    </w:p>
    <w:p w14:paraId="4E0C2F03" w14:textId="77777777" w:rsidR="007D3AEA" w:rsidRPr="007D3AEA" w:rsidRDefault="007D3AEA" w:rsidP="007D3AEA">
      <w:pPr>
        <w:numPr>
          <w:ilvl w:val="0"/>
          <w:numId w:val="4"/>
        </w:numPr>
        <w:spacing w:after="0" w:line="360" w:lineRule="auto"/>
        <w:jc w:val="both"/>
        <w:rPr>
          <w:rFonts w:ascii="Times New Roman" w:hAnsi="Times New Roman" w:cs="Times New Roman"/>
          <w:sz w:val="24"/>
          <w:szCs w:val="24"/>
        </w:rPr>
      </w:pPr>
      <w:r w:rsidRPr="007D3AEA">
        <w:rPr>
          <w:rFonts w:ascii="Times New Roman" w:hAnsi="Times New Roman" w:cs="Times New Roman"/>
          <w:sz w:val="24"/>
          <w:szCs w:val="24"/>
        </w:rPr>
        <w:t>parteniate</w:t>
      </w:r>
    </w:p>
    <w:p w14:paraId="44745F8E" w14:textId="77777777" w:rsidR="007D3AEA" w:rsidRPr="007D3AEA" w:rsidRDefault="007D3AEA" w:rsidP="007D3AEA">
      <w:pPr>
        <w:numPr>
          <w:ilvl w:val="0"/>
          <w:numId w:val="4"/>
        </w:numPr>
        <w:spacing w:after="0" w:line="360" w:lineRule="auto"/>
        <w:jc w:val="both"/>
        <w:rPr>
          <w:rFonts w:ascii="Times New Roman" w:hAnsi="Times New Roman" w:cs="Times New Roman"/>
          <w:sz w:val="24"/>
          <w:szCs w:val="24"/>
        </w:rPr>
      </w:pPr>
      <w:r w:rsidRPr="007D3AEA">
        <w:rPr>
          <w:rFonts w:ascii="Times New Roman" w:hAnsi="Times New Roman" w:cs="Times New Roman"/>
          <w:sz w:val="24"/>
          <w:szCs w:val="24"/>
        </w:rPr>
        <w:t>dezvoltarea profesională a profesorilor</w:t>
      </w:r>
    </w:p>
    <w:p w14:paraId="3F829FC8" w14:textId="77777777" w:rsidR="007D3AEA" w:rsidRPr="007D3AEA" w:rsidRDefault="007D3AEA" w:rsidP="007D3AEA">
      <w:pPr>
        <w:numPr>
          <w:ilvl w:val="0"/>
          <w:numId w:val="4"/>
        </w:numPr>
        <w:spacing w:after="0" w:line="360" w:lineRule="auto"/>
        <w:jc w:val="both"/>
        <w:rPr>
          <w:rFonts w:ascii="Times New Roman" w:hAnsi="Times New Roman" w:cs="Times New Roman"/>
          <w:sz w:val="24"/>
          <w:szCs w:val="24"/>
        </w:rPr>
      </w:pPr>
      <w:r w:rsidRPr="007D3AEA">
        <w:rPr>
          <w:rFonts w:ascii="Times New Roman" w:hAnsi="Times New Roman" w:cs="Times New Roman"/>
          <w:sz w:val="24"/>
          <w:szCs w:val="24"/>
        </w:rPr>
        <w:t>acreditarea și recunoașterea învățării</w:t>
      </w:r>
    </w:p>
    <w:p w14:paraId="1138834A" w14:textId="77777777" w:rsidR="007D3AEA" w:rsidRPr="007D3AEA" w:rsidRDefault="007D3AEA" w:rsidP="007D3AEA">
      <w:pPr>
        <w:numPr>
          <w:ilvl w:val="0"/>
          <w:numId w:val="4"/>
        </w:numPr>
        <w:spacing w:after="0" w:line="360" w:lineRule="auto"/>
        <w:jc w:val="both"/>
        <w:rPr>
          <w:rFonts w:ascii="Times New Roman" w:hAnsi="Times New Roman" w:cs="Times New Roman"/>
          <w:sz w:val="24"/>
          <w:szCs w:val="24"/>
        </w:rPr>
      </w:pPr>
      <w:r w:rsidRPr="007D3AEA">
        <w:rPr>
          <w:rFonts w:ascii="Times New Roman" w:hAnsi="Times New Roman" w:cs="Times New Roman"/>
          <w:sz w:val="24"/>
          <w:szCs w:val="24"/>
        </w:rPr>
        <w:t>resurse educaționale deschise</w:t>
      </w:r>
    </w:p>
    <w:p w14:paraId="40117A3C" w14:textId="77777777" w:rsidR="007D3AEA" w:rsidRPr="007D3AEA" w:rsidRDefault="007D3AEA" w:rsidP="007D3AEA">
      <w:pPr>
        <w:numPr>
          <w:ilvl w:val="0"/>
          <w:numId w:val="4"/>
        </w:numPr>
        <w:spacing w:after="0" w:line="360" w:lineRule="auto"/>
        <w:jc w:val="both"/>
        <w:rPr>
          <w:rFonts w:ascii="Times New Roman" w:hAnsi="Times New Roman" w:cs="Times New Roman"/>
          <w:sz w:val="24"/>
          <w:szCs w:val="24"/>
        </w:rPr>
      </w:pPr>
      <w:r w:rsidRPr="007D3AEA">
        <w:rPr>
          <w:rFonts w:ascii="Times New Roman" w:hAnsi="Times New Roman" w:cs="Times New Roman"/>
          <w:sz w:val="24"/>
          <w:szCs w:val="24"/>
        </w:rPr>
        <w:t>suport și infrastructură</w:t>
      </w:r>
    </w:p>
    <w:p w14:paraId="798B2D28" w14:textId="77777777" w:rsidR="007D3AEA" w:rsidRDefault="007D3AEA" w:rsidP="007D3AEA">
      <w:pPr>
        <w:numPr>
          <w:ilvl w:val="0"/>
          <w:numId w:val="4"/>
        </w:numPr>
        <w:spacing w:after="0" w:line="360" w:lineRule="auto"/>
        <w:jc w:val="both"/>
        <w:rPr>
          <w:rFonts w:ascii="Times New Roman" w:hAnsi="Times New Roman" w:cs="Times New Roman"/>
          <w:sz w:val="24"/>
          <w:szCs w:val="24"/>
        </w:rPr>
      </w:pPr>
      <w:r w:rsidRPr="007D3AEA">
        <w:rPr>
          <w:rFonts w:ascii="Times New Roman" w:hAnsi="Times New Roman" w:cs="Times New Roman"/>
          <w:sz w:val="24"/>
          <w:szCs w:val="24"/>
        </w:rPr>
        <w:t>cercetare și evoluție.</w:t>
      </w:r>
    </w:p>
    <w:p w14:paraId="41B21AA7" w14:textId="77777777" w:rsidR="007D3AEA" w:rsidRDefault="007D3AEA" w:rsidP="007D3AEA">
      <w:pPr>
        <w:spacing w:after="0" w:line="360" w:lineRule="auto"/>
        <w:ind w:left="720"/>
        <w:jc w:val="both"/>
        <w:rPr>
          <w:rFonts w:ascii="Times New Roman" w:hAnsi="Times New Roman" w:cs="Times New Roman"/>
          <w:sz w:val="24"/>
          <w:szCs w:val="24"/>
        </w:rPr>
      </w:pPr>
    </w:p>
    <w:p w14:paraId="0D0066DD" w14:textId="77777777" w:rsidR="007D3AEA" w:rsidRDefault="007D3AEA" w:rsidP="007D3AEA">
      <w:pPr>
        <w:spacing w:after="0" w:line="360" w:lineRule="auto"/>
        <w:ind w:left="720"/>
        <w:jc w:val="both"/>
        <w:rPr>
          <w:rFonts w:ascii="Times New Roman" w:hAnsi="Times New Roman" w:cs="Times New Roman"/>
          <w:sz w:val="24"/>
          <w:szCs w:val="24"/>
        </w:rPr>
      </w:pPr>
    </w:p>
    <w:p w14:paraId="653BED70" w14:textId="77777777" w:rsidR="007D3AEA" w:rsidRDefault="007D3AEA" w:rsidP="007D3AEA">
      <w:pPr>
        <w:spacing w:after="0" w:line="360" w:lineRule="auto"/>
        <w:ind w:left="720"/>
        <w:jc w:val="both"/>
        <w:rPr>
          <w:rFonts w:ascii="Times New Roman" w:hAnsi="Times New Roman" w:cs="Times New Roman"/>
          <w:sz w:val="24"/>
          <w:szCs w:val="24"/>
        </w:rPr>
      </w:pPr>
    </w:p>
    <w:p w14:paraId="69F6A4B1" w14:textId="77777777" w:rsidR="007D3AEA" w:rsidRDefault="007D3AEA" w:rsidP="007D3AEA">
      <w:pPr>
        <w:spacing w:after="0" w:line="360" w:lineRule="auto"/>
        <w:ind w:left="720"/>
        <w:jc w:val="both"/>
        <w:rPr>
          <w:rFonts w:ascii="Times New Roman" w:hAnsi="Times New Roman" w:cs="Times New Roman"/>
          <w:sz w:val="24"/>
          <w:szCs w:val="24"/>
        </w:rPr>
      </w:pPr>
    </w:p>
    <w:p w14:paraId="7B572153" w14:textId="77777777" w:rsidR="007D3AEA" w:rsidRDefault="007D3AEA" w:rsidP="007D3AEA">
      <w:pPr>
        <w:spacing w:after="0" w:line="360" w:lineRule="auto"/>
        <w:ind w:left="720"/>
        <w:jc w:val="both"/>
        <w:rPr>
          <w:rFonts w:ascii="Times New Roman" w:hAnsi="Times New Roman" w:cs="Times New Roman"/>
          <w:sz w:val="24"/>
          <w:szCs w:val="24"/>
        </w:rPr>
      </w:pPr>
    </w:p>
    <w:p w14:paraId="736DF46F" w14:textId="77777777" w:rsidR="007D3AEA" w:rsidRDefault="007D3AEA" w:rsidP="00DF6CA3">
      <w:pPr>
        <w:spacing w:after="0" w:line="360" w:lineRule="auto"/>
        <w:jc w:val="both"/>
        <w:rPr>
          <w:rFonts w:ascii="Times New Roman" w:hAnsi="Times New Roman" w:cs="Times New Roman"/>
          <w:sz w:val="24"/>
          <w:szCs w:val="24"/>
        </w:rPr>
      </w:pPr>
    </w:p>
    <w:p w14:paraId="6439DD75" w14:textId="3DCDADEA" w:rsidR="007D3AEA" w:rsidRDefault="007D3AEA" w:rsidP="007D3AEA">
      <w:pPr>
        <w:spacing w:after="0" w:line="360" w:lineRule="auto"/>
        <w:jc w:val="both"/>
        <w:rPr>
          <w:rFonts w:ascii="Times New Roman" w:eastAsia="Times New Roman" w:hAnsi="Times New Roman" w:cs="Times New Roman"/>
          <w:b/>
          <w:color w:val="000000"/>
          <w:sz w:val="28"/>
          <w:szCs w:val="28"/>
        </w:rPr>
      </w:pPr>
      <w:r>
        <w:rPr>
          <w:rFonts w:ascii="Times New Roman" w:hAnsi="Times New Roman" w:cs="Times New Roman"/>
          <w:b/>
          <w:bCs/>
          <w:sz w:val="28"/>
          <w:szCs w:val="28"/>
        </w:rPr>
        <w:lastRenderedPageBreak/>
        <w:t xml:space="preserve">3. </w:t>
      </w:r>
      <w:r>
        <w:rPr>
          <w:rFonts w:ascii="Times New Roman" w:eastAsia="Times New Roman" w:hAnsi="Times New Roman" w:cs="Times New Roman"/>
          <w:b/>
          <w:color w:val="000000"/>
          <w:sz w:val="28"/>
          <w:szCs w:val="28"/>
        </w:rPr>
        <w:t>Tema 3.</w:t>
      </w:r>
      <w:r>
        <w:rPr>
          <w:rFonts w:ascii="Times New Roman" w:eastAsia="Times New Roman" w:hAnsi="Times New Roman" w:cs="Times New Roman"/>
          <w:b/>
          <w:color w:val="000000"/>
          <w:sz w:val="28"/>
          <w:szCs w:val="28"/>
        </w:rPr>
        <w:tab/>
        <w:t xml:space="preserve"> Modulul 3.</w:t>
      </w:r>
    </w:p>
    <w:p w14:paraId="0CA954EF" w14:textId="77777777" w:rsidR="007D3AEA" w:rsidRPr="007D3AEA" w:rsidRDefault="007D3AEA" w:rsidP="007D3AEA">
      <w:pPr>
        <w:spacing w:after="0" w:line="360" w:lineRule="auto"/>
        <w:jc w:val="both"/>
        <w:rPr>
          <w:rFonts w:ascii="Times New Roman" w:eastAsia="Times New Roman" w:hAnsi="Times New Roman" w:cs="Times New Roman"/>
          <w:b/>
          <w:color w:val="000000"/>
          <w:sz w:val="28"/>
          <w:szCs w:val="28"/>
        </w:rPr>
      </w:pPr>
    </w:p>
    <w:p w14:paraId="1A58AF32" w14:textId="1A39F7BA" w:rsidR="00664D8C" w:rsidRPr="00664D8C" w:rsidRDefault="00664D8C" w:rsidP="00664D8C">
      <w:pPr>
        <w:spacing w:after="0" w:line="360" w:lineRule="auto"/>
        <w:rPr>
          <w:rFonts w:ascii="Times New Roman" w:hAnsi="Times New Roman" w:cs="Times New Roman"/>
          <w:b/>
          <w:color w:val="EE0000"/>
          <w:sz w:val="28"/>
        </w:rPr>
      </w:pPr>
      <w:r w:rsidRPr="00664D8C">
        <w:rPr>
          <w:rFonts w:ascii="Times New Roman" w:hAnsi="Times New Roman" w:cs="Times New Roman"/>
          <w:b/>
          <w:color w:val="EE0000"/>
          <w:sz w:val="28"/>
        </w:rPr>
        <w:t>T</w:t>
      </w:r>
      <w:r w:rsidRPr="00664D8C">
        <w:rPr>
          <w:rFonts w:ascii="Times New Roman" w:hAnsi="Times New Roman" w:cs="Times New Roman"/>
          <w:b/>
          <w:bCs/>
          <w:color w:val="EE0000"/>
          <w:sz w:val="24"/>
          <w:szCs w:val="24"/>
        </w:rPr>
        <w:t>ema</w:t>
      </w:r>
      <w:r w:rsidRPr="00664D8C">
        <w:rPr>
          <w:rFonts w:ascii="Times New Roman" w:hAnsi="Times New Roman" w:cs="Times New Roman"/>
          <w:b/>
          <w:bCs/>
          <w:color w:val="EE0000"/>
          <w:spacing w:val="-9"/>
          <w:sz w:val="24"/>
          <w:szCs w:val="24"/>
        </w:rPr>
        <w:t xml:space="preserve"> </w:t>
      </w:r>
      <w:r>
        <w:rPr>
          <w:rFonts w:ascii="Times New Roman" w:hAnsi="Times New Roman" w:cs="Times New Roman"/>
          <w:b/>
          <w:bCs/>
          <w:color w:val="EE0000"/>
          <w:sz w:val="24"/>
          <w:szCs w:val="24"/>
        </w:rPr>
        <w:t>3</w:t>
      </w:r>
      <w:r w:rsidRPr="00664D8C">
        <w:rPr>
          <w:rFonts w:ascii="Times New Roman" w:hAnsi="Times New Roman" w:cs="Times New Roman"/>
          <w:b/>
          <w:bCs/>
          <w:color w:val="EE0000"/>
          <w:sz w:val="24"/>
          <w:szCs w:val="24"/>
        </w:rPr>
        <w:t>.</w:t>
      </w:r>
      <w:r w:rsidRPr="00664D8C">
        <w:rPr>
          <w:rFonts w:ascii="Times New Roman" w:hAnsi="Times New Roman" w:cs="Times New Roman"/>
          <w:b/>
          <w:bCs/>
          <w:color w:val="EE0000"/>
          <w:spacing w:val="-9"/>
          <w:sz w:val="24"/>
          <w:szCs w:val="24"/>
        </w:rPr>
        <w:t xml:space="preserve"> </w:t>
      </w:r>
      <w:r>
        <w:rPr>
          <w:rFonts w:ascii="Times New Roman" w:hAnsi="Times New Roman" w:cs="Times New Roman"/>
          <w:b/>
          <w:bCs/>
          <w:color w:val="EE0000"/>
          <w:sz w:val="24"/>
          <w:szCs w:val="24"/>
        </w:rPr>
        <w:t>Resurse educaționale</w:t>
      </w:r>
    </w:p>
    <w:p w14:paraId="38E7AA92" w14:textId="07E2941C" w:rsidR="007D3AEA" w:rsidRPr="00664D8C" w:rsidRDefault="007D3AEA" w:rsidP="00697004">
      <w:pPr>
        <w:pBdr>
          <w:top w:val="nil"/>
          <w:left w:val="nil"/>
          <w:bottom w:val="nil"/>
          <w:right w:val="nil"/>
          <w:between w:val="nil"/>
        </w:pBdr>
        <w:spacing w:after="0" w:line="360" w:lineRule="auto"/>
        <w:jc w:val="both"/>
        <w:rPr>
          <w:rFonts w:ascii="Times New Roman" w:eastAsia="Arial" w:hAnsi="Times New Roman" w:cs="Times New Roman"/>
          <w:b/>
          <w:color w:val="EE0000"/>
          <w:sz w:val="24"/>
          <w:szCs w:val="24"/>
        </w:rPr>
      </w:pPr>
      <w:r w:rsidRPr="00664D8C">
        <w:rPr>
          <w:rFonts w:ascii="Times New Roman" w:eastAsia="Arial" w:hAnsi="Times New Roman" w:cs="Times New Roman"/>
          <w:b/>
          <w:color w:val="EE0000"/>
          <w:sz w:val="24"/>
          <w:szCs w:val="24"/>
        </w:rPr>
        <w:t>3.</w:t>
      </w:r>
      <w:r w:rsidR="00697004" w:rsidRPr="00664D8C">
        <w:rPr>
          <w:rFonts w:ascii="Times New Roman" w:eastAsia="Arial" w:hAnsi="Times New Roman" w:cs="Times New Roman"/>
          <w:b/>
          <w:color w:val="EE0000"/>
          <w:sz w:val="24"/>
          <w:szCs w:val="24"/>
        </w:rPr>
        <w:t xml:space="preserve">1. </w:t>
      </w:r>
      <w:r w:rsidRPr="00664D8C">
        <w:rPr>
          <w:rFonts w:ascii="Times New Roman" w:eastAsia="Arial" w:hAnsi="Times New Roman" w:cs="Times New Roman"/>
          <w:b/>
          <w:color w:val="EE0000"/>
          <w:sz w:val="24"/>
          <w:szCs w:val="24"/>
        </w:rPr>
        <w:t>Resurse și practici educaționale deschise</w:t>
      </w:r>
    </w:p>
    <w:p w14:paraId="2DBD9A08" w14:textId="5DCAE0B3" w:rsidR="00664D8C" w:rsidRDefault="00697004" w:rsidP="00664D8C">
      <w:pPr>
        <w:spacing w:after="0" w:line="360" w:lineRule="auto"/>
        <w:ind w:firstLine="720"/>
        <w:jc w:val="both"/>
        <w:rPr>
          <w:rFonts w:ascii="Times New Roman" w:eastAsia="Arial" w:hAnsi="Times New Roman" w:cs="Times New Roman"/>
          <w:sz w:val="24"/>
          <w:szCs w:val="24"/>
        </w:rPr>
      </w:pPr>
      <w:r w:rsidRPr="00697004">
        <w:rPr>
          <w:rFonts w:ascii="Times New Roman" w:eastAsia="Arial" w:hAnsi="Times New Roman" w:cs="Times New Roman"/>
          <w:sz w:val="24"/>
          <w:szCs w:val="24"/>
        </w:rPr>
        <w:t>Regăsiți mai jos un exemplu de analiză SWOT a practicilor educaționale deschise (PEO), care sunt, așa cum am menționat mai sus, abordări pedagogice bazate pe utilizarea RED. Pornind de la acest exemplu, realizați o analiză similară pentru tema Resursele educaționale deschise (RED).</w:t>
      </w:r>
    </w:p>
    <w:p w14:paraId="491FDC20" w14:textId="4B1B0AEB" w:rsidR="00697004" w:rsidRPr="00664D8C" w:rsidRDefault="00697004" w:rsidP="00664D8C">
      <w:pPr>
        <w:pStyle w:val="Heading4"/>
        <w:rPr>
          <w:rFonts w:ascii="Times New Roman" w:hAnsi="Times New Roman" w:cs="Times New Roman"/>
          <w:b/>
          <w:bCs/>
          <w:color w:val="auto"/>
        </w:rPr>
      </w:pPr>
      <w:r w:rsidRPr="00664D8C">
        <w:rPr>
          <w:rFonts w:ascii="Times New Roman" w:hAnsi="Times New Roman" w:cs="Times New Roman"/>
          <w:b/>
          <w:bCs/>
          <w:color w:val="auto"/>
        </w:rPr>
        <w:t>Analiză SWOT</w:t>
      </w:r>
    </w:p>
    <w:tbl>
      <w:tblPr>
        <w:tblW w:w="8834" w:type="dxa"/>
        <w:tblInd w:w="4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334"/>
        <w:gridCol w:w="4500"/>
      </w:tblGrid>
      <w:tr w:rsidR="00697004" w14:paraId="5CA6836E" w14:textId="77777777" w:rsidTr="000E45B8">
        <w:trPr>
          <w:trHeight w:val="237"/>
        </w:trPr>
        <w:tc>
          <w:tcPr>
            <w:tcW w:w="4334" w:type="dxa"/>
            <w:shd w:val="clear" w:color="auto" w:fill="DAE9F7"/>
          </w:tcPr>
          <w:p w14:paraId="009E29FE" w14:textId="77777777" w:rsidR="00697004" w:rsidRDefault="00697004" w:rsidP="000E45B8">
            <w:pPr>
              <w:widowControl w:val="0"/>
              <w:pBdr>
                <w:top w:val="nil"/>
                <w:left w:val="nil"/>
                <w:bottom w:val="nil"/>
                <w:right w:val="nil"/>
                <w:between w:val="nil"/>
              </w:pBdr>
              <w:spacing w:after="0" w:line="217" w:lineRule="auto"/>
              <w:ind w:left="124"/>
              <w:rPr>
                <w:rFonts w:ascii="Arial" w:eastAsia="Arial" w:hAnsi="Arial" w:cs="Arial"/>
                <w:color w:val="000000"/>
                <w:sz w:val="20"/>
                <w:szCs w:val="20"/>
              </w:rPr>
            </w:pPr>
            <w:r>
              <w:rPr>
                <w:rFonts w:ascii="Arial" w:eastAsia="Arial" w:hAnsi="Arial" w:cs="Arial"/>
                <w:color w:val="000000"/>
                <w:sz w:val="20"/>
                <w:szCs w:val="20"/>
              </w:rPr>
              <w:t>Puncte tari</w:t>
            </w:r>
          </w:p>
        </w:tc>
        <w:tc>
          <w:tcPr>
            <w:tcW w:w="4500" w:type="dxa"/>
            <w:shd w:val="clear" w:color="auto" w:fill="DAE9F7"/>
          </w:tcPr>
          <w:p w14:paraId="4EBDA66D" w14:textId="77777777" w:rsidR="00697004" w:rsidRDefault="00697004" w:rsidP="000E45B8">
            <w:pPr>
              <w:widowControl w:val="0"/>
              <w:pBdr>
                <w:top w:val="nil"/>
                <w:left w:val="nil"/>
                <w:bottom w:val="nil"/>
                <w:right w:val="nil"/>
                <w:between w:val="nil"/>
              </w:pBdr>
              <w:spacing w:after="0" w:line="217" w:lineRule="auto"/>
              <w:ind w:left="113"/>
              <w:rPr>
                <w:rFonts w:ascii="Arial" w:eastAsia="Arial" w:hAnsi="Arial" w:cs="Arial"/>
                <w:color w:val="000000"/>
                <w:sz w:val="20"/>
                <w:szCs w:val="20"/>
              </w:rPr>
            </w:pPr>
            <w:r>
              <w:rPr>
                <w:rFonts w:ascii="Arial" w:eastAsia="Arial" w:hAnsi="Arial" w:cs="Arial"/>
                <w:color w:val="000000"/>
                <w:sz w:val="20"/>
                <w:szCs w:val="20"/>
              </w:rPr>
              <w:t>Puncte slabe</w:t>
            </w:r>
          </w:p>
        </w:tc>
      </w:tr>
      <w:tr w:rsidR="00697004" w14:paraId="6812D1C5" w14:textId="77777777" w:rsidTr="000E45B8">
        <w:trPr>
          <w:trHeight w:val="501"/>
        </w:trPr>
        <w:tc>
          <w:tcPr>
            <w:tcW w:w="4334" w:type="dxa"/>
          </w:tcPr>
          <w:p w14:paraId="7B0D0479" w14:textId="77777777" w:rsidR="00697004" w:rsidRDefault="00697004" w:rsidP="00697004">
            <w:pPr>
              <w:widowControl w:val="0"/>
              <w:numPr>
                <w:ilvl w:val="0"/>
                <w:numId w:val="8"/>
              </w:numPr>
              <w:pBdr>
                <w:top w:val="nil"/>
                <w:left w:val="nil"/>
                <w:bottom w:val="nil"/>
                <w:right w:val="nil"/>
                <w:between w:val="nil"/>
              </w:pBdr>
              <w:tabs>
                <w:tab w:val="left" w:pos="663"/>
              </w:tabs>
              <w:spacing w:before="203" w:after="0" w:line="240" w:lineRule="auto"/>
              <w:ind w:left="663" w:hanging="237"/>
            </w:pPr>
            <w:r>
              <w:rPr>
                <w:rFonts w:ascii="Arial" w:eastAsia="Arial" w:hAnsi="Arial" w:cs="Arial"/>
                <w:i/>
                <w:color w:val="1F1F1F"/>
                <w:sz w:val="20"/>
                <w:szCs w:val="20"/>
              </w:rPr>
              <w:t>acces liber la cunoștințe, reducând barierele financiare pentru elevi și instituții</w:t>
            </w:r>
          </w:p>
          <w:p w14:paraId="3D719D47" w14:textId="77777777" w:rsidR="00697004" w:rsidRDefault="00697004" w:rsidP="00697004">
            <w:pPr>
              <w:widowControl w:val="0"/>
              <w:numPr>
                <w:ilvl w:val="0"/>
                <w:numId w:val="8"/>
              </w:numPr>
              <w:pBdr>
                <w:top w:val="nil"/>
                <w:left w:val="nil"/>
                <w:bottom w:val="nil"/>
                <w:right w:val="nil"/>
                <w:between w:val="nil"/>
              </w:pBdr>
              <w:tabs>
                <w:tab w:val="left" w:pos="663"/>
              </w:tabs>
              <w:spacing w:before="215" w:after="0" w:line="240" w:lineRule="auto"/>
              <w:ind w:left="663" w:hanging="237"/>
            </w:pPr>
            <w:r>
              <w:rPr>
                <w:rFonts w:ascii="Arial" w:eastAsia="Arial" w:hAnsi="Arial" w:cs="Arial"/>
                <w:i/>
                <w:color w:val="1F1F1F"/>
                <w:sz w:val="20"/>
                <w:szCs w:val="20"/>
              </w:rPr>
              <w:t>personalizare la nivel de conținut educațional pentru a răspunde nevoilor de învățare</w:t>
            </w:r>
          </w:p>
          <w:p w14:paraId="4AAB886E" w14:textId="77777777" w:rsidR="00697004" w:rsidRDefault="00697004" w:rsidP="00697004">
            <w:pPr>
              <w:widowControl w:val="0"/>
              <w:numPr>
                <w:ilvl w:val="0"/>
                <w:numId w:val="8"/>
              </w:numPr>
              <w:pBdr>
                <w:top w:val="nil"/>
                <w:left w:val="nil"/>
                <w:bottom w:val="nil"/>
                <w:right w:val="nil"/>
                <w:between w:val="nil"/>
              </w:pBdr>
              <w:tabs>
                <w:tab w:val="left" w:pos="663"/>
              </w:tabs>
              <w:spacing w:before="203" w:after="0" w:line="240" w:lineRule="auto"/>
              <w:ind w:left="663" w:hanging="237"/>
            </w:pPr>
            <w:r>
              <w:rPr>
                <w:rFonts w:ascii="Arial" w:eastAsia="Arial" w:hAnsi="Arial" w:cs="Arial"/>
                <w:i/>
                <w:color w:val="1F1F1F"/>
                <w:sz w:val="20"/>
                <w:szCs w:val="20"/>
              </w:rPr>
              <w:t>creșterea calității predării prin revizuire, combinare și redistribuire</w:t>
            </w:r>
          </w:p>
          <w:p w14:paraId="319DC36C" w14:textId="77777777" w:rsidR="00697004" w:rsidRDefault="00697004" w:rsidP="000E45B8">
            <w:pPr>
              <w:widowControl w:val="0"/>
              <w:pBdr>
                <w:top w:val="nil"/>
                <w:left w:val="nil"/>
                <w:bottom w:val="nil"/>
                <w:right w:val="nil"/>
                <w:between w:val="nil"/>
              </w:pBdr>
              <w:spacing w:after="0" w:line="240" w:lineRule="auto"/>
              <w:rPr>
                <w:rFonts w:ascii="Arial" w:eastAsia="Arial" w:hAnsi="Arial" w:cs="Arial"/>
                <w:color w:val="000000"/>
                <w:sz w:val="20"/>
                <w:szCs w:val="20"/>
              </w:rPr>
            </w:pPr>
          </w:p>
        </w:tc>
        <w:tc>
          <w:tcPr>
            <w:tcW w:w="4500" w:type="dxa"/>
          </w:tcPr>
          <w:p w14:paraId="0C5EC973" w14:textId="77777777" w:rsidR="00697004" w:rsidRDefault="00697004" w:rsidP="00697004">
            <w:pPr>
              <w:widowControl w:val="0"/>
              <w:numPr>
                <w:ilvl w:val="0"/>
                <w:numId w:val="7"/>
              </w:numPr>
              <w:pBdr>
                <w:top w:val="nil"/>
                <w:left w:val="nil"/>
                <w:bottom w:val="nil"/>
                <w:right w:val="nil"/>
                <w:between w:val="nil"/>
              </w:pBdr>
              <w:tabs>
                <w:tab w:val="left" w:pos="663"/>
              </w:tabs>
              <w:spacing w:before="203" w:after="0" w:line="240" w:lineRule="auto"/>
              <w:ind w:left="663" w:hanging="237"/>
            </w:pPr>
            <w:r>
              <w:rPr>
                <w:rFonts w:ascii="Arial" w:eastAsia="Arial" w:hAnsi="Arial" w:cs="Arial"/>
                <w:i/>
                <w:color w:val="1F1F1F"/>
                <w:sz w:val="20"/>
                <w:szCs w:val="20"/>
              </w:rPr>
              <w:t>calitatea variabilă a resurselor - verificarea acestora nu este întotdeauna riguroasă</w:t>
            </w:r>
          </w:p>
          <w:p w14:paraId="2B62F1A2" w14:textId="77777777" w:rsidR="00697004" w:rsidRDefault="00697004" w:rsidP="00697004">
            <w:pPr>
              <w:widowControl w:val="0"/>
              <w:numPr>
                <w:ilvl w:val="0"/>
                <w:numId w:val="7"/>
              </w:numPr>
              <w:pBdr>
                <w:top w:val="nil"/>
                <w:left w:val="nil"/>
                <w:bottom w:val="nil"/>
                <w:right w:val="nil"/>
                <w:between w:val="nil"/>
              </w:pBdr>
              <w:tabs>
                <w:tab w:val="left" w:pos="663"/>
              </w:tabs>
              <w:spacing w:before="214" w:after="0" w:line="240" w:lineRule="auto"/>
              <w:ind w:left="663" w:hanging="237"/>
            </w:pPr>
            <w:r>
              <w:rPr>
                <w:rFonts w:ascii="Arial" w:eastAsia="Arial" w:hAnsi="Arial" w:cs="Arial"/>
                <w:i/>
                <w:color w:val="1F1F1F"/>
                <w:sz w:val="20"/>
                <w:szCs w:val="20"/>
              </w:rPr>
              <w:t>lipsa formării pentru cadre didactice pentru a utiliza și crea eficient RED</w:t>
            </w:r>
          </w:p>
          <w:p w14:paraId="0DDC97D1" w14:textId="77777777" w:rsidR="00697004" w:rsidRDefault="00697004" w:rsidP="00697004">
            <w:pPr>
              <w:widowControl w:val="0"/>
              <w:numPr>
                <w:ilvl w:val="0"/>
                <w:numId w:val="7"/>
              </w:numPr>
              <w:pBdr>
                <w:top w:val="nil"/>
                <w:left w:val="nil"/>
                <w:bottom w:val="nil"/>
                <w:right w:val="nil"/>
                <w:between w:val="nil"/>
              </w:pBdr>
              <w:tabs>
                <w:tab w:val="left" w:pos="663"/>
              </w:tabs>
              <w:spacing w:before="215" w:after="0" w:line="240" w:lineRule="auto"/>
              <w:ind w:left="663" w:hanging="237"/>
            </w:pPr>
            <w:r>
              <w:rPr>
                <w:rFonts w:ascii="Arial" w:eastAsia="Arial" w:hAnsi="Arial" w:cs="Arial"/>
                <w:i/>
                <w:color w:val="1F1F1F"/>
                <w:sz w:val="20"/>
                <w:szCs w:val="20"/>
              </w:rPr>
              <w:t>complexitatea licențierii greu de înțeles și aplicat corect</w:t>
            </w:r>
          </w:p>
          <w:p w14:paraId="62B8D6BC" w14:textId="77777777" w:rsidR="00697004" w:rsidRDefault="00697004" w:rsidP="000E45B8">
            <w:pPr>
              <w:widowControl w:val="0"/>
              <w:pBdr>
                <w:top w:val="nil"/>
                <w:left w:val="nil"/>
                <w:bottom w:val="nil"/>
                <w:right w:val="nil"/>
                <w:between w:val="nil"/>
              </w:pBdr>
              <w:spacing w:after="0" w:line="240" w:lineRule="auto"/>
              <w:rPr>
                <w:rFonts w:ascii="Arial" w:eastAsia="Arial" w:hAnsi="Arial" w:cs="Arial"/>
                <w:color w:val="000000"/>
                <w:sz w:val="20"/>
                <w:szCs w:val="20"/>
              </w:rPr>
            </w:pPr>
          </w:p>
        </w:tc>
      </w:tr>
      <w:tr w:rsidR="00697004" w14:paraId="2CE06D30" w14:textId="77777777" w:rsidTr="000E45B8">
        <w:trPr>
          <w:trHeight w:val="249"/>
        </w:trPr>
        <w:tc>
          <w:tcPr>
            <w:tcW w:w="4334" w:type="dxa"/>
            <w:shd w:val="clear" w:color="auto" w:fill="DAE9F7"/>
          </w:tcPr>
          <w:p w14:paraId="35066CDA" w14:textId="77777777" w:rsidR="00697004" w:rsidRDefault="00697004" w:rsidP="000E45B8">
            <w:pPr>
              <w:widowControl w:val="0"/>
              <w:pBdr>
                <w:top w:val="nil"/>
                <w:left w:val="nil"/>
                <w:bottom w:val="nil"/>
                <w:right w:val="nil"/>
                <w:between w:val="nil"/>
              </w:pBdr>
              <w:spacing w:before="5" w:after="0" w:line="224" w:lineRule="auto"/>
              <w:ind w:left="124"/>
              <w:rPr>
                <w:rFonts w:ascii="Arial" w:eastAsia="Arial" w:hAnsi="Arial" w:cs="Arial"/>
                <w:color w:val="000000"/>
                <w:sz w:val="20"/>
                <w:szCs w:val="20"/>
              </w:rPr>
            </w:pPr>
            <w:r>
              <w:rPr>
                <w:rFonts w:ascii="Arial" w:eastAsia="Arial" w:hAnsi="Arial" w:cs="Arial"/>
                <w:color w:val="000000"/>
                <w:sz w:val="20"/>
                <w:szCs w:val="20"/>
              </w:rPr>
              <w:t>Oportunități</w:t>
            </w:r>
          </w:p>
        </w:tc>
        <w:tc>
          <w:tcPr>
            <w:tcW w:w="4500" w:type="dxa"/>
            <w:shd w:val="clear" w:color="auto" w:fill="DAE9F7"/>
          </w:tcPr>
          <w:p w14:paraId="528AAB74" w14:textId="77777777" w:rsidR="00697004" w:rsidRDefault="00697004" w:rsidP="000E45B8">
            <w:pPr>
              <w:widowControl w:val="0"/>
              <w:pBdr>
                <w:top w:val="nil"/>
                <w:left w:val="nil"/>
                <w:bottom w:val="nil"/>
                <w:right w:val="nil"/>
                <w:between w:val="nil"/>
              </w:pBdr>
              <w:spacing w:before="5" w:after="0" w:line="224" w:lineRule="auto"/>
              <w:ind w:left="113"/>
              <w:rPr>
                <w:rFonts w:ascii="Arial" w:eastAsia="Arial" w:hAnsi="Arial" w:cs="Arial"/>
                <w:color w:val="000000"/>
                <w:sz w:val="20"/>
                <w:szCs w:val="20"/>
              </w:rPr>
            </w:pPr>
            <w:r>
              <w:rPr>
                <w:rFonts w:ascii="Arial" w:eastAsia="Arial" w:hAnsi="Arial" w:cs="Arial"/>
                <w:color w:val="000000"/>
                <w:sz w:val="20"/>
                <w:szCs w:val="20"/>
              </w:rPr>
              <w:t>Amenințări</w:t>
            </w:r>
          </w:p>
        </w:tc>
      </w:tr>
      <w:tr w:rsidR="00697004" w14:paraId="057B772C" w14:textId="77777777" w:rsidTr="000E45B8">
        <w:trPr>
          <w:trHeight w:val="500"/>
        </w:trPr>
        <w:tc>
          <w:tcPr>
            <w:tcW w:w="4334" w:type="dxa"/>
          </w:tcPr>
          <w:p w14:paraId="38C9A16E" w14:textId="77777777" w:rsidR="00697004" w:rsidRDefault="00697004" w:rsidP="00697004">
            <w:pPr>
              <w:numPr>
                <w:ilvl w:val="0"/>
                <w:numId w:val="9"/>
              </w:numPr>
              <w:pBdr>
                <w:top w:val="nil"/>
                <w:left w:val="nil"/>
                <w:bottom w:val="nil"/>
                <w:right w:val="nil"/>
                <w:between w:val="nil"/>
              </w:pBdr>
              <w:spacing w:after="0"/>
            </w:pPr>
            <w:r>
              <w:rPr>
                <w:rFonts w:ascii="Arial" w:eastAsia="Arial" w:hAnsi="Arial" w:cs="Arial"/>
                <w:i/>
                <w:color w:val="000000"/>
                <w:sz w:val="20"/>
                <w:szCs w:val="20"/>
              </w:rPr>
              <w:t>expansiunea educației globale, inclusiv în zonele defavorizate și pentru grupurile vulnerabile</w:t>
            </w:r>
          </w:p>
          <w:p w14:paraId="2A42CE61" w14:textId="77777777" w:rsidR="00697004" w:rsidRDefault="00697004" w:rsidP="000E45B8">
            <w:pPr>
              <w:pBdr>
                <w:top w:val="nil"/>
                <w:left w:val="nil"/>
                <w:bottom w:val="nil"/>
                <w:right w:val="nil"/>
                <w:between w:val="nil"/>
              </w:pBdr>
              <w:spacing w:after="0"/>
              <w:ind w:left="425"/>
              <w:rPr>
                <w:rFonts w:ascii="Arial" w:eastAsia="Arial" w:hAnsi="Arial" w:cs="Arial"/>
                <w:i/>
                <w:color w:val="000000"/>
                <w:sz w:val="20"/>
                <w:szCs w:val="20"/>
              </w:rPr>
            </w:pPr>
          </w:p>
          <w:p w14:paraId="5FF43BC6" w14:textId="77777777" w:rsidR="00697004" w:rsidRDefault="00697004" w:rsidP="00697004">
            <w:pPr>
              <w:widowControl w:val="0"/>
              <w:numPr>
                <w:ilvl w:val="0"/>
                <w:numId w:val="9"/>
              </w:numPr>
              <w:pBdr>
                <w:top w:val="nil"/>
                <w:left w:val="nil"/>
                <w:bottom w:val="nil"/>
                <w:right w:val="nil"/>
                <w:between w:val="nil"/>
              </w:pBdr>
              <w:tabs>
                <w:tab w:val="left" w:pos="663"/>
              </w:tabs>
              <w:spacing w:after="0" w:line="240" w:lineRule="auto"/>
            </w:pPr>
            <w:r>
              <w:rPr>
                <w:rFonts w:ascii="Arial" w:eastAsia="Arial" w:hAnsi="Arial" w:cs="Arial"/>
                <w:i/>
                <w:color w:val="1F1F1F"/>
                <w:sz w:val="20"/>
                <w:szCs w:val="20"/>
              </w:rPr>
              <w:t>inovație educațională poate sprijini dezvoltarea de noi abordări pedagogice</w:t>
            </w:r>
          </w:p>
          <w:p w14:paraId="37A60148" w14:textId="77777777" w:rsidR="00697004" w:rsidRDefault="00697004" w:rsidP="00697004">
            <w:pPr>
              <w:widowControl w:val="0"/>
              <w:numPr>
                <w:ilvl w:val="0"/>
                <w:numId w:val="9"/>
              </w:numPr>
              <w:pBdr>
                <w:top w:val="nil"/>
                <w:left w:val="nil"/>
                <w:bottom w:val="nil"/>
                <w:right w:val="nil"/>
                <w:between w:val="nil"/>
              </w:pBdr>
              <w:tabs>
                <w:tab w:val="left" w:pos="663"/>
              </w:tabs>
              <w:spacing w:before="215" w:after="0" w:line="240" w:lineRule="auto"/>
            </w:pPr>
            <w:r>
              <w:rPr>
                <w:rFonts w:ascii="Arial" w:eastAsia="Arial" w:hAnsi="Arial" w:cs="Arial"/>
                <w:i/>
                <w:color w:val="1F1F1F"/>
                <w:sz w:val="20"/>
                <w:szCs w:val="20"/>
              </w:rPr>
              <w:t>dezvoltarea de noi competențe digitale prin crearea, utilizarea și adaptarea resurselor</w:t>
            </w:r>
          </w:p>
          <w:p w14:paraId="768C05A3" w14:textId="77777777" w:rsidR="00697004" w:rsidRDefault="00697004" w:rsidP="000E45B8">
            <w:pPr>
              <w:widowControl w:val="0"/>
              <w:pBdr>
                <w:top w:val="nil"/>
                <w:left w:val="nil"/>
                <w:bottom w:val="nil"/>
                <w:right w:val="nil"/>
                <w:between w:val="nil"/>
              </w:pBdr>
              <w:tabs>
                <w:tab w:val="left" w:pos="663"/>
              </w:tabs>
              <w:spacing w:before="202" w:after="0" w:line="297" w:lineRule="auto"/>
              <w:ind w:left="425" w:right="1715"/>
              <w:rPr>
                <w:rFonts w:ascii="Arial" w:eastAsia="Arial" w:hAnsi="Arial" w:cs="Arial"/>
                <w:i/>
                <w:color w:val="000000"/>
                <w:sz w:val="20"/>
                <w:szCs w:val="20"/>
              </w:rPr>
            </w:pPr>
          </w:p>
          <w:p w14:paraId="74C1404A" w14:textId="77777777" w:rsidR="00697004" w:rsidRDefault="00697004" w:rsidP="000E45B8">
            <w:pPr>
              <w:widowControl w:val="0"/>
              <w:pBdr>
                <w:top w:val="nil"/>
                <w:left w:val="nil"/>
                <w:bottom w:val="nil"/>
                <w:right w:val="nil"/>
                <w:between w:val="nil"/>
              </w:pBdr>
              <w:spacing w:after="0" w:line="240" w:lineRule="auto"/>
              <w:rPr>
                <w:rFonts w:ascii="Arial" w:eastAsia="Arial" w:hAnsi="Arial" w:cs="Arial"/>
                <w:color w:val="000000"/>
                <w:sz w:val="20"/>
                <w:szCs w:val="20"/>
              </w:rPr>
            </w:pPr>
          </w:p>
        </w:tc>
        <w:tc>
          <w:tcPr>
            <w:tcW w:w="4500" w:type="dxa"/>
          </w:tcPr>
          <w:p w14:paraId="34CC3D50" w14:textId="77777777" w:rsidR="00697004" w:rsidRDefault="00697004" w:rsidP="00697004">
            <w:pPr>
              <w:widowControl w:val="0"/>
              <w:numPr>
                <w:ilvl w:val="0"/>
                <w:numId w:val="6"/>
              </w:numPr>
              <w:pBdr>
                <w:top w:val="nil"/>
                <w:left w:val="nil"/>
                <w:bottom w:val="nil"/>
                <w:right w:val="nil"/>
                <w:between w:val="nil"/>
              </w:pBdr>
              <w:spacing w:after="0" w:line="240" w:lineRule="auto"/>
            </w:pPr>
            <w:r>
              <w:rPr>
                <w:rFonts w:ascii="Arial" w:eastAsia="Arial" w:hAnsi="Arial" w:cs="Arial"/>
                <w:i/>
                <w:color w:val="000000"/>
                <w:sz w:val="20"/>
                <w:szCs w:val="20"/>
              </w:rPr>
              <w:t>rezistența la schimbare din partea profesorilor sau instituțiilor</w:t>
            </w:r>
          </w:p>
          <w:p w14:paraId="1A58E53B" w14:textId="77777777" w:rsidR="00697004" w:rsidRDefault="00697004" w:rsidP="000E45B8">
            <w:pPr>
              <w:widowControl w:val="0"/>
              <w:pBdr>
                <w:top w:val="nil"/>
                <w:left w:val="nil"/>
                <w:bottom w:val="nil"/>
                <w:right w:val="nil"/>
                <w:between w:val="nil"/>
              </w:pBdr>
              <w:spacing w:after="0" w:line="240" w:lineRule="auto"/>
              <w:ind w:left="606"/>
              <w:rPr>
                <w:rFonts w:ascii="Arial" w:eastAsia="Arial" w:hAnsi="Arial" w:cs="Arial"/>
                <w:i/>
                <w:color w:val="000000"/>
                <w:sz w:val="20"/>
                <w:szCs w:val="20"/>
              </w:rPr>
            </w:pPr>
          </w:p>
          <w:p w14:paraId="5F5EC0A1" w14:textId="77777777" w:rsidR="00697004" w:rsidRDefault="00697004" w:rsidP="00697004">
            <w:pPr>
              <w:widowControl w:val="0"/>
              <w:numPr>
                <w:ilvl w:val="0"/>
                <w:numId w:val="6"/>
              </w:numPr>
              <w:pBdr>
                <w:top w:val="nil"/>
                <w:left w:val="nil"/>
                <w:bottom w:val="nil"/>
                <w:right w:val="nil"/>
                <w:between w:val="nil"/>
              </w:pBdr>
              <w:spacing w:after="0" w:line="240" w:lineRule="auto"/>
            </w:pPr>
            <w:r>
              <w:rPr>
                <w:rFonts w:ascii="Arial" w:eastAsia="Arial" w:hAnsi="Arial" w:cs="Arial"/>
                <w:i/>
                <w:color w:val="000000"/>
                <w:sz w:val="20"/>
                <w:szCs w:val="20"/>
              </w:rPr>
              <w:t>probleme legate de sustenabilitate, întrucât fără finanțare continuă și sprijin instituțional, dezvoltarea și menținerea OEP pot deveni dificile</w:t>
            </w:r>
          </w:p>
          <w:p w14:paraId="5110C32B" w14:textId="77777777" w:rsidR="00697004" w:rsidRDefault="00697004" w:rsidP="000E45B8">
            <w:pPr>
              <w:widowControl w:val="0"/>
              <w:pBdr>
                <w:top w:val="nil"/>
                <w:left w:val="nil"/>
                <w:bottom w:val="nil"/>
                <w:right w:val="nil"/>
                <w:between w:val="nil"/>
              </w:pBdr>
              <w:spacing w:after="0" w:line="240" w:lineRule="auto"/>
              <w:rPr>
                <w:rFonts w:ascii="Arial" w:eastAsia="Arial" w:hAnsi="Arial" w:cs="Arial"/>
                <w:i/>
                <w:color w:val="000000"/>
                <w:sz w:val="20"/>
                <w:szCs w:val="20"/>
              </w:rPr>
            </w:pPr>
          </w:p>
          <w:p w14:paraId="0B1C2AEE" w14:textId="77777777" w:rsidR="00697004" w:rsidRDefault="00697004" w:rsidP="00697004">
            <w:pPr>
              <w:widowControl w:val="0"/>
              <w:numPr>
                <w:ilvl w:val="0"/>
                <w:numId w:val="6"/>
              </w:numPr>
              <w:pBdr>
                <w:top w:val="nil"/>
                <w:left w:val="nil"/>
                <w:bottom w:val="nil"/>
                <w:right w:val="nil"/>
                <w:between w:val="nil"/>
              </w:pBdr>
              <w:spacing w:after="0" w:line="240" w:lineRule="auto"/>
            </w:pPr>
            <w:r>
              <w:rPr>
                <w:rFonts w:ascii="Arial" w:eastAsia="Arial" w:hAnsi="Arial" w:cs="Arial"/>
                <w:i/>
                <w:color w:val="000000"/>
                <w:sz w:val="20"/>
                <w:szCs w:val="20"/>
              </w:rPr>
              <w:t>provocări legale și etice pot complica utilizarea practică a OEP</w:t>
            </w:r>
          </w:p>
          <w:p w14:paraId="52A7ABED" w14:textId="77777777" w:rsidR="00697004" w:rsidRDefault="00697004" w:rsidP="000E45B8">
            <w:pPr>
              <w:widowControl w:val="0"/>
              <w:pBdr>
                <w:top w:val="nil"/>
                <w:left w:val="nil"/>
                <w:bottom w:val="nil"/>
                <w:right w:val="nil"/>
                <w:between w:val="nil"/>
              </w:pBdr>
              <w:spacing w:after="0" w:line="240" w:lineRule="auto"/>
              <w:rPr>
                <w:rFonts w:ascii="Arial" w:eastAsia="Arial" w:hAnsi="Arial" w:cs="Arial"/>
                <w:color w:val="000000"/>
                <w:sz w:val="20"/>
                <w:szCs w:val="20"/>
              </w:rPr>
            </w:pPr>
          </w:p>
        </w:tc>
      </w:tr>
    </w:tbl>
    <w:p w14:paraId="10D3B56E" w14:textId="78329B3B" w:rsidR="00697004" w:rsidRPr="00DF6CA3" w:rsidRDefault="00697004" w:rsidP="00DF6CA3">
      <w:pPr>
        <w:pStyle w:val="Heading4"/>
        <w:spacing w:before="0" w:after="0" w:line="360" w:lineRule="auto"/>
        <w:rPr>
          <w:rFonts w:ascii="Times New Roman" w:hAnsi="Times New Roman" w:cs="Times New Roman"/>
          <w:sz w:val="24"/>
          <w:szCs w:val="24"/>
        </w:rPr>
      </w:pPr>
      <w:r w:rsidRPr="00664D8C">
        <w:rPr>
          <w:rFonts w:ascii="Times New Roman" w:hAnsi="Times New Roman" w:cs="Times New Roman"/>
          <w:b/>
          <w:bCs/>
          <w:color w:val="auto"/>
          <w:sz w:val="24"/>
          <w:szCs w:val="24"/>
        </w:rPr>
        <w:lastRenderedPageBreak/>
        <w:t>Analiză SWOT</w:t>
      </w:r>
      <w:r w:rsidRPr="00664D8C">
        <w:rPr>
          <w:rFonts w:ascii="Times New Roman" w:hAnsi="Times New Roman" w:cs="Times New Roman"/>
          <w:b/>
          <w:bCs/>
          <w:sz w:val="24"/>
          <w:szCs w:val="24"/>
        </w:rPr>
        <w:t xml:space="preserve">- </w:t>
      </w:r>
      <w:r w:rsidRPr="00664D8C">
        <w:rPr>
          <w:rFonts w:ascii="Times New Roman" w:eastAsia="Arial" w:hAnsi="Times New Roman" w:cs="Times New Roman"/>
          <w:b/>
          <w:bCs/>
          <w:i w:val="0"/>
          <w:color w:val="000000"/>
          <w:sz w:val="24"/>
          <w:szCs w:val="24"/>
        </w:rPr>
        <w:t>utilizarea RED</w:t>
      </w:r>
    </w:p>
    <w:tbl>
      <w:tblPr>
        <w:tblW w:w="8834" w:type="dxa"/>
        <w:tblInd w:w="4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334"/>
        <w:gridCol w:w="4500"/>
      </w:tblGrid>
      <w:tr w:rsidR="00697004" w14:paraId="3588E14B" w14:textId="77777777" w:rsidTr="000E45B8">
        <w:trPr>
          <w:trHeight w:val="237"/>
        </w:trPr>
        <w:tc>
          <w:tcPr>
            <w:tcW w:w="4334" w:type="dxa"/>
            <w:shd w:val="clear" w:color="auto" w:fill="DAE9F7"/>
          </w:tcPr>
          <w:p w14:paraId="3F25C1C5" w14:textId="77777777" w:rsidR="00697004" w:rsidRDefault="00697004" w:rsidP="000E45B8">
            <w:pPr>
              <w:widowControl w:val="0"/>
              <w:pBdr>
                <w:top w:val="nil"/>
                <w:left w:val="nil"/>
                <w:bottom w:val="nil"/>
                <w:right w:val="nil"/>
                <w:between w:val="nil"/>
              </w:pBdr>
              <w:spacing w:after="0" w:line="217" w:lineRule="auto"/>
              <w:ind w:left="124"/>
              <w:rPr>
                <w:rFonts w:ascii="Arial" w:eastAsia="Arial" w:hAnsi="Arial" w:cs="Arial"/>
                <w:color w:val="000000"/>
                <w:sz w:val="20"/>
                <w:szCs w:val="20"/>
              </w:rPr>
            </w:pPr>
            <w:r>
              <w:rPr>
                <w:rFonts w:ascii="Arial" w:eastAsia="Arial" w:hAnsi="Arial" w:cs="Arial"/>
                <w:color w:val="000000"/>
                <w:sz w:val="20"/>
                <w:szCs w:val="20"/>
              </w:rPr>
              <w:t>Puncte tari</w:t>
            </w:r>
          </w:p>
        </w:tc>
        <w:tc>
          <w:tcPr>
            <w:tcW w:w="4500" w:type="dxa"/>
            <w:shd w:val="clear" w:color="auto" w:fill="DAE9F7"/>
          </w:tcPr>
          <w:p w14:paraId="26877464" w14:textId="77777777" w:rsidR="00697004" w:rsidRDefault="00697004" w:rsidP="000E45B8">
            <w:pPr>
              <w:widowControl w:val="0"/>
              <w:pBdr>
                <w:top w:val="nil"/>
                <w:left w:val="nil"/>
                <w:bottom w:val="nil"/>
                <w:right w:val="nil"/>
                <w:between w:val="nil"/>
              </w:pBdr>
              <w:spacing w:after="0" w:line="217" w:lineRule="auto"/>
              <w:ind w:left="113"/>
              <w:rPr>
                <w:rFonts w:ascii="Arial" w:eastAsia="Arial" w:hAnsi="Arial" w:cs="Arial"/>
                <w:color w:val="000000"/>
                <w:sz w:val="20"/>
                <w:szCs w:val="20"/>
              </w:rPr>
            </w:pPr>
            <w:r>
              <w:rPr>
                <w:rFonts w:ascii="Arial" w:eastAsia="Arial" w:hAnsi="Arial" w:cs="Arial"/>
                <w:color w:val="000000"/>
                <w:sz w:val="20"/>
                <w:szCs w:val="20"/>
              </w:rPr>
              <w:t>Puncte slabe</w:t>
            </w:r>
          </w:p>
        </w:tc>
      </w:tr>
      <w:tr w:rsidR="00697004" w14:paraId="1895D5D7" w14:textId="77777777" w:rsidTr="000E45B8">
        <w:trPr>
          <w:trHeight w:val="501"/>
        </w:trPr>
        <w:tc>
          <w:tcPr>
            <w:tcW w:w="4334" w:type="dxa"/>
          </w:tcPr>
          <w:p w14:paraId="47AA6392" w14:textId="77777777" w:rsidR="00697004" w:rsidRDefault="00697004" w:rsidP="00697004">
            <w:pPr>
              <w:widowControl w:val="0"/>
              <w:pBdr>
                <w:top w:val="nil"/>
                <w:left w:val="nil"/>
                <w:bottom w:val="nil"/>
                <w:right w:val="nil"/>
                <w:between w:val="nil"/>
              </w:pBdr>
              <w:tabs>
                <w:tab w:val="left" w:pos="663"/>
              </w:tabs>
              <w:spacing w:after="0" w:line="240" w:lineRule="auto"/>
              <w:rPr>
                <w:rFonts w:ascii="Times New Roman" w:eastAsia="Arial" w:hAnsi="Times New Roman" w:cs="Times New Roman"/>
                <w:color w:val="333333"/>
                <w:sz w:val="24"/>
                <w:szCs w:val="24"/>
              </w:rPr>
            </w:pPr>
            <w:r w:rsidRPr="00697004">
              <w:rPr>
                <w:rFonts w:ascii="Times New Roman" w:eastAsia="Arial" w:hAnsi="Times New Roman" w:cs="Times New Roman"/>
                <w:color w:val="333333"/>
                <w:sz w:val="24"/>
                <w:szCs w:val="24"/>
                <w:highlight w:val="white"/>
              </w:rPr>
              <w:t>1.elevii își dezvoltă competențe digitale și de învățare</w:t>
            </w:r>
          </w:p>
          <w:p w14:paraId="120087B9" w14:textId="77777777" w:rsidR="00697004" w:rsidRPr="00697004" w:rsidRDefault="00697004" w:rsidP="00697004">
            <w:pPr>
              <w:widowControl w:val="0"/>
              <w:pBdr>
                <w:top w:val="nil"/>
                <w:left w:val="nil"/>
                <w:bottom w:val="nil"/>
                <w:right w:val="nil"/>
                <w:between w:val="nil"/>
              </w:pBdr>
              <w:tabs>
                <w:tab w:val="left" w:pos="663"/>
              </w:tabs>
              <w:spacing w:after="0" w:line="240" w:lineRule="auto"/>
              <w:rPr>
                <w:rFonts w:ascii="Times New Roman" w:eastAsia="Arial" w:hAnsi="Times New Roman" w:cs="Times New Roman"/>
                <w:color w:val="333333"/>
                <w:sz w:val="24"/>
                <w:szCs w:val="24"/>
              </w:rPr>
            </w:pPr>
          </w:p>
          <w:p w14:paraId="1DE9D600" w14:textId="77777777" w:rsidR="00697004" w:rsidRDefault="00697004" w:rsidP="00697004">
            <w:pPr>
              <w:widowControl w:val="0"/>
              <w:spacing w:after="0" w:line="240" w:lineRule="auto"/>
              <w:rPr>
                <w:rFonts w:ascii="Times New Roman" w:eastAsia="Arial" w:hAnsi="Times New Roman" w:cs="Times New Roman"/>
                <w:color w:val="333333"/>
                <w:sz w:val="24"/>
                <w:szCs w:val="24"/>
                <w:highlight w:val="white"/>
              </w:rPr>
            </w:pPr>
            <w:r w:rsidRPr="00697004">
              <w:rPr>
                <w:rFonts w:ascii="Times New Roman" w:eastAsia="Arial" w:hAnsi="Times New Roman" w:cs="Times New Roman"/>
                <w:color w:val="333333"/>
                <w:sz w:val="24"/>
                <w:szCs w:val="24"/>
                <w:highlight w:val="white"/>
              </w:rPr>
              <w:t>2.lecțiile devin interactive, captivante, atractive;</w:t>
            </w:r>
          </w:p>
          <w:p w14:paraId="39889403" w14:textId="77777777" w:rsidR="00697004" w:rsidRPr="00697004" w:rsidRDefault="00697004" w:rsidP="00697004">
            <w:pPr>
              <w:widowControl w:val="0"/>
              <w:spacing w:after="0" w:line="240" w:lineRule="auto"/>
              <w:rPr>
                <w:rFonts w:ascii="Times New Roman" w:eastAsia="Arial" w:hAnsi="Times New Roman" w:cs="Times New Roman"/>
                <w:color w:val="333333"/>
                <w:sz w:val="24"/>
                <w:szCs w:val="24"/>
                <w:highlight w:val="white"/>
              </w:rPr>
            </w:pPr>
          </w:p>
          <w:p w14:paraId="0B738C78" w14:textId="77777777" w:rsidR="00697004" w:rsidRDefault="00697004" w:rsidP="00697004">
            <w:pPr>
              <w:widowControl w:val="0"/>
              <w:spacing w:after="0" w:line="240" w:lineRule="auto"/>
              <w:rPr>
                <w:rFonts w:ascii="Times New Roman" w:eastAsia="Arial" w:hAnsi="Times New Roman" w:cs="Times New Roman"/>
                <w:color w:val="333333"/>
                <w:sz w:val="24"/>
                <w:szCs w:val="24"/>
                <w:highlight w:val="white"/>
              </w:rPr>
            </w:pPr>
            <w:r w:rsidRPr="00697004">
              <w:rPr>
                <w:rFonts w:ascii="Times New Roman" w:eastAsia="Arial" w:hAnsi="Times New Roman" w:cs="Times New Roman"/>
                <w:color w:val="333333"/>
                <w:sz w:val="24"/>
                <w:szCs w:val="24"/>
                <w:highlight w:val="white"/>
              </w:rPr>
              <w:t xml:space="preserve">  3, crește interesul elevilor și motivația pentru învățare</w:t>
            </w:r>
          </w:p>
          <w:p w14:paraId="54E4769B" w14:textId="77777777" w:rsidR="00697004" w:rsidRPr="00697004" w:rsidRDefault="00697004" w:rsidP="00697004">
            <w:pPr>
              <w:widowControl w:val="0"/>
              <w:spacing w:after="0" w:line="240" w:lineRule="auto"/>
              <w:rPr>
                <w:rFonts w:ascii="Times New Roman" w:eastAsia="Arial" w:hAnsi="Times New Roman" w:cs="Times New Roman"/>
                <w:color w:val="333333"/>
                <w:sz w:val="24"/>
                <w:szCs w:val="24"/>
                <w:highlight w:val="white"/>
              </w:rPr>
            </w:pPr>
          </w:p>
          <w:p w14:paraId="73F5318E" w14:textId="77777777" w:rsidR="00697004" w:rsidRDefault="00697004" w:rsidP="00697004">
            <w:pPr>
              <w:widowControl w:val="0"/>
              <w:spacing w:after="0" w:line="240" w:lineRule="auto"/>
              <w:rPr>
                <w:rFonts w:ascii="Times New Roman" w:eastAsia="Arial" w:hAnsi="Times New Roman" w:cs="Times New Roman"/>
                <w:color w:val="333333"/>
                <w:sz w:val="24"/>
                <w:szCs w:val="24"/>
              </w:rPr>
            </w:pPr>
            <w:r w:rsidRPr="00697004">
              <w:rPr>
                <w:rFonts w:ascii="Times New Roman" w:eastAsia="Arial" w:hAnsi="Times New Roman" w:cs="Times New Roman"/>
                <w:color w:val="333333"/>
                <w:sz w:val="24"/>
                <w:szCs w:val="24"/>
                <w:highlight w:val="white"/>
              </w:rPr>
              <w:t>4. permit modificarea ușoară a conținutului;</w:t>
            </w:r>
          </w:p>
          <w:p w14:paraId="3C188A4C" w14:textId="4193CE0E" w:rsidR="00697004" w:rsidRPr="00697004" w:rsidRDefault="00697004" w:rsidP="00697004">
            <w:pPr>
              <w:widowControl w:val="0"/>
              <w:spacing w:after="0" w:line="240" w:lineRule="auto"/>
              <w:rPr>
                <w:rFonts w:ascii="Times New Roman" w:eastAsia="Arial" w:hAnsi="Times New Roman" w:cs="Times New Roman"/>
                <w:color w:val="000000"/>
                <w:sz w:val="24"/>
                <w:szCs w:val="24"/>
              </w:rPr>
            </w:pPr>
          </w:p>
        </w:tc>
        <w:tc>
          <w:tcPr>
            <w:tcW w:w="4500" w:type="dxa"/>
          </w:tcPr>
          <w:p w14:paraId="290D36BA" w14:textId="39A5A1A7" w:rsidR="00697004" w:rsidRDefault="00697004" w:rsidP="00697004">
            <w:pPr>
              <w:pStyle w:val="ListParagraph"/>
              <w:widowControl w:val="0"/>
              <w:numPr>
                <w:ilvl w:val="0"/>
                <w:numId w:val="11"/>
              </w:numPr>
              <w:spacing w:after="0" w:line="217" w:lineRule="auto"/>
              <w:ind w:left="0"/>
              <w:rPr>
                <w:rFonts w:ascii="Times New Roman" w:eastAsia="Arial" w:hAnsi="Times New Roman" w:cs="Times New Roman"/>
                <w:sz w:val="24"/>
                <w:szCs w:val="24"/>
              </w:rPr>
            </w:pPr>
            <w:r>
              <w:rPr>
                <w:rFonts w:ascii="Times New Roman" w:eastAsia="Arial" w:hAnsi="Times New Roman" w:cs="Times New Roman"/>
                <w:sz w:val="24"/>
                <w:szCs w:val="24"/>
              </w:rPr>
              <w:t xml:space="preserve">1. </w:t>
            </w:r>
            <w:r w:rsidRPr="00697004">
              <w:rPr>
                <w:rFonts w:ascii="Times New Roman" w:eastAsia="Arial" w:hAnsi="Times New Roman" w:cs="Times New Roman"/>
                <w:sz w:val="24"/>
                <w:szCs w:val="24"/>
              </w:rPr>
              <w:t>Prioritate relativ scăzută a subiectului în ansamblul reformei în educație</w:t>
            </w:r>
          </w:p>
          <w:p w14:paraId="15307D51" w14:textId="77777777" w:rsidR="003F5116" w:rsidRPr="00697004" w:rsidRDefault="003F5116" w:rsidP="00697004">
            <w:pPr>
              <w:pStyle w:val="ListParagraph"/>
              <w:widowControl w:val="0"/>
              <w:numPr>
                <w:ilvl w:val="0"/>
                <w:numId w:val="11"/>
              </w:numPr>
              <w:spacing w:after="0" w:line="217" w:lineRule="auto"/>
              <w:ind w:left="0"/>
              <w:rPr>
                <w:rFonts w:ascii="Times New Roman" w:eastAsia="Arial" w:hAnsi="Times New Roman" w:cs="Times New Roman"/>
                <w:sz w:val="24"/>
                <w:szCs w:val="24"/>
              </w:rPr>
            </w:pPr>
          </w:p>
          <w:p w14:paraId="4576BB0D" w14:textId="457C55FB" w:rsidR="00697004" w:rsidRDefault="00697004" w:rsidP="00697004">
            <w:pPr>
              <w:pStyle w:val="ListParagraph"/>
              <w:widowControl w:val="0"/>
              <w:numPr>
                <w:ilvl w:val="0"/>
                <w:numId w:val="11"/>
              </w:numPr>
              <w:spacing w:after="0" w:line="217" w:lineRule="auto"/>
              <w:ind w:left="0"/>
              <w:rPr>
                <w:rFonts w:ascii="Times New Roman" w:eastAsia="Arial" w:hAnsi="Times New Roman" w:cs="Times New Roman"/>
                <w:sz w:val="24"/>
                <w:szCs w:val="24"/>
              </w:rPr>
            </w:pPr>
            <w:r>
              <w:rPr>
                <w:rFonts w:ascii="Times New Roman" w:eastAsia="Arial" w:hAnsi="Times New Roman" w:cs="Times New Roman"/>
                <w:sz w:val="24"/>
                <w:szCs w:val="24"/>
              </w:rPr>
              <w:t xml:space="preserve">2. </w:t>
            </w:r>
            <w:r w:rsidRPr="00697004">
              <w:rPr>
                <w:rFonts w:ascii="Times New Roman" w:eastAsia="Arial" w:hAnsi="Times New Roman" w:cs="Times New Roman"/>
                <w:sz w:val="24"/>
                <w:szCs w:val="24"/>
              </w:rPr>
              <w:t>Este imposibil să controlezi calitatea RED</w:t>
            </w:r>
          </w:p>
          <w:p w14:paraId="58063F0D" w14:textId="77777777" w:rsidR="003F5116" w:rsidRPr="00697004" w:rsidRDefault="003F5116" w:rsidP="00697004">
            <w:pPr>
              <w:pStyle w:val="ListParagraph"/>
              <w:widowControl w:val="0"/>
              <w:numPr>
                <w:ilvl w:val="0"/>
                <w:numId w:val="11"/>
              </w:numPr>
              <w:spacing w:after="0" w:line="217" w:lineRule="auto"/>
              <w:ind w:left="0"/>
              <w:rPr>
                <w:rFonts w:ascii="Times New Roman" w:eastAsia="Arial" w:hAnsi="Times New Roman" w:cs="Times New Roman"/>
                <w:sz w:val="24"/>
                <w:szCs w:val="24"/>
              </w:rPr>
            </w:pPr>
          </w:p>
          <w:p w14:paraId="58CD5816" w14:textId="0DF726B3" w:rsidR="00697004" w:rsidRDefault="00697004" w:rsidP="00697004">
            <w:pPr>
              <w:pStyle w:val="ListParagraph"/>
              <w:widowControl w:val="0"/>
              <w:numPr>
                <w:ilvl w:val="0"/>
                <w:numId w:val="11"/>
              </w:numPr>
              <w:spacing w:after="0" w:line="217" w:lineRule="auto"/>
              <w:ind w:left="0"/>
              <w:rPr>
                <w:rFonts w:ascii="Times New Roman" w:eastAsia="Arial" w:hAnsi="Times New Roman" w:cs="Times New Roman"/>
                <w:color w:val="333333"/>
                <w:sz w:val="24"/>
                <w:szCs w:val="24"/>
                <w:highlight w:val="white"/>
              </w:rPr>
            </w:pPr>
            <w:r>
              <w:rPr>
                <w:rFonts w:ascii="Times New Roman" w:eastAsia="Arial" w:hAnsi="Times New Roman" w:cs="Times New Roman"/>
                <w:color w:val="333333"/>
                <w:sz w:val="24"/>
                <w:szCs w:val="24"/>
                <w:highlight w:val="white"/>
              </w:rPr>
              <w:t xml:space="preserve">4. </w:t>
            </w:r>
            <w:r w:rsidRPr="00697004">
              <w:rPr>
                <w:rFonts w:ascii="Times New Roman" w:eastAsia="Arial" w:hAnsi="Times New Roman" w:cs="Times New Roman"/>
                <w:color w:val="333333"/>
                <w:sz w:val="24"/>
                <w:szCs w:val="24"/>
                <w:highlight w:val="white"/>
              </w:rPr>
              <w:t>Suprasolicitare tehnologică</w:t>
            </w:r>
          </w:p>
          <w:p w14:paraId="5F97B057" w14:textId="77777777" w:rsidR="003F5116" w:rsidRPr="00697004" w:rsidRDefault="003F5116" w:rsidP="00697004">
            <w:pPr>
              <w:pStyle w:val="ListParagraph"/>
              <w:widowControl w:val="0"/>
              <w:numPr>
                <w:ilvl w:val="0"/>
                <w:numId w:val="11"/>
              </w:numPr>
              <w:spacing w:after="0" w:line="217" w:lineRule="auto"/>
              <w:ind w:left="0"/>
              <w:rPr>
                <w:rFonts w:ascii="Times New Roman" w:eastAsia="Arial" w:hAnsi="Times New Roman" w:cs="Times New Roman"/>
                <w:color w:val="333333"/>
                <w:sz w:val="24"/>
                <w:szCs w:val="24"/>
                <w:highlight w:val="white"/>
              </w:rPr>
            </w:pPr>
          </w:p>
          <w:p w14:paraId="58B933B6" w14:textId="4EEF51AA" w:rsidR="00697004" w:rsidRPr="00697004" w:rsidRDefault="00697004" w:rsidP="00697004">
            <w:pPr>
              <w:pStyle w:val="ListParagraph"/>
              <w:widowControl w:val="0"/>
              <w:numPr>
                <w:ilvl w:val="0"/>
                <w:numId w:val="11"/>
              </w:numPr>
              <w:spacing w:after="0" w:line="217" w:lineRule="auto"/>
              <w:ind w:left="0"/>
              <w:rPr>
                <w:rFonts w:ascii="Times New Roman" w:eastAsia="Arial" w:hAnsi="Times New Roman" w:cs="Times New Roman"/>
                <w:color w:val="333333"/>
                <w:sz w:val="24"/>
                <w:szCs w:val="24"/>
                <w:highlight w:val="white"/>
              </w:rPr>
            </w:pPr>
            <w:r>
              <w:rPr>
                <w:rFonts w:ascii="Times New Roman" w:eastAsia="Arial" w:hAnsi="Times New Roman" w:cs="Times New Roman"/>
                <w:color w:val="333333"/>
                <w:sz w:val="24"/>
                <w:szCs w:val="24"/>
                <w:highlight w:val="white"/>
              </w:rPr>
              <w:t xml:space="preserve">4. </w:t>
            </w:r>
            <w:r w:rsidRPr="00697004">
              <w:rPr>
                <w:rFonts w:ascii="Times New Roman" w:eastAsia="Arial" w:hAnsi="Times New Roman" w:cs="Times New Roman"/>
                <w:color w:val="333333"/>
                <w:sz w:val="24"/>
                <w:szCs w:val="24"/>
                <w:highlight w:val="white"/>
              </w:rPr>
              <w:t>Calitate variabilă</w:t>
            </w:r>
          </w:p>
          <w:p w14:paraId="41BD5C97" w14:textId="1E8238BF" w:rsidR="00697004" w:rsidRPr="00697004" w:rsidRDefault="00697004" w:rsidP="00697004">
            <w:pPr>
              <w:widowControl w:val="0"/>
              <w:pBdr>
                <w:top w:val="nil"/>
                <w:left w:val="nil"/>
                <w:bottom w:val="nil"/>
                <w:right w:val="nil"/>
                <w:between w:val="nil"/>
              </w:pBdr>
              <w:tabs>
                <w:tab w:val="left" w:pos="663"/>
              </w:tabs>
              <w:spacing w:after="0" w:line="240" w:lineRule="auto"/>
              <w:rPr>
                <w:rFonts w:ascii="Times New Roman" w:eastAsia="Arial" w:hAnsi="Times New Roman" w:cs="Times New Roman"/>
                <w:color w:val="000000"/>
                <w:sz w:val="24"/>
                <w:szCs w:val="24"/>
              </w:rPr>
            </w:pPr>
          </w:p>
        </w:tc>
      </w:tr>
      <w:tr w:rsidR="00697004" w14:paraId="03F94F75" w14:textId="77777777" w:rsidTr="000E45B8">
        <w:trPr>
          <w:trHeight w:val="249"/>
        </w:trPr>
        <w:tc>
          <w:tcPr>
            <w:tcW w:w="4334" w:type="dxa"/>
            <w:shd w:val="clear" w:color="auto" w:fill="DAE9F7"/>
          </w:tcPr>
          <w:p w14:paraId="4739496F" w14:textId="77777777" w:rsidR="00697004" w:rsidRDefault="00697004" w:rsidP="000E45B8">
            <w:pPr>
              <w:widowControl w:val="0"/>
              <w:pBdr>
                <w:top w:val="nil"/>
                <w:left w:val="nil"/>
                <w:bottom w:val="nil"/>
                <w:right w:val="nil"/>
                <w:between w:val="nil"/>
              </w:pBdr>
              <w:spacing w:before="5" w:after="0" w:line="224" w:lineRule="auto"/>
              <w:ind w:left="124"/>
              <w:rPr>
                <w:rFonts w:ascii="Arial" w:eastAsia="Arial" w:hAnsi="Arial" w:cs="Arial"/>
                <w:color w:val="000000"/>
                <w:sz w:val="20"/>
                <w:szCs w:val="20"/>
              </w:rPr>
            </w:pPr>
            <w:r>
              <w:rPr>
                <w:rFonts w:ascii="Arial" w:eastAsia="Arial" w:hAnsi="Arial" w:cs="Arial"/>
                <w:color w:val="000000"/>
                <w:sz w:val="20"/>
                <w:szCs w:val="20"/>
              </w:rPr>
              <w:t>Oportunități</w:t>
            </w:r>
          </w:p>
        </w:tc>
        <w:tc>
          <w:tcPr>
            <w:tcW w:w="4500" w:type="dxa"/>
            <w:shd w:val="clear" w:color="auto" w:fill="DAE9F7"/>
          </w:tcPr>
          <w:p w14:paraId="7BC3073B" w14:textId="77777777" w:rsidR="00697004" w:rsidRDefault="00697004" w:rsidP="000E45B8">
            <w:pPr>
              <w:widowControl w:val="0"/>
              <w:pBdr>
                <w:top w:val="nil"/>
                <w:left w:val="nil"/>
                <w:bottom w:val="nil"/>
                <w:right w:val="nil"/>
                <w:between w:val="nil"/>
              </w:pBdr>
              <w:spacing w:before="5" w:after="0" w:line="224" w:lineRule="auto"/>
              <w:ind w:left="113"/>
              <w:rPr>
                <w:rFonts w:ascii="Arial" w:eastAsia="Arial" w:hAnsi="Arial" w:cs="Arial"/>
                <w:color w:val="000000"/>
                <w:sz w:val="20"/>
                <w:szCs w:val="20"/>
              </w:rPr>
            </w:pPr>
            <w:r>
              <w:rPr>
                <w:rFonts w:ascii="Arial" w:eastAsia="Arial" w:hAnsi="Arial" w:cs="Arial"/>
                <w:color w:val="000000"/>
                <w:sz w:val="20"/>
                <w:szCs w:val="20"/>
              </w:rPr>
              <w:t>Amenințări</w:t>
            </w:r>
          </w:p>
        </w:tc>
      </w:tr>
      <w:tr w:rsidR="00697004" w14:paraId="08147F89" w14:textId="77777777" w:rsidTr="000E45B8">
        <w:trPr>
          <w:trHeight w:val="500"/>
        </w:trPr>
        <w:tc>
          <w:tcPr>
            <w:tcW w:w="4334" w:type="dxa"/>
          </w:tcPr>
          <w:p w14:paraId="3F65D388" w14:textId="77777777" w:rsidR="00697004" w:rsidRPr="00697004" w:rsidRDefault="00697004" w:rsidP="00697004">
            <w:pPr>
              <w:widowControl w:val="0"/>
              <w:spacing w:after="0" w:line="224" w:lineRule="auto"/>
              <w:rPr>
                <w:rFonts w:ascii="Times New Roman" w:eastAsia="Arial" w:hAnsi="Times New Roman" w:cs="Times New Roman"/>
                <w:sz w:val="24"/>
                <w:szCs w:val="24"/>
              </w:rPr>
            </w:pPr>
            <w:r w:rsidRPr="00697004">
              <w:rPr>
                <w:rFonts w:ascii="Times New Roman" w:eastAsia="Arial" w:hAnsi="Times New Roman" w:cs="Times New Roman"/>
                <w:sz w:val="24"/>
                <w:szCs w:val="24"/>
              </w:rPr>
              <w:t>Să accelereze procesul, stimulând prin măsuri de politică publică crearea și utilizarea RED.</w:t>
            </w:r>
          </w:p>
          <w:p w14:paraId="45C11B44" w14:textId="77777777" w:rsidR="00697004" w:rsidRPr="00697004" w:rsidRDefault="00697004" w:rsidP="00697004">
            <w:pPr>
              <w:widowControl w:val="0"/>
              <w:spacing w:after="0" w:line="224" w:lineRule="auto"/>
              <w:rPr>
                <w:rFonts w:ascii="Times New Roman" w:eastAsia="Arial" w:hAnsi="Times New Roman" w:cs="Times New Roman"/>
                <w:sz w:val="24"/>
                <w:szCs w:val="24"/>
              </w:rPr>
            </w:pPr>
          </w:p>
          <w:p w14:paraId="1C3FD63F" w14:textId="77777777" w:rsidR="00697004" w:rsidRPr="00697004" w:rsidRDefault="00697004" w:rsidP="00697004">
            <w:pPr>
              <w:widowControl w:val="0"/>
              <w:spacing w:after="0" w:line="224" w:lineRule="auto"/>
              <w:rPr>
                <w:rFonts w:ascii="Times New Roman" w:eastAsia="Arial" w:hAnsi="Times New Roman" w:cs="Times New Roman"/>
                <w:sz w:val="24"/>
                <w:szCs w:val="24"/>
              </w:rPr>
            </w:pPr>
            <w:r w:rsidRPr="00697004">
              <w:rPr>
                <w:rFonts w:ascii="Times New Roman" w:eastAsia="Arial" w:hAnsi="Times New Roman" w:cs="Times New Roman"/>
                <w:sz w:val="24"/>
                <w:szCs w:val="24"/>
              </w:rPr>
              <w:t>Să forțeze o trecere rapidă de la resurse tradiționale la RED, prin investiții majore și legislație specifică.</w:t>
            </w:r>
          </w:p>
          <w:p w14:paraId="392CC6D2" w14:textId="77777777" w:rsidR="00697004" w:rsidRPr="00697004" w:rsidRDefault="00697004" w:rsidP="00697004">
            <w:pPr>
              <w:widowControl w:val="0"/>
              <w:spacing w:after="0" w:line="224" w:lineRule="auto"/>
              <w:rPr>
                <w:rFonts w:ascii="Times New Roman" w:eastAsia="Arial" w:hAnsi="Times New Roman" w:cs="Times New Roman"/>
                <w:sz w:val="24"/>
                <w:szCs w:val="24"/>
              </w:rPr>
            </w:pPr>
          </w:p>
          <w:p w14:paraId="3DD3E93A" w14:textId="05D44A66" w:rsidR="00697004" w:rsidRPr="00697004" w:rsidRDefault="00697004" w:rsidP="00697004">
            <w:pPr>
              <w:widowControl w:val="0"/>
              <w:pBdr>
                <w:top w:val="nil"/>
                <w:left w:val="nil"/>
                <w:bottom w:val="nil"/>
                <w:right w:val="nil"/>
                <w:between w:val="nil"/>
              </w:pBdr>
              <w:tabs>
                <w:tab w:val="left" w:pos="663"/>
              </w:tabs>
              <w:spacing w:after="0" w:line="297" w:lineRule="auto"/>
              <w:rPr>
                <w:rFonts w:ascii="Times New Roman" w:eastAsia="Arial" w:hAnsi="Times New Roman" w:cs="Times New Roman"/>
                <w:i/>
                <w:color w:val="000000"/>
                <w:sz w:val="24"/>
                <w:szCs w:val="24"/>
              </w:rPr>
            </w:pPr>
            <w:r w:rsidRPr="00697004">
              <w:rPr>
                <w:rFonts w:ascii="Times New Roman" w:eastAsia="Arial" w:hAnsi="Times New Roman" w:cs="Times New Roman"/>
                <w:sz w:val="24"/>
                <w:szCs w:val="24"/>
              </w:rPr>
              <w:t xml:space="preserve"> Să lase lucrurile să crească natural. Continuă investițiile în digitizare, mai ales în infrastructură, și comunitățile să se organizeze și să creeze (sau nu) resurse deschise</w:t>
            </w:r>
          </w:p>
          <w:p w14:paraId="05A73588" w14:textId="77777777" w:rsidR="00697004" w:rsidRDefault="00697004" w:rsidP="000E45B8">
            <w:pPr>
              <w:widowControl w:val="0"/>
              <w:pBdr>
                <w:top w:val="nil"/>
                <w:left w:val="nil"/>
                <w:bottom w:val="nil"/>
                <w:right w:val="nil"/>
                <w:between w:val="nil"/>
              </w:pBdr>
              <w:spacing w:after="0" w:line="240" w:lineRule="auto"/>
              <w:rPr>
                <w:rFonts w:ascii="Arial" w:eastAsia="Arial" w:hAnsi="Arial" w:cs="Arial"/>
                <w:color w:val="000000"/>
                <w:sz w:val="20"/>
                <w:szCs w:val="20"/>
              </w:rPr>
            </w:pPr>
          </w:p>
        </w:tc>
        <w:tc>
          <w:tcPr>
            <w:tcW w:w="4500" w:type="dxa"/>
          </w:tcPr>
          <w:p w14:paraId="67F19424" w14:textId="77777777" w:rsidR="00697004" w:rsidRPr="00697004" w:rsidRDefault="00697004" w:rsidP="00697004">
            <w:pPr>
              <w:widowControl w:val="0"/>
              <w:spacing w:after="0" w:line="224" w:lineRule="auto"/>
              <w:rPr>
                <w:rFonts w:ascii="Times New Roman" w:eastAsia="Arial" w:hAnsi="Times New Roman" w:cs="Times New Roman"/>
                <w:color w:val="333333"/>
                <w:sz w:val="24"/>
                <w:szCs w:val="24"/>
                <w:highlight w:val="white"/>
              </w:rPr>
            </w:pPr>
            <w:r w:rsidRPr="00697004">
              <w:rPr>
                <w:rFonts w:ascii="Times New Roman" w:eastAsia="Arial" w:hAnsi="Times New Roman" w:cs="Times New Roman"/>
                <w:color w:val="333333"/>
                <w:sz w:val="24"/>
                <w:szCs w:val="24"/>
                <w:highlight w:val="white"/>
              </w:rPr>
              <w:t xml:space="preserve">Accesul la internet și echipamentele tehnologice </w:t>
            </w:r>
          </w:p>
          <w:p w14:paraId="39CD2695" w14:textId="77777777" w:rsidR="00697004" w:rsidRPr="00697004" w:rsidRDefault="00697004" w:rsidP="00697004">
            <w:pPr>
              <w:widowControl w:val="0"/>
              <w:spacing w:after="0" w:line="224" w:lineRule="auto"/>
              <w:rPr>
                <w:rFonts w:ascii="Times New Roman" w:eastAsia="Arial" w:hAnsi="Times New Roman" w:cs="Times New Roman"/>
                <w:color w:val="333333"/>
                <w:sz w:val="24"/>
                <w:szCs w:val="24"/>
                <w:highlight w:val="white"/>
              </w:rPr>
            </w:pPr>
            <w:r w:rsidRPr="00697004">
              <w:rPr>
                <w:rFonts w:ascii="Times New Roman" w:eastAsia="Arial" w:hAnsi="Times New Roman" w:cs="Times New Roman"/>
                <w:color w:val="333333"/>
                <w:sz w:val="24"/>
                <w:szCs w:val="24"/>
                <w:highlight w:val="white"/>
              </w:rPr>
              <w:t xml:space="preserve">pot fi limitate în unele școli </w:t>
            </w:r>
          </w:p>
          <w:p w14:paraId="0E4E057D" w14:textId="77777777" w:rsidR="00697004" w:rsidRPr="00697004" w:rsidRDefault="00697004" w:rsidP="00697004">
            <w:pPr>
              <w:widowControl w:val="0"/>
              <w:spacing w:after="0" w:line="224" w:lineRule="auto"/>
              <w:rPr>
                <w:rFonts w:ascii="Times New Roman" w:eastAsia="Arial" w:hAnsi="Times New Roman" w:cs="Times New Roman"/>
                <w:color w:val="333333"/>
                <w:sz w:val="24"/>
                <w:szCs w:val="24"/>
                <w:highlight w:val="white"/>
              </w:rPr>
            </w:pPr>
          </w:p>
          <w:p w14:paraId="62353A57" w14:textId="77777777" w:rsidR="00697004" w:rsidRPr="00697004" w:rsidRDefault="00697004" w:rsidP="00697004">
            <w:pPr>
              <w:widowControl w:val="0"/>
              <w:spacing w:after="0" w:line="224" w:lineRule="auto"/>
              <w:rPr>
                <w:rFonts w:ascii="Times New Roman" w:eastAsia="Arial" w:hAnsi="Times New Roman" w:cs="Times New Roman"/>
                <w:color w:val="333333"/>
                <w:sz w:val="24"/>
                <w:szCs w:val="24"/>
                <w:highlight w:val="white"/>
              </w:rPr>
            </w:pPr>
            <w:r w:rsidRPr="00697004">
              <w:rPr>
                <w:rFonts w:ascii="Times New Roman" w:eastAsia="Arial" w:hAnsi="Times New Roman" w:cs="Times New Roman"/>
                <w:color w:val="333333"/>
                <w:sz w:val="24"/>
                <w:szCs w:val="24"/>
                <w:highlight w:val="white"/>
              </w:rPr>
              <w:t>Profesorii și elevii trebuie să fie selectivi și să evalueze cu atenție sursele pentru a se asigura că acestea sunt credibile.</w:t>
            </w:r>
          </w:p>
          <w:p w14:paraId="7AD0B131" w14:textId="77777777" w:rsidR="00697004" w:rsidRPr="00697004" w:rsidRDefault="00697004" w:rsidP="00697004">
            <w:pPr>
              <w:widowControl w:val="0"/>
              <w:spacing w:after="0" w:line="224" w:lineRule="auto"/>
              <w:rPr>
                <w:rFonts w:ascii="Times New Roman" w:eastAsia="Arial" w:hAnsi="Times New Roman" w:cs="Times New Roman"/>
                <w:color w:val="333333"/>
                <w:sz w:val="24"/>
                <w:szCs w:val="24"/>
                <w:highlight w:val="white"/>
              </w:rPr>
            </w:pPr>
          </w:p>
          <w:p w14:paraId="332AA408" w14:textId="77777777" w:rsidR="00697004" w:rsidRPr="00697004" w:rsidRDefault="00697004" w:rsidP="00697004">
            <w:pPr>
              <w:widowControl w:val="0"/>
              <w:spacing w:after="0" w:line="224" w:lineRule="auto"/>
              <w:rPr>
                <w:rFonts w:ascii="Times New Roman" w:eastAsia="Arial" w:hAnsi="Times New Roman" w:cs="Times New Roman"/>
                <w:color w:val="333333"/>
                <w:sz w:val="24"/>
                <w:szCs w:val="24"/>
                <w:highlight w:val="white"/>
              </w:rPr>
            </w:pPr>
            <w:r w:rsidRPr="00697004">
              <w:rPr>
                <w:rFonts w:ascii="Times New Roman" w:eastAsia="Arial" w:hAnsi="Times New Roman" w:cs="Times New Roman"/>
                <w:color w:val="333333"/>
                <w:sz w:val="24"/>
                <w:szCs w:val="24"/>
                <w:highlight w:val="white"/>
              </w:rPr>
              <w:t>Utilizarea RED necesită auto-disciplină din partea elevilor, deoarece aceștia pot fi tentați să se distragă cu ușurință de pe platformele online sau să nu-și gestioneze timpul eficient.</w:t>
            </w:r>
          </w:p>
          <w:p w14:paraId="05E38ADF" w14:textId="77777777" w:rsidR="00697004" w:rsidRPr="00697004" w:rsidRDefault="00697004" w:rsidP="00697004">
            <w:pPr>
              <w:widowControl w:val="0"/>
              <w:spacing w:after="0" w:line="224" w:lineRule="auto"/>
              <w:rPr>
                <w:rFonts w:ascii="Times New Roman" w:eastAsia="Arial" w:hAnsi="Times New Roman" w:cs="Times New Roman"/>
                <w:color w:val="333333"/>
                <w:sz w:val="24"/>
                <w:szCs w:val="24"/>
                <w:highlight w:val="white"/>
              </w:rPr>
            </w:pPr>
          </w:p>
          <w:p w14:paraId="2F3B1154" w14:textId="055336D3" w:rsidR="00697004" w:rsidRDefault="00697004" w:rsidP="00697004">
            <w:pPr>
              <w:widowControl w:val="0"/>
              <w:pBdr>
                <w:top w:val="nil"/>
                <w:left w:val="nil"/>
                <w:bottom w:val="nil"/>
                <w:right w:val="nil"/>
                <w:between w:val="nil"/>
              </w:pBdr>
              <w:spacing w:after="0" w:line="240" w:lineRule="auto"/>
              <w:rPr>
                <w:rFonts w:ascii="Arial" w:eastAsia="Arial" w:hAnsi="Arial" w:cs="Arial"/>
                <w:color w:val="000000"/>
                <w:sz w:val="20"/>
                <w:szCs w:val="20"/>
              </w:rPr>
            </w:pPr>
            <w:r w:rsidRPr="00697004">
              <w:rPr>
                <w:rFonts w:ascii="Times New Roman" w:eastAsia="Arial" w:hAnsi="Times New Roman" w:cs="Times New Roman"/>
                <w:color w:val="333333"/>
                <w:sz w:val="24"/>
                <w:szCs w:val="24"/>
                <w:highlight w:val="white"/>
              </w:rPr>
              <w:t>Utilizarea excesivă a tehnologiei poate duce la o dependență de dispozitivele electronice, distrăgându-le elevilor atenția de la interacțiunea socială și de la activitățile de zi cu zi.</w:t>
            </w:r>
          </w:p>
        </w:tc>
      </w:tr>
    </w:tbl>
    <w:p w14:paraId="0130C85A" w14:textId="77777777" w:rsidR="00F95ABD" w:rsidRDefault="009641A9" w:rsidP="00F95ABD">
      <w:pPr>
        <w:spacing w:after="0" w:line="360" w:lineRule="auto"/>
        <w:rPr>
          <w:rFonts w:ascii="Times New Roman" w:hAnsi="Times New Roman" w:cs="Times New Roman"/>
          <w:b/>
          <w:sz w:val="28"/>
        </w:rPr>
      </w:pPr>
      <w:r>
        <w:rPr>
          <w:rFonts w:ascii="Times New Roman" w:hAnsi="Times New Roman" w:cs="Times New Roman"/>
          <w:b/>
          <w:bCs/>
          <w:sz w:val="28"/>
          <w:szCs w:val="28"/>
        </w:rPr>
        <w:lastRenderedPageBreak/>
        <w:t xml:space="preserve">4. </w:t>
      </w:r>
      <w:r>
        <w:rPr>
          <w:rFonts w:ascii="Times New Roman" w:hAnsi="Times New Roman" w:cs="Times New Roman"/>
          <w:b/>
          <w:sz w:val="28"/>
        </w:rPr>
        <w:t xml:space="preserve">Tema 4. </w:t>
      </w:r>
      <w:r>
        <w:rPr>
          <w:rFonts w:ascii="Times New Roman" w:hAnsi="Times New Roman" w:cs="Times New Roman"/>
          <w:b/>
          <w:sz w:val="28"/>
        </w:rPr>
        <w:tab/>
        <w:t xml:space="preserve">Modulul 4.    </w:t>
      </w:r>
    </w:p>
    <w:p w14:paraId="517C0381" w14:textId="1D9F3E96" w:rsidR="00F95ABD" w:rsidRDefault="009641A9" w:rsidP="00F95ABD">
      <w:pPr>
        <w:spacing w:after="0" w:line="360" w:lineRule="auto"/>
        <w:rPr>
          <w:rFonts w:ascii="Times New Roman" w:hAnsi="Times New Roman" w:cs="Times New Roman"/>
          <w:b/>
          <w:sz w:val="28"/>
        </w:rPr>
      </w:pPr>
      <w:r>
        <w:rPr>
          <w:rFonts w:ascii="Times New Roman" w:hAnsi="Times New Roman" w:cs="Times New Roman"/>
          <w:b/>
          <w:sz w:val="28"/>
        </w:rPr>
        <w:t xml:space="preserve"> </w:t>
      </w:r>
    </w:p>
    <w:p w14:paraId="79656AFF" w14:textId="380FCEC4" w:rsidR="00F95ABD" w:rsidRPr="00664D8C" w:rsidRDefault="00F95ABD" w:rsidP="00F95ABD">
      <w:pPr>
        <w:spacing w:after="0" w:line="360" w:lineRule="auto"/>
        <w:rPr>
          <w:rFonts w:ascii="Times New Roman" w:hAnsi="Times New Roman" w:cs="Times New Roman"/>
          <w:b/>
          <w:color w:val="EE0000"/>
          <w:sz w:val="28"/>
        </w:rPr>
      </w:pPr>
      <w:r w:rsidRPr="00664D8C">
        <w:rPr>
          <w:rFonts w:ascii="Times New Roman" w:hAnsi="Times New Roman" w:cs="Times New Roman"/>
          <w:b/>
          <w:color w:val="EE0000"/>
          <w:sz w:val="28"/>
        </w:rPr>
        <w:t>T</w:t>
      </w:r>
      <w:r w:rsidRPr="00664D8C">
        <w:rPr>
          <w:rFonts w:ascii="Times New Roman" w:hAnsi="Times New Roman" w:cs="Times New Roman"/>
          <w:b/>
          <w:bCs/>
          <w:color w:val="EE0000"/>
          <w:sz w:val="24"/>
          <w:szCs w:val="24"/>
        </w:rPr>
        <w:t>ema</w:t>
      </w:r>
      <w:r w:rsidRPr="00664D8C">
        <w:rPr>
          <w:rFonts w:ascii="Times New Roman" w:hAnsi="Times New Roman" w:cs="Times New Roman"/>
          <w:b/>
          <w:bCs/>
          <w:color w:val="EE0000"/>
          <w:spacing w:val="-9"/>
          <w:sz w:val="24"/>
          <w:szCs w:val="24"/>
        </w:rPr>
        <w:t xml:space="preserve"> </w:t>
      </w:r>
      <w:r w:rsidRPr="00664D8C">
        <w:rPr>
          <w:rFonts w:ascii="Times New Roman" w:hAnsi="Times New Roman" w:cs="Times New Roman"/>
          <w:b/>
          <w:bCs/>
          <w:color w:val="EE0000"/>
          <w:sz w:val="24"/>
          <w:szCs w:val="24"/>
        </w:rPr>
        <w:t>4.</w:t>
      </w:r>
      <w:r w:rsidRPr="00664D8C">
        <w:rPr>
          <w:rFonts w:ascii="Times New Roman" w:hAnsi="Times New Roman" w:cs="Times New Roman"/>
          <w:b/>
          <w:bCs/>
          <w:color w:val="EE0000"/>
          <w:spacing w:val="-9"/>
          <w:sz w:val="24"/>
          <w:szCs w:val="24"/>
        </w:rPr>
        <w:t xml:space="preserve"> </w:t>
      </w:r>
      <w:r w:rsidRPr="00664D8C">
        <w:rPr>
          <w:rFonts w:ascii="Times New Roman" w:hAnsi="Times New Roman" w:cs="Times New Roman"/>
          <w:b/>
          <w:bCs/>
          <w:color w:val="EE0000"/>
          <w:sz w:val="24"/>
          <w:szCs w:val="24"/>
        </w:rPr>
        <w:t>Predare,</w:t>
      </w:r>
      <w:r w:rsidRPr="00664D8C">
        <w:rPr>
          <w:rFonts w:ascii="Times New Roman" w:hAnsi="Times New Roman" w:cs="Times New Roman"/>
          <w:b/>
          <w:bCs/>
          <w:color w:val="EE0000"/>
          <w:spacing w:val="-9"/>
          <w:sz w:val="24"/>
          <w:szCs w:val="24"/>
        </w:rPr>
        <w:t xml:space="preserve"> </w:t>
      </w:r>
      <w:r w:rsidRPr="00664D8C">
        <w:rPr>
          <w:rFonts w:ascii="Times New Roman" w:hAnsi="Times New Roman" w:cs="Times New Roman"/>
          <w:b/>
          <w:bCs/>
          <w:color w:val="EE0000"/>
          <w:sz w:val="24"/>
          <w:szCs w:val="24"/>
        </w:rPr>
        <w:t>învǎțare</w:t>
      </w:r>
      <w:r w:rsidRPr="00664D8C">
        <w:rPr>
          <w:rFonts w:ascii="Times New Roman" w:hAnsi="Times New Roman" w:cs="Times New Roman"/>
          <w:b/>
          <w:bCs/>
          <w:color w:val="EE0000"/>
          <w:spacing w:val="-17"/>
          <w:sz w:val="24"/>
          <w:szCs w:val="24"/>
        </w:rPr>
        <w:t xml:space="preserve"> </w:t>
      </w:r>
      <w:r w:rsidRPr="00664D8C">
        <w:rPr>
          <w:rFonts w:ascii="Times New Roman" w:hAnsi="Times New Roman" w:cs="Times New Roman"/>
          <w:b/>
          <w:bCs/>
          <w:color w:val="EE0000"/>
          <w:sz w:val="24"/>
          <w:szCs w:val="24"/>
        </w:rPr>
        <w:t>şi</w:t>
      </w:r>
      <w:r w:rsidRPr="00664D8C">
        <w:rPr>
          <w:rFonts w:ascii="Times New Roman" w:hAnsi="Times New Roman" w:cs="Times New Roman"/>
          <w:b/>
          <w:bCs/>
          <w:color w:val="EE0000"/>
          <w:spacing w:val="-12"/>
          <w:sz w:val="24"/>
          <w:szCs w:val="24"/>
        </w:rPr>
        <w:t xml:space="preserve"> </w:t>
      </w:r>
      <w:r w:rsidRPr="00664D8C">
        <w:rPr>
          <w:rFonts w:ascii="Times New Roman" w:hAnsi="Times New Roman" w:cs="Times New Roman"/>
          <w:b/>
          <w:bCs/>
          <w:color w:val="EE0000"/>
          <w:sz w:val="24"/>
          <w:szCs w:val="24"/>
        </w:rPr>
        <w:t>evaluare</w:t>
      </w:r>
      <w:r w:rsidRPr="00664D8C">
        <w:rPr>
          <w:rFonts w:ascii="Times New Roman" w:hAnsi="Times New Roman" w:cs="Times New Roman"/>
          <w:b/>
          <w:bCs/>
          <w:color w:val="EE0000"/>
          <w:spacing w:val="-16"/>
          <w:sz w:val="24"/>
          <w:szCs w:val="24"/>
        </w:rPr>
        <w:t xml:space="preserve"> </w:t>
      </w:r>
      <w:r w:rsidRPr="00664D8C">
        <w:rPr>
          <w:rFonts w:ascii="Times New Roman" w:hAnsi="Times New Roman" w:cs="Times New Roman"/>
          <w:b/>
          <w:bCs/>
          <w:color w:val="EE0000"/>
          <w:sz w:val="24"/>
          <w:szCs w:val="24"/>
        </w:rPr>
        <w:t>cu</w:t>
      </w:r>
      <w:r w:rsidRPr="00664D8C">
        <w:rPr>
          <w:rFonts w:ascii="Times New Roman" w:hAnsi="Times New Roman" w:cs="Times New Roman"/>
          <w:b/>
          <w:bCs/>
          <w:color w:val="EE0000"/>
          <w:spacing w:val="-13"/>
          <w:sz w:val="24"/>
          <w:szCs w:val="24"/>
        </w:rPr>
        <w:t xml:space="preserve"> </w:t>
      </w:r>
      <w:r w:rsidRPr="00664D8C">
        <w:rPr>
          <w:rFonts w:ascii="Times New Roman" w:hAnsi="Times New Roman" w:cs="Times New Roman"/>
          <w:b/>
          <w:bCs/>
          <w:color w:val="EE0000"/>
          <w:sz w:val="24"/>
          <w:szCs w:val="24"/>
        </w:rPr>
        <w:t>resurse</w:t>
      </w:r>
      <w:r w:rsidRPr="00664D8C">
        <w:rPr>
          <w:rFonts w:ascii="Times New Roman" w:hAnsi="Times New Roman" w:cs="Times New Roman"/>
          <w:b/>
          <w:bCs/>
          <w:color w:val="EE0000"/>
          <w:spacing w:val="-16"/>
          <w:sz w:val="24"/>
          <w:szCs w:val="24"/>
        </w:rPr>
        <w:t xml:space="preserve"> </w:t>
      </w:r>
      <w:r w:rsidRPr="00664D8C">
        <w:rPr>
          <w:rFonts w:ascii="Times New Roman" w:hAnsi="Times New Roman" w:cs="Times New Roman"/>
          <w:b/>
          <w:bCs/>
          <w:color w:val="EE0000"/>
          <w:spacing w:val="-2"/>
          <w:sz w:val="24"/>
          <w:szCs w:val="24"/>
        </w:rPr>
        <w:t>digitale</w:t>
      </w:r>
    </w:p>
    <w:p w14:paraId="42C6A80E" w14:textId="77777777" w:rsidR="00F95ABD" w:rsidRPr="00664D8C" w:rsidRDefault="00F95ABD" w:rsidP="00F95ABD">
      <w:pPr>
        <w:widowControl w:val="0"/>
        <w:autoSpaceDE w:val="0"/>
        <w:autoSpaceDN w:val="0"/>
        <w:spacing w:after="0" w:line="360" w:lineRule="auto"/>
        <w:jc w:val="both"/>
        <w:rPr>
          <w:rFonts w:ascii="Times New Roman" w:eastAsiaTheme="majorEastAsia" w:hAnsi="Times New Roman" w:cs="Times New Roman"/>
          <w:b/>
          <w:bCs/>
          <w:color w:val="EE0000"/>
          <w:sz w:val="24"/>
          <w:szCs w:val="24"/>
        </w:rPr>
      </w:pPr>
      <w:r w:rsidRPr="00664D8C">
        <w:rPr>
          <w:rFonts w:ascii="Times New Roman" w:eastAsiaTheme="majorEastAsia" w:hAnsi="Times New Roman" w:cs="Times New Roman"/>
          <w:b/>
          <w:bCs/>
          <w:color w:val="EE0000"/>
          <w:sz w:val="24"/>
          <w:szCs w:val="24"/>
        </w:rPr>
        <w:t>4.4. Evaluarea cu resurse digitale . Learning analytics. Feedback și planificare</w:t>
      </w:r>
    </w:p>
    <w:p w14:paraId="791CA4BF" w14:textId="77777777" w:rsidR="00F95ABD" w:rsidRDefault="00F95ABD" w:rsidP="00F95ABD">
      <w:pPr>
        <w:widowControl w:val="0"/>
        <w:autoSpaceDE w:val="0"/>
        <w:autoSpaceDN w:val="0"/>
        <w:spacing w:after="0" w:line="379" w:lineRule="auto"/>
        <w:ind w:firstLine="720"/>
        <w:rPr>
          <w:rFonts w:ascii="Times New Roman" w:eastAsia="Arial MT" w:hAnsi="Times New Roman" w:cs="Times New Roman"/>
          <w:sz w:val="24"/>
          <w:szCs w:val="24"/>
        </w:rPr>
      </w:pPr>
      <w:r w:rsidRPr="00F95ABD">
        <w:rPr>
          <w:rFonts w:ascii="Times New Roman" w:eastAsia="Arial MT" w:hAnsi="Times New Roman" w:cs="Times New Roman"/>
          <w:sz w:val="24"/>
          <w:szCs w:val="24"/>
        </w:rPr>
        <w:t>Creați un chestionar cu 10 itemi, pe care să îi transpuneți digital prin aplicația Google forms, pe o temă, la propria disciplină. Folosiți tipologia itemilor de mai jos.</w:t>
      </w:r>
    </w:p>
    <w:p w14:paraId="46FAA3FD" w14:textId="77777777" w:rsidR="00F95ABD" w:rsidRPr="00A67844" w:rsidRDefault="00F95ABD" w:rsidP="00F95ABD">
      <w:pPr>
        <w:widowControl w:val="0"/>
        <w:autoSpaceDE w:val="0"/>
        <w:autoSpaceDN w:val="0"/>
        <w:spacing w:after="0" w:line="379" w:lineRule="auto"/>
        <w:jc w:val="both"/>
        <w:rPr>
          <w:rFonts w:ascii="Times New Roman" w:eastAsia="Arial MT" w:hAnsi="Times New Roman" w:cs="Times New Roman"/>
          <w:sz w:val="24"/>
          <w:szCs w:val="24"/>
        </w:rPr>
      </w:pPr>
      <w:r w:rsidRPr="00A67844">
        <w:rPr>
          <w:rFonts w:ascii="Times New Roman" w:eastAsia="Arial MT" w:hAnsi="Times New Roman" w:cs="Times New Roman"/>
          <w:sz w:val="24"/>
          <w:szCs w:val="24"/>
        </w:rPr>
        <w:t>Radu (2008) identifică mai multe tipuri de itemi evaluativi, în funcție de gradul de obiectivitate a răspunsului:</w:t>
      </w:r>
    </w:p>
    <w:p w14:paraId="18720551" w14:textId="77777777" w:rsidR="00F95ABD" w:rsidRPr="00A67844" w:rsidRDefault="00F95ABD" w:rsidP="00F95ABD">
      <w:pPr>
        <w:widowControl w:val="0"/>
        <w:numPr>
          <w:ilvl w:val="0"/>
          <w:numId w:val="14"/>
        </w:numPr>
        <w:autoSpaceDE w:val="0"/>
        <w:autoSpaceDN w:val="0"/>
        <w:spacing w:after="0" w:line="379" w:lineRule="auto"/>
        <w:ind w:left="0"/>
        <w:jc w:val="both"/>
        <w:rPr>
          <w:rFonts w:ascii="Times New Roman" w:eastAsia="Arial MT" w:hAnsi="Times New Roman" w:cs="Times New Roman"/>
          <w:i/>
          <w:sz w:val="24"/>
          <w:szCs w:val="24"/>
        </w:rPr>
      </w:pPr>
      <w:r w:rsidRPr="00A67844">
        <w:rPr>
          <w:rFonts w:ascii="Times New Roman" w:eastAsia="Arial MT" w:hAnsi="Times New Roman" w:cs="Times New Roman"/>
          <w:i/>
          <w:sz w:val="24"/>
          <w:szCs w:val="24"/>
        </w:rPr>
        <w:t>Itemi obiectivi</w:t>
      </w:r>
    </w:p>
    <w:p w14:paraId="6942B72F" w14:textId="77777777" w:rsidR="00F95ABD" w:rsidRPr="00A67844" w:rsidRDefault="00F95ABD" w:rsidP="00F95ABD">
      <w:pPr>
        <w:widowControl w:val="0"/>
        <w:numPr>
          <w:ilvl w:val="1"/>
          <w:numId w:val="14"/>
        </w:numPr>
        <w:autoSpaceDE w:val="0"/>
        <w:autoSpaceDN w:val="0"/>
        <w:spacing w:after="0" w:line="379" w:lineRule="auto"/>
        <w:ind w:left="0"/>
        <w:jc w:val="both"/>
        <w:rPr>
          <w:rFonts w:ascii="Times New Roman" w:eastAsia="Arial MT" w:hAnsi="Times New Roman" w:cs="Times New Roman"/>
          <w:sz w:val="24"/>
          <w:szCs w:val="24"/>
        </w:rPr>
      </w:pPr>
      <w:r w:rsidRPr="00A67844">
        <w:rPr>
          <w:rFonts w:ascii="Times New Roman" w:eastAsia="Arial MT" w:hAnsi="Times New Roman" w:cs="Times New Roman"/>
          <w:sz w:val="24"/>
          <w:szCs w:val="24"/>
        </w:rPr>
        <w:t>Itemi de tip alegere multiplă: Elevul trebuie să aleagă răspunsul corect dintr-o listă de opțiuni oferite.</w:t>
      </w:r>
    </w:p>
    <w:p w14:paraId="3F7A8035" w14:textId="77777777" w:rsidR="00F95ABD" w:rsidRPr="00A67844" w:rsidRDefault="00F95ABD" w:rsidP="00F95ABD">
      <w:pPr>
        <w:widowControl w:val="0"/>
        <w:numPr>
          <w:ilvl w:val="1"/>
          <w:numId w:val="14"/>
        </w:numPr>
        <w:autoSpaceDE w:val="0"/>
        <w:autoSpaceDN w:val="0"/>
        <w:spacing w:after="0" w:line="379" w:lineRule="auto"/>
        <w:ind w:left="0"/>
        <w:jc w:val="both"/>
        <w:rPr>
          <w:rFonts w:ascii="Times New Roman" w:eastAsia="Arial MT" w:hAnsi="Times New Roman" w:cs="Times New Roman"/>
          <w:sz w:val="24"/>
          <w:szCs w:val="24"/>
        </w:rPr>
      </w:pPr>
      <w:r w:rsidRPr="00A67844">
        <w:rPr>
          <w:rFonts w:ascii="Times New Roman" w:eastAsia="Arial MT" w:hAnsi="Times New Roman" w:cs="Times New Roman"/>
          <w:sz w:val="24"/>
          <w:szCs w:val="24"/>
        </w:rPr>
        <w:t>Itemi de tip dual: Elevul trebuie să decidă dacă o afirmație este adevărată sau falsă.</w:t>
      </w:r>
    </w:p>
    <w:p w14:paraId="59954DF0" w14:textId="77777777" w:rsidR="00F95ABD" w:rsidRPr="00A67844" w:rsidRDefault="00F95ABD" w:rsidP="00F95ABD">
      <w:pPr>
        <w:widowControl w:val="0"/>
        <w:numPr>
          <w:ilvl w:val="0"/>
          <w:numId w:val="14"/>
        </w:numPr>
        <w:autoSpaceDE w:val="0"/>
        <w:autoSpaceDN w:val="0"/>
        <w:spacing w:after="0" w:line="379" w:lineRule="auto"/>
        <w:ind w:left="0"/>
        <w:jc w:val="both"/>
        <w:rPr>
          <w:rFonts w:ascii="Times New Roman" w:eastAsia="Arial MT" w:hAnsi="Times New Roman" w:cs="Times New Roman"/>
          <w:i/>
          <w:sz w:val="24"/>
          <w:szCs w:val="24"/>
        </w:rPr>
      </w:pPr>
      <w:r w:rsidRPr="00A67844">
        <w:rPr>
          <w:rFonts w:ascii="Times New Roman" w:eastAsia="Arial MT" w:hAnsi="Times New Roman" w:cs="Times New Roman"/>
          <w:i/>
          <w:sz w:val="24"/>
          <w:szCs w:val="24"/>
        </w:rPr>
        <w:t>Itemi semi-obiectivi</w:t>
      </w:r>
    </w:p>
    <w:p w14:paraId="4FDBE47A" w14:textId="77777777" w:rsidR="00F95ABD" w:rsidRPr="00A67844" w:rsidRDefault="00F95ABD" w:rsidP="00F95ABD">
      <w:pPr>
        <w:widowControl w:val="0"/>
        <w:numPr>
          <w:ilvl w:val="1"/>
          <w:numId w:val="14"/>
        </w:numPr>
        <w:autoSpaceDE w:val="0"/>
        <w:autoSpaceDN w:val="0"/>
        <w:spacing w:after="0" w:line="379" w:lineRule="auto"/>
        <w:ind w:left="0"/>
        <w:jc w:val="both"/>
        <w:rPr>
          <w:rFonts w:ascii="Times New Roman" w:eastAsia="Arial MT" w:hAnsi="Times New Roman" w:cs="Times New Roman"/>
          <w:sz w:val="24"/>
          <w:szCs w:val="24"/>
        </w:rPr>
      </w:pPr>
      <w:r w:rsidRPr="00A67844">
        <w:rPr>
          <w:rFonts w:ascii="Times New Roman" w:eastAsia="Arial MT" w:hAnsi="Times New Roman" w:cs="Times New Roman"/>
          <w:sz w:val="24"/>
          <w:szCs w:val="24"/>
        </w:rPr>
        <w:t>Itemi de asociere: Elevul trebuie să facă corespondențe între două seturi de elemente (de exemplu, termeni și definiții, date și evenimente).</w:t>
      </w:r>
    </w:p>
    <w:p w14:paraId="41D8F290" w14:textId="77777777" w:rsidR="00F95ABD" w:rsidRPr="00A67844" w:rsidRDefault="00F95ABD" w:rsidP="00F95ABD">
      <w:pPr>
        <w:widowControl w:val="0"/>
        <w:numPr>
          <w:ilvl w:val="1"/>
          <w:numId w:val="14"/>
        </w:numPr>
        <w:autoSpaceDE w:val="0"/>
        <w:autoSpaceDN w:val="0"/>
        <w:spacing w:after="0" w:line="379" w:lineRule="auto"/>
        <w:ind w:left="0"/>
        <w:jc w:val="both"/>
        <w:rPr>
          <w:rFonts w:ascii="Times New Roman" w:eastAsia="Arial MT" w:hAnsi="Times New Roman" w:cs="Times New Roman"/>
          <w:sz w:val="24"/>
          <w:szCs w:val="24"/>
        </w:rPr>
      </w:pPr>
      <w:r w:rsidRPr="00A67844">
        <w:rPr>
          <w:rFonts w:ascii="Times New Roman" w:eastAsia="Arial MT" w:hAnsi="Times New Roman" w:cs="Times New Roman"/>
          <w:sz w:val="24"/>
          <w:szCs w:val="24"/>
        </w:rPr>
        <w:t>Itemi cu răspuns scurt: Elevul trebuie să ofere un răspuns scurt la o întrebare deschisă, dar în limite clar definite de enunțul întrebării.</w:t>
      </w:r>
    </w:p>
    <w:p w14:paraId="3ADE5AC6" w14:textId="77777777" w:rsidR="00F95ABD" w:rsidRPr="00A67844" w:rsidRDefault="00F95ABD" w:rsidP="00F95ABD">
      <w:pPr>
        <w:widowControl w:val="0"/>
        <w:numPr>
          <w:ilvl w:val="1"/>
          <w:numId w:val="14"/>
        </w:numPr>
        <w:autoSpaceDE w:val="0"/>
        <w:autoSpaceDN w:val="0"/>
        <w:spacing w:after="0" w:line="379" w:lineRule="auto"/>
        <w:ind w:left="0"/>
        <w:jc w:val="both"/>
        <w:rPr>
          <w:rFonts w:ascii="Times New Roman" w:eastAsia="Arial MT" w:hAnsi="Times New Roman" w:cs="Times New Roman"/>
          <w:sz w:val="24"/>
          <w:szCs w:val="24"/>
        </w:rPr>
      </w:pPr>
      <w:r w:rsidRPr="00A67844">
        <w:rPr>
          <w:rFonts w:ascii="Times New Roman" w:eastAsia="Arial MT" w:hAnsi="Times New Roman" w:cs="Times New Roman"/>
          <w:sz w:val="24"/>
          <w:szCs w:val="24"/>
        </w:rPr>
        <w:t>Itemi de completare: Elevul completează spațiile libere dintr-o propoziție sau text, bazându-se pe cunoștințe anterioare;</w:t>
      </w:r>
    </w:p>
    <w:p w14:paraId="6D2FADDE" w14:textId="77777777" w:rsidR="00F95ABD" w:rsidRDefault="00F95ABD" w:rsidP="00F95ABD">
      <w:pPr>
        <w:widowControl w:val="0"/>
        <w:numPr>
          <w:ilvl w:val="1"/>
          <w:numId w:val="14"/>
        </w:numPr>
        <w:autoSpaceDE w:val="0"/>
        <w:autoSpaceDN w:val="0"/>
        <w:spacing w:after="0" w:line="379" w:lineRule="auto"/>
        <w:ind w:left="0"/>
        <w:jc w:val="both"/>
        <w:rPr>
          <w:rFonts w:ascii="Times New Roman" w:eastAsia="Arial MT" w:hAnsi="Times New Roman" w:cs="Times New Roman"/>
          <w:sz w:val="24"/>
          <w:szCs w:val="24"/>
        </w:rPr>
      </w:pPr>
      <w:r w:rsidRPr="00A67844">
        <w:rPr>
          <w:rFonts w:ascii="Times New Roman" w:eastAsia="Arial MT" w:hAnsi="Times New Roman" w:cs="Times New Roman"/>
          <w:sz w:val="24"/>
          <w:szCs w:val="24"/>
        </w:rPr>
        <w:t>Itemi de completare cu răspuns ghidat: Elevul completează spații libere dintr-un text cu răspunsuri scurte, având la dispoziție anumite opțiuni sau indicii.</w:t>
      </w:r>
    </w:p>
    <w:p w14:paraId="41345E41" w14:textId="16F6AC1D" w:rsidR="00F95ABD" w:rsidRDefault="00F95ABD" w:rsidP="00F95ABD">
      <w:pPr>
        <w:widowControl w:val="0"/>
        <w:autoSpaceDE w:val="0"/>
        <w:autoSpaceDN w:val="0"/>
        <w:spacing w:after="0" w:line="379" w:lineRule="auto"/>
        <w:jc w:val="both"/>
        <w:rPr>
          <w:rFonts w:ascii="Times New Roman" w:eastAsia="Arial MT" w:hAnsi="Times New Roman" w:cs="Times New Roman"/>
          <w:i/>
          <w:sz w:val="24"/>
          <w:szCs w:val="24"/>
        </w:rPr>
      </w:pPr>
      <w:r>
        <w:rPr>
          <w:rFonts w:ascii="Times New Roman" w:eastAsia="Arial MT" w:hAnsi="Times New Roman" w:cs="Times New Roman"/>
          <w:sz w:val="24"/>
          <w:szCs w:val="24"/>
        </w:rPr>
        <w:t xml:space="preserve">3. </w:t>
      </w:r>
      <w:r w:rsidRPr="00F95ABD">
        <w:rPr>
          <w:rFonts w:ascii="Times New Roman" w:eastAsia="Arial MT" w:hAnsi="Times New Roman" w:cs="Times New Roman"/>
          <w:i/>
          <w:sz w:val="24"/>
          <w:szCs w:val="24"/>
        </w:rPr>
        <w:t>Itemi subiectivi</w:t>
      </w:r>
    </w:p>
    <w:p w14:paraId="7CAEAF8B" w14:textId="77777777" w:rsidR="00F95ABD" w:rsidRPr="00A67844" w:rsidRDefault="00F95ABD" w:rsidP="00F95ABD">
      <w:pPr>
        <w:widowControl w:val="0"/>
        <w:numPr>
          <w:ilvl w:val="1"/>
          <w:numId w:val="14"/>
        </w:numPr>
        <w:autoSpaceDE w:val="0"/>
        <w:autoSpaceDN w:val="0"/>
        <w:spacing w:after="0" w:line="379" w:lineRule="auto"/>
        <w:ind w:left="0"/>
        <w:jc w:val="both"/>
        <w:rPr>
          <w:rFonts w:ascii="Times New Roman" w:eastAsia="Arial MT" w:hAnsi="Times New Roman" w:cs="Times New Roman"/>
          <w:sz w:val="24"/>
          <w:szCs w:val="24"/>
        </w:rPr>
      </w:pPr>
      <w:r w:rsidRPr="00A67844">
        <w:rPr>
          <w:rFonts w:ascii="Times New Roman" w:eastAsia="Arial MT" w:hAnsi="Times New Roman" w:cs="Times New Roman"/>
          <w:sz w:val="24"/>
          <w:szCs w:val="24"/>
        </w:rPr>
        <w:t>Întrebări eseu: Elevul trebuie să scrie un răspuns structurat, analizând o temă/ o problemă;</w:t>
      </w:r>
    </w:p>
    <w:p w14:paraId="07198701" w14:textId="77777777" w:rsidR="00F95ABD" w:rsidRPr="00A67844" w:rsidRDefault="00F95ABD" w:rsidP="00F95ABD">
      <w:pPr>
        <w:widowControl w:val="0"/>
        <w:numPr>
          <w:ilvl w:val="1"/>
          <w:numId w:val="14"/>
        </w:numPr>
        <w:autoSpaceDE w:val="0"/>
        <w:autoSpaceDN w:val="0"/>
        <w:spacing w:after="0" w:line="379" w:lineRule="auto"/>
        <w:ind w:left="0"/>
        <w:jc w:val="both"/>
        <w:rPr>
          <w:rFonts w:ascii="Times New Roman" w:eastAsia="Arial MT" w:hAnsi="Times New Roman" w:cs="Times New Roman"/>
          <w:sz w:val="24"/>
          <w:szCs w:val="24"/>
        </w:rPr>
      </w:pPr>
      <w:r w:rsidRPr="00A67844">
        <w:rPr>
          <w:rFonts w:ascii="Times New Roman" w:eastAsia="Arial MT" w:hAnsi="Times New Roman" w:cs="Times New Roman"/>
          <w:sz w:val="24"/>
          <w:szCs w:val="24"/>
        </w:rPr>
        <w:t>Itemi de rezolvare de probleme: Elevul rezolvă o problemă, teoretică sau practică:</w:t>
      </w:r>
    </w:p>
    <w:p w14:paraId="795CEEF3" w14:textId="77777777" w:rsidR="00F95ABD" w:rsidRPr="00A67844" w:rsidRDefault="00F95ABD" w:rsidP="00F95ABD">
      <w:pPr>
        <w:widowControl w:val="0"/>
        <w:numPr>
          <w:ilvl w:val="1"/>
          <w:numId w:val="14"/>
        </w:numPr>
        <w:autoSpaceDE w:val="0"/>
        <w:autoSpaceDN w:val="0"/>
        <w:spacing w:after="0" w:line="379" w:lineRule="auto"/>
        <w:ind w:left="0"/>
        <w:jc w:val="both"/>
        <w:rPr>
          <w:rFonts w:ascii="Times New Roman" w:eastAsia="Arial MT" w:hAnsi="Times New Roman" w:cs="Times New Roman"/>
          <w:sz w:val="24"/>
          <w:szCs w:val="24"/>
        </w:rPr>
      </w:pPr>
      <w:r w:rsidRPr="00A67844">
        <w:rPr>
          <w:rFonts w:ascii="Times New Roman" w:eastAsia="Arial MT" w:hAnsi="Times New Roman" w:cs="Times New Roman"/>
          <w:i/>
          <w:sz w:val="24"/>
          <w:szCs w:val="24"/>
        </w:rPr>
        <w:lastRenderedPageBreak/>
        <w:t xml:space="preserve">Întrebări deschise extinse: </w:t>
      </w:r>
      <w:r w:rsidRPr="00A67844">
        <w:rPr>
          <w:rFonts w:ascii="Times New Roman" w:eastAsia="Arial MT" w:hAnsi="Times New Roman" w:cs="Times New Roman"/>
          <w:sz w:val="24"/>
          <w:szCs w:val="24"/>
        </w:rPr>
        <w:t>Elevul este liber să ofere un răspuns mai amplu, fără restricții în privința structurii.</w:t>
      </w:r>
    </w:p>
    <w:p w14:paraId="3204EB4C" w14:textId="77777777" w:rsidR="00F95ABD" w:rsidRDefault="00F95ABD" w:rsidP="00F95ABD">
      <w:pPr>
        <w:widowControl w:val="0"/>
        <w:autoSpaceDE w:val="0"/>
        <w:autoSpaceDN w:val="0"/>
        <w:spacing w:after="0" w:line="379" w:lineRule="auto"/>
        <w:jc w:val="both"/>
        <w:rPr>
          <w:rFonts w:ascii="Times New Roman" w:eastAsia="Arial MT" w:hAnsi="Times New Roman" w:cs="Times New Roman"/>
          <w:iCs/>
          <w:sz w:val="24"/>
          <w:szCs w:val="24"/>
        </w:rPr>
      </w:pPr>
    </w:p>
    <w:p w14:paraId="704D3A81" w14:textId="60AB2BFB" w:rsidR="00265FBF" w:rsidRDefault="00265FBF" w:rsidP="00F95ABD">
      <w:pPr>
        <w:widowControl w:val="0"/>
        <w:autoSpaceDE w:val="0"/>
        <w:autoSpaceDN w:val="0"/>
        <w:spacing w:after="0" w:line="379" w:lineRule="auto"/>
        <w:jc w:val="both"/>
        <w:rPr>
          <w:rFonts w:ascii="Times New Roman" w:eastAsia="Arial MT" w:hAnsi="Times New Roman" w:cs="Times New Roman"/>
          <w:sz w:val="24"/>
          <w:szCs w:val="24"/>
        </w:rPr>
      </w:pPr>
      <w:r>
        <w:rPr>
          <w:rFonts w:ascii="Times New Roman" w:eastAsia="Arial MT" w:hAnsi="Times New Roman" w:cs="Times New Roman"/>
          <w:sz w:val="24"/>
          <w:szCs w:val="24"/>
        </w:rPr>
        <w:t xml:space="preserve">Testul Interacțiunea. Tipuri de forțe. Cl a VI – a </w:t>
      </w:r>
    </w:p>
    <w:p w14:paraId="08AACC63" w14:textId="12FC336B" w:rsidR="00F95ABD" w:rsidRDefault="00F95ABD" w:rsidP="00F95ABD">
      <w:pPr>
        <w:widowControl w:val="0"/>
        <w:autoSpaceDE w:val="0"/>
        <w:autoSpaceDN w:val="0"/>
        <w:spacing w:after="0" w:line="379" w:lineRule="auto"/>
        <w:jc w:val="both"/>
        <w:rPr>
          <w:rFonts w:ascii="Times New Roman" w:eastAsia="Arial MT" w:hAnsi="Times New Roman" w:cs="Times New Roman"/>
          <w:sz w:val="24"/>
          <w:szCs w:val="24"/>
        </w:rPr>
      </w:pPr>
      <w:r w:rsidRPr="00F52A06">
        <w:rPr>
          <w:rFonts w:ascii="Times New Roman" w:eastAsia="Arial MT" w:hAnsi="Times New Roman" w:cs="Times New Roman"/>
          <w:sz w:val="24"/>
          <w:szCs w:val="24"/>
        </w:rPr>
        <w:t>Linkul pentru testul în Google forms este:</w:t>
      </w:r>
    </w:p>
    <w:p w14:paraId="6BA44259" w14:textId="494EC39D" w:rsidR="00F95ABD" w:rsidRDefault="00265FBF" w:rsidP="00F95ABD">
      <w:pPr>
        <w:widowControl w:val="0"/>
        <w:autoSpaceDE w:val="0"/>
        <w:autoSpaceDN w:val="0"/>
        <w:spacing w:after="0" w:line="379" w:lineRule="auto"/>
        <w:jc w:val="both"/>
      </w:pPr>
      <w:hyperlink r:id="rId10" w:history="1">
        <w:r w:rsidRPr="00D86559">
          <w:rPr>
            <w:rStyle w:val="Hyperlink"/>
            <w:rFonts w:ascii="Times New Roman" w:eastAsia="Arial MT" w:hAnsi="Times New Roman" w:cs="Times New Roman"/>
            <w:sz w:val="24"/>
            <w:szCs w:val="24"/>
          </w:rPr>
          <w:t>https://docs.google.com/forms/d/e/1FAIpQLSfKnkiCTZ66-cqPLU0mL-rneeGKpalVrGK0A1As_TuxvIyghg/viewform?usp=preview</w:t>
        </w:r>
      </w:hyperlink>
    </w:p>
    <w:p w14:paraId="2929C1E0" w14:textId="77777777" w:rsidR="0037333E" w:rsidRPr="0037333E" w:rsidRDefault="0037333E" w:rsidP="00F95ABD">
      <w:pPr>
        <w:widowControl w:val="0"/>
        <w:autoSpaceDE w:val="0"/>
        <w:autoSpaceDN w:val="0"/>
        <w:spacing w:after="0" w:line="379" w:lineRule="auto"/>
        <w:jc w:val="both"/>
        <w:rPr>
          <w:rFonts w:ascii="Times New Roman" w:hAnsi="Times New Roman" w:cs="Times New Roman"/>
          <w:sz w:val="24"/>
          <w:szCs w:val="24"/>
        </w:rPr>
      </w:pPr>
    </w:p>
    <w:p w14:paraId="02C05BAA" w14:textId="5CD0A0C0" w:rsidR="0037333E" w:rsidRDefault="0037333E" w:rsidP="00F95ABD">
      <w:pPr>
        <w:widowControl w:val="0"/>
        <w:autoSpaceDE w:val="0"/>
        <w:autoSpaceDN w:val="0"/>
        <w:spacing w:after="0" w:line="379" w:lineRule="auto"/>
        <w:jc w:val="both"/>
        <w:rPr>
          <w:rFonts w:ascii="Times New Roman" w:hAnsi="Times New Roman" w:cs="Times New Roman"/>
          <w:sz w:val="24"/>
          <w:szCs w:val="24"/>
        </w:rPr>
      </w:pPr>
      <w:r w:rsidRPr="007E0179">
        <w:rPr>
          <w:rFonts w:ascii="Times New Roman" w:eastAsia="Arial MT" w:hAnsi="Times New Roman" w:cs="Times New Roman"/>
          <w:noProof/>
          <w:sz w:val="24"/>
          <w:szCs w:val="24"/>
        </w:rPr>
        <w:drawing>
          <wp:inline distT="0" distB="0" distL="0" distR="0" wp14:anchorId="4AB3DB50" wp14:editId="105FC352">
            <wp:extent cx="3627262" cy="2266950"/>
            <wp:effectExtent l="0" t="0" r="0" b="0"/>
            <wp:docPr id="1249965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965788" name=""/>
                    <pic:cNvPicPr/>
                  </pic:nvPicPr>
                  <pic:blipFill>
                    <a:blip r:embed="rId11"/>
                    <a:stretch>
                      <a:fillRect/>
                    </a:stretch>
                  </pic:blipFill>
                  <pic:spPr>
                    <a:xfrm>
                      <a:off x="0" y="0"/>
                      <a:ext cx="3647697" cy="2279721"/>
                    </a:xfrm>
                    <a:prstGeom prst="rect">
                      <a:avLst/>
                    </a:prstGeom>
                  </pic:spPr>
                </pic:pic>
              </a:graphicData>
            </a:graphic>
          </wp:inline>
        </w:drawing>
      </w:r>
    </w:p>
    <w:p w14:paraId="5E0C9738" w14:textId="77777777" w:rsidR="0037333E" w:rsidRDefault="0037333E" w:rsidP="00F95ABD">
      <w:pPr>
        <w:widowControl w:val="0"/>
        <w:autoSpaceDE w:val="0"/>
        <w:autoSpaceDN w:val="0"/>
        <w:spacing w:after="0" w:line="379" w:lineRule="auto"/>
        <w:jc w:val="both"/>
        <w:rPr>
          <w:rFonts w:ascii="Times New Roman" w:hAnsi="Times New Roman" w:cs="Times New Roman"/>
          <w:sz w:val="24"/>
          <w:szCs w:val="24"/>
        </w:rPr>
      </w:pPr>
    </w:p>
    <w:p w14:paraId="68764E0D" w14:textId="77777777" w:rsidR="0037333E" w:rsidRPr="0037333E" w:rsidRDefault="0037333E" w:rsidP="00F95ABD">
      <w:pPr>
        <w:widowControl w:val="0"/>
        <w:autoSpaceDE w:val="0"/>
        <w:autoSpaceDN w:val="0"/>
        <w:spacing w:after="0" w:line="379" w:lineRule="auto"/>
        <w:jc w:val="both"/>
        <w:rPr>
          <w:rFonts w:ascii="Times New Roman" w:hAnsi="Times New Roman" w:cs="Times New Roman"/>
          <w:sz w:val="24"/>
          <w:szCs w:val="24"/>
        </w:rPr>
      </w:pPr>
    </w:p>
    <w:p w14:paraId="0F1E2849" w14:textId="12CEC139" w:rsidR="00265FBF" w:rsidRPr="00F95ABD" w:rsidRDefault="0037333E" w:rsidP="00F95ABD">
      <w:pPr>
        <w:widowControl w:val="0"/>
        <w:autoSpaceDE w:val="0"/>
        <w:autoSpaceDN w:val="0"/>
        <w:spacing w:after="0" w:line="379" w:lineRule="auto"/>
        <w:jc w:val="both"/>
        <w:rPr>
          <w:rFonts w:ascii="Times New Roman" w:eastAsia="Arial MT" w:hAnsi="Times New Roman" w:cs="Times New Roman"/>
          <w:iCs/>
          <w:sz w:val="24"/>
          <w:szCs w:val="24"/>
        </w:rPr>
      </w:pPr>
      <w:r w:rsidRPr="00A57F49">
        <w:rPr>
          <w:rFonts w:ascii="Times New Roman" w:eastAsia="Arial MT" w:hAnsi="Times New Roman" w:cs="Times New Roman"/>
          <w:noProof/>
          <w:sz w:val="24"/>
          <w:szCs w:val="24"/>
        </w:rPr>
        <w:lastRenderedPageBreak/>
        <w:drawing>
          <wp:inline distT="0" distB="0" distL="0" distR="0" wp14:anchorId="20D75797" wp14:editId="3E5EC9A7">
            <wp:extent cx="3769505" cy="2355850"/>
            <wp:effectExtent l="0" t="0" r="2540" b="6350"/>
            <wp:docPr id="2023076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076544" name=""/>
                    <pic:cNvPicPr/>
                  </pic:nvPicPr>
                  <pic:blipFill>
                    <a:blip r:embed="rId12"/>
                    <a:stretch>
                      <a:fillRect/>
                    </a:stretch>
                  </pic:blipFill>
                  <pic:spPr>
                    <a:xfrm>
                      <a:off x="0" y="0"/>
                      <a:ext cx="3794085" cy="2371212"/>
                    </a:xfrm>
                    <a:prstGeom prst="rect">
                      <a:avLst/>
                    </a:prstGeom>
                  </pic:spPr>
                </pic:pic>
              </a:graphicData>
            </a:graphic>
          </wp:inline>
        </w:drawing>
      </w:r>
    </w:p>
    <w:p w14:paraId="0FD5FFAB" w14:textId="77777777" w:rsidR="00F95ABD" w:rsidRPr="00F95ABD" w:rsidRDefault="00F95ABD" w:rsidP="00F95ABD">
      <w:pPr>
        <w:widowControl w:val="0"/>
        <w:autoSpaceDE w:val="0"/>
        <w:autoSpaceDN w:val="0"/>
        <w:spacing w:after="0" w:line="379" w:lineRule="auto"/>
        <w:ind w:firstLine="720"/>
        <w:rPr>
          <w:rFonts w:ascii="Times New Roman" w:eastAsia="Arial MT" w:hAnsi="Times New Roman" w:cs="Times New Roman"/>
          <w:sz w:val="24"/>
          <w:szCs w:val="24"/>
        </w:rPr>
      </w:pPr>
    </w:p>
    <w:p w14:paraId="02C874DC" w14:textId="77777777" w:rsidR="00F95ABD" w:rsidRPr="00F95ABD" w:rsidRDefault="00F95ABD" w:rsidP="00F95ABD">
      <w:pPr>
        <w:widowControl w:val="0"/>
        <w:autoSpaceDE w:val="0"/>
        <w:autoSpaceDN w:val="0"/>
        <w:spacing w:after="0" w:line="360" w:lineRule="auto"/>
        <w:jc w:val="both"/>
        <w:rPr>
          <w:rFonts w:ascii="Arial MT" w:eastAsia="Arial MT" w:hAnsi="Arial MT" w:cs="Arial MT"/>
          <w:sz w:val="24"/>
          <w:szCs w:val="24"/>
        </w:rPr>
      </w:pPr>
    </w:p>
    <w:p w14:paraId="7D7B3217" w14:textId="316355E2" w:rsidR="007D3AEA" w:rsidRPr="009641A9" w:rsidRDefault="009641A9" w:rsidP="00F95ABD">
      <w:pPr>
        <w:spacing w:after="0"/>
        <w:rPr>
          <w:rFonts w:ascii="Times New Roman" w:hAnsi="Times New Roman" w:cs="Times New Roman"/>
          <w:b/>
          <w:bCs/>
          <w:sz w:val="28"/>
          <w:szCs w:val="28"/>
        </w:rPr>
      </w:pPr>
      <w:r>
        <w:rPr>
          <w:rFonts w:ascii="Times New Roman" w:hAnsi="Times New Roman" w:cs="Times New Roman"/>
          <w:b/>
          <w:sz w:val="28"/>
        </w:rPr>
        <w:t xml:space="preserve">       </w:t>
      </w:r>
    </w:p>
    <w:p w14:paraId="27D73545" w14:textId="77777777" w:rsidR="007D3AEA" w:rsidRDefault="007D3AEA" w:rsidP="000A55CF">
      <w:pPr>
        <w:spacing w:after="0"/>
        <w:rPr>
          <w:rFonts w:ascii="Times New Roman" w:hAnsi="Times New Roman" w:cs="Times New Roman"/>
          <w:b/>
          <w:bCs/>
          <w:sz w:val="24"/>
          <w:szCs w:val="24"/>
        </w:rPr>
      </w:pPr>
    </w:p>
    <w:p w14:paraId="13C81D27" w14:textId="7DEB9D79" w:rsidR="007D3AEA" w:rsidRDefault="0037333E" w:rsidP="000A55CF">
      <w:pPr>
        <w:spacing w:after="0"/>
        <w:rPr>
          <w:rFonts w:ascii="Times New Roman" w:hAnsi="Times New Roman" w:cs="Times New Roman"/>
          <w:b/>
          <w:bCs/>
          <w:sz w:val="24"/>
          <w:szCs w:val="24"/>
        </w:rPr>
      </w:pPr>
      <w:r w:rsidRPr="00A57F49">
        <w:rPr>
          <w:rFonts w:ascii="Times New Roman" w:eastAsia="Arial MT" w:hAnsi="Times New Roman" w:cs="Times New Roman"/>
          <w:noProof/>
          <w:sz w:val="24"/>
          <w:szCs w:val="24"/>
        </w:rPr>
        <w:drawing>
          <wp:inline distT="0" distB="0" distL="0" distR="0" wp14:anchorId="5305222B" wp14:editId="0E8B899B">
            <wp:extent cx="4165764" cy="2603500"/>
            <wp:effectExtent l="0" t="0" r="6350" b="6350"/>
            <wp:docPr id="1353849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849284" name=""/>
                    <pic:cNvPicPr/>
                  </pic:nvPicPr>
                  <pic:blipFill>
                    <a:blip r:embed="rId13"/>
                    <a:stretch>
                      <a:fillRect/>
                    </a:stretch>
                  </pic:blipFill>
                  <pic:spPr>
                    <a:xfrm>
                      <a:off x="0" y="0"/>
                      <a:ext cx="4191592" cy="2619642"/>
                    </a:xfrm>
                    <a:prstGeom prst="rect">
                      <a:avLst/>
                    </a:prstGeom>
                  </pic:spPr>
                </pic:pic>
              </a:graphicData>
            </a:graphic>
          </wp:inline>
        </w:drawing>
      </w:r>
    </w:p>
    <w:p w14:paraId="63DFCF1E" w14:textId="77777777" w:rsidR="0037333E" w:rsidRDefault="0037333E" w:rsidP="000A55CF">
      <w:pPr>
        <w:spacing w:after="0"/>
        <w:rPr>
          <w:rFonts w:ascii="Times New Roman" w:hAnsi="Times New Roman" w:cs="Times New Roman"/>
          <w:b/>
          <w:bCs/>
          <w:sz w:val="24"/>
          <w:szCs w:val="24"/>
        </w:rPr>
      </w:pPr>
    </w:p>
    <w:p w14:paraId="1FE98B98" w14:textId="77777777" w:rsidR="0037333E" w:rsidRDefault="0037333E" w:rsidP="000A55CF">
      <w:pPr>
        <w:spacing w:after="0"/>
        <w:rPr>
          <w:rFonts w:ascii="Times New Roman" w:hAnsi="Times New Roman" w:cs="Times New Roman"/>
          <w:b/>
          <w:bCs/>
          <w:sz w:val="24"/>
          <w:szCs w:val="24"/>
        </w:rPr>
      </w:pPr>
    </w:p>
    <w:p w14:paraId="6E1AA5AE" w14:textId="20D8AB80" w:rsidR="0037333E" w:rsidRDefault="0037333E" w:rsidP="000A55CF">
      <w:pPr>
        <w:spacing w:after="0"/>
        <w:rPr>
          <w:rFonts w:ascii="Times New Roman" w:hAnsi="Times New Roman" w:cs="Times New Roman"/>
          <w:b/>
          <w:bCs/>
          <w:sz w:val="24"/>
          <w:szCs w:val="24"/>
        </w:rPr>
      </w:pPr>
      <w:r w:rsidRPr="00A57F49">
        <w:rPr>
          <w:rFonts w:ascii="Times New Roman" w:hAnsi="Times New Roman" w:cs="Times New Roman"/>
          <w:b/>
          <w:noProof/>
          <w:sz w:val="28"/>
        </w:rPr>
        <w:lastRenderedPageBreak/>
        <w:drawing>
          <wp:inline distT="0" distB="0" distL="0" distR="0" wp14:anchorId="3337FE48" wp14:editId="474E602C">
            <wp:extent cx="3841750" cy="2401000"/>
            <wp:effectExtent l="0" t="0" r="6350" b="0"/>
            <wp:docPr id="1472127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127113" name=""/>
                    <pic:cNvPicPr/>
                  </pic:nvPicPr>
                  <pic:blipFill>
                    <a:blip r:embed="rId14"/>
                    <a:stretch>
                      <a:fillRect/>
                    </a:stretch>
                  </pic:blipFill>
                  <pic:spPr>
                    <a:xfrm>
                      <a:off x="0" y="0"/>
                      <a:ext cx="3865140" cy="2415618"/>
                    </a:xfrm>
                    <a:prstGeom prst="rect">
                      <a:avLst/>
                    </a:prstGeom>
                  </pic:spPr>
                </pic:pic>
              </a:graphicData>
            </a:graphic>
          </wp:inline>
        </w:drawing>
      </w:r>
    </w:p>
    <w:p w14:paraId="372C54D9" w14:textId="77777777" w:rsidR="007D3AEA" w:rsidRDefault="007D3AEA" w:rsidP="000A55CF">
      <w:pPr>
        <w:spacing w:after="0"/>
        <w:rPr>
          <w:rFonts w:ascii="Times New Roman" w:hAnsi="Times New Roman" w:cs="Times New Roman"/>
          <w:b/>
          <w:bCs/>
          <w:sz w:val="24"/>
          <w:szCs w:val="24"/>
        </w:rPr>
      </w:pPr>
    </w:p>
    <w:p w14:paraId="6EF48BD1" w14:textId="77777777" w:rsidR="007D3AEA" w:rsidRDefault="007D3AEA" w:rsidP="000A55CF">
      <w:pPr>
        <w:spacing w:after="0"/>
        <w:rPr>
          <w:rFonts w:ascii="Times New Roman" w:hAnsi="Times New Roman" w:cs="Times New Roman"/>
          <w:b/>
          <w:bCs/>
          <w:sz w:val="24"/>
          <w:szCs w:val="24"/>
        </w:rPr>
      </w:pPr>
    </w:p>
    <w:p w14:paraId="2A05C644" w14:textId="77777777" w:rsidR="007D3AEA" w:rsidRDefault="007D3AEA" w:rsidP="000A55CF">
      <w:pPr>
        <w:spacing w:after="0"/>
        <w:rPr>
          <w:rFonts w:ascii="Times New Roman" w:hAnsi="Times New Roman" w:cs="Times New Roman"/>
          <w:b/>
          <w:bCs/>
          <w:sz w:val="24"/>
          <w:szCs w:val="24"/>
        </w:rPr>
      </w:pPr>
    </w:p>
    <w:p w14:paraId="5799365A" w14:textId="77777777" w:rsidR="007D3AEA" w:rsidRDefault="007D3AEA" w:rsidP="000A55CF">
      <w:pPr>
        <w:spacing w:after="0"/>
        <w:rPr>
          <w:rFonts w:ascii="Times New Roman" w:hAnsi="Times New Roman" w:cs="Times New Roman"/>
          <w:b/>
          <w:bCs/>
          <w:sz w:val="24"/>
          <w:szCs w:val="24"/>
        </w:rPr>
      </w:pPr>
    </w:p>
    <w:p w14:paraId="0B101867" w14:textId="4C2445E4" w:rsidR="007D3AEA" w:rsidRDefault="0037333E" w:rsidP="000A55CF">
      <w:pPr>
        <w:spacing w:after="0"/>
        <w:rPr>
          <w:rFonts w:ascii="Times New Roman" w:hAnsi="Times New Roman" w:cs="Times New Roman"/>
          <w:b/>
          <w:bCs/>
          <w:sz w:val="24"/>
          <w:szCs w:val="24"/>
        </w:rPr>
      </w:pPr>
      <w:r w:rsidRPr="00A57F49">
        <w:rPr>
          <w:rFonts w:ascii="Times New Roman" w:hAnsi="Times New Roman" w:cs="Times New Roman"/>
          <w:b/>
          <w:noProof/>
          <w:sz w:val="24"/>
          <w:szCs w:val="24"/>
        </w:rPr>
        <w:drawing>
          <wp:inline distT="0" distB="0" distL="0" distR="0" wp14:anchorId="269A10B9" wp14:editId="1194EE7D">
            <wp:extent cx="3810000" cy="2381157"/>
            <wp:effectExtent l="0" t="0" r="0" b="635"/>
            <wp:docPr id="1604666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666025" name=""/>
                    <pic:cNvPicPr/>
                  </pic:nvPicPr>
                  <pic:blipFill>
                    <a:blip r:embed="rId15"/>
                    <a:stretch>
                      <a:fillRect/>
                    </a:stretch>
                  </pic:blipFill>
                  <pic:spPr>
                    <a:xfrm>
                      <a:off x="0" y="0"/>
                      <a:ext cx="3842149" cy="2401250"/>
                    </a:xfrm>
                    <a:prstGeom prst="rect">
                      <a:avLst/>
                    </a:prstGeom>
                  </pic:spPr>
                </pic:pic>
              </a:graphicData>
            </a:graphic>
          </wp:inline>
        </w:drawing>
      </w:r>
    </w:p>
    <w:p w14:paraId="65E31E55" w14:textId="77777777" w:rsidR="002817EF" w:rsidRPr="002817EF" w:rsidRDefault="002817EF" w:rsidP="000A55CF">
      <w:pPr>
        <w:spacing w:after="0"/>
        <w:rPr>
          <w:rFonts w:ascii="Times New Roman" w:hAnsi="Times New Roman" w:cs="Times New Roman"/>
          <w:b/>
          <w:bCs/>
          <w:sz w:val="28"/>
          <w:szCs w:val="28"/>
        </w:rPr>
      </w:pPr>
    </w:p>
    <w:p w14:paraId="237F56C6" w14:textId="0A6729C2" w:rsidR="002817EF" w:rsidRDefault="002817EF" w:rsidP="002817EF">
      <w:pPr>
        <w:spacing w:after="0" w:line="360" w:lineRule="auto"/>
        <w:rPr>
          <w:rFonts w:ascii="Times New Roman" w:hAnsi="Times New Roman" w:cs="Times New Roman"/>
          <w:b/>
          <w:sz w:val="28"/>
        </w:rPr>
      </w:pPr>
      <w:r>
        <w:rPr>
          <w:rFonts w:ascii="Times New Roman" w:hAnsi="Times New Roman" w:cs="Times New Roman"/>
          <w:b/>
          <w:bCs/>
          <w:sz w:val="28"/>
          <w:szCs w:val="28"/>
        </w:rPr>
        <w:lastRenderedPageBreak/>
        <w:t xml:space="preserve">5. </w:t>
      </w:r>
      <w:r>
        <w:rPr>
          <w:rFonts w:ascii="Times New Roman" w:hAnsi="Times New Roman" w:cs="Times New Roman"/>
          <w:b/>
          <w:sz w:val="28"/>
        </w:rPr>
        <w:t xml:space="preserve">Tema 5. </w:t>
      </w:r>
      <w:r>
        <w:rPr>
          <w:rFonts w:ascii="Times New Roman" w:hAnsi="Times New Roman" w:cs="Times New Roman"/>
          <w:b/>
          <w:sz w:val="28"/>
        </w:rPr>
        <w:tab/>
        <w:t xml:space="preserve">Modulul 5.    </w:t>
      </w:r>
    </w:p>
    <w:p w14:paraId="1A920547" w14:textId="77777777" w:rsidR="002817EF" w:rsidRDefault="002817EF" w:rsidP="002817EF">
      <w:pPr>
        <w:spacing w:after="0" w:line="360" w:lineRule="auto"/>
        <w:rPr>
          <w:rFonts w:ascii="Times New Roman" w:hAnsi="Times New Roman" w:cs="Times New Roman"/>
          <w:b/>
          <w:sz w:val="28"/>
        </w:rPr>
      </w:pPr>
    </w:p>
    <w:p w14:paraId="07D5CC03" w14:textId="027B9F68" w:rsidR="00B30699" w:rsidRPr="00664D8C" w:rsidRDefault="00B30699" w:rsidP="002817EF">
      <w:pPr>
        <w:spacing w:after="0" w:line="360" w:lineRule="auto"/>
        <w:rPr>
          <w:rFonts w:ascii="Times New Roman" w:hAnsi="Times New Roman" w:cs="Times New Roman"/>
          <w:b/>
          <w:color w:val="C00000"/>
          <w:sz w:val="24"/>
          <w:szCs w:val="24"/>
        </w:rPr>
      </w:pPr>
      <w:r w:rsidRPr="00664D8C">
        <w:rPr>
          <w:rFonts w:ascii="Times New Roman" w:hAnsi="Times New Roman" w:cs="Times New Roman"/>
          <w:b/>
          <w:color w:val="C00000"/>
          <w:sz w:val="28"/>
        </w:rPr>
        <w:t>T</w:t>
      </w:r>
      <w:r w:rsidRPr="00664D8C">
        <w:rPr>
          <w:rFonts w:ascii="Times New Roman" w:hAnsi="Times New Roman" w:cs="Times New Roman"/>
          <w:b/>
          <w:bCs/>
          <w:color w:val="C00000"/>
          <w:sz w:val="24"/>
          <w:szCs w:val="24"/>
        </w:rPr>
        <w:t>ema</w:t>
      </w:r>
      <w:r w:rsidRPr="00664D8C">
        <w:rPr>
          <w:rFonts w:ascii="Times New Roman" w:hAnsi="Times New Roman" w:cs="Times New Roman"/>
          <w:b/>
          <w:bCs/>
          <w:color w:val="C00000"/>
          <w:spacing w:val="-9"/>
          <w:sz w:val="24"/>
          <w:szCs w:val="24"/>
        </w:rPr>
        <w:t xml:space="preserve"> </w:t>
      </w:r>
      <w:r w:rsidRPr="00664D8C">
        <w:rPr>
          <w:rFonts w:ascii="Times New Roman" w:hAnsi="Times New Roman" w:cs="Times New Roman"/>
          <w:b/>
          <w:bCs/>
          <w:color w:val="C00000"/>
          <w:sz w:val="24"/>
          <w:szCs w:val="24"/>
        </w:rPr>
        <w:t>5. Potențialul tehnologiilor pentru învǎțare activǎ</w:t>
      </w:r>
    </w:p>
    <w:p w14:paraId="50036307" w14:textId="21B987B7" w:rsidR="002817EF" w:rsidRPr="00664D8C" w:rsidRDefault="002817EF" w:rsidP="002817EF">
      <w:pPr>
        <w:spacing w:after="0" w:line="360" w:lineRule="auto"/>
        <w:rPr>
          <w:rFonts w:ascii="Times New Roman" w:hAnsi="Times New Roman" w:cs="Times New Roman"/>
          <w:b/>
          <w:bCs/>
          <w:color w:val="C00000"/>
          <w:spacing w:val="11"/>
          <w:sz w:val="24"/>
          <w:szCs w:val="24"/>
        </w:rPr>
      </w:pPr>
      <w:r w:rsidRPr="00664D8C">
        <w:rPr>
          <w:rFonts w:ascii="Times New Roman" w:hAnsi="Times New Roman" w:cs="Times New Roman"/>
          <w:b/>
          <w:bCs/>
          <w:color w:val="C00000"/>
          <w:spacing w:val="11"/>
          <w:sz w:val="24"/>
          <w:szCs w:val="24"/>
        </w:rPr>
        <w:t>5.2.</w:t>
      </w:r>
      <w:r w:rsidR="00664D8C">
        <w:rPr>
          <w:rFonts w:ascii="Times New Roman" w:hAnsi="Times New Roman" w:cs="Times New Roman"/>
          <w:b/>
          <w:bCs/>
          <w:color w:val="C00000"/>
          <w:spacing w:val="11"/>
          <w:sz w:val="24"/>
          <w:szCs w:val="24"/>
        </w:rPr>
        <w:t xml:space="preserve"> </w:t>
      </w:r>
      <w:r w:rsidRPr="00664D8C">
        <w:rPr>
          <w:rFonts w:ascii="Times New Roman" w:hAnsi="Times New Roman" w:cs="Times New Roman"/>
          <w:b/>
          <w:bCs/>
          <w:color w:val="C00000"/>
          <w:spacing w:val="11"/>
          <w:sz w:val="24"/>
          <w:szCs w:val="24"/>
        </w:rPr>
        <w:t>Modele de clase/grupe și maniere de lucru</w:t>
      </w:r>
    </w:p>
    <w:p w14:paraId="5E00ACB3" w14:textId="1D2FE296" w:rsidR="002817EF" w:rsidRPr="00A91277" w:rsidRDefault="00664D8C" w:rsidP="002817EF">
      <w:pPr>
        <w:tabs>
          <w:tab w:val="left" w:pos="1456"/>
        </w:tabs>
        <w:kinsoku w:val="0"/>
        <w:overflowPunct w:val="0"/>
        <w:spacing w:after="0" w:line="360" w:lineRule="auto"/>
        <w:jc w:val="both"/>
        <w:textAlignment w:val="baseline"/>
        <w:rPr>
          <w:rFonts w:ascii="Times New Roman" w:eastAsia="Times New Roman" w:hAnsi="Times New Roman" w:cs="Times New Roman"/>
          <w:sz w:val="24"/>
          <w:szCs w:val="24"/>
          <w:lang w:val="en-US"/>
        </w:rPr>
      </w:pPr>
      <w:r>
        <w:rPr>
          <w:rFonts w:ascii="Times New Roman" w:eastAsia="Arial MT" w:hAnsi="Times New Roman" w:cs="Times New Roman"/>
          <w:color w:val="000000"/>
          <w:spacing w:val="-1"/>
          <w:sz w:val="24"/>
          <w:szCs w:val="24"/>
          <w:lang w:val="en-US"/>
        </w:rPr>
        <w:tab/>
      </w:r>
      <w:r w:rsidR="002817EF" w:rsidRPr="00A91277">
        <w:rPr>
          <w:rFonts w:ascii="Times New Roman" w:eastAsia="Arial MT" w:hAnsi="Times New Roman" w:cs="Times New Roman"/>
          <w:color w:val="000000"/>
          <w:spacing w:val="-1"/>
          <w:sz w:val="24"/>
          <w:szCs w:val="24"/>
          <w:lang w:val="en-US"/>
        </w:rPr>
        <w:t xml:space="preserve">E. </w:t>
      </w:r>
      <w:r w:rsidR="002817EF" w:rsidRPr="00A91277">
        <w:rPr>
          <w:rFonts w:ascii="Times New Roman" w:eastAsia="Arial MT" w:hAnsi="Times New Roman" w:cs="Times New Roman"/>
          <w:color w:val="000000"/>
          <w:spacing w:val="-1"/>
          <w:sz w:val="24"/>
          <w:szCs w:val="24"/>
        </w:rPr>
        <w:t xml:space="preserve">Mazur, pionier în clasa inversată și în inter-învățare, a studiat modul în care </w:t>
      </w:r>
      <w:r w:rsidR="002817EF" w:rsidRPr="00A91277">
        <w:rPr>
          <w:rFonts w:ascii="Times New Roman" w:eastAsia="Arial MT" w:hAnsi="Times New Roman" w:cs="Times New Roman"/>
          <w:color w:val="000000"/>
          <w:spacing w:val="-4"/>
          <w:sz w:val="24"/>
          <w:szCs w:val="24"/>
        </w:rPr>
        <w:t>tehnologia</w:t>
      </w:r>
      <w:r w:rsidR="002817EF" w:rsidRPr="00A91277">
        <w:rPr>
          <w:rFonts w:ascii="Times New Roman" w:eastAsia="Arial MT" w:hAnsi="Times New Roman" w:cs="Times New Roman"/>
          <w:color w:val="000000"/>
          <w:spacing w:val="-11"/>
          <w:sz w:val="24"/>
          <w:szCs w:val="24"/>
        </w:rPr>
        <w:t xml:space="preserve"> </w:t>
      </w:r>
      <w:r w:rsidR="002817EF" w:rsidRPr="00A91277">
        <w:rPr>
          <w:rFonts w:ascii="Times New Roman" w:eastAsia="Arial MT" w:hAnsi="Times New Roman" w:cs="Times New Roman"/>
          <w:color w:val="000000"/>
          <w:spacing w:val="-4"/>
          <w:sz w:val="24"/>
          <w:szCs w:val="24"/>
        </w:rPr>
        <w:t>sporește</w:t>
      </w:r>
      <w:r w:rsidR="002817EF" w:rsidRPr="00A91277">
        <w:rPr>
          <w:rFonts w:ascii="Times New Roman" w:eastAsia="Arial MT" w:hAnsi="Times New Roman" w:cs="Times New Roman"/>
          <w:color w:val="000000"/>
          <w:spacing w:val="-11"/>
          <w:sz w:val="24"/>
          <w:szCs w:val="24"/>
        </w:rPr>
        <w:t xml:space="preserve"> </w:t>
      </w:r>
      <w:r w:rsidR="002817EF" w:rsidRPr="00A91277">
        <w:rPr>
          <w:rFonts w:ascii="Times New Roman" w:eastAsia="Arial MT" w:hAnsi="Times New Roman" w:cs="Times New Roman"/>
          <w:color w:val="000000"/>
          <w:spacing w:val="-4"/>
          <w:sz w:val="24"/>
          <w:szCs w:val="24"/>
        </w:rPr>
        <w:t>interacțiunea</w:t>
      </w:r>
      <w:r w:rsidR="002817EF" w:rsidRPr="00A91277">
        <w:rPr>
          <w:rFonts w:ascii="Times New Roman" w:eastAsia="Arial MT" w:hAnsi="Times New Roman" w:cs="Times New Roman"/>
          <w:color w:val="000000"/>
          <w:spacing w:val="-8"/>
          <w:sz w:val="24"/>
          <w:szCs w:val="24"/>
        </w:rPr>
        <w:t xml:space="preserve"> </w:t>
      </w:r>
      <w:r w:rsidR="002817EF" w:rsidRPr="00A91277">
        <w:rPr>
          <w:rFonts w:ascii="Times New Roman" w:eastAsia="Arial MT" w:hAnsi="Times New Roman" w:cs="Times New Roman"/>
          <w:color w:val="000000"/>
          <w:spacing w:val="-4"/>
          <w:sz w:val="24"/>
          <w:szCs w:val="24"/>
        </w:rPr>
        <w:t>între</w:t>
      </w:r>
      <w:r w:rsidR="002817EF" w:rsidRPr="00A91277">
        <w:rPr>
          <w:rFonts w:ascii="Times New Roman" w:eastAsia="Arial MT" w:hAnsi="Times New Roman" w:cs="Times New Roman"/>
          <w:color w:val="000000"/>
          <w:spacing w:val="-10"/>
          <w:sz w:val="24"/>
          <w:szCs w:val="24"/>
        </w:rPr>
        <w:t xml:space="preserve"> </w:t>
      </w:r>
      <w:r w:rsidR="002817EF" w:rsidRPr="00A91277">
        <w:rPr>
          <w:rFonts w:ascii="Times New Roman" w:eastAsia="Arial MT" w:hAnsi="Times New Roman" w:cs="Times New Roman"/>
          <w:color w:val="000000"/>
          <w:spacing w:val="-4"/>
          <w:sz w:val="24"/>
          <w:szCs w:val="24"/>
        </w:rPr>
        <w:t>elevi.</w:t>
      </w:r>
      <w:r w:rsidR="002817EF" w:rsidRPr="00A91277">
        <w:rPr>
          <w:rFonts w:ascii="Times New Roman" w:eastAsia="Arial MT" w:hAnsi="Times New Roman" w:cs="Times New Roman"/>
          <w:color w:val="000000"/>
          <w:spacing w:val="-11"/>
          <w:sz w:val="24"/>
          <w:szCs w:val="24"/>
        </w:rPr>
        <w:t xml:space="preserve"> </w:t>
      </w:r>
    </w:p>
    <w:p w14:paraId="5AEE4483" w14:textId="77777777" w:rsidR="002817EF" w:rsidRDefault="002817EF" w:rsidP="002817EF">
      <w:pPr>
        <w:tabs>
          <w:tab w:val="left" w:pos="1456"/>
        </w:tabs>
        <w:kinsoku w:val="0"/>
        <w:overflowPunct w:val="0"/>
        <w:spacing w:after="0" w:line="360" w:lineRule="auto"/>
        <w:jc w:val="both"/>
        <w:textAlignment w:val="baseline"/>
        <w:rPr>
          <w:rFonts w:ascii="Times New Roman" w:eastAsia="Arial MT" w:hAnsi="Times New Roman" w:cs="Times New Roman"/>
          <w:b/>
          <w:bCs/>
          <w:spacing w:val="-1"/>
          <w:sz w:val="24"/>
          <w:szCs w:val="24"/>
        </w:rPr>
      </w:pPr>
      <w:r w:rsidRPr="00A91277">
        <w:rPr>
          <w:rFonts w:ascii="Times New Roman" w:eastAsia="Arial MT" w:hAnsi="Times New Roman" w:cs="Times New Roman"/>
          <w:color w:val="000000"/>
          <w:spacing w:val="-4"/>
          <w:sz w:val="24"/>
          <w:szCs w:val="24"/>
        </w:rPr>
        <w:t>Vizualizați filmulețul</w:t>
      </w:r>
      <w:r w:rsidRPr="00A91277">
        <w:rPr>
          <w:rFonts w:ascii="Times New Roman" w:eastAsia="Arial MT" w:hAnsi="Times New Roman" w:cs="Times New Roman"/>
          <w:color w:val="000000"/>
          <w:spacing w:val="30"/>
          <w:sz w:val="24"/>
          <w:szCs w:val="24"/>
        </w:rPr>
        <w:t xml:space="preserve"> </w:t>
      </w:r>
      <w:r w:rsidRPr="00A91277">
        <w:rPr>
          <w:rFonts w:ascii="Times New Roman" w:eastAsia="Arial MT" w:hAnsi="Times New Roman" w:cs="Times New Roman"/>
          <w:color w:val="000000"/>
          <w:spacing w:val="-4"/>
          <w:sz w:val="24"/>
          <w:szCs w:val="24"/>
        </w:rPr>
        <w:t>și</w:t>
      </w:r>
      <w:r w:rsidRPr="00A91277">
        <w:rPr>
          <w:rFonts w:ascii="Times New Roman" w:eastAsia="Arial MT" w:hAnsi="Times New Roman" w:cs="Times New Roman"/>
          <w:color w:val="000000"/>
          <w:spacing w:val="-11"/>
          <w:sz w:val="24"/>
          <w:szCs w:val="24"/>
        </w:rPr>
        <w:t xml:space="preserve"> </w:t>
      </w:r>
      <w:r w:rsidRPr="00A91277">
        <w:rPr>
          <w:rFonts w:ascii="Times New Roman" w:eastAsia="Arial MT" w:hAnsi="Times New Roman" w:cs="Times New Roman"/>
          <w:color w:val="000000"/>
          <w:spacing w:val="-4"/>
          <w:sz w:val="24"/>
          <w:szCs w:val="24"/>
        </w:rPr>
        <w:t>rezumați</w:t>
      </w:r>
      <w:r w:rsidRPr="00A91277">
        <w:rPr>
          <w:rFonts w:ascii="Times New Roman" w:eastAsia="Arial MT" w:hAnsi="Times New Roman" w:cs="Times New Roman"/>
          <w:color w:val="000000"/>
          <w:spacing w:val="-10"/>
          <w:sz w:val="24"/>
          <w:szCs w:val="24"/>
        </w:rPr>
        <w:t xml:space="preserve"> </w:t>
      </w:r>
      <w:r w:rsidRPr="00A91277">
        <w:rPr>
          <w:rFonts w:ascii="Times New Roman" w:eastAsia="Arial MT" w:hAnsi="Times New Roman" w:cs="Times New Roman"/>
          <w:color w:val="000000"/>
          <w:spacing w:val="-4"/>
          <w:sz w:val="24"/>
          <w:szCs w:val="24"/>
        </w:rPr>
        <w:t xml:space="preserve">materialul video </w:t>
      </w:r>
      <w:r w:rsidRPr="00A91277">
        <w:rPr>
          <w:rFonts w:ascii="Times New Roman" w:eastAsia="Arial MT" w:hAnsi="Times New Roman" w:cs="Times New Roman"/>
          <w:color w:val="000000"/>
          <w:spacing w:val="-1"/>
          <w:sz w:val="24"/>
          <w:szCs w:val="24"/>
        </w:rPr>
        <w:t xml:space="preserve">prin </w:t>
      </w:r>
      <w:r w:rsidRPr="002817EF">
        <w:rPr>
          <w:rFonts w:ascii="Times New Roman" w:eastAsia="Arial MT" w:hAnsi="Times New Roman" w:cs="Times New Roman"/>
          <w:b/>
          <w:bCs/>
          <w:spacing w:val="-1"/>
          <w:sz w:val="24"/>
          <w:szCs w:val="24"/>
        </w:rPr>
        <w:t>3</w:t>
      </w:r>
      <w:r w:rsidRPr="002817EF">
        <w:rPr>
          <w:rFonts w:ascii="Times New Roman" w:eastAsia="Arial MT" w:hAnsi="Times New Roman" w:cs="Times New Roman"/>
          <w:b/>
          <w:bCs/>
          <w:spacing w:val="-8"/>
          <w:sz w:val="24"/>
          <w:szCs w:val="24"/>
        </w:rPr>
        <w:t xml:space="preserve"> </w:t>
      </w:r>
      <w:r w:rsidRPr="002817EF">
        <w:rPr>
          <w:rFonts w:ascii="Times New Roman" w:eastAsia="Arial MT" w:hAnsi="Times New Roman" w:cs="Times New Roman"/>
          <w:b/>
          <w:bCs/>
          <w:spacing w:val="-1"/>
          <w:sz w:val="24"/>
          <w:szCs w:val="24"/>
        </w:rPr>
        <w:t>idei esențiale.</w:t>
      </w:r>
    </w:p>
    <w:p w14:paraId="3C9726BA" w14:textId="048B79AB" w:rsidR="002817EF" w:rsidRPr="00A91277" w:rsidRDefault="002817EF" w:rsidP="002817EF">
      <w:pPr>
        <w:tabs>
          <w:tab w:val="left" w:pos="1456"/>
        </w:tabs>
        <w:kinsoku w:val="0"/>
        <w:overflowPunct w:val="0"/>
        <w:spacing w:after="0" w:line="360" w:lineRule="auto"/>
        <w:jc w:val="both"/>
        <w:textAlignment w:val="baseline"/>
        <w:rPr>
          <w:rFonts w:ascii="Times New Roman" w:eastAsia="Times New Roman" w:hAnsi="Times New Roman" w:cs="Times New Roman"/>
          <w:sz w:val="24"/>
          <w:szCs w:val="24"/>
          <w:lang w:val="en-US"/>
        </w:rPr>
      </w:pPr>
      <w:r w:rsidRPr="00A91277">
        <w:rPr>
          <w:rFonts w:ascii="Times New Roman" w:eastAsia="Arial MT" w:hAnsi="Times New Roman" w:cs="Times New Roman"/>
          <w:color w:val="000000"/>
          <w:sz w:val="24"/>
          <w:szCs w:val="24"/>
        </w:rPr>
        <w:t>Link:</w:t>
      </w:r>
      <w:r w:rsidRPr="00A91277">
        <w:rPr>
          <w:rFonts w:ascii="Times New Roman" w:eastAsia="Arial MT" w:hAnsi="Times New Roman" w:cs="Times New Roman"/>
          <w:color w:val="000000"/>
          <w:spacing w:val="21"/>
          <w:sz w:val="24"/>
          <w:szCs w:val="24"/>
        </w:rPr>
        <w:t xml:space="preserve"> </w:t>
      </w:r>
      <w:hyperlink r:id="rId16" w:history="1">
        <w:r w:rsidRPr="00A91277">
          <w:rPr>
            <w:rFonts w:ascii="Times New Roman" w:eastAsia="Arial MT" w:hAnsi="Times New Roman" w:cs="Times New Roman"/>
            <w:color w:val="0000FF"/>
            <w:spacing w:val="-2"/>
            <w:sz w:val="24"/>
            <w:szCs w:val="24"/>
            <w:u w:val="single"/>
          </w:rPr>
          <w:t>https://www.youtube.com/watch?v=Z9orbxoRofI.</w:t>
        </w:r>
      </w:hyperlink>
    </w:p>
    <w:p w14:paraId="3852EF5A" w14:textId="77777777" w:rsidR="002817EF" w:rsidRPr="00A91277" w:rsidRDefault="002817EF" w:rsidP="002817EF">
      <w:pPr>
        <w:tabs>
          <w:tab w:val="left" w:pos="1456"/>
        </w:tabs>
        <w:kinsoku w:val="0"/>
        <w:overflowPunct w:val="0"/>
        <w:spacing w:after="0" w:line="240" w:lineRule="auto"/>
        <w:ind w:right="706"/>
        <w:jc w:val="both"/>
        <w:textAlignment w:val="baseline"/>
        <w:rPr>
          <w:rFonts w:ascii="Times New Roman" w:eastAsia="Times New Roman" w:hAnsi="Times New Roman" w:cs="Times New Roman"/>
          <w:sz w:val="24"/>
          <w:szCs w:val="24"/>
          <w:lang w:val="en-US"/>
        </w:rPr>
      </w:pPr>
      <w:r w:rsidRPr="00A91277">
        <w:rPr>
          <w:rFonts w:ascii="Times New Roman" w:eastAsia="Arial MT" w:hAnsi="Times New Roman" w:cs="Times New Roman"/>
          <w:color w:val="000000"/>
          <w:spacing w:val="-1"/>
          <w:sz w:val="24"/>
          <w:szCs w:val="24"/>
        </w:rPr>
        <w:t>Ați folosit sau</w:t>
      </w:r>
      <w:r w:rsidRPr="00A91277">
        <w:rPr>
          <w:rFonts w:ascii="Times New Roman" w:eastAsia="Arial MT" w:hAnsi="Times New Roman" w:cs="Times New Roman"/>
          <w:color w:val="000000"/>
          <w:spacing w:val="-8"/>
          <w:sz w:val="24"/>
          <w:szCs w:val="24"/>
        </w:rPr>
        <w:t xml:space="preserve"> </w:t>
      </w:r>
      <w:r w:rsidRPr="00A91277">
        <w:rPr>
          <w:rFonts w:ascii="Times New Roman" w:eastAsia="Arial MT" w:hAnsi="Times New Roman" w:cs="Times New Roman"/>
          <w:color w:val="000000"/>
          <w:spacing w:val="-1"/>
          <w:sz w:val="24"/>
          <w:szCs w:val="24"/>
        </w:rPr>
        <w:t>ați folosi</w:t>
      </w:r>
      <w:r w:rsidRPr="00A91277">
        <w:rPr>
          <w:rFonts w:ascii="Times New Roman" w:eastAsia="Arial MT" w:hAnsi="Times New Roman" w:cs="Times New Roman"/>
          <w:color w:val="000000"/>
          <w:spacing w:val="-8"/>
          <w:sz w:val="24"/>
          <w:szCs w:val="24"/>
        </w:rPr>
        <w:t xml:space="preserve"> </w:t>
      </w:r>
      <w:r w:rsidRPr="00A91277">
        <w:rPr>
          <w:rFonts w:ascii="Times New Roman" w:eastAsia="Arial MT" w:hAnsi="Times New Roman" w:cs="Times New Roman"/>
          <w:color w:val="000000"/>
          <w:spacing w:val="-1"/>
          <w:sz w:val="24"/>
          <w:szCs w:val="24"/>
        </w:rPr>
        <w:t>astfel de procedee în propria activitate?</w:t>
      </w:r>
    </w:p>
    <w:p w14:paraId="7980B2FB" w14:textId="77777777" w:rsidR="002817EF" w:rsidRDefault="002817EF" w:rsidP="002817EF">
      <w:pPr>
        <w:spacing w:after="0" w:line="360" w:lineRule="auto"/>
        <w:rPr>
          <w:rFonts w:ascii="Times New Roman" w:hAnsi="Times New Roman" w:cs="Times New Roman"/>
          <w:sz w:val="24"/>
          <w:szCs w:val="24"/>
        </w:rPr>
      </w:pPr>
    </w:p>
    <w:p w14:paraId="52D77CE8" w14:textId="198DE75C" w:rsidR="002817EF" w:rsidRPr="00D13E1B" w:rsidRDefault="002817EF" w:rsidP="00B30699">
      <w:pPr>
        <w:spacing w:after="0" w:line="360" w:lineRule="auto"/>
        <w:jc w:val="both"/>
        <w:rPr>
          <w:rFonts w:ascii="Times New Roman" w:hAnsi="Times New Roman" w:cs="Times New Roman"/>
          <w:b/>
          <w:bCs/>
          <w:i/>
          <w:iCs/>
          <w:sz w:val="24"/>
          <w:szCs w:val="24"/>
        </w:rPr>
      </w:pPr>
      <w:r w:rsidRPr="00D13E1B">
        <w:rPr>
          <w:rFonts w:ascii="Times New Roman" w:hAnsi="Times New Roman" w:cs="Times New Roman"/>
          <w:b/>
          <w:bCs/>
          <w:i/>
          <w:iCs/>
          <w:sz w:val="24"/>
          <w:szCs w:val="24"/>
        </w:rPr>
        <w:t>Rezumarea filmulețului în trei idei principale:</w:t>
      </w:r>
    </w:p>
    <w:p w14:paraId="2FDFBA02" w14:textId="77777777" w:rsidR="002817EF" w:rsidRPr="00592C8D" w:rsidRDefault="002817EF" w:rsidP="00B30699">
      <w:pPr>
        <w:pStyle w:val="ListParagraph"/>
        <w:numPr>
          <w:ilvl w:val="0"/>
          <w:numId w:val="16"/>
        </w:numPr>
        <w:spacing w:after="0" w:line="360" w:lineRule="auto"/>
        <w:ind w:left="0"/>
        <w:jc w:val="both"/>
        <w:rPr>
          <w:rFonts w:ascii="Times New Roman" w:hAnsi="Times New Roman" w:cs="Times New Roman"/>
          <w:sz w:val="24"/>
          <w:szCs w:val="24"/>
        </w:rPr>
      </w:pPr>
      <w:r w:rsidRPr="00592C8D">
        <w:rPr>
          <w:rFonts w:ascii="Times New Roman" w:hAnsi="Times New Roman" w:cs="Times New Roman"/>
          <w:sz w:val="24"/>
          <w:szCs w:val="24"/>
        </w:rPr>
        <w:t>Profesorul nu mai ține prelegeri. Le cere elevilor să studieze acasă materialele</w:t>
      </w:r>
      <w:r>
        <w:rPr>
          <w:rFonts w:ascii="Times New Roman" w:hAnsi="Times New Roman" w:cs="Times New Roman"/>
          <w:sz w:val="24"/>
          <w:szCs w:val="24"/>
        </w:rPr>
        <w:t xml:space="preserve"> </w:t>
      </w:r>
      <w:r w:rsidRPr="00592C8D">
        <w:rPr>
          <w:rFonts w:ascii="Times New Roman" w:hAnsi="Times New Roman" w:cs="Times New Roman"/>
          <w:sz w:val="24"/>
          <w:szCs w:val="24"/>
        </w:rPr>
        <w:t>necesare pentru lecția următoare.</w:t>
      </w:r>
    </w:p>
    <w:p w14:paraId="34EF9D84" w14:textId="77777777" w:rsidR="002817EF" w:rsidRPr="00592C8D" w:rsidRDefault="002817EF" w:rsidP="00B30699">
      <w:pPr>
        <w:pStyle w:val="ListParagraph"/>
        <w:numPr>
          <w:ilvl w:val="0"/>
          <w:numId w:val="16"/>
        </w:numPr>
        <w:spacing w:after="0" w:line="360" w:lineRule="auto"/>
        <w:ind w:left="0"/>
        <w:jc w:val="both"/>
        <w:rPr>
          <w:rFonts w:ascii="Times New Roman" w:hAnsi="Times New Roman" w:cs="Times New Roman"/>
          <w:sz w:val="24"/>
          <w:szCs w:val="24"/>
        </w:rPr>
      </w:pPr>
      <w:r w:rsidRPr="00592C8D">
        <w:rPr>
          <w:rFonts w:ascii="Times New Roman" w:hAnsi="Times New Roman" w:cs="Times New Roman"/>
          <w:sz w:val="24"/>
          <w:szCs w:val="24"/>
        </w:rPr>
        <w:t>Elevii studiază acasă materialul, în ritm propriu, și pot colabora cu colegii pentru a</w:t>
      </w:r>
      <w:r>
        <w:rPr>
          <w:rFonts w:ascii="Times New Roman" w:hAnsi="Times New Roman" w:cs="Times New Roman"/>
          <w:sz w:val="24"/>
          <w:szCs w:val="24"/>
        </w:rPr>
        <w:t xml:space="preserve"> </w:t>
      </w:r>
      <w:r w:rsidRPr="00592C8D">
        <w:rPr>
          <w:rFonts w:ascii="Times New Roman" w:hAnsi="Times New Roman" w:cs="Times New Roman"/>
          <w:sz w:val="24"/>
          <w:szCs w:val="24"/>
        </w:rPr>
        <w:t xml:space="preserve">înțelege înțelege noțiunile din materialele respective. </w:t>
      </w:r>
    </w:p>
    <w:p w14:paraId="69333131" w14:textId="42ABA8CC" w:rsidR="002817EF" w:rsidRPr="002817EF" w:rsidRDefault="002817EF" w:rsidP="00B30699">
      <w:pPr>
        <w:pStyle w:val="ListParagraph"/>
        <w:numPr>
          <w:ilvl w:val="0"/>
          <w:numId w:val="16"/>
        </w:numPr>
        <w:spacing w:after="0" w:line="360" w:lineRule="auto"/>
        <w:ind w:left="0"/>
        <w:jc w:val="both"/>
        <w:rPr>
          <w:rFonts w:ascii="Times New Roman" w:hAnsi="Times New Roman" w:cs="Times New Roman"/>
          <w:sz w:val="24"/>
          <w:szCs w:val="24"/>
        </w:rPr>
      </w:pPr>
      <w:r w:rsidRPr="00592C8D">
        <w:rPr>
          <w:rFonts w:ascii="Times New Roman" w:hAnsi="Times New Roman" w:cs="Times New Roman"/>
          <w:sz w:val="24"/>
          <w:szCs w:val="24"/>
        </w:rPr>
        <w:t>La clasă elevii dezbat materialul între ei, își explică unii altora noțiunile pe care nu le-au</w:t>
      </w:r>
      <w:r>
        <w:rPr>
          <w:rFonts w:ascii="Times New Roman" w:hAnsi="Times New Roman" w:cs="Times New Roman"/>
          <w:sz w:val="24"/>
          <w:szCs w:val="24"/>
        </w:rPr>
        <w:t xml:space="preserve"> </w:t>
      </w:r>
      <w:r w:rsidRPr="00592C8D">
        <w:rPr>
          <w:rFonts w:ascii="Times New Roman" w:hAnsi="Times New Roman" w:cs="Times New Roman"/>
          <w:sz w:val="24"/>
          <w:szCs w:val="24"/>
        </w:rPr>
        <w:t xml:space="preserve"> înțeles. Profesorul este prezent și numai dacă este necesar intervine pentru a ghida elevii. </w:t>
      </w:r>
    </w:p>
    <w:p w14:paraId="6BF3053B" w14:textId="77777777" w:rsidR="002817EF" w:rsidRDefault="002817EF" w:rsidP="00B3069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Folosind această metodă la clasă se observă că elevii devin mai implicați, învață mai mult și rețin mai repede și pentru mai mult timp noțiunile. Deasemenea cresc auto-respectul, satifacția elevilor și interesul elevilor pentru materia respectivă.</w:t>
      </w:r>
    </w:p>
    <w:p w14:paraId="2C750FC4" w14:textId="77777777" w:rsidR="002817EF" w:rsidRDefault="002817EF" w:rsidP="002817EF">
      <w:pPr>
        <w:spacing w:after="0"/>
        <w:jc w:val="both"/>
        <w:rPr>
          <w:rFonts w:ascii="Times New Roman" w:hAnsi="Times New Roman" w:cs="Times New Roman"/>
          <w:sz w:val="24"/>
          <w:szCs w:val="24"/>
        </w:rPr>
      </w:pPr>
    </w:p>
    <w:p w14:paraId="4CDAD186" w14:textId="73F185DE" w:rsidR="002817EF" w:rsidRPr="002817EF" w:rsidRDefault="002817EF" w:rsidP="00B30699">
      <w:pPr>
        <w:tabs>
          <w:tab w:val="left" w:pos="1456"/>
        </w:tabs>
        <w:kinsoku w:val="0"/>
        <w:overflowPunct w:val="0"/>
        <w:spacing w:after="0" w:line="360" w:lineRule="auto"/>
        <w:ind w:right="706"/>
        <w:jc w:val="both"/>
        <w:textAlignment w:val="baseline"/>
        <w:rPr>
          <w:rFonts w:ascii="Times New Roman" w:eastAsia="Arial MT" w:hAnsi="Times New Roman" w:cs="Times New Roman"/>
          <w:b/>
          <w:bCs/>
          <w:i/>
          <w:iCs/>
          <w:color w:val="000000"/>
          <w:spacing w:val="-1"/>
          <w:sz w:val="24"/>
          <w:szCs w:val="24"/>
        </w:rPr>
      </w:pPr>
      <w:r w:rsidRPr="00D13E1B">
        <w:rPr>
          <w:rFonts w:ascii="Times New Roman" w:eastAsia="Arial MT" w:hAnsi="Times New Roman" w:cs="Times New Roman"/>
          <w:b/>
          <w:bCs/>
          <w:i/>
          <w:iCs/>
          <w:color w:val="000000"/>
          <w:spacing w:val="-1"/>
          <w:sz w:val="24"/>
          <w:szCs w:val="24"/>
        </w:rPr>
        <w:t>Ați folosit sau</w:t>
      </w:r>
      <w:r w:rsidRPr="00D13E1B">
        <w:rPr>
          <w:rFonts w:ascii="Times New Roman" w:eastAsia="Arial MT" w:hAnsi="Times New Roman" w:cs="Times New Roman"/>
          <w:b/>
          <w:bCs/>
          <w:i/>
          <w:iCs/>
          <w:color w:val="000000"/>
          <w:spacing w:val="-8"/>
          <w:sz w:val="24"/>
          <w:szCs w:val="24"/>
        </w:rPr>
        <w:t xml:space="preserve"> </w:t>
      </w:r>
      <w:r w:rsidRPr="00D13E1B">
        <w:rPr>
          <w:rFonts w:ascii="Times New Roman" w:eastAsia="Arial MT" w:hAnsi="Times New Roman" w:cs="Times New Roman"/>
          <w:b/>
          <w:bCs/>
          <w:i/>
          <w:iCs/>
          <w:color w:val="000000"/>
          <w:spacing w:val="-1"/>
          <w:sz w:val="24"/>
          <w:szCs w:val="24"/>
        </w:rPr>
        <w:t>ați folosi</w:t>
      </w:r>
      <w:r w:rsidRPr="00D13E1B">
        <w:rPr>
          <w:rFonts w:ascii="Times New Roman" w:eastAsia="Arial MT" w:hAnsi="Times New Roman" w:cs="Times New Roman"/>
          <w:b/>
          <w:bCs/>
          <w:i/>
          <w:iCs/>
          <w:color w:val="000000"/>
          <w:spacing w:val="-8"/>
          <w:sz w:val="24"/>
          <w:szCs w:val="24"/>
        </w:rPr>
        <w:t xml:space="preserve"> </w:t>
      </w:r>
      <w:r w:rsidRPr="00D13E1B">
        <w:rPr>
          <w:rFonts w:ascii="Times New Roman" w:eastAsia="Arial MT" w:hAnsi="Times New Roman" w:cs="Times New Roman"/>
          <w:b/>
          <w:bCs/>
          <w:i/>
          <w:iCs/>
          <w:color w:val="000000"/>
          <w:spacing w:val="-1"/>
          <w:sz w:val="24"/>
          <w:szCs w:val="24"/>
        </w:rPr>
        <w:t>astfel de procedee în propria activitate?</w:t>
      </w:r>
    </w:p>
    <w:p w14:paraId="7D0DC275" w14:textId="77777777" w:rsidR="002817EF" w:rsidRDefault="002817EF" w:rsidP="00B30699">
      <w:pPr>
        <w:spacing w:after="0" w:line="360" w:lineRule="auto"/>
        <w:ind w:firstLine="720"/>
        <w:jc w:val="both"/>
        <w:rPr>
          <w:rFonts w:ascii="Times New Roman" w:eastAsia="Arial MT" w:hAnsi="Times New Roman" w:cs="Times New Roman"/>
          <w:color w:val="000000"/>
          <w:spacing w:val="-1"/>
          <w:sz w:val="24"/>
          <w:szCs w:val="24"/>
        </w:rPr>
      </w:pPr>
      <w:r>
        <w:rPr>
          <w:rFonts w:ascii="Times New Roman" w:hAnsi="Times New Roman" w:cs="Times New Roman"/>
          <w:sz w:val="24"/>
          <w:szCs w:val="24"/>
        </w:rPr>
        <w:t xml:space="preserve">Profesorul </w:t>
      </w:r>
      <w:r w:rsidRPr="00A91277">
        <w:rPr>
          <w:rFonts w:ascii="Times New Roman" w:eastAsia="Arial MT" w:hAnsi="Times New Roman" w:cs="Times New Roman"/>
          <w:color w:val="000000"/>
          <w:spacing w:val="-1"/>
          <w:sz w:val="24"/>
          <w:szCs w:val="24"/>
          <w:lang w:val="en-US"/>
        </w:rPr>
        <w:t xml:space="preserve">E. </w:t>
      </w:r>
      <w:r w:rsidRPr="00A91277">
        <w:rPr>
          <w:rFonts w:ascii="Times New Roman" w:eastAsia="Arial MT" w:hAnsi="Times New Roman" w:cs="Times New Roman"/>
          <w:color w:val="000000"/>
          <w:spacing w:val="-1"/>
          <w:sz w:val="24"/>
          <w:szCs w:val="24"/>
        </w:rPr>
        <w:t>Mazur</w:t>
      </w:r>
      <w:r>
        <w:rPr>
          <w:rFonts w:ascii="Times New Roman" w:eastAsia="Arial MT" w:hAnsi="Times New Roman" w:cs="Times New Roman"/>
          <w:color w:val="000000"/>
          <w:spacing w:val="-1"/>
          <w:sz w:val="24"/>
          <w:szCs w:val="24"/>
        </w:rPr>
        <w:t xml:space="preserve"> a folosit această tehnică la Universitate, cu studenții. </w:t>
      </w:r>
    </w:p>
    <w:p w14:paraId="13EA0DCC" w14:textId="77777777" w:rsidR="002817EF" w:rsidRDefault="002817EF" w:rsidP="00B30699">
      <w:pPr>
        <w:spacing w:after="0" w:line="360" w:lineRule="auto"/>
        <w:ind w:firstLine="720"/>
        <w:jc w:val="both"/>
        <w:rPr>
          <w:rFonts w:ascii="Times New Roman" w:eastAsia="Arial MT" w:hAnsi="Times New Roman" w:cs="Times New Roman"/>
          <w:color w:val="000000"/>
          <w:spacing w:val="-1"/>
          <w:sz w:val="24"/>
          <w:szCs w:val="24"/>
        </w:rPr>
      </w:pPr>
      <w:r>
        <w:rPr>
          <w:rFonts w:ascii="Times New Roman" w:eastAsia="Arial MT" w:hAnsi="Times New Roman" w:cs="Times New Roman"/>
          <w:color w:val="000000"/>
          <w:spacing w:val="-1"/>
          <w:sz w:val="24"/>
          <w:szCs w:val="24"/>
        </w:rPr>
        <w:t xml:space="preserve">Sunt profesor de fizică și am predat atât la liceu, cât și la gimnaziu. Eu am început să folosesc la clasele de liceu această metodă, dar adaptată pentru elevii de liceu, cu aproape 25 de ani în urmă. Am întrebat elevii dacă vor să fie profesori pentru o oră. Celor doritori le-am dat </w:t>
      </w:r>
      <w:r>
        <w:rPr>
          <w:rFonts w:ascii="Times New Roman" w:eastAsia="Arial MT" w:hAnsi="Times New Roman" w:cs="Times New Roman"/>
          <w:color w:val="000000"/>
          <w:spacing w:val="-1"/>
          <w:sz w:val="24"/>
          <w:szCs w:val="24"/>
        </w:rPr>
        <w:lastRenderedPageBreak/>
        <w:t xml:space="preserve">materialele necesare și aveau la distoziție suficient timp să-și pregătească lecția. Ferificam împreună cu el materialul pregătit. Următorul pas era ca elevul să le explice colegilor săi lecția, să lucreze exerciții cu ei. </w:t>
      </w:r>
    </w:p>
    <w:p w14:paraId="1520185D" w14:textId="77777777" w:rsidR="002817EF" w:rsidRPr="00592C8D" w:rsidRDefault="002817EF" w:rsidP="00B30699">
      <w:pPr>
        <w:spacing w:after="0" w:line="360" w:lineRule="auto"/>
        <w:ind w:firstLine="720"/>
        <w:jc w:val="both"/>
        <w:rPr>
          <w:rFonts w:ascii="Times New Roman" w:eastAsia="Arial MT" w:hAnsi="Times New Roman" w:cs="Times New Roman"/>
          <w:color w:val="000000"/>
          <w:spacing w:val="-1"/>
          <w:sz w:val="24"/>
          <w:szCs w:val="24"/>
        </w:rPr>
      </w:pPr>
      <w:r>
        <w:rPr>
          <w:rFonts w:ascii="Times New Roman" w:eastAsia="Arial MT" w:hAnsi="Times New Roman" w:cs="Times New Roman"/>
          <w:color w:val="000000"/>
          <w:spacing w:val="-1"/>
          <w:sz w:val="24"/>
          <w:szCs w:val="24"/>
        </w:rPr>
        <w:t xml:space="preserve">Cea mai frumoasă lecție a fost susținută de un elev cu rezultate slabe, spre foarte slabe și care avea un comportament problematic în timpul orelor. După ce a fost </w:t>
      </w:r>
      <w:r>
        <w:rPr>
          <w:rFonts w:ascii="Times New Roman" w:eastAsia="Arial MT" w:hAnsi="Times New Roman" w:cs="Times New Roman"/>
          <w:color w:val="000000"/>
          <w:spacing w:val="-1"/>
          <w:sz w:val="24"/>
          <w:szCs w:val="24"/>
          <w:lang w:val="en-US"/>
        </w:rPr>
        <w:t>“</w:t>
      </w:r>
      <w:r>
        <w:rPr>
          <w:rFonts w:ascii="Times New Roman" w:eastAsia="Arial MT" w:hAnsi="Times New Roman" w:cs="Times New Roman"/>
          <w:color w:val="000000"/>
          <w:spacing w:val="-1"/>
          <w:sz w:val="24"/>
          <w:szCs w:val="24"/>
        </w:rPr>
        <w:t>profesor</w:t>
      </w:r>
      <w:r>
        <w:rPr>
          <w:rFonts w:ascii="Times New Roman" w:eastAsia="Arial MT" w:hAnsi="Times New Roman" w:cs="Times New Roman"/>
          <w:color w:val="000000"/>
          <w:spacing w:val="-1"/>
          <w:sz w:val="24"/>
          <w:szCs w:val="24"/>
          <w:lang w:val="en-US"/>
        </w:rPr>
        <w:t xml:space="preserve">” </w:t>
      </w:r>
      <w:r w:rsidRPr="00592C8D">
        <w:rPr>
          <w:rFonts w:ascii="Times New Roman" w:eastAsia="Arial MT" w:hAnsi="Times New Roman" w:cs="Times New Roman"/>
          <w:color w:val="000000"/>
          <w:spacing w:val="-1"/>
          <w:sz w:val="24"/>
          <w:szCs w:val="24"/>
        </w:rPr>
        <w:t>pentru o oră, atitudinea lui față de fizică și față de mine</w:t>
      </w:r>
      <w:r>
        <w:rPr>
          <w:rFonts w:ascii="Times New Roman" w:eastAsia="Arial MT" w:hAnsi="Times New Roman" w:cs="Times New Roman"/>
          <w:color w:val="000000"/>
          <w:spacing w:val="-1"/>
          <w:sz w:val="24"/>
          <w:szCs w:val="24"/>
        </w:rPr>
        <w:t>, dar și față de el însuși</w:t>
      </w:r>
      <w:r w:rsidRPr="00592C8D">
        <w:rPr>
          <w:rFonts w:ascii="Times New Roman" w:eastAsia="Arial MT" w:hAnsi="Times New Roman" w:cs="Times New Roman"/>
          <w:color w:val="000000"/>
          <w:spacing w:val="-1"/>
          <w:sz w:val="24"/>
          <w:szCs w:val="24"/>
        </w:rPr>
        <w:t xml:space="preserve"> s-a</w:t>
      </w:r>
      <w:r>
        <w:rPr>
          <w:rFonts w:ascii="Times New Roman" w:eastAsia="Arial MT" w:hAnsi="Times New Roman" w:cs="Times New Roman"/>
          <w:color w:val="000000"/>
          <w:spacing w:val="-1"/>
          <w:sz w:val="24"/>
          <w:szCs w:val="24"/>
        </w:rPr>
        <w:t>u</w:t>
      </w:r>
      <w:r w:rsidRPr="00592C8D">
        <w:rPr>
          <w:rFonts w:ascii="Times New Roman" w:eastAsia="Arial MT" w:hAnsi="Times New Roman" w:cs="Times New Roman"/>
          <w:color w:val="000000"/>
          <w:spacing w:val="-1"/>
          <w:sz w:val="24"/>
          <w:szCs w:val="24"/>
        </w:rPr>
        <w:t xml:space="preserve"> schimbat în bine.</w:t>
      </w:r>
      <w:r>
        <w:rPr>
          <w:rFonts w:ascii="Times New Roman" w:eastAsia="Arial MT" w:hAnsi="Times New Roman" w:cs="Times New Roman"/>
          <w:color w:val="000000"/>
          <w:spacing w:val="-1"/>
          <w:sz w:val="24"/>
          <w:szCs w:val="24"/>
        </w:rPr>
        <w:t xml:space="preserve"> </w:t>
      </w:r>
    </w:p>
    <w:p w14:paraId="2A6B855C" w14:textId="77777777" w:rsidR="002817EF" w:rsidRDefault="002817EF" w:rsidP="00B30699">
      <w:pPr>
        <w:spacing w:after="0" w:line="360" w:lineRule="auto"/>
        <w:rPr>
          <w:rFonts w:ascii="Times New Roman" w:hAnsi="Times New Roman" w:cs="Times New Roman"/>
          <w:sz w:val="24"/>
          <w:szCs w:val="24"/>
        </w:rPr>
      </w:pPr>
    </w:p>
    <w:p w14:paraId="768C798F" w14:textId="77777777" w:rsidR="00B30699" w:rsidRDefault="00B30699" w:rsidP="00B30699">
      <w:pPr>
        <w:spacing w:after="0" w:line="360" w:lineRule="auto"/>
        <w:rPr>
          <w:rFonts w:ascii="Times New Roman" w:hAnsi="Times New Roman" w:cs="Times New Roman"/>
          <w:sz w:val="24"/>
          <w:szCs w:val="24"/>
        </w:rPr>
      </w:pPr>
    </w:p>
    <w:p w14:paraId="20DF5FA4" w14:textId="77777777" w:rsidR="00B30699" w:rsidRDefault="00B30699" w:rsidP="00B30699">
      <w:pPr>
        <w:spacing w:after="0" w:line="360" w:lineRule="auto"/>
        <w:rPr>
          <w:rFonts w:ascii="Times New Roman" w:hAnsi="Times New Roman" w:cs="Times New Roman"/>
          <w:sz w:val="24"/>
          <w:szCs w:val="24"/>
        </w:rPr>
      </w:pPr>
    </w:p>
    <w:p w14:paraId="1E513717" w14:textId="77777777" w:rsidR="00B30699" w:rsidRDefault="00B30699" w:rsidP="00B30699">
      <w:pPr>
        <w:spacing w:after="0" w:line="360" w:lineRule="auto"/>
        <w:rPr>
          <w:rFonts w:ascii="Times New Roman" w:hAnsi="Times New Roman" w:cs="Times New Roman"/>
          <w:sz w:val="24"/>
          <w:szCs w:val="24"/>
        </w:rPr>
      </w:pPr>
    </w:p>
    <w:p w14:paraId="24402206" w14:textId="77777777" w:rsidR="00B30699" w:rsidRDefault="00B30699" w:rsidP="00B30699">
      <w:pPr>
        <w:spacing w:after="0" w:line="360" w:lineRule="auto"/>
        <w:rPr>
          <w:rFonts w:ascii="Times New Roman" w:hAnsi="Times New Roman" w:cs="Times New Roman"/>
          <w:sz w:val="24"/>
          <w:szCs w:val="24"/>
        </w:rPr>
      </w:pPr>
    </w:p>
    <w:p w14:paraId="2457C224" w14:textId="77777777" w:rsidR="00B30699" w:rsidRDefault="00B30699" w:rsidP="00B30699">
      <w:pPr>
        <w:spacing w:after="0" w:line="360" w:lineRule="auto"/>
        <w:rPr>
          <w:rFonts w:ascii="Times New Roman" w:hAnsi="Times New Roman" w:cs="Times New Roman"/>
          <w:sz w:val="24"/>
          <w:szCs w:val="24"/>
        </w:rPr>
      </w:pPr>
    </w:p>
    <w:p w14:paraId="33F865A5" w14:textId="77777777" w:rsidR="00B30699" w:rsidRDefault="00B30699" w:rsidP="00B30699">
      <w:pPr>
        <w:spacing w:after="0" w:line="360" w:lineRule="auto"/>
        <w:rPr>
          <w:rFonts w:ascii="Times New Roman" w:hAnsi="Times New Roman" w:cs="Times New Roman"/>
          <w:sz w:val="24"/>
          <w:szCs w:val="24"/>
        </w:rPr>
      </w:pPr>
    </w:p>
    <w:p w14:paraId="13B7C6CF" w14:textId="77777777" w:rsidR="00B30699" w:rsidRDefault="00B30699" w:rsidP="00B30699">
      <w:pPr>
        <w:spacing w:after="0" w:line="360" w:lineRule="auto"/>
        <w:rPr>
          <w:rFonts w:ascii="Times New Roman" w:hAnsi="Times New Roman" w:cs="Times New Roman"/>
          <w:sz w:val="24"/>
          <w:szCs w:val="24"/>
        </w:rPr>
      </w:pPr>
    </w:p>
    <w:p w14:paraId="5D54C40A" w14:textId="77777777" w:rsidR="00B30699" w:rsidRDefault="00B30699" w:rsidP="00B30699">
      <w:pPr>
        <w:spacing w:after="0" w:line="360" w:lineRule="auto"/>
        <w:rPr>
          <w:rFonts w:ascii="Times New Roman" w:hAnsi="Times New Roman" w:cs="Times New Roman"/>
          <w:sz w:val="24"/>
          <w:szCs w:val="24"/>
        </w:rPr>
      </w:pPr>
    </w:p>
    <w:p w14:paraId="2AE6B472" w14:textId="77777777" w:rsidR="00B30699" w:rsidRDefault="00B30699" w:rsidP="00B30699">
      <w:pPr>
        <w:spacing w:after="0" w:line="360" w:lineRule="auto"/>
        <w:rPr>
          <w:rFonts w:ascii="Times New Roman" w:hAnsi="Times New Roman" w:cs="Times New Roman"/>
          <w:sz w:val="24"/>
          <w:szCs w:val="24"/>
        </w:rPr>
      </w:pPr>
    </w:p>
    <w:p w14:paraId="33E51CE2" w14:textId="77777777" w:rsidR="00B30699" w:rsidRDefault="00B30699" w:rsidP="00B30699">
      <w:pPr>
        <w:spacing w:after="0" w:line="360" w:lineRule="auto"/>
        <w:rPr>
          <w:rFonts w:ascii="Times New Roman" w:hAnsi="Times New Roman" w:cs="Times New Roman"/>
          <w:sz w:val="24"/>
          <w:szCs w:val="24"/>
        </w:rPr>
      </w:pPr>
    </w:p>
    <w:p w14:paraId="2FD48967" w14:textId="77777777" w:rsidR="00B30699" w:rsidRDefault="00B30699" w:rsidP="00B30699">
      <w:pPr>
        <w:spacing w:after="0" w:line="360" w:lineRule="auto"/>
        <w:rPr>
          <w:rFonts w:ascii="Times New Roman" w:hAnsi="Times New Roman" w:cs="Times New Roman"/>
          <w:sz w:val="24"/>
          <w:szCs w:val="24"/>
        </w:rPr>
      </w:pPr>
    </w:p>
    <w:p w14:paraId="50AE7FE5" w14:textId="77777777" w:rsidR="00B30699" w:rsidRDefault="00B30699" w:rsidP="00B30699">
      <w:pPr>
        <w:spacing w:after="0" w:line="360" w:lineRule="auto"/>
        <w:rPr>
          <w:rFonts w:ascii="Times New Roman" w:hAnsi="Times New Roman" w:cs="Times New Roman"/>
          <w:sz w:val="24"/>
          <w:szCs w:val="24"/>
        </w:rPr>
      </w:pPr>
    </w:p>
    <w:p w14:paraId="6B9080F8" w14:textId="77777777" w:rsidR="00B30699" w:rsidRDefault="00B30699" w:rsidP="00B30699">
      <w:pPr>
        <w:spacing w:after="0" w:line="360" w:lineRule="auto"/>
        <w:rPr>
          <w:rFonts w:ascii="Times New Roman" w:hAnsi="Times New Roman" w:cs="Times New Roman"/>
          <w:sz w:val="24"/>
          <w:szCs w:val="24"/>
        </w:rPr>
      </w:pPr>
    </w:p>
    <w:p w14:paraId="6B8F3BD8" w14:textId="77777777" w:rsidR="00B30699" w:rsidRDefault="00B30699" w:rsidP="00B30699">
      <w:pPr>
        <w:spacing w:after="0" w:line="360" w:lineRule="auto"/>
        <w:rPr>
          <w:rFonts w:ascii="Times New Roman" w:hAnsi="Times New Roman" w:cs="Times New Roman"/>
          <w:sz w:val="24"/>
          <w:szCs w:val="24"/>
        </w:rPr>
      </w:pPr>
    </w:p>
    <w:p w14:paraId="160D993F" w14:textId="77777777" w:rsidR="00664D8C" w:rsidRDefault="00664D8C" w:rsidP="00B30699">
      <w:pPr>
        <w:spacing w:after="0" w:line="360" w:lineRule="auto"/>
        <w:rPr>
          <w:rFonts w:ascii="Times New Roman" w:hAnsi="Times New Roman" w:cs="Times New Roman"/>
          <w:sz w:val="24"/>
          <w:szCs w:val="24"/>
        </w:rPr>
      </w:pPr>
    </w:p>
    <w:p w14:paraId="5A69C7F3" w14:textId="02D16BB7" w:rsidR="002817EF" w:rsidRDefault="002817EF" w:rsidP="002817EF">
      <w:pPr>
        <w:spacing w:after="0" w:line="360" w:lineRule="auto"/>
        <w:rPr>
          <w:rFonts w:ascii="Times New Roman" w:hAnsi="Times New Roman" w:cs="Times New Roman"/>
          <w:b/>
          <w:sz w:val="28"/>
        </w:rPr>
      </w:pPr>
      <w:r>
        <w:rPr>
          <w:rFonts w:ascii="Times New Roman" w:hAnsi="Times New Roman" w:cs="Times New Roman"/>
          <w:b/>
          <w:bCs/>
          <w:sz w:val="28"/>
          <w:szCs w:val="28"/>
        </w:rPr>
        <w:lastRenderedPageBreak/>
        <w:t xml:space="preserve">6. </w:t>
      </w:r>
      <w:r>
        <w:rPr>
          <w:rFonts w:ascii="Times New Roman" w:hAnsi="Times New Roman" w:cs="Times New Roman"/>
          <w:b/>
          <w:sz w:val="28"/>
        </w:rPr>
        <w:t xml:space="preserve">Tema 6. </w:t>
      </w:r>
      <w:r>
        <w:rPr>
          <w:rFonts w:ascii="Times New Roman" w:hAnsi="Times New Roman" w:cs="Times New Roman"/>
          <w:b/>
          <w:sz w:val="28"/>
        </w:rPr>
        <w:tab/>
        <w:t xml:space="preserve">Modulul 6.    </w:t>
      </w:r>
    </w:p>
    <w:p w14:paraId="40BA977C" w14:textId="77777777" w:rsidR="002817EF" w:rsidRDefault="002817EF" w:rsidP="002817EF">
      <w:pPr>
        <w:spacing w:after="0" w:line="360" w:lineRule="auto"/>
        <w:rPr>
          <w:rFonts w:ascii="Times New Roman" w:hAnsi="Times New Roman" w:cs="Times New Roman"/>
          <w:sz w:val="28"/>
          <w:szCs w:val="28"/>
        </w:rPr>
      </w:pPr>
    </w:p>
    <w:p w14:paraId="6273F184" w14:textId="79ED2B30" w:rsidR="00DF1A36" w:rsidRPr="00664D8C" w:rsidRDefault="00DF1A36" w:rsidP="00664D8C">
      <w:pPr>
        <w:spacing w:after="0" w:line="360" w:lineRule="auto"/>
        <w:jc w:val="both"/>
        <w:rPr>
          <w:rFonts w:ascii="Times New Roman" w:hAnsi="Times New Roman" w:cs="Times New Roman"/>
          <w:color w:val="C00000"/>
          <w:sz w:val="24"/>
          <w:szCs w:val="24"/>
        </w:rPr>
      </w:pPr>
      <w:r w:rsidRPr="00664D8C">
        <w:rPr>
          <w:rFonts w:ascii="Times New Roman" w:hAnsi="Times New Roman" w:cs="Times New Roman"/>
          <w:b/>
          <w:bCs/>
          <w:color w:val="C00000"/>
          <w:sz w:val="24"/>
          <w:szCs w:val="24"/>
        </w:rPr>
        <w:t>Tema 6. Pedagogia digitalǎ şi provocǎrile viitorului apropiat</w:t>
      </w:r>
    </w:p>
    <w:p w14:paraId="1966DF89" w14:textId="3E22AAD1" w:rsidR="00B30699" w:rsidRPr="00664D8C" w:rsidRDefault="00B30699" w:rsidP="00664D8C">
      <w:pPr>
        <w:spacing w:after="0" w:line="360" w:lineRule="auto"/>
        <w:jc w:val="both"/>
        <w:rPr>
          <w:rFonts w:ascii="Times New Roman" w:hAnsi="Times New Roman" w:cs="Times New Roman"/>
          <w:b/>
          <w:bCs/>
          <w:color w:val="C00000"/>
          <w:spacing w:val="11"/>
          <w:sz w:val="24"/>
          <w:szCs w:val="24"/>
        </w:rPr>
      </w:pPr>
      <w:r w:rsidRPr="00664D8C">
        <w:rPr>
          <w:rFonts w:ascii="Times New Roman" w:hAnsi="Times New Roman" w:cs="Times New Roman"/>
          <w:b/>
          <w:bCs/>
          <w:color w:val="C00000"/>
          <w:spacing w:val="11"/>
          <w:sz w:val="24"/>
          <w:szCs w:val="24"/>
        </w:rPr>
        <w:t>6.1. Noi tipuri de parcursuri de învățare (clasa inversată, blended learning, mixed reality/AR/VR). Proiectare curriculară pentru educația digitală</w:t>
      </w:r>
    </w:p>
    <w:p w14:paraId="7DF923BC" w14:textId="77777777" w:rsidR="00B30699" w:rsidRDefault="00B30699" w:rsidP="00B30699">
      <w:pPr>
        <w:spacing w:after="0" w:line="360" w:lineRule="auto"/>
        <w:ind w:firstLine="720"/>
        <w:jc w:val="both"/>
        <w:rPr>
          <w:rFonts w:ascii="Times New Roman" w:hAnsi="Times New Roman" w:cs="Times New Roman"/>
          <w:sz w:val="24"/>
          <w:szCs w:val="24"/>
        </w:rPr>
      </w:pPr>
      <w:r w:rsidRPr="003D1D3B">
        <w:rPr>
          <w:rFonts w:ascii="Times New Roman" w:hAnsi="Times New Roman" w:cs="Times New Roman"/>
          <w:sz w:val="24"/>
          <w:szCs w:val="24"/>
        </w:rPr>
        <w:t xml:space="preserve">Tehnologia hipermedia este un concept asociat utilizării inovative, exprimând maniera neliniară în care informațiile multimedia pot fi accesate, examinate și construite de utilizatori, permițându-le să treacă de la o resursă de informație la alta (Grabe și Grabe, 2007). Există avantaje ale hipermediei, cum ar fi bogăția rețelei de idei, stocarea compactă a informațiilor, accesul rapid și nelinear la informații, utilizarea flexibilă a informațiilor și controlul utilizatorului asupra sistemului. Nu este de mirare că s-a sugerat faptul că uneltele hipermedia modifică radical modul în care oamenii citesc, scriu, calculează și poate chiar gândesc (Keengwe, Onchwari, Wachira, 2008; Yang, 2001). Sunteți de acord cu această idee?  </w:t>
      </w:r>
    </w:p>
    <w:p w14:paraId="092E2C7E" w14:textId="77777777" w:rsidR="00B30699" w:rsidRPr="00B30699" w:rsidRDefault="00B30699" w:rsidP="002817EF">
      <w:pPr>
        <w:spacing w:after="0" w:line="360" w:lineRule="auto"/>
        <w:rPr>
          <w:rFonts w:ascii="Times New Roman" w:hAnsi="Times New Roman" w:cs="Times New Roman"/>
          <w:sz w:val="24"/>
          <w:szCs w:val="24"/>
        </w:rPr>
      </w:pPr>
    </w:p>
    <w:p w14:paraId="09D960CF" w14:textId="77777777" w:rsidR="00D30A77" w:rsidRDefault="00D30A77" w:rsidP="00B3069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Din moment ce particip la acest curs înseamnă că sunt de acord, cu rețineri, că tehnologia hipermedia este un concept  asociat </w:t>
      </w:r>
      <w:r w:rsidRPr="003D1D3B">
        <w:rPr>
          <w:rFonts w:ascii="Times New Roman" w:hAnsi="Times New Roman" w:cs="Times New Roman"/>
          <w:sz w:val="24"/>
          <w:szCs w:val="24"/>
        </w:rPr>
        <w:t>utilizării inovative, exprimând maniera neliniară în care informațiile multimedia pot fi accesate, examinate și construite de utilizatori, permițându-le să treacă de la o resursă de informație la alta</w:t>
      </w:r>
      <w:r>
        <w:rPr>
          <w:rFonts w:ascii="Times New Roman" w:hAnsi="Times New Roman" w:cs="Times New Roman"/>
          <w:sz w:val="24"/>
          <w:szCs w:val="24"/>
        </w:rPr>
        <w:t xml:space="preserve">. </w:t>
      </w:r>
      <w:r w:rsidRPr="00632B16">
        <w:rPr>
          <w:rFonts w:ascii="Times New Roman" w:hAnsi="Times New Roman" w:cs="Times New Roman"/>
          <w:sz w:val="24"/>
          <w:szCs w:val="24"/>
        </w:rPr>
        <w:t xml:space="preserve">Tehnologia hipermedia reprezintă o metodă inovatoare de gestionare și accesare a informației, care schimbă modul în care utilizatorii interacționează cu conținutul digital. </w:t>
      </w:r>
    </w:p>
    <w:p w14:paraId="7363A5B6" w14:textId="77777777" w:rsidR="00D30A77" w:rsidRPr="003D1D3B" w:rsidRDefault="00D30A77" w:rsidP="00B30699">
      <w:pPr>
        <w:spacing w:after="0" w:line="360" w:lineRule="auto"/>
        <w:ind w:firstLine="720"/>
        <w:jc w:val="both"/>
        <w:rPr>
          <w:rFonts w:ascii="Times New Roman" w:hAnsi="Times New Roman" w:cs="Times New Roman"/>
          <w:sz w:val="24"/>
          <w:szCs w:val="24"/>
        </w:rPr>
      </w:pPr>
      <w:r w:rsidRPr="00632B16">
        <w:rPr>
          <w:rFonts w:ascii="Times New Roman" w:hAnsi="Times New Roman" w:cs="Times New Roman"/>
          <w:sz w:val="24"/>
          <w:szCs w:val="24"/>
        </w:rPr>
        <w:t xml:space="preserve">Caracteristicile sale nelineare, precum posibilitatea de a naviga flexibil între resurse și de a personaliza experiența de învățare, </w:t>
      </w:r>
      <w:r>
        <w:rPr>
          <w:rFonts w:ascii="Times New Roman" w:hAnsi="Times New Roman" w:cs="Times New Roman"/>
          <w:sz w:val="24"/>
          <w:szCs w:val="24"/>
        </w:rPr>
        <w:t>au</w:t>
      </w:r>
      <w:r w:rsidRPr="00632B16">
        <w:rPr>
          <w:rFonts w:ascii="Times New Roman" w:hAnsi="Times New Roman" w:cs="Times New Roman"/>
          <w:sz w:val="24"/>
          <w:szCs w:val="24"/>
        </w:rPr>
        <w:t xml:space="preserve"> un impact </w:t>
      </w:r>
      <w:r>
        <w:rPr>
          <w:rFonts w:ascii="Times New Roman" w:hAnsi="Times New Roman" w:cs="Times New Roman"/>
          <w:sz w:val="24"/>
          <w:szCs w:val="24"/>
        </w:rPr>
        <w:t>considerabil</w:t>
      </w:r>
      <w:r w:rsidRPr="00632B16">
        <w:rPr>
          <w:rFonts w:ascii="Times New Roman" w:hAnsi="Times New Roman" w:cs="Times New Roman"/>
          <w:sz w:val="24"/>
          <w:szCs w:val="24"/>
        </w:rPr>
        <w:t xml:space="preserve"> asupra procesului educațional. Aceste beneficii pot îmbunătăți motivația, autonomia și eficiența în învățare. </w:t>
      </w:r>
      <w:r>
        <w:rPr>
          <w:rFonts w:ascii="Times New Roman" w:hAnsi="Times New Roman" w:cs="Times New Roman"/>
          <w:sz w:val="24"/>
          <w:szCs w:val="24"/>
        </w:rPr>
        <w:t>Tehnologia h</w:t>
      </w:r>
      <w:r w:rsidRPr="00632B16">
        <w:rPr>
          <w:rFonts w:ascii="Times New Roman" w:hAnsi="Times New Roman" w:cs="Times New Roman"/>
          <w:sz w:val="24"/>
          <w:szCs w:val="24"/>
        </w:rPr>
        <w:t>ipermedi</w:t>
      </w:r>
      <w:r>
        <w:rPr>
          <w:rFonts w:ascii="Times New Roman" w:hAnsi="Times New Roman" w:cs="Times New Roman"/>
          <w:sz w:val="24"/>
          <w:szCs w:val="24"/>
        </w:rPr>
        <w:t xml:space="preserve">a </w:t>
      </w:r>
      <w:r w:rsidRPr="00632B16">
        <w:rPr>
          <w:rFonts w:ascii="Times New Roman" w:hAnsi="Times New Roman" w:cs="Times New Roman"/>
          <w:sz w:val="24"/>
          <w:szCs w:val="24"/>
        </w:rPr>
        <w:t>poate stimula gândirea critică și creativitatea, deoarece elevii devin participanți activi în construcția propriului lor itinerar educațional.</w:t>
      </w:r>
      <w:r>
        <w:rPr>
          <w:rFonts w:ascii="Times New Roman" w:hAnsi="Times New Roman" w:cs="Times New Roman"/>
          <w:sz w:val="24"/>
          <w:szCs w:val="24"/>
        </w:rPr>
        <w:t xml:space="preserve"> I</w:t>
      </w:r>
      <w:r w:rsidRPr="00632B16">
        <w:rPr>
          <w:rFonts w:ascii="Times New Roman" w:hAnsi="Times New Roman" w:cs="Times New Roman"/>
          <w:sz w:val="24"/>
          <w:szCs w:val="24"/>
        </w:rPr>
        <w:t xml:space="preserve">ntegrarea tehnologiei </w:t>
      </w:r>
      <w:r w:rsidRPr="00632B16">
        <w:rPr>
          <w:rFonts w:ascii="Times New Roman" w:hAnsi="Times New Roman" w:cs="Times New Roman"/>
          <w:sz w:val="24"/>
          <w:szCs w:val="24"/>
        </w:rPr>
        <w:lastRenderedPageBreak/>
        <w:t>hipermedia în procesul didactic poate transforma fundamental modul în care se predă și se învață</w:t>
      </w:r>
      <w:r>
        <w:rPr>
          <w:rFonts w:ascii="Times New Roman" w:hAnsi="Times New Roman" w:cs="Times New Roman"/>
          <w:sz w:val="24"/>
          <w:szCs w:val="24"/>
        </w:rPr>
        <w:t>.</w:t>
      </w:r>
    </w:p>
    <w:p w14:paraId="4D3A3146" w14:textId="77777777" w:rsidR="00D30A77" w:rsidRDefault="00D30A77" w:rsidP="00B30699">
      <w:pPr>
        <w:spacing w:after="0" w:line="360" w:lineRule="auto"/>
        <w:ind w:firstLine="720"/>
        <w:jc w:val="both"/>
        <w:rPr>
          <w:rFonts w:ascii="Times New Roman" w:hAnsi="Times New Roman" w:cs="Times New Roman"/>
          <w:sz w:val="24"/>
          <w:szCs w:val="24"/>
        </w:rPr>
      </w:pPr>
      <w:r w:rsidRPr="003E4A8E">
        <w:rPr>
          <w:rFonts w:ascii="Times New Roman" w:hAnsi="Times New Roman" w:cs="Times New Roman"/>
          <w:sz w:val="24"/>
          <w:szCs w:val="24"/>
        </w:rPr>
        <w:t>Avantajele tehnologiei hipermedia o transformă într-un instrument valoros în educație, formare profesională, marketing și alte domenii care beneficiază de conținut interactiv și multimodal.</w:t>
      </w:r>
      <w:r>
        <w:rPr>
          <w:rFonts w:ascii="Times New Roman" w:hAnsi="Times New Roman" w:cs="Times New Roman"/>
          <w:sz w:val="24"/>
          <w:szCs w:val="24"/>
        </w:rPr>
        <w:t xml:space="preserve"> </w:t>
      </w:r>
    </w:p>
    <w:p w14:paraId="50D92004" w14:textId="46D7508E" w:rsidR="00D30A77" w:rsidRPr="00D30A77" w:rsidRDefault="00D30A77" w:rsidP="00B30699">
      <w:pPr>
        <w:spacing w:after="0" w:line="360" w:lineRule="auto"/>
        <w:jc w:val="both"/>
        <w:rPr>
          <w:rFonts w:ascii="Times New Roman" w:hAnsi="Times New Roman" w:cs="Times New Roman"/>
          <w:b/>
          <w:bCs/>
          <w:sz w:val="24"/>
          <w:szCs w:val="24"/>
        </w:rPr>
      </w:pPr>
      <w:r w:rsidRPr="00D30A77">
        <w:rPr>
          <w:rFonts w:ascii="Times New Roman" w:hAnsi="Times New Roman" w:cs="Times New Roman"/>
          <w:b/>
          <w:bCs/>
          <w:sz w:val="24"/>
          <w:szCs w:val="24"/>
        </w:rPr>
        <w:t>Avantajele sunt:</w:t>
      </w:r>
    </w:p>
    <w:p w14:paraId="16DBE243" w14:textId="77777777" w:rsidR="00D30A77" w:rsidRPr="003E4A8E" w:rsidRDefault="00D30A77" w:rsidP="00B30699">
      <w:pPr>
        <w:spacing w:after="0" w:line="360" w:lineRule="auto"/>
        <w:ind w:left="720"/>
        <w:jc w:val="both"/>
        <w:rPr>
          <w:rFonts w:ascii="Times New Roman" w:hAnsi="Times New Roman" w:cs="Times New Roman"/>
          <w:sz w:val="24"/>
          <w:szCs w:val="24"/>
        </w:rPr>
      </w:pPr>
      <w:r w:rsidRPr="00D30A77">
        <w:rPr>
          <w:rFonts w:ascii="Times New Roman" w:hAnsi="Times New Roman" w:cs="Times New Roman"/>
          <w:b/>
          <w:bCs/>
          <w:i/>
          <w:iCs/>
          <w:sz w:val="24"/>
          <w:szCs w:val="24"/>
        </w:rPr>
        <w:t>Accesibilitate și ușurință în utilizare:</w:t>
      </w:r>
      <w:r w:rsidRPr="003E4A8E">
        <w:rPr>
          <w:rFonts w:ascii="Times New Roman" w:hAnsi="Times New Roman" w:cs="Times New Roman"/>
          <w:sz w:val="24"/>
          <w:szCs w:val="24"/>
        </w:rPr>
        <w:t> </w:t>
      </w:r>
      <w:r>
        <w:rPr>
          <w:rFonts w:ascii="Times New Roman" w:hAnsi="Times New Roman" w:cs="Times New Roman"/>
          <w:sz w:val="24"/>
          <w:szCs w:val="24"/>
        </w:rPr>
        <w:t>u</w:t>
      </w:r>
      <w:r w:rsidRPr="003E4A8E">
        <w:rPr>
          <w:rFonts w:ascii="Times New Roman" w:hAnsi="Times New Roman" w:cs="Times New Roman"/>
          <w:sz w:val="24"/>
          <w:szCs w:val="24"/>
        </w:rPr>
        <w:t xml:space="preserve">tilizatorii pot naviga ușor între diferite tipuri </w:t>
      </w:r>
    </w:p>
    <w:p w14:paraId="0C83F125" w14:textId="77777777" w:rsidR="00D30A77" w:rsidRPr="003E4A8E" w:rsidRDefault="00D30A77" w:rsidP="00B30699">
      <w:pPr>
        <w:spacing w:after="0" w:line="360" w:lineRule="auto"/>
        <w:jc w:val="both"/>
        <w:rPr>
          <w:rFonts w:ascii="Times New Roman" w:hAnsi="Times New Roman" w:cs="Times New Roman"/>
          <w:sz w:val="24"/>
          <w:szCs w:val="24"/>
        </w:rPr>
      </w:pPr>
      <w:r w:rsidRPr="003E4A8E">
        <w:rPr>
          <w:rFonts w:ascii="Times New Roman" w:hAnsi="Times New Roman" w:cs="Times New Roman"/>
          <w:sz w:val="24"/>
          <w:szCs w:val="24"/>
        </w:rPr>
        <w:t>de conținut (texte, imagini, videoclipuri, sunet) într-un mod interactiv și intuitiv.</w:t>
      </w:r>
    </w:p>
    <w:p w14:paraId="3CC6D2E3" w14:textId="77777777" w:rsidR="00D30A77" w:rsidRPr="003E4A8E" w:rsidRDefault="00D30A77" w:rsidP="00B30699">
      <w:pPr>
        <w:spacing w:after="0" w:line="360" w:lineRule="auto"/>
        <w:ind w:left="720"/>
        <w:jc w:val="both"/>
        <w:rPr>
          <w:rFonts w:ascii="Times New Roman" w:hAnsi="Times New Roman" w:cs="Times New Roman"/>
          <w:sz w:val="24"/>
          <w:szCs w:val="24"/>
        </w:rPr>
      </w:pPr>
      <w:r w:rsidRPr="00D30A77">
        <w:rPr>
          <w:rFonts w:ascii="Times New Roman" w:hAnsi="Times New Roman" w:cs="Times New Roman"/>
          <w:b/>
          <w:bCs/>
          <w:i/>
          <w:iCs/>
          <w:sz w:val="24"/>
          <w:szCs w:val="24"/>
        </w:rPr>
        <w:t>Personalizarea experienței:</w:t>
      </w:r>
      <w:r w:rsidRPr="003E4A8E">
        <w:rPr>
          <w:rFonts w:ascii="Times New Roman" w:hAnsi="Times New Roman" w:cs="Times New Roman"/>
          <w:sz w:val="24"/>
          <w:szCs w:val="24"/>
        </w:rPr>
        <w:t> </w:t>
      </w:r>
      <w:r>
        <w:rPr>
          <w:rFonts w:ascii="Times New Roman" w:hAnsi="Times New Roman" w:cs="Times New Roman"/>
          <w:sz w:val="24"/>
          <w:szCs w:val="24"/>
        </w:rPr>
        <w:t>u</w:t>
      </w:r>
      <w:r w:rsidRPr="003E4A8E">
        <w:rPr>
          <w:rFonts w:ascii="Times New Roman" w:hAnsi="Times New Roman" w:cs="Times New Roman"/>
          <w:sz w:val="24"/>
          <w:szCs w:val="24"/>
        </w:rPr>
        <w:t>tilizatorii pot selecta și explora conținutul în funcție de</w:t>
      </w:r>
    </w:p>
    <w:p w14:paraId="32951C04" w14:textId="77777777" w:rsidR="00D30A77" w:rsidRPr="003E4A8E" w:rsidRDefault="00D30A77" w:rsidP="00B30699">
      <w:pPr>
        <w:spacing w:after="0" w:line="360" w:lineRule="auto"/>
        <w:jc w:val="both"/>
        <w:rPr>
          <w:rFonts w:ascii="Times New Roman" w:hAnsi="Times New Roman" w:cs="Times New Roman"/>
          <w:sz w:val="24"/>
          <w:szCs w:val="24"/>
        </w:rPr>
      </w:pPr>
      <w:r w:rsidRPr="003E4A8E">
        <w:rPr>
          <w:rFonts w:ascii="Times New Roman" w:hAnsi="Times New Roman" w:cs="Times New Roman"/>
          <w:sz w:val="24"/>
          <w:szCs w:val="24"/>
        </w:rPr>
        <w:t>interesele și nevoile lor, ceea ce duce la o experiență mai relevantă și mai plăcută.</w:t>
      </w:r>
    </w:p>
    <w:p w14:paraId="7E1E230E" w14:textId="77777777" w:rsidR="00B30699" w:rsidRPr="003E4A8E" w:rsidRDefault="00B30699" w:rsidP="00B30699">
      <w:pPr>
        <w:spacing w:after="0" w:line="360" w:lineRule="auto"/>
        <w:ind w:left="720"/>
        <w:jc w:val="both"/>
        <w:rPr>
          <w:rFonts w:ascii="Times New Roman" w:hAnsi="Times New Roman" w:cs="Times New Roman"/>
          <w:sz w:val="24"/>
          <w:szCs w:val="24"/>
        </w:rPr>
      </w:pPr>
      <w:r w:rsidRPr="00B30699">
        <w:rPr>
          <w:rFonts w:ascii="Times New Roman" w:hAnsi="Times New Roman" w:cs="Times New Roman"/>
          <w:b/>
          <w:bCs/>
          <w:i/>
          <w:iCs/>
          <w:sz w:val="24"/>
          <w:szCs w:val="24"/>
        </w:rPr>
        <w:t>Acces global</w:t>
      </w:r>
      <w:r w:rsidRPr="003E4A8E">
        <w:rPr>
          <w:rFonts w:ascii="Times New Roman" w:hAnsi="Times New Roman" w:cs="Times New Roman"/>
          <w:b/>
          <w:bCs/>
          <w:sz w:val="24"/>
          <w:szCs w:val="24"/>
        </w:rPr>
        <w:t>:</w:t>
      </w:r>
      <w:r w:rsidRPr="003E4A8E">
        <w:rPr>
          <w:rFonts w:ascii="Times New Roman" w:hAnsi="Times New Roman" w:cs="Times New Roman"/>
          <w:sz w:val="24"/>
          <w:szCs w:val="24"/>
        </w:rPr>
        <w:t> Conținutul hipermediat poate fi disponibil oriunde și oricând, prin</w:t>
      </w:r>
    </w:p>
    <w:p w14:paraId="6533BAEF" w14:textId="77777777" w:rsidR="00B30699" w:rsidRPr="003E4A8E" w:rsidRDefault="00B30699" w:rsidP="00B30699">
      <w:pPr>
        <w:spacing w:after="0" w:line="360" w:lineRule="auto"/>
        <w:jc w:val="both"/>
        <w:rPr>
          <w:rFonts w:ascii="Times New Roman" w:hAnsi="Times New Roman" w:cs="Times New Roman"/>
          <w:sz w:val="24"/>
          <w:szCs w:val="24"/>
        </w:rPr>
      </w:pPr>
      <w:r w:rsidRPr="003E4A8E">
        <w:rPr>
          <w:rFonts w:ascii="Times New Roman" w:hAnsi="Times New Roman" w:cs="Times New Roman"/>
          <w:sz w:val="24"/>
          <w:szCs w:val="24"/>
        </w:rPr>
        <w:t>intermediul internetului, facilitând accesul la informație pentru utilizatori din întreaga lume.</w:t>
      </w:r>
    </w:p>
    <w:p w14:paraId="76D3417E" w14:textId="77777777" w:rsidR="00B30699" w:rsidRPr="003E4A8E" w:rsidRDefault="00B30699" w:rsidP="00B30699">
      <w:pPr>
        <w:spacing w:after="0" w:line="360" w:lineRule="auto"/>
        <w:ind w:firstLine="720"/>
        <w:jc w:val="both"/>
        <w:rPr>
          <w:rFonts w:ascii="Times New Roman" w:hAnsi="Times New Roman" w:cs="Times New Roman"/>
          <w:sz w:val="24"/>
          <w:szCs w:val="24"/>
        </w:rPr>
      </w:pPr>
      <w:r w:rsidRPr="00B30699">
        <w:rPr>
          <w:rFonts w:ascii="Times New Roman" w:hAnsi="Times New Roman" w:cs="Times New Roman"/>
          <w:b/>
          <w:bCs/>
          <w:i/>
          <w:iCs/>
          <w:sz w:val="24"/>
          <w:szCs w:val="24"/>
        </w:rPr>
        <w:t>Îmbunătățirea procesului de învățare:</w:t>
      </w:r>
      <w:r w:rsidRPr="003E4A8E">
        <w:rPr>
          <w:rFonts w:ascii="Times New Roman" w:hAnsi="Times New Roman" w:cs="Times New Roman"/>
          <w:sz w:val="24"/>
          <w:szCs w:val="24"/>
        </w:rPr>
        <w:t> facilitează învățarea prin oferirea de informații multimodale</w:t>
      </w:r>
    </w:p>
    <w:p w14:paraId="2184649A" w14:textId="77777777" w:rsidR="00B30699" w:rsidRPr="003E4A8E" w:rsidRDefault="00B30699" w:rsidP="00B30699">
      <w:pPr>
        <w:spacing w:after="0" w:line="360" w:lineRule="auto"/>
        <w:ind w:firstLine="720"/>
        <w:jc w:val="both"/>
        <w:rPr>
          <w:rFonts w:ascii="Times New Roman" w:hAnsi="Times New Roman" w:cs="Times New Roman"/>
          <w:sz w:val="24"/>
          <w:szCs w:val="24"/>
        </w:rPr>
      </w:pPr>
      <w:r w:rsidRPr="00B30699">
        <w:rPr>
          <w:rFonts w:ascii="Times New Roman" w:hAnsi="Times New Roman" w:cs="Times New Roman"/>
          <w:b/>
          <w:bCs/>
          <w:i/>
          <w:iCs/>
          <w:sz w:val="24"/>
          <w:szCs w:val="24"/>
        </w:rPr>
        <w:t>Sprijin pentru diferite stiluri de învățare:</w:t>
      </w:r>
      <w:r w:rsidRPr="003E4A8E">
        <w:rPr>
          <w:rFonts w:ascii="Times New Roman" w:hAnsi="Times New Roman" w:cs="Times New Roman"/>
          <w:sz w:val="24"/>
          <w:szCs w:val="24"/>
        </w:rPr>
        <w:t> </w:t>
      </w:r>
      <w:r>
        <w:rPr>
          <w:rFonts w:ascii="Times New Roman" w:hAnsi="Times New Roman" w:cs="Times New Roman"/>
          <w:sz w:val="24"/>
          <w:szCs w:val="24"/>
        </w:rPr>
        <w:t>c</w:t>
      </w:r>
      <w:r w:rsidRPr="003E4A8E">
        <w:rPr>
          <w:rFonts w:ascii="Times New Roman" w:hAnsi="Times New Roman" w:cs="Times New Roman"/>
          <w:sz w:val="24"/>
          <w:szCs w:val="24"/>
        </w:rPr>
        <w:t>ombinația de text, imagini, audio și video răspunde diverselor stiluri de învățare</w:t>
      </w:r>
      <w:r>
        <w:rPr>
          <w:rFonts w:ascii="Times New Roman" w:hAnsi="Times New Roman" w:cs="Times New Roman"/>
          <w:sz w:val="24"/>
          <w:szCs w:val="24"/>
        </w:rPr>
        <w:t>.</w:t>
      </w:r>
    </w:p>
    <w:p w14:paraId="6F143C16" w14:textId="77777777" w:rsidR="00B30699" w:rsidRDefault="00B30699" w:rsidP="00B30699">
      <w:pPr>
        <w:spacing w:after="0" w:line="360" w:lineRule="auto"/>
        <w:ind w:firstLine="720"/>
        <w:jc w:val="both"/>
        <w:rPr>
          <w:rFonts w:ascii="Times New Roman" w:hAnsi="Times New Roman" w:cs="Times New Roman"/>
          <w:sz w:val="24"/>
          <w:szCs w:val="24"/>
        </w:rPr>
      </w:pPr>
      <w:r w:rsidRPr="00B30699">
        <w:rPr>
          <w:rFonts w:ascii="Times New Roman" w:hAnsi="Times New Roman" w:cs="Times New Roman"/>
          <w:b/>
          <w:bCs/>
          <w:i/>
          <w:iCs/>
          <w:sz w:val="24"/>
          <w:szCs w:val="24"/>
        </w:rPr>
        <w:t>Flexibilitate și interactivitate:</w:t>
      </w:r>
      <w:r w:rsidRPr="003E4A8E">
        <w:rPr>
          <w:rFonts w:ascii="Times New Roman" w:hAnsi="Times New Roman" w:cs="Times New Roman"/>
          <w:sz w:val="24"/>
          <w:szCs w:val="24"/>
        </w:rPr>
        <w:t> Hipermedia permite navigarea non-liniară</w:t>
      </w:r>
    </w:p>
    <w:p w14:paraId="2523995B" w14:textId="77777777" w:rsidR="00B30699" w:rsidRDefault="00B30699" w:rsidP="00B3069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După cum am spus la începutul temei, am și rețineri. Această tenologie are și limitări. Câteva dintre aceste limitări sunt: navigarea poate fi prea complexă, unii utilizatori nu au și nu-și pot permite echipamente compatibile și conexiune la net, un volum prea mare de informație, costuri de dezvoltare și întrețuinere,  p</w:t>
      </w:r>
      <w:r w:rsidRPr="005F5088">
        <w:rPr>
          <w:rFonts w:ascii="Times New Roman" w:hAnsi="Times New Roman" w:cs="Times New Roman"/>
          <w:sz w:val="24"/>
          <w:szCs w:val="24"/>
        </w:rPr>
        <w:t>robleme de compatibilitate și standardizare</w:t>
      </w:r>
      <w:r>
        <w:rPr>
          <w:rFonts w:ascii="Times New Roman" w:hAnsi="Times New Roman" w:cs="Times New Roman"/>
          <w:sz w:val="24"/>
          <w:szCs w:val="24"/>
        </w:rPr>
        <w:t>, p</w:t>
      </w:r>
      <w:r w:rsidRPr="005F5088">
        <w:rPr>
          <w:rFonts w:ascii="Times New Roman" w:hAnsi="Times New Roman" w:cs="Times New Roman"/>
          <w:sz w:val="24"/>
          <w:szCs w:val="24"/>
        </w:rPr>
        <w:t>robleme de accesibilitate</w:t>
      </w:r>
      <w:r>
        <w:rPr>
          <w:rFonts w:ascii="Times New Roman" w:hAnsi="Times New Roman" w:cs="Times New Roman"/>
          <w:sz w:val="24"/>
          <w:szCs w:val="24"/>
        </w:rPr>
        <w:t xml:space="preserve"> pentru unele persoane cu dizabilități, dependență și distragere.</w:t>
      </w:r>
    </w:p>
    <w:p w14:paraId="15AE7011" w14:textId="4B6D985E" w:rsidR="00B30699" w:rsidRDefault="00B30699" w:rsidP="00B3069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Consider că IA nu va putea, cel puțin în viitorul apropiat, să înlocuiască profesorul uman. Mai ales la elevii mai mici, apar diferite manifestări pe care IA nu le poate gestiona. </w:t>
      </w:r>
    </w:p>
    <w:p w14:paraId="3A343FED" w14:textId="77777777" w:rsidR="00B30699" w:rsidRPr="003E4A8E" w:rsidRDefault="00B30699" w:rsidP="00B3069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Sunt elevi care devin frustrați de faptul că nu reușesc să ia note suficient de mari și se manifestă prin crize. IA nu poate gestiona astfel de momente. Am elevi cu CES care au reacții neașteptate. Eu reușesc să-i fac să se simtă în siguranță, să-i liniștesc. În timpul orelor din școli pot apare diferite momente critice, care se pot realiza numai cu empatia, cunoașterea elevilor și experiența unui profesor. Elevii sunt unici și reacționează diferit în aceleași condiții. Numai un profesor uman poate rezolva situația.</w:t>
      </w:r>
    </w:p>
    <w:p w14:paraId="3573E566" w14:textId="77777777" w:rsidR="00B30699" w:rsidRDefault="00B30699" w:rsidP="002817EF">
      <w:pPr>
        <w:spacing w:after="0" w:line="360" w:lineRule="auto"/>
        <w:rPr>
          <w:rFonts w:ascii="Times New Roman" w:hAnsi="Times New Roman" w:cs="Times New Roman"/>
          <w:sz w:val="24"/>
          <w:szCs w:val="24"/>
        </w:rPr>
      </w:pPr>
    </w:p>
    <w:p w14:paraId="68B362DF" w14:textId="77777777" w:rsidR="00DF6CA3" w:rsidRDefault="00DF6CA3" w:rsidP="002817EF">
      <w:pPr>
        <w:spacing w:after="0" w:line="360" w:lineRule="auto"/>
        <w:rPr>
          <w:rFonts w:ascii="Times New Roman" w:hAnsi="Times New Roman" w:cs="Times New Roman"/>
          <w:sz w:val="24"/>
          <w:szCs w:val="24"/>
        </w:rPr>
      </w:pPr>
    </w:p>
    <w:p w14:paraId="20D502DA" w14:textId="77777777" w:rsidR="00DF6CA3" w:rsidRDefault="00DF6CA3" w:rsidP="002817EF">
      <w:pPr>
        <w:spacing w:after="0" w:line="360" w:lineRule="auto"/>
        <w:rPr>
          <w:rFonts w:ascii="Times New Roman" w:hAnsi="Times New Roman" w:cs="Times New Roman"/>
          <w:sz w:val="24"/>
          <w:szCs w:val="24"/>
        </w:rPr>
      </w:pPr>
    </w:p>
    <w:p w14:paraId="42FCFA3A" w14:textId="77777777" w:rsidR="00DF6CA3" w:rsidRDefault="00DF6CA3" w:rsidP="002817EF">
      <w:pPr>
        <w:spacing w:after="0" w:line="360" w:lineRule="auto"/>
        <w:rPr>
          <w:rFonts w:ascii="Times New Roman" w:hAnsi="Times New Roman" w:cs="Times New Roman"/>
          <w:sz w:val="24"/>
          <w:szCs w:val="24"/>
        </w:rPr>
      </w:pPr>
    </w:p>
    <w:p w14:paraId="08CDBB84" w14:textId="77777777" w:rsidR="00DF6CA3" w:rsidRDefault="00DF6CA3" w:rsidP="002817EF">
      <w:pPr>
        <w:spacing w:after="0" w:line="360" w:lineRule="auto"/>
        <w:rPr>
          <w:rFonts w:ascii="Times New Roman" w:hAnsi="Times New Roman" w:cs="Times New Roman"/>
          <w:sz w:val="24"/>
          <w:szCs w:val="24"/>
        </w:rPr>
      </w:pPr>
    </w:p>
    <w:p w14:paraId="1BCDF819" w14:textId="77777777" w:rsidR="00DF6CA3" w:rsidRDefault="00DF6CA3" w:rsidP="002817EF">
      <w:pPr>
        <w:spacing w:after="0" w:line="360" w:lineRule="auto"/>
        <w:rPr>
          <w:rFonts w:ascii="Times New Roman" w:hAnsi="Times New Roman" w:cs="Times New Roman"/>
          <w:sz w:val="24"/>
          <w:szCs w:val="24"/>
        </w:rPr>
      </w:pPr>
    </w:p>
    <w:p w14:paraId="505B44A7" w14:textId="77777777" w:rsidR="00DF6CA3" w:rsidRDefault="00DF6CA3" w:rsidP="002817EF">
      <w:pPr>
        <w:spacing w:after="0" w:line="360" w:lineRule="auto"/>
        <w:rPr>
          <w:rFonts w:ascii="Times New Roman" w:hAnsi="Times New Roman" w:cs="Times New Roman"/>
          <w:sz w:val="24"/>
          <w:szCs w:val="24"/>
        </w:rPr>
      </w:pPr>
    </w:p>
    <w:p w14:paraId="4B91D5D0" w14:textId="77777777" w:rsidR="00DF6CA3" w:rsidRDefault="00DF6CA3" w:rsidP="002817EF">
      <w:pPr>
        <w:spacing w:after="0" w:line="360" w:lineRule="auto"/>
        <w:rPr>
          <w:rFonts w:ascii="Times New Roman" w:hAnsi="Times New Roman" w:cs="Times New Roman"/>
          <w:sz w:val="24"/>
          <w:szCs w:val="24"/>
        </w:rPr>
      </w:pPr>
    </w:p>
    <w:p w14:paraId="6E00CA6E" w14:textId="77777777" w:rsidR="00DF6CA3" w:rsidRDefault="00DF6CA3" w:rsidP="002817EF">
      <w:pPr>
        <w:spacing w:after="0" w:line="360" w:lineRule="auto"/>
        <w:rPr>
          <w:rFonts w:ascii="Times New Roman" w:hAnsi="Times New Roman" w:cs="Times New Roman"/>
          <w:sz w:val="24"/>
          <w:szCs w:val="24"/>
        </w:rPr>
      </w:pPr>
    </w:p>
    <w:p w14:paraId="7FA3FAFC" w14:textId="77777777" w:rsidR="00DF6CA3" w:rsidRDefault="00DF6CA3" w:rsidP="002817EF">
      <w:pPr>
        <w:spacing w:after="0" w:line="360" w:lineRule="auto"/>
        <w:rPr>
          <w:rFonts w:ascii="Times New Roman" w:hAnsi="Times New Roman" w:cs="Times New Roman"/>
          <w:sz w:val="24"/>
          <w:szCs w:val="24"/>
        </w:rPr>
      </w:pPr>
    </w:p>
    <w:p w14:paraId="500C38E2" w14:textId="77777777" w:rsidR="00DF6CA3" w:rsidRDefault="00DF6CA3" w:rsidP="002817EF">
      <w:pPr>
        <w:spacing w:after="0" w:line="360" w:lineRule="auto"/>
        <w:rPr>
          <w:rFonts w:ascii="Times New Roman" w:hAnsi="Times New Roman" w:cs="Times New Roman"/>
          <w:sz w:val="24"/>
          <w:szCs w:val="24"/>
        </w:rPr>
      </w:pPr>
    </w:p>
    <w:p w14:paraId="10FB8575" w14:textId="77777777" w:rsidR="00DF6CA3" w:rsidRDefault="00DF6CA3" w:rsidP="002817EF">
      <w:pPr>
        <w:spacing w:after="0" w:line="360" w:lineRule="auto"/>
        <w:rPr>
          <w:rFonts w:ascii="Times New Roman" w:hAnsi="Times New Roman" w:cs="Times New Roman"/>
          <w:sz w:val="24"/>
          <w:szCs w:val="24"/>
        </w:rPr>
      </w:pPr>
    </w:p>
    <w:p w14:paraId="377EDE1C" w14:textId="77777777" w:rsidR="00DF6CA3" w:rsidRDefault="00DF6CA3" w:rsidP="002817EF">
      <w:pPr>
        <w:spacing w:after="0" w:line="360" w:lineRule="auto"/>
        <w:rPr>
          <w:rFonts w:ascii="Times New Roman" w:hAnsi="Times New Roman" w:cs="Times New Roman"/>
          <w:sz w:val="24"/>
          <w:szCs w:val="24"/>
        </w:rPr>
      </w:pPr>
    </w:p>
    <w:p w14:paraId="55807AA9" w14:textId="77777777" w:rsidR="00DF6CA3" w:rsidRDefault="00DF6CA3" w:rsidP="002817EF">
      <w:pPr>
        <w:spacing w:after="0" w:line="360" w:lineRule="auto"/>
        <w:rPr>
          <w:rFonts w:ascii="Times New Roman" w:hAnsi="Times New Roman" w:cs="Times New Roman"/>
          <w:sz w:val="24"/>
          <w:szCs w:val="24"/>
        </w:rPr>
      </w:pPr>
    </w:p>
    <w:p w14:paraId="23D63B02" w14:textId="77777777" w:rsidR="00DF6CA3" w:rsidRDefault="00DF6CA3" w:rsidP="002817EF">
      <w:pPr>
        <w:spacing w:after="0" w:line="360" w:lineRule="auto"/>
        <w:rPr>
          <w:rFonts w:ascii="Times New Roman" w:hAnsi="Times New Roman" w:cs="Times New Roman"/>
          <w:sz w:val="24"/>
          <w:szCs w:val="24"/>
        </w:rPr>
      </w:pPr>
    </w:p>
    <w:p w14:paraId="2F03EA64" w14:textId="77777777" w:rsidR="00DF6CA3" w:rsidRDefault="00DF6CA3" w:rsidP="002817EF">
      <w:pPr>
        <w:spacing w:after="0" w:line="360" w:lineRule="auto"/>
        <w:rPr>
          <w:rFonts w:ascii="Times New Roman" w:hAnsi="Times New Roman" w:cs="Times New Roman"/>
          <w:sz w:val="24"/>
          <w:szCs w:val="24"/>
        </w:rPr>
      </w:pPr>
    </w:p>
    <w:p w14:paraId="78084F77" w14:textId="77777777" w:rsidR="00DF6CA3" w:rsidRDefault="00DF6CA3" w:rsidP="002817EF">
      <w:pPr>
        <w:spacing w:after="0" w:line="360" w:lineRule="auto"/>
        <w:rPr>
          <w:rFonts w:ascii="Times New Roman" w:hAnsi="Times New Roman" w:cs="Times New Roman"/>
          <w:sz w:val="24"/>
          <w:szCs w:val="24"/>
        </w:rPr>
      </w:pPr>
    </w:p>
    <w:p w14:paraId="3B914AA4" w14:textId="77777777" w:rsidR="00B30699" w:rsidRPr="002817EF" w:rsidRDefault="00B30699" w:rsidP="002817EF">
      <w:pPr>
        <w:spacing w:after="0" w:line="360" w:lineRule="auto"/>
        <w:rPr>
          <w:rFonts w:ascii="Times New Roman" w:hAnsi="Times New Roman" w:cs="Times New Roman"/>
          <w:sz w:val="24"/>
          <w:szCs w:val="24"/>
        </w:rPr>
      </w:pPr>
    </w:p>
    <w:p w14:paraId="6730A4BF" w14:textId="5B396E55" w:rsidR="002817EF" w:rsidRDefault="002817EF" w:rsidP="002817EF">
      <w:pPr>
        <w:spacing w:after="0" w:line="360" w:lineRule="auto"/>
        <w:rPr>
          <w:rFonts w:ascii="Times New Roman" w:hAnsi="Times New Roman" w:cs="Times New Roman"/>
          <w:b/>
          <w:sz w:val="28"/>
        </w:rPr>
      </w:pPr>
      <w:r>
        <w:rPr>
          <w:rFonts w:ascii="Times New Roman" w:hAnsi="Times New Roman" w:cs="Times New Roman"/>
          <w:b/>
          <w:sz w:val="28"/>
        </w:rPr>
        <w:lastRenderedPageBreak/>
        <w:t xml:space="preserve"> </w:t>
      </w:r>
      <w:r w:rsidR="00C93811">
        <w:rPr>
          <w:rFonts w:ascii="Times New Roman" w:hAnsi="Times New Roman" w:cs="Times New Roman"/>
          <w:b/>
          <w:sz w:val="28"/>
        </w:rPr>
        <w:t xml:space="preserve">7. </w:t>
      </w:r>
      <w:r w:rsidR="00206B98">
        <w:rPr>
          <w:rFonts w:ascii="Times New Roman" w:hAnsi="Times New Roman" w:cs="Times New Roman"/>
          <w:b/>
          <w:sz w:val="28"/>
        </w:rPr>
        <w:t xml:space="preserve">Test 1/ Evaluarea 1, Modul 1. </w:t>
      </w:r>
    </w:p>
    <w:p w14:paraId="5809AF94" w14:textId="77777777" w:rsidR="00206B98" w:rsidRDefault="00206B98" w:rsidP="002817EF">
      <w:pPr>
        <w:spacing w:after="0" w:line="360" w:lineRule="auto"/>
        <w:rPr>
          <w:rFonts w:ascii="Times New Roman" w:hAnsi="Times New Roman" w:cs="Times New Roman"/>
          <w:b/>
          <w:sz w:val="28"/>
        </w:rPr>
      </w:pPr>
    </w:p>
    <w:p w14:paraId="7BFF533F" w14:textId="473EEB8C" w:rsidR="00B95FF5" w:rsidRPr="00664D8C" w:rsidRDefault="00B95FF5" w:rsidP="00B95FF5">
      <w:pPr>
        <w:widowControl w:val="0"/>
        <w:spacing w:after="0" w:line="360" w:lineRule="auto"/>
        <w:rPr>
          <w:rFonts w:ascii="Times New Roman" w:hAnsi="Times New Roman" w:cs="Times New Roman"/>
          <w:color w:val="1F4E79" w:themeColor="accent1" w:themeShade="80"/>
          <w:sz w:val="24"/>
          <w:szCs w:val="24"/>
        </w:rPr>
      </w:pPr>
      <w:r w:rsidRPr="00664D8C">
        <w:rPr>
          <w:rFonts w:ascii="Times New Roman" w:eastAsia="Arial" w:hAnsi="Times New Roman" w:cs="Times New Roman"/>
          <w:b/>
          <w:color w:val="1F4E79" w:themeColor="accent1" w:themeShade="80"/>
          <w:sz w:val="24"/>
          <w:szCs w:val="24"/>
        </w:rPr>
        <w:t>Test final</w:t>
      </w:r>
      <w:r w:rsidR="00664D8C">
        <w:rPr>
          <w:rFonts w:ascii="Times New Roman" w:eastAsia="Arial" w:hAnsi="Times New Roman" w:cs="Times New Roman"/>
          <w:b/>
          <w:color w:val="1F4E79" w:themeColor="accent1" w:themeShade="80"/>
          <w:sz w:val="24"/>
          <w:szCs w:val="24"/>
        </w:rPr>
        <w:t xml:space="preserve"> 1</w:t>
      </w:r>
    </w:p>
    <w:p w14:paraId="0D29989E" w14:textId="77777777" w:rsidR="00B95FF5" w:rsidRPr="00B95FF5" w:rsidRDefault="00B95FF5" w:rsidP="00B95FF5">
      <w:p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1. Ce înseamnă conceptul </w:t>
      </w:r>
      <w:r w:rsidRPr="00B95FF5">
        <w:rPr>
          <w:rFonts w:ascii="Times New Roman" w:hAnsi="Times New Roman" w:cs="Times New Roman"/>
          <w:i/>
          <w:sz w:val="24"/>
          <w:szCs w:val="24"/>
        </w:rPr>
        <w:t xml:space="preserve">e-learning, </w:t>
      </w:r>
      <w:r w:rsidRPr="00B95FF5">
        <w:rPr>
          <w:rFonts w:ascii="Times New Roman" w:hAnsi="Times New Roman" w:cs="Times New Roman"/>
          <w:sz w:val="24"/>
          <w:szCs w:val="24"/>
        </w:rPr>
        <w:t xml:space="preserve">în contextul educațional actual? </w:t>
      </w:r>
    </w:p>
    <w:p w14:paraId="0FD09B46" w14:textId="77777777" w:rsidR="00B95FF5" w:rsidRPr="00B95FF5" w:rsidRDefault="00B95FF5" w:rsidP="00B95FF5">
      <w:pPr>
        <w:numPr>
          <w:ilvl w:val="0"/>
          <w:numId w:val="17"/>
        </w:num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a. Învățarea informală prin interacțiuni sociale </w:t>
      </w:r>
    </w:p>
    <w:p w14:paraId="50E196E8" w14:textId="77777777" w:rsidR="00B95FF5" w:rsidRPr="00B95FF5" w:rsidRDefault="00B95FF5" w:rsidP="00B95FF5">
      <w:pPr>
        <w:numPr>
          <w:ilvl w:val="0"/>
          <w:numId w:val="17"/>
        </w:num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b. Abordarea educațională integrată cu tehnologie pentru învățare activă </w:t>
      </w:r>
    </w:p>
    <w:p w14:paraId="7967313F" w14:textId="77777777" w:rsidR="00B95FF5" w:rsidRPr="00B95FF5" w:rsidRDefault="00B95FF5" w:rsidP="00B95FF5">
      <w:pPr>
        <w:numPr>
          <w:ilvl w:val="0"/>
          <w:numId w:val="17"/>
        </w:num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c. Învățarea bazată pe autoevaluare constantă </w:t>
      </w:r>
    </w:p>
    <w:p w14:paraId="06D93E78" w14:textId="77777777" w:rsidR="00B95FF5" w:rsidRPr="00B95FF5" w:rsidRDefault="00B95FF5" w:rsidP="00B95FF5">
      <w:pPr>
        <w:numPr>
          <w:ilvl w:val="0"/>
          <w:numId w:val="17"/>
        </w:num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d.Tehnologie limitată la calculatoare </w:t>
      </w:r>
    </w:p>
    <w:p w14:paraId="573E2961" w14:textId="77777777" w:rsidR="00B95FF5" w:rsidRPr="00B95FF5" w:rsidRDefault="00B95FF5" w:rsidP="00B95FF5">
      <w:pPr>
        <w:spacing w:after="0" w:line="360" w:lineRule="auto"/>
        <w:rPr>
          <w:rFonts w:ascii="Times New Roman" w:hAnsi="Times New Roman" w:cs="Times New Roman"/>
          <w:sz w:val="24"/>
          <w:szCs w:val="24"/>
        </w:rPr>
      </w:pPr>
    </w:p>
    <w:p w14:paraId="06C65964" w14:textId="77777777" w:rsidR="00B95FF5" w:rsidRPr="00B95FF5" w:rsidRDefault="00B95FF5" w:rsidP="00B95FF5">
      <w:p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2. Care este scopul principal al utilizării tehnologiei în educație, conform lui Istrate? </w:t>
      </w:r>
    </w:p>
    <w:p w14:paraId="025FFB11" w14:textId="77777777" w:rsidR="00B95FF5" w:rsidRPr="00B95FF5" w:rsidRDefault="00B95FF5" w:rsidP="00B95FF5">
      <w:pPr>
        <w:numPr>
          <w:ilvl w:val="0"/>
          <w:numId w:val="18"/>
        </w:num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a</w:t>
      </w:r>
      <w:r w:rsidRPr="00B95FF5">
        <w:rPr>
          <w:rFonts w:ascii="Times New Roman" w:hAnsi="Times New Roman" w:cs="Times New Roman"/>
          <w:color w:val="4A86E8"/>
          <w:sz w:val="24"/>
          <w:szCs w:val="24"/>
        </w:rPr>
        <w:t xml:space="preserve">. </w:t>
      </w:r>
      <w:r w:rsidRPr="00B95FF5">
        <w:rPr>
          <w:rFonts w:ascii="Times New Roman" w:hAnsi="Times New Roman" w:cs="Times New Roman"/>
          <w:sz w:val="24"/>
          <w:szCs w:val="24"/>
        </w:rPr>
        <w:t xml:space="preserve">Îmbunătățirea accesului la informație și personalizarea învățării </w:t>
      </w:r>
    </w:p>
    <w:p w14:paraId="372F7552" w14:textId="77777777" w:rsidR="00B95FF5" w:rsidRPr="00B95FF5" w:rsidRDefault="00B95FF5" w:rsidP="00B95FF5">
      <w:pPr>
        <w:numPr>
          <w:ilvl w:val="0"/>
          <w:numId w:val="18"/>
        </w:num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b. Reducerea timpului de studiu </w:t>
      </w:r>
    </w:p>
    <w:p w14:paraId="32B4A2D5" w14:textId="77777777" w:rsidR="00B95FF5" w:rsidRPr="00B95FF5" w:rsidRDefault="00B95FF5" w:rsidP="00B95FF5">
      <w:pPr>
        <w:numPr>
          <w:ilvl w:val="0"/>
          <w:numId w:val="18"/>
        </w:num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c. Crearea unei platforme pentru evaluare standardizată </w:t>
      </w:r>
    </w:p>
    <w:p w14:paraId="56D7A044" w14:textId="77777777" w:rsidR="00B95FF5" w:rsidRPr="00B95FF5" w:rsidRDefault="00B95FF5" w:rsidP="00B95FF5">
      <w:pPr>
        <w:numPr>
          <w:ilvl w:val="0"/>
          <w:numId w:val="18"/>
        </w:num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d. Excluderea predării față în față </w:t>
      </w:r>
    </w:p>
    <w:p w14:paraId="292C3735" w14:textId="77777777" w:rsidR="00B95FF5" w:rsidRPr="00B95FF5" w:rsidRDefault="00B95FF5" w:rsidP="00B95FF5">
      <w:pPr>
        <w:spacing w:after="0" w:line="360" w:lineRule="auto"/>
        <w:rPr>
          <w:rFonts w:ascii="Times New Roman" w:hAnsi="Times New Roman" w:cs="Times New Roman"/>
          <w:sz w:val="24"/>
          <w:szCs w:val="24"/>
        </w:rPr>
      </w:pPr>
    </w:p>
    <w:p w14:paraId="204EB250" w14:textId="77777777" w:rsidR="00B95FF5" w:rsidRPr="00B95FF5" w:rsidRDefault="00B95FF5" w:rsidP="00B95FF5">
      <w:p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3. Modelul SAMR descrie patru niveluri de integrare a tehnologiei. Care este ultimul nivel și ce presupune acesta? </w:t>
      </w:r>
    </w:p>
    <w:p w14:paraId="061B7A89" w14:textId="77777777" w:rsidR="00B95FF5" w:rsidRPr="00B95FF5" w:rsidRDefault="00B95FF5" w:rsidP="00B95FF5">
      <w:pPr>
        <w:numPr>
          <w:ilvl w:val="0"/>
          <w:numId w:val="19"/>
        </w:num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a. Modificare – reproiectarea sarcinilor educaționale </w:t>
      </w:r>
    </w:p>
    <w:p w14:paraId="67389A95" w14:textId="77777777" w:rsidR="00B95FF5" w:rsidRPr="00B95FF5" w:rsidRDefault="00B95FF5" w:rsidP="00B95FF5">
      <w:pPr>
        <w:numPr>
          <w:ilvl w:val="0"/>
          <w:numId w:val="19"/>
        </w:num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b. Substituție – înlocuirea directă a metodei tradiționale </w:t>
      </w:r>
    </w:p>
    <w:p w14:paraId="018F248B" w14:textId="77777777" w:rsidR="00B95FF5" w:rsidRPr="00B95FF5" w:rsidRDefault="00B95FF5" w:rsidP="00B95FF5">
      <w:pPr>
        <w:numPr>
          <w:ilvl w:val="0"/>
          <w:numId w:val="19"/>
        </w:num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c. Augmentare – îmbunătățiri funcționale ale metodei tradiționale </w:t>
      </w:r>
    </w:p>
    <w:p w14:paraId="6B7996E0" w14:textId="77777777" w:rsidR="00B95FF5" w:rsidRPr="00B95FF5" w:rsidRDefault="00B95FF5" w:rsidP="00B95FF5">
      <w:pPr>
        <w:numPr>
          <w:ilvl w:val="0"/>
          <w:numId w:val="19"/>
        </w:num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d. Redefinire – crearea de activități imposibil de realizat fără tehnologie </w:t>
      </w:r>
    </w:p>
    <w:p w14:paraId="329DF9ED" w14:textId="77777777" w:rsidR="00B95FF5" w:rsidRPr="00B95FF5" w:rsidRDefault="00B95FF5" w:rsidP="00B95FF5">
      <w:pPr>
        <w:spacing w:after="0" w:line="360" w:lineRule="auto"/>
        <w:rPr>
          <w:rFonts w:ascii="Times New Roman" w:hAnsi="Times New Roman" w:cs="Times New Roman"/>
          <w:sz w:val="24"/>
          <w:szCs w:val="24"/>
        </w:rPr>
      </w:pPr>
    </w:p>
    <w:p w14:paraId="7189C359" w14:textId="77777777" w:rsidR="00B95FF5" w:rsidRPr="00B95FF5" w:rsidRDefault="00B95FF5" w:rsidP="00B95FF5">
      <w:pPr>
        <w:spacing w:after="0" w:line="360" w:lineRule="auto"/>
        <w:rPr>
          <w:rFonts w:ascii="Times New Roman" w:hAnsi="Times New Roman" w:cs="Times New Roman"/>
          <w:sz w:val="24"/>
          <w:szCs w:val="24"/>
        </w:rPr>
      </w:pPr>
      <w:r w:rsidRPr="00B95FF5">
        <w:rPr>
          <w:rFonts w:ascii="Times New Roman" w:hAnsi="Times New Roman" w:cs="Times New Roman"/>
          <w:sz w:val="24"/>
          <w:szCs w:val="24"/>
        </w:rPr>
        <w:lastRenderedPageBreak/>
        <w:t>4.</w:t>
      </w:r>
      <w:r w:rsidRPr="00B95FF5">
        <w:rPr>
          <w:rFonts w:ascii="Times New Roman" w:eastAsia="Arial" w:hAnsi="Times New Roman" w:cs="Times New Roman"/>
          <w:color w:val="000000"/>
          <w:sz w:val="24"/>
          <w:szCs w:val="24"/>
        </w:rPr>
        <w:t xml:space="preserve"> </w:t>
      </w:r>
      <w:r w:rsidRPr="00B95FF5">
        <w:rPr>
          <w:rFonts w:ascii="Times New Roman" w:hAnsi="Times New Roman" w:cs="Times New Roman"/>
          <w:sz w:val="24"/>
          <w:szCs w:val="24"/>
        </w:rPr>
        <w:t xml:space="preserve">Conform modelului LoTi, care este nivelul în care elevii devin centrul procesului educațional și utilizează tehnologia pentru a învăța autonom? </w:t>
      </w:r>
    </w:p>
    <w:p w14:paraId="4D182DC2" w14:textId="77777777" w:rsidR="00B95FF5" w:rsidRPr="00B95FF5" w:rsidRDefault="00B95FF5" w:rsidP="00B95FF5">
      <w:pPr>
        <w:numPr>
          <w:ilvl w:val="0"/>
          <w:numId w:val="20"/>
        </w:num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a. Nivelul 3: Infuzie </w:t>
      </w:r>
    </w:p>
    <w:p w14:paraId="33A05234" w14:textId="77777777" w:rsidR="00B95FF5" w:rsidRPr="00B95FF5" w:rsidRDefault="00B95FF5" w:rsidP="00B95FF5">
      <w:pPr>
        <w:numPr>
          <w:ilvl w:val="0"/>
          <w:numId w:val="20"/>
        </w:num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b. Nivelul 4: Integrare </w:t>
      </w:r>
    </w:p>
    <w:p w14:paraId="287E6FDB" w14:textId="77777777" w:rsidR="00B95FF5" w:rsidRPr="00B95FF5" w:rsidRDefault="00B95FF5" w:rsidP="00B95FF5">
      <w:pPr>
        <w:numPr>
          <w:ilvl w:val="0"/>
          <w:numId w:val="20"/>
        </w:num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c. Nivelul 5: Expansiune </w:t>
      </w:r>
    </w:p>
    <w:p w14:paraId="1595EBAB" w14:textId="77777777" w:rsidR="00B95FF5" w:rsidRPr="00B95FF5" w:rsidRDefault="00B95FF5" w:rsidP="00B95FF5">
      <w:pPr>
        <w:numPr>
          <w:ilvl w:val="0"/>
          <w:numId w:val="20"/>
        </w:num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d. Nivelul 6: Rafinare </w:t>
      </w:r>
    </w:p>
    <w:p w14:paraId="044CD49A" w14:textId="77777777" w:rsidR="00206B98" w:rsidRDefault="00206B98" w:rsidP="002817EF">
      <w:pPr>
        <w:spacing w:after="0" w:line="360" w:lineRule="auto"/>
        <w:rPr>
          <w:rFonts w:ascii="Times New Roman" w:hAnsi="Times New Roman" w:cs="Times New Roman"/>
          <w:b/>
          <w:sz w:val="24"/>
          <w:szCs w:val="24"/>
        </w:rPr>
      </w:pPr>
    </w:p>
    <w:p w14:paraId="4995C889" w14:textId="77777777" w:rsidR="00B95FF5" w:rsidRPr="00B95FF5" w:rsidRDefault="00B95FF5" w:rsidP="00B95FF5">
      <w:p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5. Ce semnificație are conceptul de „cetățenie digitală”? </w:t>
      </w:r>
    </w:p>
    <w:p w14:paraId="123B1B4B" w14:textId="77777777" w:rsidR="00B95FF5" w:rsidRPr="00B95FF5" w:rsidRDefault="00B95FF5" w:rsidP="00B95FF5">
      <w:pPr>
        <w:numPr>
          <w:ilvl w:val="0"/>
          <w:numId w:val="21"/>
        </w:num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a. Participarea la rețele de socializare </w:t>
      </w:r>
    </w:p>
    <w:p w14:paraId="0092D8D4" w14:textId="77777777" w:rsidR="00B95FF5" w:rsidRPr="00B95FF5" w:rsidRDefault="00B95FF5" w:rsidP="00B95FF5">
      <w:pPr>
        <w:numPr>
          <w:ilvl w:val="0"/>
          <w:numId w:val="21"/>
        </w:num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b.Utilizarea responsabilă a resurselor digitale pentru scopuri sociale și profesionale </w:t>
      </w:r>
    </w:p>
    <w:p w14:paraId="1C94E28F" w14:textId="77777777" w:rsidR="00B95FF5" w:rsidRPr="00B95FF5" w:rsidRDefault="00B95FF5" w:rsidP="00B95FF5">
      <w:pPr>
        <w:numPr>
          <w:ilvl w:val="0"/>
          <w:numId w:val="21"/>
        </w:num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c. Obținerea unei certificări în domeniul digital </w:t>
      </w:r>
    </w:p>
    <w:p w14:paraId="16C43B81" w14:textId="77777777" w:rsidR="00B95FF5" w:rsidRPr="00B95FF5" w:rsidRDefault="00B95FF5" w:rsidP="00B95FF5">
      <w:pPr>
        <w:numPr>
          <w:ilvl w:val="0"/>
          <w:numId w:val="21"/>
        </w:num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d. Obținerea unor drepturi de utilizare a tehnologiei </w:t>
      </w:r>
    </w:p>
    <w:p w14:paraId="012B81A5" w14:textId="77777777" w:rsidR="00B95FF5" w:rsidRPr="00B95FF5" w:rsidRDefault="00B95FF5" w:rsidP="00B95FF5">
      <w:pPr>
        <w:spacing w:after="0" w:line="360" w:lineRule="auto"/>
        <w:rPr>
          <w:rFonts w:ascii="Times New Roman" w:hAnsi="Times New Roman" w:cs="Times New Roman"/>
          <w:sz w:val="24"/>
          <w:szCs w:val="24"/>
        </w:rPr>
      </w:pPr>
    </w:p>
    <w:p w14:paraId="7D19547E" w14:textId="77777777" w:rsidR="00B95FF5" w:rsidRPr="00B95FF5" w:rsidRDefault="00B95FF5" w:rsidP="00B95FF5">
      <w:p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6. Conform Cadrului DigComp, ce tip de competența digitală este esențială? </w:t>
      </w:r>
    </w:p>
    <w:p w14:paraId="4FCB5B26" w14:textId="77777777" w:rsidR="00B95FF5" w:rsidRPr="00B95FF5" w:rsidRDefault="00B95FF5" w:rsidP="00B95FF5">
      <w:pPr>
        <w:numPr>
          <w:ilvl w:val="0"/>
          <w:numId w:val="22"/>
        </w:num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a. Conectarea la internet </w:t>
      </w:r>
    </w:p>
    <w:p w14:paraId="4774A7AE" w14:textId="77777777" w:rsidR="00B95FF5" w:rsidRPr="00B95FF5" w:rsidRDefault="00B95FF5" w:rsidP="00B95FF5">
      <w:pPr>
        <w:numPr>
          <w:ilvl w:val="0"/>
          <w:numId w:val="22"/>
        </w:num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b. Rezolvarea problemelor </w:t>
      </w:r>
    </w:p>
    <w:p w14:paraId="6151A71C" w14:textId="77777777" w:rsidR="00B95FF5" w:rsidRPr="00B95FF5" w:rsidRDefault="00B95FF5" w:rsidP="00B95FF5">
      <w:pPr>
        <w:numPr>
          <w:ilvl w:val="0"/>
          <w:numId w:val="22"/>
        </w:num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c. Testarea periodică a elevilor </w:t>
      </w:r>
    </w:p>
    <w:p w14:paraId="1484C267" w14:textId="77777777" w:rsidR="00B95FF5" w:rsidRPr="00B95FF5" w:rsidRDefault="00B95FF5" w:rsidP="00B95FF5">
      <w:pPr>
        <w:numPr>
          <w:ilvl w:val="0"/>
          <w:numId w:val="22"/>
        </w:num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 xml:space="preserve">d. Utilizarea unui telefon mobil </w:t>
      </w:r>
    </w:p>
    <w:p w14:paraId="7471A81F" w14:textId="77777777" w:rsidR="00B95FF5" w:rsidRDefault="00B95FF5" w:rsidP="002817EF">
      <w:pPr>
        <w:spacing w:after="0" w:line="360" w:lineRule="auto"/>
        <w:rPr>
          <w:rFonts w:ascii="Times New Roman" w:hAnsi="Times New Roman" w:cs="Times New Roman"/>
          <w:bCs/>
          <w:sz w:val="24"/>
          <w:szCs w:val="24"/>
        </w:rPr>
      </w:pPr>
    </w:p>
    <w:p w14:paraId="4EDF960F" w14:textId="77777777" w:rsidR="00B95FF5" w:rsidRPr="00B95FF5" w:rsidRDefault="00B95FF5" w:rsidP="00B95FF5">
      <w:pPr>
        <w:spacing w:after="0" w:line="360" w:lineRule="auto"/>
        <w:rPr>
          <w:rFonts w:ascii="Times New Roman" w:hAnsi="Times New Roman" w:cs="Times New Roman"/>
          <w:b/>
          <w:bCs/>
          <w:sz w:val="24"/>
          <w:szCs w:val="24"/>
        </w:rPr>
      </w:pPr>
      <w:r w:rsidRPr="00B95FF5">
        <w:rPr>
          <w:rFonts w:ascii="Times New Roman" w:hAnsi="Times New Roman" w:cs="Times New Roman"/>
          <w:b/>
          <w:bCs/>
          <w:sz w:val="24"/>
          <w:szCs w:val="24"/>
        </w:rPr>
        <w:t>Răspunsuri:</w:t>
      </w:r>
    </w:p>
    <w:p w14:paraId="728CA167" w14:textId="77777777" w:rsidR="00B95FF5" w:rsidRPr="00B95FF5" w:rsidRDefault="00B95FF5" w:rsidP="00B95FF5">
      <w:p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1. b</w:t>
      </w:r>
    </w:p>
    <w:p w14:paraId="1818D219" w14:textId="77777777" w:rsidR="00B95FF5" w:rsidRPr="00B95FF5" w:rsidRDefault="00B95FF5" w:rsidP="00B95FF5">
      <w:p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2. a</w:t>
      </w:r>
    </w:p>
    <w:p w14:paraId="0B40CF4B" w14:textId="77777777" w:rsidR="00B95FF5" w:rsidRPr="00B95FF5" w:rsidRDefault="00B95FF5" w:rsidP="00B95FF5">
      <w:p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3. d</w:t>
      </w:r>
    </w:p>
    <w:p w14:paraId="505D2B4A" w14:textId="77777777" w:rsidR="00B95FF5" w:rsidRPr="00B95FF5" w:rsidRDefault="00B95FF5" w:rsidP="00B95FF5">
      <w:p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4. d</w:t>
      </w:r>
    </w:p>
    <w:p w14:paraId="215294D2" w14:textId="77777777" w:rsidR="00B95FF5" w:rsidRPr="00B95FF5" w:rsidRDefault="00B95FF5" w:rsidP="00B95FF5">
      <w:p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5. b</w:t>
      </w:r>
    </w:p>
    <w:p w14:paraId="307FCBFC" w14:textId="71DD7EB0" w:rsidR="00C93811" w:rsidRPr="00DF6CA3" w:rsidRDefault="00B95FF5" w:rsidP="00DF6CA3">
      <w:pPr>
        <w:spacing w:after="0" w:line="360" w:lineRule="auto"/>
        <w:rPr>
          <w:rFonts w:ascii="Times New Roman" w:hAnsi="Times New Roman" w:cs="Times New Roman"/>
          <w:sz w:val="24"/>
          <w:szCs w:val="24"/>
        </w:rPr>
      </w:pPr>
      <w:r w:rsidRPr="00B95FF5">
        <w:rPr>
          <w:rFonts w:ascii="Times New Roman" w:hAnsi="Times New Roman" w:cs="Times New Roman"/>
          <w:sz w:val="24"/>
          <w:szCs w:val="24"/>
        </w:rPr>
        <w:t>6. b</w:t>
      </w:r>
    </w:p>
    <w:p w14:paraId="5F86D037" w14:textId="0538BBB2" w:rsidR="00C93811" w:rsidRDefault="003A5EC6" w:rsidP="000A55CF">
      <w:pPr>
        <w:spacing w:after="0"/>
        <w:rPr>
          <w:rFonts w:ascii="Times New Roman" w:hAnsi="Times New Roman" w:cs="Times New Roman"/>
          <w:b/>
          <w:sz w:val="28"/>
        </w:rPr>
      </w:pPr>
      <w:r>
        <w:rPr>
          <w:rFonts w:ascii="Times New Roman" w:hAnsi="Times New Roman" w:cs="Times New Roman"/>
          <w:b/>
          <w:bCs/>
          <w:sz w:val="28"/>
          <w:szCs w:val="28"/>
        </w:rPr>
        <w:lastRenderedPageBreak/>
        <w:t xml:space="preserve">8. </w:t>
      </w:r>
      <w:r>
        <w:rPr>
          <w:rFonts w:ascii="Times New Roman" w:hAnsi="Times New Roman" w:cs="Times New Roman"/>
          <w:b/>
          <w:sz w:val="28"/>
        </w:rPr>
        <w:t>Test 2/ Evaluarea 2, Modul 2</w:t>
      </w:r>
    </w:p>
    <w:p w14:paraId="5081F207" w14:textId="77777777" w:rsidR="003A5EC6" w:rsidRDefault="003A5EC6" w:rsidP="000A55CF">
      <w:pPr>
        <w:spacing w:after="0"/>
        <w:rPr>
          <w:rFonts w:ascii="Times New Roman" w:hAnsi="Times New Roman" w:cs="Times New Roman"/>
          <w:b/>
          <w:sz w:val="28"/>
        </w:rPr>
      </w:pPr>
    </w:p>
    <w:p w14:paraId="234BD37D" w14:textId="369B1702" w:rsidR="003A5EC6" w:rsidRPr="00664D8C" w:rsidRDefault="003A5EC6" w:rsidP="003A5EC6">
      <w:pPr>
        <w:widowControl w:val="0"/>
        <w:spacing w:after="0" w:line="360" w:lineRule="auto"/>
        <w:rPr>
          <w:rFonts w:ascii="Times New Roman" w:eastAsia="Arial" w:hAnsi="Times New Roman" w:cs="Times New Roman"/>
          <w:b/>
          <w:color w:val="1F4E79" w:themeColor="accent1" w:themeShade="80"/>
          <w:sz w:val="24"/>
          <w:szCs w:val="24"/>
        </w:rPr>
      </w:pPr>
      <w:r w:rsidRPr="00664D8C">
        <w:rPr>
          <w:rFonts w:ascii="Times New Roman" w:eastAsia="Arial" w:hAnsi="Times New Roman" w:cs="Times New Roman"/>
          <w:b/>
          <w:color w:val="1F4E79" w:themeColor="accent1" w:themeShade="80"/>
          <w:sz w:val="24"/>
          <w:szCs w:val="24"/>
        </w:rPr>
        <w:t>Test final</w:t>
      </w:r>
      <w:r w:rsidR="00664D8C" w:rsidRPr="00664D8C">
        <w:rPr>
          <w:rFonts w:ascii="Times New Roman" w:eastAsia="Arial" w:hAnsi="Times New Roman" w:cs="Times New Roman"/>
          <w:b/>
          <w:color w:val="1F4E79" w:themeColor="accent1" w:themeShade="80"/>
          <w:sz w:val="24"/>
          <w:szCs w:val="24"/>
        </w:rPr>
        <w:t xml:space="preserve"> 2</w:t>
      </w:r>
    </w:p>
    <w:p w14:paraId="5391291B" w14:textId="4D24E31C" w:rsidR="003A5EC6" w:rsidRPr="003A5EC6" w:rsidRDefault="003A5EC6" w:rsidP="003A5EC6">
      <w:pPr>
        <w:pStyle w:val="ListParagraph"/>
        <w:widowControl w:val="0"/>
        <w:numPr>
          <w:ilvl w:val="0"/>
          <w:numId w:val="23"/>
        </w:numPr>
        <w:tabs>
          <w:tab w:val="left" w:pos="664"/>
        </w:tabs>
        <w:autoSpaceDE w:val="0"/>
        <w:autoSpaceDN w:val="0"/>
        <w:spacing w:after="0" w:line="360" w:lineRule="auto"/>
        <w:ind w:left="0" w:hanging="239"/>
        <w:contextualSpacing w:val="0"/>
        <w:rPr>
          <w:rFonts w:ascii="Times New Roman" w:hAnsi="Times New Roman" w:cs="Times New Roman"/>
          <w:sz w:val="24"/>
          <w:szCs w:val="24"/>
        </w:rPr>
      </w:pPr>
      <w:r w:rsidRPr="003A5EC6">
        <w:rPr>
          <w:rFonts w:ascii="Times New Roman" w:hAnsi="Times New Roman" w:cs="Times New Roman"/>
          <w:sz w:val="24"/>
          <w:szCs w:val="24"/>
        </w:rPr>
        <w:t xml:space="preserve">Ce elemente sunt incluse în competența digitală, conform Cadrului </w:t>
      </w:r>
      <w:r w:rsidRPr="003A5EC6">
        <w:rPr>
          <w:rFonts w:ascii="Times New Roman" w:hAnsi="Times New Roman" w:cs="Times New Roman"/>
          <w:spacing w:val="-2"/>
          <w:sz w:val="24"/>
          <w:szCs w:val="24"/>
        </w:rPr>
        <w:t>DigCompEdu?</w:t>
      </w:r>
    </w:p>
    <w:p w14:paraId="02E2DB10" w14:textId="77777777" w:rsidR="003A5EC6" w:rsidRPr="003A5EC6" w:rsidRDefault="003A5EC6" w:rsidP="003A5EC6">
      <w:pPr>
        <w:pStyle w:val="ListParagraph"/>
        <w:widowControl w:val="0"/>
        <w:numPr>
          <w:ilvl w:val="1"/>
          <w:numId w:val="23"/>
        </w:numPr>
        <w:tabs>
          <w:tab w:val="left" w:pos="1145"/>
        </w:tabs>
        <w:autoSpaceDE w:val="0"/>
        <w:autoSpaceDN w:val="0"/>
        <w:spacing w:after="0" w:line="360" w:lineRule="auto"/>
        <w:ind w:left="0" w:hanging="359"/>
        <w:contextualSpacing w:val="0"/>
        <w:rPr>
          <w:rFonts w:ascii="Times New Roman" w:hAnsi="Times New Roman" w:cs="Times New Roman"/>
          <w:sz w:val="24"/>
          <w:szCs w:val="24"/>
        </w:rPr>
      </w:pPr>
      <w:r w:rsidRPr="003A5EC6">
        <w:rPr>
          <w:rFonts w:ascii="Times New Roman" w:hAnsi="Times New Roman" w:cs="Times New Roman"/>
          <w:spacing w:val="-4"/>
          <w:sz w:val="24"/>
          <w:szCs w:val="24"/>
        </w:rPr>
        <w:t>Abilități tehnice de utilizare a dispozitivelor</w:t>
      </w:r>
    </w:p>
    <w:p w14:paraId="53FA97A7" w14:textId="77777777" w:rsidR="003A5EC6" w:rsidRPr="003A5EC6" w:rsidRDefault="003A5EC6" w:rsidP="003A5EC6">
      <w:pPr>
        <w:pStyle w:val="ListParagraph"/>
        <w:widowControl w:val="0"/>
        <w:numPr>
          <w:ilvl w:val="1"/>
          <w:numId w:val="23"/>
        </w:numPr>
        <w:tabs>
          <w:tab w:val="left" w:pos="1145"/>
        </w:tabs>
        <w:autoSpaceDE w:val="0"/>
        <w:autoSpaceDN w:val="0"/>
        <w:spacing w:after="0" w:line="360" w:lineRule="auto"/>
        <w:ind w:left="0" w:hanging="359"/>
        <w:contextualSpacing w:val="0"/>
        <w:rPr>
          <w:rFonts w:ascii="Times New Roman" w:hAnsi="Times New Roman" w:cs="Times New Roman"/>
          <w:sz w:val="24"/>
          <w:szCs w:val="24"/>
        </w:rPr>
      </w:pPr>
      <w:r w:rsidRPr="003A5EC6">
        <w:rPr>
          <w:rFonts w:ascii="Times New Roman" w:hAnsi="Times New Roman" w:cs="Times New Roman"/>
          <w:w w:val="90"/>
          <w:sz w:val="24"/>
          <w:szCs w:val="24"/>
        </w:rPr>
        <w:t xml:space="preserve">Cunoștințe, abilități și atitudini pentru utilizare a responsabilă a </w:t>
      </w:r>
      <w:r w:rsidRPr="003A5EC6">
        <w:rPr>
          <w:rFonts w:ascii="Times New Roman" w:hAnsi="Times New Roman" w:cs="Times New Roman"/>
          <w:spacing w:val="-2"/>
          <w:w w:val="90"/>
          <w:sz w:val="24"/>
          <w:szCs w:val="24"/>
        </w:rPr>
        <w:t>tehnologiei</w:t>
      </w:r>
    </w:p>
    <w:p w14:paraId="4F98CD44" w14:textId="77777777" w:rsidR="003A5EC6" w:rsidRPr="003A5EC6" w:rsidRDefault="003A5EC6" w:rsidP="003A5EC6">
      <w:pPr>
        <w:pStyle w:val="ListParagraph"/>
        <w:widowControl w:val="0"/>
        <w:numPr>
          <w:ilvl w:val="1"/>
          <w:numId w:val="23"/>
        </w:numPr>
        <w:tabs>
          <w:tab w:val="left" w:pos="1145"/>
        </w:tabs>
        <w:autoSpaceDE w:val="0"/>
        <w:autoSpaceDN w:val="0"/>
        <w:spacing w:after="0" w:line="360" w:lineRule="auto"/>
        <w:ind w:left="0" w:hanging="359"/>
        <w:contextualSpacing w:val="0"/>
        <w:rPr>
          <w:rFonts w:ascii="Times New Roman" w:hAnsi="Times New Roman" w:cs="Times New Roman"/>
          <w:sz w:val="24"/>
          <w:szCs w:val="24"/>
        </w:rPr>
      </w:pPr>
      <w:r w:rsidRPr="003A5EC6">
        <w:rPr>
          <w:rFonts w:ascii="Times New Roman" w:hAnsi="Times New Roman" w:cs="Times New Roman"/>
          <w:sz w:val="24"/>
          <w:szCs w:val="24"/>
        </w:rPr>
        <w:t xml:space="preserve">Exclusiv evaluarea elevilo rprin resurse </w:t>
      </w:r>
      <w:r w:rsidRPr="003A5EC6">
        <w:rPr>
          <w:rFonts w:ascii="Times New Roman" w:hAnsi="Times New Roman" w:cs="Times New Roman"/>
          <w:spacing w:val="-2"/>
          <w:sz w:val="24"/>
          <w:szCs w:val="24"/>
        </w:rPr>
        <w:t>digitale</w:t>
      </w:r>
    </w:p>
    <w:p w14:paraId="34079441" w14:textId="77777777" w:rsidR="003A5EC6" w:rsidRPr="003A5EC6" w:rsidRDefault="003A5EC6" w:rsidP="003A5EC6">
      <w:pPr>
        <w:pStyle w:val="ListParagraph"/>
        <w:widowControl w:val="0"/>
        <w:numPr>
          <w:ilvl w:val="1"/>
          <w:numId w:val="23"/>
        </w:numPr>
        <w:tabs>
          <w:tab w:val="left" w:pos="1145"/>
        </w:tabs>
        <w:autoSpaceDE w:val="0"/>
        <w:autoSpaceDN w:val="0"/>
        <w:spacing w:after="0" w:line="360" w:lineRule="auto"/>
        <w:ind w:left="0" w:hanging="359"/>
        <w:contextualSpacing w:val="0"/>
        <w:rPr>
          <w:rFonts w:ascii="Times New Roman" w:hAnsi="Times New Roman" w:cs="Times New Roman"/>
          <w:sz w:val="24"/>
          <w:szCs w:val="24"/>
        </w:rPr>
      </w:pPr>
      <w:r w:rsidRPr="003A5EC6">
        <w:rPr>
          <w:rFonts w:ascii="Times New Roman" w:hAnsi="Times New Roman" w:cs="Times New Roman"/>
          <w:sz w:val="24"/>
          <w:szCs w:val="24"/>
        </w:rPr>
        <w:t xml:space="preserve">Managementul resurselor înscopuri </w:t>
      </w:r>
      <w:r w:rsidRPr="003A5EC6">
        <w:rPr>
          <w:rFonts w:ascii="Times New Roman" w:hAnsi="Times New Roman" w:cs="Times New Roman"/>
          <w:spacing w:val="-2"/>
          <w:sz w:val="24"/>
          <w:szCs w:val="24"/>
        </w:rPr>
        <w:t>recreative</w:t>
      </w:r>
    </w:p>
    <w:p w14:paraId="21CF4055" w14:textId="77777777" w:rsidR="003A5EC6" w:rsidRPr="003A5EC6" w:rsidRDefault="003A5EC6" w:rsidP="003A5EC6">
      <w:pPr>
        <w:pStyle w:val="BodyText"/>
        <w:spacing w:line="360" w:lineRule="auto"/>
        <w:rPr>
          <w:rFonts w:ascii="Times New Roman" w:hAnsi="Times New Roman" w:cs="Times New Roman"/>
          <w:sz w:val="24"/>
          <w:szCs w:val="24"/>
        </w:rPr>
      </w:pPr>
    </w:p>
    <w:p w14:paraId="08224289" w14:textId="09F52460" w:rsidR="003A5EC6" w:rsidRPr="003A5EC6" w:rsidRDefault="003A5EC6" w:rsidP="003A5EC6">
      <w:pPr>
        <w:pStyle w:val="ListParagraph"/>
        <w:widowControl w:val="0"/>
        <w:numPr>
          <w:ilvl w:val="0"/>
          <w:numId w:val="23"/>
        </w:numPr>
        <w:tabs>
          <w:tab w:val="left" w:pos="664"/>
        </w:tabs>
        <w:autoSpaceDE w:val="0"/>
        <w:autoSpaceDN w:val="0"/>
        <w:spacing w:after="0" w:line="360" w:lineRule="auto"/>
        <w:ind w:left="0" w:hanging="239"/>
        <w:contextualSpacing w:val="0"/>
        <w:rPr>
          <w:rFonts w:ascii="Times New Roman" w:hAnsi="Times New Roman" w:cs="Times New Roman"/>
          <w:sz w:val="24"/>
          <w:szCs w:val="24"/>
        </w:rPr>
      </w:pPr>
      <w:r w:rsidRPr="003A5EC6">
        <w:rPr>
          <w:rFonts w:ascii="Times New Roman" w:hAnsi="Times New Roman" w:cs="Times New Roman"/>
          <w:sz w:val="24"/>
          <w:szCs w:val="24"/>
        </w:rPr>
        <w:t xml:space="preserve">Ce variantă descrie corect aria „Resurse digitale” din cadrul </w:t>
      </w:r>
      <w:r w:rsidRPr="003A5EC6">
        <w:rPr>
          <w:rFonts w:ascii="Times New Roman" w:hAnsi="Times New Roman" w:cs="Times New Roman"/>
          <w:spacing w:val="-2"/>
          <w:sz w:val="24"/>
          <w:szCs w:val="24"/>
        </w:rPr>
        <w:t>DigComp Edu?</w:t>
      </w:r>
    </w:p>
    <w:p w14:paraId="255F3B77" w14:textId="77777777" w:rsidR="003A5EC6" w:rsidRPr="003A5EC6" w:rsidRDefault="003A5EC6" w:rsidP="003A5EC6">
      <w:pPr>
        <w:pStyle w:val="ListParagraph"/>
        <w:widowControl w:val="0"/>
        <w:numPr>
          <w:ilvl w:val="1"/>
          <w:numId w:val="23"/>
        </w:numPr>
        <w:tabs>
          <w:tab w:val="left" w:pos="1145"/>
        </w:tabs>
        <w:autoSpaceDE w:val="0"/>
        <w:autoSpaceDN w:val="0"/>
        <w:spacing w:after="0" w:line="360" w:lineRule="auto"/>
        <w:ind w:left="0" w:hanging="359"/>
        <w:contextualSpacing w:val="0"/>
        <w:rPr>
          <w:rFonts w:ascii="Times New Roman" w:hAnsi="Times New Roman" w:cs="Times New Roman"/>
          <w:sz w:val="24"/>
          <w:szCs w:val="24"/>
        </w:rPr>
      </w:pPr>
      <w:r w:rsidRPr="003A5EC6">
        <w:rPr>
          <w:rFonts w:ascii="Times New Roman" w:hAnsi="Times New Roman" w:cs="Times New Roman"/>
          <w:sz w:val="24"/>
          <w:szCs w:val="24"/>
        </w:rPr>
        <w:t xml:space="preserve">Crearea și integrarea resurselor digitale pentru </w:t>
      </w:r>
      <w:r w:rsidRPr="003A5EC6">
        <w:rPr>
          <w:rFonts w:ascii="Times New Roman" w:hAnsi="Times New Roman" w:cs="Times New Roman"/>
          <w:spacing w:val="-2"/>
          <w:sz w:val="24"/>
          <w:szCs w:val="24"/>
        </w:rPr>
        <w:t>predare</w:t>
      </w:r>
    </w:p>
    <w:p w14:paraId="517918D3" w14:textId="77777777" w:rsidR="003A5EC6" w:rsidRPr="003A5EC6" w:rsidRDefault="003A5EC6" w:rsidP="003A5EC6">
      <w:pPr>
        <w:pStyle w:val="ListParagraph"/>
        <w:widowControl w:val="0"/>
        <w:numPr>
          <w:ilvl w:val="1"/>
          <w:numId w:val="23"/>
        </w:numPr>
        <w:tabs>
          <w:tab w:val="left" w:pos="1145"/>
        </w:tabs>
        <w:autoSpaceDE w:val="0"/>
        <w:autoSpaceDN w:val="0"/>
        <w:spacing w:after="0" w:line="360" w:lineRule="auto"/>
        <w:ind w:left="0" w:hanging="359"/>
        <w:contextualSpacing w:val="0"/>
        <w:rPr>
          <w:rFonts w:ascii="Times New Roman" w:hAnsi="Times New Roman" w:cs="Times New Roman"/>
          <w:sz w:val="24"/>
          <w:szCs w:val="24"/>
        </w:rPr>
      </w:pPr>
      <w:r w:rsidRPr="003A5EC6">
        <w:rPr>
          <w:rFonts w:ascii="Times New Roman" w:hAnsi="Times New Roman" w:cs="Times New Roman"/>
          <w:spacing w:val="-6"/>
          <w:sz w:val="24"/>
          <w:szCs w:val="24"/>
        </w:rPr>
        <w:t>Folosirea tehnologiei pentru a îmbunătăți evaluarea</w:t>
      </w:r>
    </w:p>
    <w:p w14:paraId="2DBA3344" w14:textId="77777777" w:rsidR="003A5EC6" w:rsidRPr="003A5EC6" w:rsidRDefault="003A5EC6" w:rsidP="003A5EC6">
      <w:pPr>
        <w:pStyle w:val="ListParagraph"/>
        <w:widowControl w:val="0"/>
        <w:numPr>
          <w:ilvl w:val="1"/>
          <w:numId w:val="23"/>
        </w:numPr>
        <w:tabs>
          <w:tab w:val="left" w:pos="1145"/>
        </w:tabs>
        <w:autoSpaceDE w:val="0"/>
        <w:autoSpaceDN w:val="0"/>
        <w:spacing w:after="0" w:line="360" w:lineRule="auto"/>
        <w:ind w:left="0" w:hanging="359"/>
        <w:contextualSpacing w:val="0"/>
        <w:rPr>
          <w:rFonts w:ascii="Times New Roman" w:hAnsi="Times New Roman" w:cs="Times New Roman"/>
          <w:sz w:val="24"/>
          <w:szCs w:val="24"/>
        </w:rPr>
      </w:pPr>
      <w:r w:rsidRPr="003A5EC6">
        <w:rPr>
          <w:rFonts w:ascii="Times New Roman" w:hAnsi="Times New Roman" w:cs="Times New Roman"/>
          <w:sz w:val="24"/>
          <w:szCs w:val="24"/>
        </w:rPr>
        <w:t xml:space="preserve">Organizarea de sesiuni online pentru </w:t>
      </w:r>
      <w:r w:rsidRPr="003A5EC6">
        <w:rPr>
          <w:rFonts w:ascii="Times New Roman" w:hAnsi="Times New Roman" w:cs="Times New Roman"/>
          <w:spacing w:val="-4"/>
          <w:sz w:val="24"/>
          <w:szCs w:val="24"/>
        </w:rPr>
        <w:t>părinți</w:t>
      </w:r>
    </w:p>
    <w:p w14:paraId="5B4D7EA9" w14:textId="77777777" w:rsidR="003A5EC6" w:rsidRPr="003A5EC6" w:rsidRDefault="003A5EC6" w:rsidP="003A5EC6">
      <w:pPr>
        <w:pStyle w:val="ListParagraph"/>
        <w:widowControl w:val="0"/>
        <w:numPr>
          <w:ilvl w:val="1"/>
          <w:numId w:val="23"/>
        </w:numPr>
        <w:tabs>
          <w:tab w:val="left" w:pos="1145"/>
        </w:tabs>
        <w:autoSpaceDE w:val="0"/>
        <w:autoSpaceDN w:val="0"/>
        <w:spacing w:after="0" w:line="360" w:lineRule="auto"/>
        <w:ind w:left="0" w:hanging="359"/>
        <w:contextualSpacing w:val="0"/>
        <w:rPr>
          <w:rFonts w:ascii="Times New Roman" w:hAnsi="Times New Roman" w:cs="Times New Roman"/>
          <w:sz w:val="24"/>
          <w:szCs w:val="24"/>
        </w:rPr>
      </w:pPr>
      <w:r w:rsidRPr="003A5EC6">
        <w:rPr>
          <w:rFonts w:ascii="Times New Roman" w:hAnsi="Times New Roman" w:cs="Times New Roman"/>
          <w:sz w:val="24"/>
          <w:szCs w:val="24"/>
        </w:rPr>
        <w:t xml:space="preserve">Implementarea cursurilor de dezvoltare profesională </w:t>
      </w:r>
      <w:r w:rsidRPr="003A5EC6">
        <w:rPr>
          <w:rFonts w:ascii="Times New Roman" w:hAnsi="Times New Roman" w:cs="Times New Roman"/>
          <w:spacing w:val="-2"/>
          <w:sz w:val="24"/>
          <w:szCs w:val="24"/>
        </w:rPr>
        <w:t>online</w:t>
      </w:r>
    </w:p>
    <w:p w14:paraId="4700F3C2" w14:textId="77777777" w:rsidR="003A5EC6" w:rsidRPr="003A5EC6" w:rsidRDefault="003A5EC6" w:rsidP="003A5EC6">
      <w:pPr>
        <w:pStyle w:val="BodyText"/>
        <w:spacing w:line="360" w:lineRule="auto"/>
        <w:rPr>
          <w:rFonts w:ascii="Times New Roman" w:hAnsi="Times New Roman" w:cs="Times New Roman"/>
          <w:sz w:val="24"/>
          <w:szCs w:val="24"/>
        </w:rPr>
      </w:pPr>
    </w:p>
    <w:p w14:paraId="72D7B837" w14:textId="42939E1C" w:rsidR="003A5EC6" w:rsidRPr="003A5EC6" w:rsidRDefault="003A5EC6" w:rsidP="003A5EC6">
      <w:pPr>
        <w:pStyle w:val="ListParagraph"/>
        <w:widowControl w:val="0"/>
        <w:numPr>
          <w:ilvl w:val="0"/>
          <w:numId w:val="23"/>
        </w:numPr>
        <w:tabs>
          <w:tab w:val="left" w:pos="664"/>
        </w:tabs>
        <w:autoSpaceDE w:val="0"/>
        <w:autoSpaceDN w:val="0"/>
        <w:spacing w:after="0" w:line="360" w:lineRule="auto"/>
        <w:ind w:left="0" w:hanging="239"/>
        <w:contextualSpacing w:val="0"/>
        <w:rPr>
          <w:rFonts w:ascii="Times New Roman" w:hAnsi="Times New Roman" w:cs="Times New Roman"/>
          <w:sz w:val="24"/>
          <w:szCs w:val="24"/>
        </w:rPr>
      </w:pPr>
      <w:r w:rsidRPr="003A5EC6">
        <w:rPr>
          <w:rFonts w:ascii="Times New Roman" w:hAnsi="Times New Roman" w:cs="Times New Roman"/>
          <w:sz w:val="24"/>
          <w:szCs w:val="24"/>
        </w:rPr>
        <w:t xml:space="preserve">Ce scop principal au platformele online pentru profesori, cum ar   fi eTwinning sau </w:t>
      </w:r>
      <w:r w:rsidRPr="003A5EC6">
        <w:rPr>
          <w:rFonts w:ascii="Times New Roman" w:hAnsi="Times New Roman" w:cs="Times New Roman"/>
          <w:spacing w:val="-2"/>
          <w:sz w:val="24"/>
          <w:szCs w:val="24"/>
        </w:rPr>
        <w:t>EduVox?</w:t>
      </w:r>
    </w:p>
    <w:p w14:paraId="58C30D31" w14:textId="77777777" w:rsidR="003A5EC6" w:rsidRPr="003A5EC6" w:rsidRDefault="003A5EC6" w:rsidP="003A5EC6">
      <w:pPr>
        <w:pStyle w:val="ListParagraph"/>
        <w:widowControl w:val="0"/>
        <w:numPr>
          <w:ilvl w:val="1"/>
          <w:numId w:val="23"/>
        </w:numPr>
        <w:tabs>
          <w:tab w:val="left" w:pos="1494"/>
        </w:tabs>
        <w:autoSpaceDE w:val="0"/>
        <w:autoSpaceDN w:val="0"/>
        <w:spacing w:after="0" w:line="360" w:lineRule="auto"/>
        <w:ind w:left="420" w:hanging="708"/>
        <w:contextualSpacing w:val="0"/>
        <w:rPr>
          <w:rFonts w:ascii="Times New Roman" w:hAnsi="Times New Roman" w:cs="Times New Roman"/>
          <w:sz w:val="24"/>
          <w:szCs w:val="24"/>
        </w:rPr>
      </w:pPr>
      <w:r w:rsidRPr="003A5EC6">
        <w:rPr>
          <w:rFonts w:ascii="Times New Roman" w:hAnsi="Times New Roman" w:cs="Times New Roman"/>
          <w:spacing w:val="-4"/>
          <w:sz w:val="24"/>
          <w:szCs w:val="24"/>
        </w:rPr>
        <w:t>Exerciții de evaluare sumativă a elevilor</w:t>
      </w:r>
    </w:p>
    <w:p w14:paraId="4DDDEA57" w14:textId="77777777" w:rsidR="003A5EC6" w:rsidRPr="003A5EC6" w:rsidRDefault="003A5EC6" w:rsidP="003A5EC6">
      <w:pPr>
        <w:pStyle w:val="ListParagraph"/>
        <w:widowControl w:val="0"/>
        <w:numPr>
          <w:ilvl w:val="1"/>
          <w:numId w:val="23"/>
        </w:numPr>
        <w:tabs>
          <w:tab w:val="left" w:pos="1494"/>
        </w:tabs>
        <w:autoSpaceDE w:val="0"/>
        <w:autoSpaceDN w:val="0"/>
        <w:spacing w:after="0" w:line="360" w:lineRule="auto"/>
        <w:ind w:left="420" w:hanging="708"/>
        <w:contextualSpacing w:val="0"/>
        <w:rPr>
          <w:rFonts w:ascii="Times New Roman" w:hAnsi="Times New Roman" w:cs="Times New Roman"/>
          <w:sz w:val="24"/>
          <w:szCs w:val="24"/>
        </w:rPr>
      </w:pPr>
      <w:r w:rsidRPr="003A5EC6">
        <w:rPr>
          <w:rFonts w:ascii="Times New Roman" w:hAnsi="Times New Roman" w:cs="Times New Roman"/>
          <w:w w:val="90"/>
          <w:sz w:val="24"/>
          <w:szCs w:val="24"/>
        </w:rPr>
        <w:t xml:space="preserve">Îmbunătățirea colaborării și interacțiunii profesionale între cadrele </w:t>
      </w:r>
      <w:r w:rsidRPr="003A5EC6">
        <w:rPr>
          <w:rFonts w:ascii="Times New Roman" w:hAnsi="Times New Roman" w:cs="Times New Roman"/>
          <w:spacing w:val="-2"/>
          <w:w w:val="90"/>
          <w:sz w:val="24"/>
          <w:szCs w:val="24"/>
        </w:rPr>
        <w:t>didactice</w:t>
      </w:r>
    </w:p>
    <w:p w14:paraId="5573E7C4" w14:textId="77777777" w:rsidR="003A5EC6" w:rsidRPr="003A5EC6" w:rsidRDefault="003A5EC6" w:rsidP="003A5EC6">
      <w:pPr>
        <w:pStyle w:val="ListParagraph"/>
        <w:widowControl w:val="0"/>
        <w:numPr>
          <w:ilvl w:val="1"/>
          <w:numId w:val="23"/>
        </w:numPr>
        <w:tabs>
          <w:tab w:val="left" w:pos="1494"/>
        </w:tabs>
        <w:autoSpaceDE w:val="0"/>
        <w:autoSpaceDN w:val="0"/>
        <w:spacing w:after="0" w:line="360" w:lineRule="auto"/>
        <w:ind w:left="420" w:hanging="708"/>
        <w:contextualSpacing w:val="0"/>
        <w:rPr>
          <w:rFonts w:ascii="Times New Roman" w:hAnsi="Times New Roman" w:cs="Times New Roman"/>
          <w:sz w:val="24"/>
          <w:szCs w:val="24"/>
        </w:rPr>
      </w:pPr>
      <w:r w:rsidRPr="003A5EC6">
        <w:rPr>
          <w:rFonts w:ascii="Times New Roman" w:hAnsi="Times New Roman" w:cs="Times New Roman"/>
          <w:sz w:val="24"/>
          <w:szCs w:val="24"/>
        </w:rPr>
        <w:t xml:space="preserve">Organizarea unor programe pentru </w:t>
      </w:r>
      <w:r w:rsidRPr="003A5EC6">
        <w:rPr>
          <w:rFonts w:ascii="Times New Roman" w:hAnsi="Times New Roman" w:cs="Times New Roman"/>
          <w:spacing w:val="-2"/>
          <w:sz w:val="24"/>
          <w:szCs w:val="24"/>
        </w:rPr>
        <w:t>elevi</w:t>
      </w:r>
    </w:p>
    <w:p w14:paraId="5A8F3413" w14:textId="77777777" w:rsidR="003A5EC6" w:rsidRPr="003A5EC6" w:rsidRDefault="003A5EC6" w:rsidP="003A5EC6">
      <w:pPr>
        <w:pStyle w:val="ListParagraph"/>
        <w:widowControl w:val="0"/>
        <w:numPr>
          <w:ilvl w:val="1"/>
          <w:numId w:val="23"/>
        </w:numPr>
        <w:tabs>
          <w:tab w:val="left" w:pos="1494"/>
        </w:tabs>
        <w:autoSpaceDE w:val="0"/>
        <w:autoSpaceDN w:val="0"/>
        <w:spacing w:after="0" w:line="360" w:lineRule="auto"/>
        <w:ind w:left="420" w:hanging="708"/>
        <w:contextualSpacing w:val="0"/>
        <w:rPr>
          <w:rFonts w:ascii="Times New Roman" w:hAnsi="Times New Roman" w:cs="Times New Roman"/>
          <w:sz w:val="24"/>
          <w:szCs w:val="24"/>
        </w:rPr>
      </w:pPr>
      <w:r w:rsidRPr="003A5EC6">
        <w:rPr>
          <w:rFonts w:ascii="Times New Roman" w:hAnsi="Times New Roman" w:cs="Times New Roman"/>
          <w:sz w:val="24"/>
          <w:szCs w:val="24"/>
        </w:rPr>
        <w:t xml:space="preserve">Evaluarea continuă a elevilor prin teste </w:t>
      </w:r>
      <w:r w:rsidRPr="003A5EC6">
        <w:rPr>
          <w:rFonts w:ascii="Times New Roman" w:hAnsi="Times New Roman" w:cs="Times New Roman"/>
          <w:spacing w:val="-2"/>
          <w:sz w:val="24"/>
          <w:szCs w:val="24"/>
        </w:rPr>
        <w:t>online</w:t>
      </w:r>
    </w:p>
    <w:p w14:paraId="75E455BD" w14:textId="77777777" w:rsidR="003A5EC6" w:rsidRDefault="003A5EC6" w:rsidP="003A5EC6">
      <w:pPr>
        <w:pStyle w:val="ListParagraph"/>
        <w:widowControl w:val="0"/>
        <w:tabs>
          <w:tab w:val="left" w:pos="652"/>
        </w:tabs>
        <w:autoSpaceDE w:val="0"/>
        <w:autoSpaceDN w:val="0"/>
        <w:spacing w:after="0" w:line="360" w:lineRule="auto"/>
        <w:ind w:left="0"/>
        <w:contextualSpacing w:val="0"/>
        <w:jc w:val="both"/>
        <w:rPr>
          <w:rFonts w:ascii="Times New Roman" w:hAnsi="Times New Roman" w:cs="Times New Roman"/>
          <w:sz w:val="24"/>
          <w:szCs w:val="24"/>
        </w:rPr>
      </w:pPr>
    </w:p>
    <w:p w14:paraId="5295C862" w14:textId="69EE884E" w:rsidR="003A5EC6" w:rsidRPr="003A5EC6" w:rsidRDefault="003A5EC6" w:rsidP="003A5EC6">
      <w:pPr>
        <w:pStyle w:val="ListParagraph"/>
        <w:widowControl w:val="0"/>
        <w:tabs>
          <w:tab w:val="left" w:pos="652"/>
        </w:tabs>
        <w:autoSpaceDE w:val="0"/>
        <w:autoSpaceDN w:val="0"/>
        <w:spacing w:after="0" w:line="360" w:lineRule="auto"/>
        <w:ind w:left="-288"/>
        <w:contextualSpacing w:val="0"/>
        <w:jc w:val="both"/>
        <w:rPr>
          <w:rFonts w:ascii="Times New Roman" w:hAnsi="Times New Roman" w:cs="Times New Roman"/>
          <w:sz w:val="24"/>
          <w:szCs w:val="24"/>
        </w:rPr>
      </w:pPr>
      <w:r>
        <w:rPr>
          <w:rFonts w:ascii="Times New Roman" w:hAnsi="Times New Roman" w:cs="Times New Roman"/>
          <w:spacing w:val="-2"/>
          <w:sz w:val="24"/>
          <w:szCs w:val="24"/>
        </w:rPr>
        <w:t xml:space="preserve">4. </w:t>
      </w:r>
      <w:r w:rsidRPr="003A5EC6">
        <w:rPr>
          <w:rFonts w:ascii="Times New Roman" w:hAnsi="Times New Roman" w:cs="Times New Roman"/>
          <w:spacing w:val="-2"/>
          <w:sz w:val="24"/>
          <w:szCs w:val="24"/>
        </w:rPr>
        <w:t xml:space="preserve">Caredintreurmătoarelevariantereprezintăolimităeticăînutilizareatehnologieiîneducație, </w:t>
      </w:r>
      <w:r w:rsidRPr="003A5EC6">
        <w:rPr>
          <w:rFonts w:ascii="Times New Roman" w:hAnsi="Times New Roman" w:cs="Times New Roman"/>
          <w:sz w:val="24"/>
          <w:szCs w:val="24"/>
        </w:rPr>
        <w:t>conform lui Selwyn (2016)?</w:t>
      </w:r>
    </w:p>
    <w:p w14:paraId="57353F60" w14:textId="77777777" w:rsidR="003A5EC6" w:rsidRPr="003A5EC6" w:rsidRDefault="003A5EC6" w:rsidP="00DF6CA3">
      <w:pPr>
        <w:pStyle w:val="ListParagraph"/>
        <w:widowControl w:val="0"/>
        <w:numPr>
          <w:ilvl w:val="1"/>
          <w:numId w:val="24"/>
        </w:numPr>
        <w:tabs>
          <w:tab w:val="left" w:pos="1145"/>
        </w:tabs>
        <w:autoSpaceDE w:val="0"/>
        <w:autoSpaceDN w:val="0"/>
        <w:spacing w:after="0" w:line="360" w:lineRule="auto"/>
        <w:ind w:left="359" w:hanging="359"/>
        <w:contextualSpacing w:val="0"/>
        <w:jc w:val="both"/>
        <w:rPr>
          <w:rFonts w:ascii="Times New Roman" w:hAnsi="Times New Roman" w:cs="Times New Roman"/>
          <w:sz w:val="24"/>
          <w:szCs w:val="24"/>
        </w:rPr>
      </w:pPr>
      <w:r w:rsidRPr="003A5EC6">
        <w:rPr>
          <w:rFonts w:ascii="Times New Roman" w:hAnsi="Times New Roman" w:cs="Times New Roman"/>
          <w:sz w:val="24"/>
          <w:szCs w:val="24"/>
        </w:rPr>
        <w:lastRenderedPageBreak/>
        <w:t>Accesulgratuitlaplatforme</w:t>
      </w:r>
      <w:r w:rsidRPr="003A5EC6">
        <w:rPr>
          <w:rFonts w:ascii="Times New Roman" w:hAnsi="Times New Roman" w:cs="Times New Roman"/>
          <w:spacing w:val="-2"/>
          <w:sz w:val="24"/>
          <w:szCs w:val="24"/>
        </w:rPr>
        <w:t>online</w:t>
      </w:r>
    </w:p>
    <w:p w14:paraId="30CD35AB" w14:textId="77777777" w:rsidR="003A5EC6" w:rsidRPr="003A5EC6" w:rsidRDefault="003A5EC6" w:rsidP="00DF6CA3">
      <w:pPr>
        <w:pStyle w:val="ListParagraph"/>
        <w:widowControl w:val="0"/>
        <w:numPr>
          <w:ilvl w:val="1"/>
          <w:numId w:val="24"/>
        </w:numPr>
        <w:tabs>
          <w:tab w:val="left" w:pos="1145"/>
        </w:tabs>
        <w:autoSpaceDE w:val="0"/>
        <w:autoSpaceDN w:val="0"/>
        <w:spacing w:after="0" w:line="360" w:lineRule="auto"/>
        <w:ind w:left="359" w:hanging="359"/>
        <w:contextualSpacing w:val="0"/>
        <w:jc w:val="both"/>
        <w:rPr>
          <w:rFonts w:ascii="Times New Roman" w:hAnsi="Times New Roman" w:cs="Times New Roman"/>
          <w:sz w:val="24"/>
          <w:szCs w:val="24"/>
        </w:rPr>
      </w:pPr>
      <w:r w:rsidRPr="003A5EC6">
        <w:rPr>
          <w:rFonts w:ascii="Times New Roman" w:hAnsi="Times New Roman" w:cs="Times New Roman"/>
          <w:spacing w:val="-2"/>
          <w:sz w:val="24"/>
          <w:szCs w:val="24"/>
        </w:rPr>
        <w:t>Confidențialitateadatelorșidrepturiledeautor</w:t>
      </w:r>
    </w:p>
    <w:p w14:paraId="4B90BB42" w14:textId="77777777" w:rsidR="003A5EC6" w:rsidRPr="003A5EC6" w:rsidRDefault="003A5EC6" w:rsidP="00DF6CA3">
      <w:pPr>
        <w:pStyle w:val="ListParagraph"/>
        <w:widowControl w:val="0"/>
        <w:numPr>
          <w:ilvl w:val="1"/>
          <w:numId w:val="24"/>
        </w:numPr>
        <w:tabs>
          <w:tab w:val="left" w:pos="1145"/>
        </w:tabs>
        <w:autoSpaceDE w:val="0"/>
        <w:autoSpaceDN w:val="0"/>
        <w:spacing w:after="0" w:line="360" w:lineRule="auto"/>
        <w:ind w:left="359" w:hanging="359"/>
        <w:contextualSpacing w:val="0"/>
        <w:jc w:val="both"/>
        <w:rPr>
          <w:rFonts w:ascii="Times New Roman" w:hAnsi="Times New Roman" w:cs="Times New Roman"/>
          <w:sz w:val="24"/>
          <w:szCs w:val="24"/>
        </w:rPr>
      </w:pPr>
      <w:r w:rsidRPr="003A5EC6">
        <w:rPr>
          <w:rFonts w:ascii="Times New Roman" w:hAnsi="Times New Roman" w:cs="Times New Roman"/>
          <w:w w:val="90"/>
          <w:sz w:val="24"/>
          <w:szCs w:val="24"/>
        </w:rPr>
        <w:t>Creștereamotivației</w:t>
      </w:r>
      <w:r w:rsidRPr="003A5EC6">
        <w:rPr>
          <w:rFonts w:ascii="Times New Roman" w:hAnsi="Times New Roman" w:cs="Times New Roman"/>
          <w:spacing w:val="-2"/>
          <w:w w:val="90"/>
          <w:sz w:val="24"/>
          <w:szCs w:val="24"/>
        </w:rPr>
        <w:t>elevilor</w:t>
      </w:r>
    </w:p>
    <w:p w14:paraId="0A6CC086" w14:textId="77777777" w:rsidR="003A5EC6" w:rsidRPr="003A5EC6" w:rsidRDefault="003A5EC6" w:rsidP="00DF6CA3">
      <w:pPr>
        <w:pStyle w:val="ListParagraph"/>
        <w:widowControl w:val="0"/>
        <w:numPr>
          <w:ilvl w:val="1"/>
          <w:numId w:val="24"/>
        </w:numPr>
        <w:tabs>
          <w:tab w:val="left" w:pos="1145"/>
        </w:tabs>
        <w:autoSpaceDE w:val="0"/>
        <w:autoSpaceDN w:val="0"/>
        <w:spacing w:after="0" w:line="360" w:lineRule="auto"/>
        <w:ind w:left="359" w:hanging="359"/>
        <w:contextualSpacing w:val="0"/>
        <w:jc w:val="both"/>
        <w:rPr>
          <w:rFonts w:ascii="Times New Roman" w:hAnsi="Times New Roman" w:cs="Times New Roman"/>
          <w:sz w:val="24"/>
          <w:szCs w:val="24"/>
        </w:rPr>
      </w:pPr>
      <w:r w:rsidRPr="003A5EC6">
        <w:rPr>
          <w:rFonts w:ascii="Times New Roman" w:hAnsi="Times New Roman" w:cs="Times New Roman"/>
          <w:sz w:val="24"/>
          <w:szCs w:val="24"/>
        </w:rPr>
        <w:t>Colaborareaprofesorilorcu</w:t>
      </w:r>
      <w:r w:rsidRPr="003A5EC6">
        <w:rPr>
          <w:rFonts w:ascii="Times New Roman" w:hAnsi="Times New Roman" w:cs="Times New Roman"/>
          <w:spacing w:val="-4"/>
          <w:sz w:val="24"/>
          <w:szCs w:val="24"/>
        </w:rPr>
        <w:t>părinții</w:t>
      </w:r>
    </w:p>
    <w:p w14:paraId="370F1602" w14:textId="77777777" w:rsidR="003A5EC6" w:rsidRDefault="003A5EC6" w:rsidP="003A5EC6">
      <w:pPr>
        <w:pStyle w:val="ListParagraph"/>
        <w:widowControl w:val="0"/>
        <w:tabs>
          <w:tab w:val="left" w:pos="664"/>
        </w:tabs>
        <w:autoSpaceDE w:val="0"/>
        <w:autoSpaceDN w:val="0"/>
        <w:spacing w:after="0" w:line="360" w:lineRule="auto"/>
        <w:ind w:left="0"/>
        <w:contextualSpacing w:val="0"/>
        <w:jc w:val="both"/>
        <w:rPr>
          <w:rFonts w:ascii="Times New Roman" w:hAnsi="Times New Roman" w:cs="Times New Roman"/>
          <w:spacing w:val="-2"/>
          <w:sz w:val="24"/>
          <w:szCs w:val="24"/>
        </w:rPr>
      </w:pPr>
    </w:p>
    <w:p w14:paraId="10045338" w14:textId="6051A40B" w:rsidR="003A5EC6" w:rsidRPr="003A5EC6" w:rsidRDefault="003A5EC6" w:rsidP="003A5EC6">
      <w:pPr>
        <w:pStyle w:val="ListParagraph"/>
        <w:widowControl w:val="0"/>
        <w:tabs>
          <w:tab w:val="left" w:pos="664"/>
        </w:tabs>
        <w:autoSpaceDE w:val="0"/>
        <w:autoSpaceDN w:val="0"/>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pacing w:val="-2"/>
          <w:sz w:val="24"/>
          <w:szCs w:val="24"/>
        </w:rPr>
        <w:t xml:space="preserve">5. </w:t>
      </w:r>
      <w:r w:rsidRPr="003A5EC6">
        <w:rPr>
          <w:rFonts w:ascii="Times New Roman" w:hAnsi="Times New Roman" w:cs="Times New Roman"/>
          <w:spacing w:val="-2"/>
          <w:sz w:val="24"/>
          <w:szCs w:val="24"/>
        </w:rPr>
        <w:t>Cum influențează „ecosistemul digital”, dezvoltarea instituțională  a școlilor conform lui Pu</w:t>
      </w:r>
      <w:r w:rsidRPr="003A5EC6">
        <w:rPr>
          <w:rFonts w:ascii="Times New Roman" w:hAnsi="Times New Roman" w:cs="Times New Roman"/>
          <w:spacing w:val="-4"/>
          <w:sz w:val="24"/>
          <w:szCs w:val="24"/>
        </w:rPr>
        <w:t>nie?</w:t>
      </w:r>
    </w:p>
    <w:p w14:paraId="10F94903" w14:textId="4614CC1E" w:rsidR="003A5EC6" w:rsidRPr="003A5EC6" w:rsidRDefault="003A5EC6" w:rsidP="003A5EC6">
      <w:pPr>
        <w:pStyle w:val="ListParagraph"/>
        <w:widowControl w:val="0"/>
        <w:tabs>
          <w:tab w:val="left" w:pos="1494"/>
        </w:tabs>
        <w:autoSpaceDE w:val="0"/>
        <w:autoSpaceDN w:val="0"/>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a) </w:t>
      </w:r>
      <w:r w:rsidRPr="003A5EC6">
        <w:rPr>
          <w:rFonts w:ascii="Times New Roman" w:hAnsi="Times New Roman" w:cs="Times New Roman"/>
          <w:sz w:val="24"/>
          <w:szCs w:val="24"/>
        </w:rPr>
        <w:t xml:space="preserve">Prin crearea une idistanțe mai mari între profesori și </w:t>
      </w:r>
      <w:r w:rsidRPr="003A5EC6">
        <w:rPr>
          <w:rFonts w:ascii="Times New Roman" w:hAnsi="Times New Roman" w:cs="Times New Roman"/>
          <w:spacing w:val="-2"/>
          <w:sz w:val="24"/>
          <w:szCs w:val="24"/>
        </w:rPr>
        <w:t>elevi</w:t>
      </w:r>
    </w:p>
    <w:p w14:paraId="4672BE5F" w14:textId="43F481C4" w:rsidR="003A5EC6" w:rsidRPr="003A5EC6" w:rsidRDefault="003A5EC6" w:rsidP="003A5EC6">
      <w:pPr>
        <w:pStyle w:val="ListParagraph"/>
        <w:widowControl w:val="0"/>
        <w:tabs>
          <w:tab w:val="left" w:pos="1494"/>
        </w:tabs>
        <w:autoSpaceDE w:val="0"/>
        <w:autoSpaceDN w:val="0"/>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b) </w:t>
      </w:r>
      <w:r w:rsidRPr="003A5EC6">
        <w:rPr>
          <w:rFonts w:ascii="Times New Roman" w:hAnsi="Times New Roman" w:cs="Times New Roman"/>
          <w:sz w:val="24"/>
          <w:szCs w:val="24"/>
        </w:rPr>
        <w:t xml:space="preserve">Prin sporirea accesului la resuse  digitale și parteneriate </w:t>
      </w:r>
      <w:r w:rsidRPr="003A5EC6">
        <w:rPr>
          <w:rFonts w:ascii="Times New Roman" w:hAnsi="Times New Roman" w:cs="Times New Roman"/>
          <w:spacing w:val="-2"/>
          <w:sz w:val="24"/>
          <w:szCs w:val="24"/>
        </w:rPr>
        <w:t>educaționale</w:t>
      </w:r>
    </w:p>
    <w:p w14:paraId="3AFE2AE3" w14:textId="240B76F9" w:rsidR="003A5EC6" w:rsidRPr="003A5EC6" w:rsidRDefault="003A5EC6" w:rsidP="003A5EC6">
      <w:pPr>
        <w:pStyle w:val="ListParagraph"/>
        <w:widowControl w:val="0"/>
        <w:tabs>
          <w:tab w:val="left" w:pos="1494"/>
        </w:tabs>
        <w:autoSpaceDE w:val="0"/>
        <w:autoSpaceDN w:val="0"/>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pacing w:val="-2"/>
          <w:sz w:val="24"/>
          <w:szCs w:val="24"/>
        </w:rPr>
        <w:t xml:space="preserve">c) </w:t>
      </w:r>
      <w:r w:rsidRPr="003A5EC6">
        <w:rPr>
          <w:rFonts w:ascii="Times New Roman" w:hAnsi="Times New Roman" w:cs="Times New Roman"/>
          <w:spacing w:val="-2"/>
          <w:sz w:val="24"/>
          <w:szCs w:val="24"/>
        </w:rPr>
        <w:t>Prin utilizarea tehnologiei doar în mediul școlar, fără colaborare externă</w:t>
      </w:r>
    </w:p>
    <w:p w14:paraId="3CC98054" w14:textId="47F5F771" w:rsidR="003A5EC6" w:rsidRDefault="003A5EC6" w:rsidP="003A5EC6">
      <w:pPr>
        <w:pStyle w:val="ListParagraph"/>
        <w:widowControl w:val="0"/>
        <w:tabs>
          <w:tab w:val="left" w:pos="1494"/>
        </w:tabs>
        <w:autoSpaceDE w:val="0"/>
        <w:autoSpaceDN w:val="0"/>
        <w:spacing w:after="0" w:line="360" w:lineRule="auto"/>
        <w:ind w:left="0"/>
        <w:contextualSpacing w:val="0"/>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d) </w:t>
      </w:r>
      <w:r w:rsidRPr="003A5EC6">
        <w:rPr>
          <w:rFonts w:ascii="Times New Roman" w:hAnsi="Times New Roman" w:cs="Times New Roman"/>
          <w:spacing w:val="-6"/>
          <w:sz w:val="24"/>
          <w:szCs w:val="24"/>
        </w:rPr>
        <w:t>Prin reducerea opțiunilor de învățare la cele digitale</w:t>
      </w:r>
    </w:p>
    <w:p w14:paraId="429D62D1" w14:textId="77777777" w:rsidR="003A5EC6" w:rsidRPr="003A5EC6" w:rsidRDefault="003A5EC6" w:rsidP="003A5EC6">
      <w:pPr>
        <w:pStyle w:val="ListParagraph"/>
        <w:widowControl w:val="0"/>
        <w:tabs>
          <w:tab w:val="left" w:pos="1494"/>
        </w:tabs>
        <w:autoSpaceDE w:val="0"/>
        <w:autoSpaceDN w:val="0"/>
        <w:spacing w:after="0" w:line="360" w:lineRule="auto"/>
        <w:ind w:left="0"/>
        <w:contextualSpacing w:val="0"/>
        <w:jc w:val="both"/>
        <w:rPr>
          <w:rFonts w:ascii="Times New Roman" w:hAnsi="Times New Roman" w:cs="Times New Roman"/>
          <w:sz w:val="24"/>
          <w:szCs w:val="24"/>
        </w:rPr>
      </w:pPr>
    </w:p>
    <w:p w14:paraId="3554DFC3" w14:textId="1568A0D3" w:rsidR="003A5EC6" w:rsidRPr="003A5EC6" w:rsidRDefault="003A5EC6" w:rsidP="003A5EC6">
      <w:pPr>
        <w:pStyle w:val="ListParagraph"/>
        <w:widowControl w:val="0"/>
        <w:tabs>
          <w:tab w:val="left" w:pos="664"/>
        </w:tabs>
        <w:autoSpaceDE w:val="0"/>
        <w:autoSpaceDN w:val="0"/>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pacing w:val="-2"/>
          <w:sz w:val="24"/>
          <w:szCs w:val="24"/>
        </w:rPr>
        <w:t xml:space="preserve">6. </w:t>
      </w:r>
      <w:r w:rsidRPr="003A5EC6">
        <w:rPr>
          <w:rFonts w:ascii="Times New Roman" w:hAnsi="Times New Roman" w:cs="Times New Roman"/>
          <w:spacing w:val="-2"/>
          <w:sz w:val="24"/>
          <w:szCs w:val="24"/>
        </w:rPr>
        <w:t>Ce aspect a  lGDPR este esențial în protecția datelor copiilor?</w:t>
      </w:r>
    </w:p>
    <w:p w14:paraId="1419002D" w14:textId="77CE4573" w:rsidR="003A5EC6" w:rsidRPr="003A5EC6" w:rsidRDefault="003A5EC6" w:rsidP="003A5EC6">
      <w:pPr>
        <w:pStyle w:val="ListParagraph"/>
        <w:widowControl w:val="0"/>
        <w:tabs>
          <w:tab w:val="left" w:pos="1494"/>
        </w:tabs>
        <w:autoSpaceDE w:val="0"/>
        <w:autoSpaceDN w:val="0"/>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a) </w:t>
      </w:r>
      <w:r w:rsidRPr="003A5EC6">
        <w:rPr>
          <w:rFonts w:ascii="Times New Roman" w:hAnsi="Times New Roman" w:cs="Times New Roman"/>
          <w:sz w:val="24"/>
          <w:szCs w:val="24"/>
        </w:rPr>
        <w:t xml:space="preserve">Limitarea accesului la </w:t>
      </w:r>
      <w:r w:rsidRPr="003A5EC6">
        <w:rPr>
          <w:rFonts w:ascii="Times New Roman" w:hAnsi="Times New Roman" w:cs="Times New Roman"/>
          <w:spacing w:val="-2"/>
          <w:sz w:val="24"/>
          <w:szCs w:val="24"/>
        </w:rPr>
        <w:t>tehnologie</w:t>
      </w:r>
    </w:p>
    <w:p w14:paraId="1E288B00" w14:textId="004E4FC9" w:rsidR="003A5EC6" w:rsidRPr="003A5EC6" w:rsidRDefault="003A5EC6" w:rsidP="003A5EC6">
      <w:pPr>
        <w:pStyle w:val="ListParagraph"/>
        <w:widowControl w:val="0"/>
        <w:tabs>
          <w:tab w:val="left" w:pos="1494"/>
        </w:tabs>
        <w:autoSpaceDE w:val="0"/>
        <w:autoSpaceDN w:val="0"/>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b) </w:t>
      </w:r>
      <w:r w:rsidRPr="003A5EC6">
        <w:rPr>
          <w:rFonts w:ascii="Times New Roman" w:hAnsi="Times New Roman" w:cs="Times New Roman"/>
          <w:sz w:val="24"/>
          <w:szCs w:val="24"/>
        </w:rPr>
        <w:t xml:space="preserve">Necesitatea consimțământului parental pentru copii sub 16 </w:t>
      </w:r>
      <w:r w:rsidRPr="003A5EC6">
        <w:rPr>
          <w:rFonts w:ascii="Times New Roman" w:hAnsi="Times New Roman" w:cs="Times New Roman"/>
          <w:spacing w:val="-5"/>
          <w:sz w:val="24"/>
          <w:szCs w:val="24"/>
        </w:rPr>
        <w:t>ani</w:t>
      </w:r>
    </w:p>
    <w:p w14:paraId="146951E0" w14:textId="72F290C7" w:rsidR="003A5EC6" w:rsidRPr="003A5EC6" w:rsidRDefault="003A5EC6" w:rsidP="003A5EC6">
      <w:pPr>
        <w:pStyle w:val="ListParagraph"/>
        <w:widowControl w:val="0"/>
        <w:tabs>
          <w:tab w:val="left" w:pos="1494"/>
        </w:tabs>
        <w:autoSpaceDE w:val="0"/>
        <w:autoSpaceDN w:val="0"/>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pacing w:val="-4"/>
          <w:sz w:val="24"/>
          <w:szCs w:val="24"/>
        </w:rPr>
        <w:t xml:space="preserve">c) </w:t>
      </w:r>
      <w:r w:rsidRPr="003A5EC6">
        <w:rPr>
          <w:rFonts w:ascii="Times New Roman" w:hAnsi="Times New Roman" w:cs="Times New Roman"/>
          <w:spacing w:val="-4"/>
          <w:sz w:val="24"/>
          <w:szCs w:val="24"/>
        </w:rPr>
        <w:t>Evaluarea performanței școlare prin date personale</w:t>
      </w:r>
    </w:p>
    <w:p w14:paraId="2776ADCE" w14:textId="35B44897" w:rsidR="003A5EC6" w:rsidRPr="003A5EC6" w:rsidRDefault="003A5EC6" w:rsidP="003A5EC6">
      <w:pPr>
        <w:pStyle w:val="ListParagraph"/>
        <w:widowControl w:val="0"/>
        <w:tabs>
          <w:tab w:val="left" w:pos="1494"/>
        </w:tabs>
        <w:autoSpaceDE w:val="0"/>
        <w:autoSpaceDN w:val="0"/>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d) </w:t>
      </w:r>
      <w:r w:rsidRPr="003A5EC6">
        <w:rPr>
          <w:rFonts w:ascii="Times New Roman" w:hAnsi="Times New Roman" w:cs="Times New Roman"/>
          <w:sz w:val="24"/>
          <w:szCs w:val="24"/>
        </w:rPr>
        <w:t xml:space="preserve">Eliminarea totală a utilizării internetului pentru </w:t>
      </w:r>
      <w:r w:rsidRPr="003A5EC6">
        <w:rPr>
          <w:rFonts w:ascii="Times New Roman" w:hAnsi="Times New Roman" w:cs="Times New Roman"/>
          <w:spacing w:val="-2"/>
          <w:sz w:val="24"/>
          <w:szCs w:val="24"/>
        </w:rPr>
        <w:t>copii</w:t>
      </w:r>
    </w:p>
    <w:p w14:paraId="0EF690DB" w14:textId="77777777" w:rsidR="003A5EC6" w:rsidRPr="003A5EC6" w:rsidRDefault="003A5EC6" w:rsidP="003A5EC6">
      <w:pPr>
        <w:pStyle w:val="BodyText"/>
        <w:spacing w:line="360" w:lineRule="auto"/>
        <w:jc w:val="both"/>
        <w:rPr>
          <w:rFonts w:ascii="Times New Roman" w:hAnsi="Times New Roman" w:cs="Times New Roman"/>
          <w:sz w:val="24"/>
          <w:szCs w:val="24"/>
        </w:rPr>
      </w:pPr>
    </w:p>
    <w:p w14:paraId="241FCCF2" w14:textId="39914749" w:rsidR="003A5EC6" w:rsidRPr="003A5EC6" w:rsidRDefault="003A5EC6" w:rsidP="003A5EC6">
      <w:pPr>
        <w:pStyle w:val="ListParagraph"/>
        <w:widowControl w:val="0"/>
        <w:tabs>
          <w:tab w:val="left" w:pos="700"/>
        </w:tabs>
        <w:autoSpaceDE w:val="0"/>
        <w:autoSpaceDN w:val="0"/>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7. </w:t>
      </w:r>
      <w:r w:rsidRPr="003A5EC6">
        <w:rPr>
          <w:rFonts w:ascii="Times New Roman" w:hAnsi="Times New Roman" w:cs="Times New Roman"/>
          <w:sz w:val="24"/>
          <w:szCs w:val="24"/>
        </w:rPr>
        <w:t xml:space="preserve">Explicați conceptul de „tehnostres” </w:t>
      </w:r>
      <w:r w:rsidRPr="003A5EC6">
        <w:rPr>
          <w:rFonts w:ascii="Times New Roman" w:hAnsi="Times New Roman" w:cs="Times New Roman"/>
          <w:w w:val="95"/>
          <w:sz w:val="24"/>
          <w:szCs w:val="24"/>
        </w:rPr>
        <w:t xml:space="preserve">și dați </w:t>
      </w:r>
      <w:r w:rsidRPr="003A5EC6">
        <w:rPr>
          <w:rFonts w:ascii="Times New Roman" w:hAnsi="Times New Roman" w:cs="Times New Roman"/>
          <w:sz w:val="24"/>
          <w:szCs w:val="24"/>
        </w:rPr>
        <w:t>un exemplu de situație în care elevii ar putea experimenta acest fenomen.</w:t>
      </w:r>
    </w:p>
    <w:p w14:paraId="008DB2E1" w14:textId="77777777" w:rsidR="003A5EC6" w:rsidRPr="003A5EC6" w:rsidRDefault="003A5EC6" w:rsidP="003A5EC6">
      <w:pPr>
        <w:pStyle w:val="ListParagraph"/>
        <w:widowControl w:val="0"/>
        <w:tabs>
          <w:tab w:val="left" w:pos="1494"/>
        </w:tabs>
        <w:autoSpaceDE w:val="0"/>
        <w:autoSpaceDN w:val="0"/>
        <w:spacing w:after="0" w:line="360" w:lineRule="auto"/>
        <w:ind w:left="0"/>
        <w:contextualSpacing w:val="0"/>
        <w:rPr>
          <w:rFonts w:ascii="Times New Roman" w:hAnsi="Times New Roman" w:cs="Times New Roman"/>
          <w:sz w:val="24"/>
          <w:szCs w:val="24"/>
        </w:rPr>
      </w:pPr>
    </w:p>
    <w:p w14:paraId="0DDFF45C" w14:textId="77777777" w:rsidR="003A5EC6" w:rsidRPr="003A5EC6" w:rsidRDefault="003A5EC6" w:rsidP="003A5EC6">
      <w:pPr>
        <w:spacing w:after="0" w:line="360" w:lineRule="auto"/>
        <w:jc w:val="both"/>
        <w:rPr>
          <w:rFonts w:ascii="Times New Roman" w:hAnsi="Times New Roman" w:cs="Times New Roman"/>
          <w:b/>
          <w:sz w:val="24"/>
          <w:szCs w:val="24"/>
        </w:rPr>
      </w:pPr>
      <w:r w:rsidRPr="003A5EC6">
        <w:rPr>
          <w:rFonts w:ascii="Times New Roman" w:hAnsi="Times New Roman" w:cs="Times New Roman"/>
          <w:b/>
          <w:sz w:val="24"/>
          <w:szCs w:val="24"/>
        </w:rPr>
        <w:t>Răspunsuri</w:t>
      </w:r>
    </w:p>
    <w:p w14:paraId="63AE2E28" w14:textId="77777777" w:rsidR="003A5EC6" w:rsidRPr="003A5EC6" w:rsidRDefault="003A5EC6" w:rsidP="003A5EC6">
      <w:pPr>
        <w:pStyle w:val="ListParagraph"/>
        <w:numPr>
          <w:ilvl w:val="0"/>
          <w:numId w:val="25"/>
        </w:numPr>
        <w:spacing w:after="0" w:line="360" w:lineRule="auto"/>
        <w:ind w:left="0"/>
        <w:jc w:val="both"/>
        <w:rPr>
          <w:rFonts w:ascii="Times New Roman" w:hAnsi="Times New Roman" w:cs="Times New Roman"/>
          <w:sz w:val="24"/>
          <w:szCs w:val="24"/>
        </w:rPr>
      </w:pPr>
      <w:r w:rsidRPr="003A5EC6">
        <w:rPr>
          <w:rFonts w:ascii="Times New Roman" w:hAnsi="Times New Roman" w:cs="Times New Roman"/>
          <w:sz w:val="24"/>
          <w:szCs w:val="24"/>
        </w:rPr>
        <w:t>b</w:t>
      </w:r>
    </w:p>
    <w:p w14:paraId="2C2DB256" w14:textId="77777777" w:rsidR="003A5EC6" w:rsidRPr="003A5EC6" w:rsidRDefault="003A5EC6" w:rsidP="003A5EC6">
      <w:pPr>
        <w:pStyle w:val="ListParagraph"/>
        <w:numPr>
          <w:ilvl w:val="0"/>
          <w:numId w:val="25"/>
        </w:numPr>
        <w:spacing w:after="0" w:line="360" w:lineRule="auto"/>
        <w:ind w:left="0"/>
        <w:jc w:val="both"/>
        <w:rPr>
          <w:rFonts w:ascii="Times New Roman" w:hAnsi="Times New Roman" w:cs="Times New Roman"/>
          <w:sz w:val="24"/>
          <w:szCs w:val="24"/>
        </w:rPr>
      </w:pPr>
      <w:r w:rsidRPr="003A5EC6">
        <w:rPr>
          <w:rFonts w:ascii="Times New Roman" w:hAnsi="Times New Roman" w:cs="Times New Roman"/>
          <w:sz w:val="24"/>
          <w:szCs w:val="24"/>
        </w:rPr>
        <w:t>a</w:t>
      </w:r>
    </w:p>
    <w:p w14:paraId="701F661B" w14:textId="77777777" w:rsidR="003A5EC6" w:rsidRPr="003A5EC6" w:rsidRDefault="003A5EC6" w:rsidP="003A5EC6">
      <w:pPr>
        <w:pStyle w:val="ListParagraph"/>
        <w:numPr>
          <w:ilvl w:val="0"/>
          <w:numId w:val="25"/>
        </w:numPr>
        <w:spacing w:after="0" w:line="360" w:lineRule="auto"/>
        <w:ind w:left="0"/>
        <w:jc w:val="both"/>
        <w:rPr>
          <w:rFonts w:ascii="Times New Roman" w:hAnsi="Times New Roman" w:cs="Times New Roman"/>
          <w:sz w:val="24"/>
          <w:szCs w:val="24"/>
        </w:rPr>
      </w:pPr>
      <w:r w:rsidRPr="003A5EC6">
        <w:rPr>
          <w:rFonts w:ascii="Times New Roman" w:hAnsi="Times New Roman" w:cs="Times New Roman"/>
          <w:sz w:val="24"/>
          <w:szCs w:val="24"/>
        </w:rPr>
        <w:t>b</w:t>
      </w:r>
    </w:p>
    <w:p w14:paraId="7F9D03FA" w14:textId="77777777" w:rsidR="003A5EC6" w:rsidRPr="003A5EC6" w:rsidRDefault="003A5EC6" w:rsidP="003A5EC6">
      <w:pPr>
        <w:pStyle w:val="ListParagraph"/>
        <w:numPr>
          <w:ilvl w:val="0"/>
          <w:numId w:val="25"/>
        </w:numPr>
        <w:spacing w:after="0" w:line="360" w:lineRule="auto"/>
        <w:ind w:left="0"/>
        <w:jc w:val="both"/>
        <w:rPr>
          <w:rFonts w:ascii="Times New Roman" w:hAnsi="Times New Roman" w:cs="Times New Roman"/>
          <w:sz w:val="24"/>
          <w:szCs w:val="24"/>
        </w:rPr>
      </w:pPr>
      <w:r w:rsidRPr="003A5EC6">
        <w:rPr>
          <w:rFonts w:ascii="Times New Roman" w:hAnsi="Times New Roman" w:cs="Times New Roman"/>
          <w:sz w:val="24"/>
          <w:szCs w:val="24"/>
        </w:rPr>
        <w:t>b</w:t>
      </w:r>
    </w:p>
    <w:p w14:paraId="45AE9CDC" w14:textId="77777777" w:rsidR="003A5EC6" w:rsidRPr="003A5EC6" w:rsidRDefault="003A5EC6" w:rsidP="003A5EC6">
      <w:pPr>
        <w:pStyle w:val="ListParagraph"/>
        <w:numPr>
          <w:ilvl w:val="0"/>
          <w:numId w:val="25"/>
        </w:numPr>
        <w:spacing w:after="0" w:line="360" w:lineRule="auto"/>
        <w:ind w:left="0"/>
        <w:jc w:val="both"/>
        <w:rPr>
          <w:rFonts w:ascii="Times New Roman" w:hAnsi="Times New Roman" w:cs="Times New Roman"/>
          <w:sz w:val="24"/>
          <w:szCs w:val="24"/>
        </w:rPr>
      </w:pPr>
      <w:r w:rsidRPr="003A5EC6">
        <w:rPr>
          <w:rFonts w:ascii="Times New Roman" w:hAnsi="Times New Roman" w:cs="Times New Roman"/>
          <w:sz w:val="24"/>
          <w:szCs w:val="24"/>
        </w:rPr>
        <w:lastRenderedPageBreak/>
        <w:t>b</w:t>
      </w:r>
    </w:p>
    <w:p w14:paraId="56C47452" w14:textId="77777777" w:rsidR="003A5EC6" w:rsidRDefault="003A5EC6" w:rsidP="003A5EC6">
      <w:pPr>
        <w:pStyle w:val="ListParagraph"/>
        <w:numPr>
          <w:ilvl w:val="0"/>
          <w:numId w:val="25"/>
        </w:numPr>
        <w:spacing w:after="0" w:line="360" w:lineRule="auto"/>
        <w:ind w:left="0"/>
        <w:jc w:val="both"/>
        <w:rPr>
          <w:rFonts w:ascii="Times New Roman" w:hAnsi="Times New Roman" w:cs="Times New Roman"/>
          <w:sz w:val="24"/>
          <w:szCs w:val="24"/>
        </w:rPr>
      </w:pPr>
      <w:r w:rsidRPr="003A5EC6">
        <w:rPr>
          <w:rFonts w:ascii="Times New Roman" w:hAnsi="Times New Roman" w:cs="Times New Roman"/>
          <w:sz w:val="24"/>
          <w:szCs w:val="24"/>
        </w:rPr>
        <w:t>b</w:t>
      </w:r>
    </w:p>
    <w:p w14:paraId="4628F375" w14:textId="77777777" w:rsidR="003632E0" w:rsidRDefault="003A5EC6" w:rsidP="003632E0">
      <w:pPr>
        <w:pStyle w:val="ListParagraph"/>
        <w:numPr>
          <w:ilvl w:val="0"/>
          <w:numId w:val="25"/>
        </w:numPr>
        <w:spacing w:after="0" w:line="360" w:lineRule="auto"/>
        <w:ind w:left="0"/>
        <w:jc w:val="both"/>
        <w:rPr>
          <w:rFonts w:ascii="Times New Roman" w:hAnsi="Times New Roman" w:cs="Times New Roman"/>
          <w:sz w:val="24"/>
          <w:szCs w:val="24"/>
        </w:rPr>
      </w:pPr>
      <w:r w:rsidRPr="003632E0">
        <w:rPr>
          <w:rFonts w:ascii="Times New Roman" w:hAnsi="Times New Roman" w:cs="Times New Roman"/>
          <w:sz w:val="24"/>
          <w:szCs w:val="24"/>
        </w:rPr>
        <w:t>Termenul de  „Tehnostres” se referă la o stare psihică negativă în urma utilizării îndelungate și</w:t>
      </w:r>
    </w:p>
    <w:p w14:paraId="42F7BEA4" w14:textId="2B5DBD03" w:rsidR="003A5EC6" w:rsidRPr="003632E0" w:rsidRDefault="003A5EC6" w:rsidP="003632E0">
      <w:pPr>
        <w:pStyle w:val="ListParagraph"/>
        <w:spacing w:after="0" w:line="360" w:lineRule="auto"/>
        <w:ind w:left="0"/>
        <w:jc w:val="both"/>
        <w:rPr>
          <w:rFonts w:ascii="Times New Roman" w:hAnsi="Times New Roman" w:cs="Times New Roman"/>
          <w:sz w:val="24"/>
          <w:szCs w:val="24"/>
        </w:rPr>
      </w:pPr>
      <w:r w:rsidRPr="003632E0">
        <w:rPr>
          <w:rFonts w:ascii="Times New Roman" w:hAnsi="Times New Roman" w:cs="Times New Roman"/>
          <w:sz w:val="24"/>
          <w:szCs w:val="24"/>
        </w:rPr>
        <w:t xml:space="preserve">necorespunzătoare a tehnologiei.  În școala noastră, elevii predau telefoanele la prima oră și le recuperează la sfârșitul orelor. Acest fapt a creat sevraj în rândul elevilor. Spre sfârșitul ultimei </w:t>
      </w:r>
    </w:p>
    <w:p w14:paraId="150CB45A" w14:textId="4090B930" w:rsidR="003632E0" w:rsidRDefault="003A5EC6" w:rsidP="00DF6CA3">
      <w:pPr>
        <w:spacing w:after="0" w:line="360" w:lineRule="auto"/>
        <w:rPr>
          <w:rFonts w:ascii="Times New Roman" w:hAnsi="Times New Roman" w:cs="Times New Roman"/>
          <w:sz w:val="24"/>
          <w:szCs w:val="24"/>
        </w:rPr>
      </w:pPr>
      <w:r w:rsidRPr="003632E0">
        <w:rPr>
          <w:rFonts w:ascii="Times New Roman" w:hAnsi="Times New Roman" w:cs="Times New Roman"/>
          <w:sz w:val="24"/>
          <w:szCs w:val="24"/>
        </w:rPr>
        <w:t xml:space="preserve">orei devin foarte nerăbdători să- și recupereze telefonul. În momentul recuperării se opresc în “mijlocul drumului” să verifice mesajele. </w:t>
      </w:r>
    </w:p>
    <w:p w14:paraId="4F9BFC53" w14:textId="0CBC14D4" w:rsidR="003A5EC6" w:rsidRDefault="003A5EC6" w:rsidP="003632E0">
      <w:pPr>
        <w:pStyle w:val="ListParagraph"/>
        <w:spacing w:after="0" w:line="360" w:lineRule="auto"/>
        <w:ind w:left="0" w:firstLine="720"/>
        <w:rPr>
          <w:rFonts w:ascii="Times New Roman" w:hAnsi="Times New Roman" w:cs="Times New Roman"/>
          <w:sz w:val="24"/>
          <w:szCs w:val="24"/>
        </w:rPr>
      </w:pPr>
      <w:r w:rsidRPr="003632E0">
        <w:rPr>
          <w:rFonts w:ascii="Times New Roman" w:hAnsi="Times New Roman" w:cs="Times New Roman"/>
          <w:sz w:val="24"/>
          <w:szCs w:val="24"/>
        </w:rPr>
        <w:t>Un alt aspect pe care pe care l-am aflat de la o elevă a fost acela că dimineața, la ore era extrem de obosită. Mi-a explicat că adoarme cu telefonul lângă ea și că se trezește de nenumărate ori pe noapte pentru al verifica, să vadă dacă a mai primit like-uri. Utilizarea îndelungată și</w:t>
      </w:r>
      <w:r w:rsidR="003632E0">
        <w:rPr>
          <w:rFonts w:ascii="Times New Roman" w:hAnsi="Times New Roman" w:cs="Times New Roman"/>
          <w:sz w:val="24"/>
          <w:szCs w:val="24"/>
        </w:rPr>
        <w:t xml:space="preserve"> </w:t>
      </w:r>
      <w:r w:rsidRPr="003632E0">
        <w:rPr>
          <w:rFonts w:ascii="Times New Roman" w:hAnsi="Times New Roman" w:cs="Times New Roman"/>
          <w:sz w:val="24"/>
          <w:szCs w:val="24"/>
        </w:rPr>
        <w:t>necorespunzătoare a tehnologiei poate duce la oboseală cronică.</w:t>
      </w:r>
    </w:p>
    <w:p w14:paraId="5C9DA764" w14:textId="77777777" w:rsidR="003632E0" w:rsidRDefault="003632E0" w:rsidP="003632E0">
      <w:pPr>
        <w:pStyle w:val="ListParagraph"/>
        <w:spacing w:after="0" w:line="360" w:lineRule="auto"/>
        <w:ind w:left="0"/>
        <w:rPr>
          <w:rFonts w:ascii="Times New Roman" w:hAnsi="Times New Roman" w:cs="Times New Roman"/>
          <w:sz w:val="24"/>
          <w:szCs w:val="24"/>
        </w:rPr>
      </w:pPr>
    </w:p>
    <w:p w14:paraId="4B129FC6" w14:textId="77777777" w:rsidR="003632E0" w:rsidRDefault="003632E0" w:rsidP="003632E0">
      <w:pPr>
        <w:pStyle w:val="ListParagraph"/>
        <w:spacing w:after="0" w:line="360" w:lineRule="auto"/>
        <w:ind w:left="0"/>
        <w:rPr>
          <w:rFonts w:ascii="Times New Roman" w:hAnsi="Times New Roman" w:cs="Times New Roman"/>
          <w:sz w:val="24"/>
          <w:szCs w:val="24"/>
        </w:rPr>
      </w:pPr>
    </w:p>
    <w:p w14:paraId="1E929A41" w14:textId="77777777" w:rsidR="003632E0" w:rsidRDefault="003632E0" w:rsidP="003632E0">
      <w:pPr>
        <w:pStyle w:val="ListParagraph"/>
        <w:spacing w:after="0" w:line="360" w:lineRule="auto"/>
        <w:ind w:left="0"/>
        <w:rPr>
          <w:rFonts w:ascii="Times New Roman" w:hAnsi="Times New Roman" w:cs="Times New Roman"/>
          <w:sz w:val="24"/>
          <w:szCs w:val="24"/>
        </w:rPr>
      </w:pPr>
    </w:p>
    <w:p w14:paraId="6B512970" w14:textId="77777777" w:rsidR="003632E0" w:rsidRDefault="003632E0" w:rsidP="003632E0">
      <w:pPr>
        <w:pStyle w:val="ListParagraph"/>
        <w:spacing w:after="0" w:line="360" w:lineRule="auto"/>
        <w:ind w:left="0"/>
        <w:rPr>
          <w:rFonts w:ascii="Times New Roman" w:hAnsi="Times New Roman" w:cs="Times New Roman"/>
          <w:sz w:val="24"/>
          <w:szCs w:val="24"/>
        </w:rPr>
      </w:pPr>
    </w:p>
    <w:p w14:paraId="22227E72" w14:textId="77777777" w:rsidR="003632E0" w:rsidRPr="003632E0" w:rsidRDefault="003632E0" w:rsidP="003632E0">
      <w:pPr>
        <w:pStyle w:val="ListParagraph"/>
        <w:spacing w:after="0" w:line="360" w:lineRule="auto"/>
        <w:ind w:left="0"/>
        <w:rPr>
          <w:rFonts w:ascii="Times New Roman" w:hAnsi="Times New Roman" w:cs="Times New Roman"/>
          <w:sz w:val="24"/>
          <w:szCs w:val="24"/>
        </w:rPr>
      </w:pPr>
    </w:p>
    <w:p w14:paraId="32399A12" w14:textId="7ADB1D16" w:rsidR="003A5EC6" w:rsidRPr="003A5EC6" w:rsidRDefault="003A5EC6" w:rsidP="003A5EC6">
      <w:pPr>
        <w:spacing w:after="0" w:line="360" w:lineRule="auto"/>
        <w:jc w:val="both"/>
        <w:rPr>
          <w:rFonts w:ascii="Times New Roman" w:hAnsi="Times New Roman" w:cs="Times New Roman"/>
          <w:bCs/>
          <w:sz w:val="24"/>
          <w:szCs w:val="24"/>
        </w:rPr>
      </w:pPr>
      <w:r w:rsidRPr="003A5EC6">
        <w:rPr>
          <w:rFonts w:ascii="Times New Roman" w:hAnsi="Times New Roman" w:cs="Times New Roman"/>
          <w:sz w:val="24"/>
          <w:szCs w:val="24"/>
        </w:rPr>
        <w:t xml:space="preserve"> </w:t>
      </w:r>
    </w:p>
    <w:p w14:paraId="004960CE" w14:textId="77777777" w:rsidR="007D3AEA" w:rsidRPr="003A5EC6" w:rsidRDefault="007D3AEA" w:rsidP="003A5EC6">
      <w:pPr>
        <w:spacing w:after="0" w:line="360" w:lineRule="auto"/>
        <w:rPr>
          <w:rFonts w:ascii="Times New Roman" w:hAnsi="Times New Roman" w:cs="Times New Roman"/>
          <w:b/>
          <w:bCs/>
          <w:sz w:val="24"/>
          <w:szCs w:val="24"/>
        </w:rPr>
      </w:pPr>
    </w:p>
    <w:p w14:paraId="7776F456" w14:textId="77777777" w:rsidR="007D3AEA" w:rsidRDefault="007D3AEA" w:rsidP="000A55CF">
      <w:pPr>
        <w:spacing w:after="0"/>
        <w:rPr>
          <w:rFonts w:ascii="Times New Roman" w:hAnsi="Times New Roman" w:cs="Times New Roman"/>
          <w:b/>
          <w:bCs/>
          <w:sz w:val="24"/>
          <w:szCs w:val="24"/>
        </w:rPr>
      </w:pPr>
    </w:p>
    <w:p w14:paraId="27752ADF" w14:textId="77777777" w:rsidR="003632E0" w:rsidRDefault="003632E0" w:rsidP="000A55CF">
      <w:pPr>
        <w:spacing w:after="0"/>
        <w:rPr>
          <w:rFonts w:ascii="Times New Roman" w:hAnsi="Times New Roman" w:cs="Times New Roman"/>
          <w:b/>
          <w:bCs/>
          <w:sz w:val="24"/>
          <w:szCs w:val="24"/>
        </w:rPr>
      </w:pPr>
    </w:p>
    <w:p w14:paraId="2811A205" w14:textId="77777777" w:rsidR="003632E0" w:rsidRDefault="003632E0" w:rsidP="000A55CF">
      <w:pPr>
        <w:spacing w:after="0"/>
        <w:rPr>
          <w:rFonts w:ascii="Times New Roman" w:hAnsi="Times New Roman" w:cs="Times New Roman"/>
          <w:b/>
          <w:bCs/>
          <w:sz w:val="24"/>
          <w:szCs w:val="24"/>
        </w:rPr>
      </w:pPr>
    </w:p>
    <w:p w14:paraId="47BE1990" w14:textId="77777777" w:rsidR="003632E0" w:rsidRDefault="003632E0" w:rsidP="000A55CF">
      <w:pPr>
        <w:spacing w:after="0"/>
        <w:rPr>
          <w:rFonts w:ascii="Times New Roman" w:hAnsi="Times New Roman" w:cs="Times New Roman"/>
          <w:b/>
          <w:bCs/>
          <w:sz w:val="24"/>
          <w:szCs w:val="24"/>
        </w:rPr>
      </w:pPr>
    </w:p>
    <w:p w14:paraId="129C7030" w14:textId="77777777" w:rsidR="003632E0" w:rsidRDefault="003632E0" w:rsidP="000A55CF">
      <w:pPr>
        <w:spacing w:after="0"/>
        <w:rPr>
          <w:rFonts w:ascii="Times New Roman" w:hAnsi="Times New Roman" w:cs="Times New Roman"/>
          <w:b/>
          <w:bCs/>
          <w:sz w:val="24"/>
          <w:szCs w:val="24"/>
        </w:rPr>
      </w:pPr>
    </w:p>
    <w:p w14:paraId="795AB671" w14:textId="77777777" w:rsidR="00DF6CA3" w:rsidRDefault="00DF6CA3" w:rsidP="000A55CF">
      <w:pPr>
        <w:spacing w:after="0"/>
        <w:rPr>
          <w:rFonts w:ascii="Times New Roman" w:hAnsi="Times New Roman" w:cs="Times New Roman"/>
          <w:b/>
          <w:bCs/>
          <w:sz w:val="24"/>
          <w:szCs w:val="24"/>
        </w:rPr>
      </w:pPr>
    </w:p>
    <w:p w14:paraId="74E2515F" w14:textId="74EAD317" w:rsidR="003632E0" w:rsidRDefault="003632E0" w:rsidP="003632E0">
      <w:pPr>
        <w:spacing w:after="0"/>
        <w:rPr>
          <w:rFonts w:ascii="Times New Roman" w:hAnsi="Times New Roman" w:cs="Times New Roman"/>
          <w:b/>
          <w:sz w:val="28"/>
        </w:rPr>
      </w:pPr>
      <w:r>
        <w:rPr>
          <w:rFonts w:ascii="Times New Roman" w:hAnsi="Times New Roman" w:cs="Times New Roman"/>
          <w:b/>
          <w:bCs/>
          <w:sz w:val="28"/>
          <w:szCs w:val="28"/>
        </w:rPr>
        <w:lastRenderedPageBreak/>
        <w:t xml:space="preserve">9. </w:t>
      </w:r>
      <w:r>
        <w:rPr>
          <w:rFonts w:ascii="Times New Roman" w:hAnsi="Times New Roman" w:cs="Times New Roman"/>
          <w:b/>
          <w:sz w:val="28"/>
        </w:rPr>
        <w:t>Test 3/ Evaluarea 3, Modul 3</w:t>
      </w:r>
    </w:p>
    <w:p w14:paraId="295899AE" w14:textId="77777777" w:rsidR="003632E0" w:rsidRDefault="003632E0" w:rsidP="003632E0">
      <w:pPr>
        <w:spacing w:after="0"/>
        <w:rPr>
          <w:rFonts w:ascii="Times New Roman" w:hAnsi="Times New Roman" w:cs="Times New Roman"/>
          <w:b/>
          <w:sz w:val="28"/>
        </w:rPr>
      </w:pPr>
    </w:p>
    <w:p w14:paraId="763A2B32" w14:textId="23979D71" w:rsidR="003632E0" w:rsidRPr="00664D8C" w:rsidRDefault="003632E0" w:rsidP="003632E0">
      <w:pPr>
        <w:widowControl w:val="0"/>
        <w:spacing w:after="0" w:line="360" w:lineRule="auto"/>
        <w:jc w:val="both"/>
        <w:rPr>
          <w:rFonts w:ascii="Times New Roman" w:eastAsia="Arial" w:hAnsi="Times New Roman" w:cs="Times New Roman"/>
          <w:b/>
          <w:color w:val="1F4E79" w:themeColor="accent1" w:themeShade="80"/>
          <w:sz w:val="24"/>
          <w:szCs w:val="24"/>
        </w:rPr>
      </w:pPr>
      <w:r w:rsidRPr="00664D8C">
        <w:rPr>
          <w:rFonts w:ascii="Times New Roman" w:eastAsia="Arial" w:hAnsi="Times New Roman" w:cs="Times New Roman"/>
          <w:b/>
          <w:color w:val="1F4E79" w:themeColor="accent1" w:themeShade="80"/>
          <w:sz w:val="24"/>
          <w:szCs w:val="24"/>
        </w:rPr>
        <w:t>Test final</w:t>
      </w:r>
      <w:r w:rsidR="00664D8C" w:rsidRPr="00664D8C">
        <w:rPr>
          <w:rFonts w:ascii="Times New Roman" w:eastAsia="Arial" w:hAnsi="Times New Roman" w:cs="Times New Roman"/>
          <w:b/>
          <w:color w:val="1F4E79" w:themeColor="accent1" w:themeShade="80"/>
          <w:sz w:val="24"/>
          <w:szCs w:val="24"/>
        </w:rPr>
        <w:t xml:space="preserve"> 3</w:t>
      </w:r>
    </w:p>
    <w:p w14:paraId="05DEBC5C" w14:textId="6B50AD2F" w:rsidR="003632E0" w:rsidRPr="003632E0" w:rsidRDefault="003632E0" w:rsidP="003632E0">
      <w:pPr>
        <w:widowControl w:val="0"/>
        <w:numPr>
          <w:ilvl w:val="0"/>
          <w:numId w:val="26"/>
        </w:numPr>
        <w:tabs>
          <w:tab w:val="left" w:pos="664"/>
        </w:tabs>
        <w:autoSpaceDE w:val="0"/>
        <w:autoSpaceDN w:val="0"/>
        <w:spacing w:after="0" w:line="360" w:lineRule="auto"/>
        <w:ind w:left="0" w:hanging="239"/>
        <w:jc w:val="both"/>
        <w:rPr>
          <w:rFonts w:ascii="Times New Roman" w:eastAsia="Arial MT" w:hAnsi="Times New Roman" w:cs="Times New Roman"/>
          <w:sz w:val="24"/>
          <w:szCs w:val="24"/>
        </w:rPr>
      </w:pPr>
      <w:r w:rsidRPr="003632E0">
        <w:rPr>
          <w:rFonts w:ascii="Times New Roman" w:eastAsia="Arial MT" w:hAnsi="Times New Roman" w:cs="Times New Roman"/>
          <w:spacing w:val="-2"/>
          <w:sz w:val="24"/>
          <w:szCs w:val="24"/>
        </w:rPr>
        <w:t>Ce</w:t>
      </w:r>
      <w:r w:rsidRPr="003632E0">
        <w:rPr>
          <w:rFonts w:ascii="Times New Roman" w:eastAsia="Arial MT" w:hAnsi="Times New Roman" w:cs="Times New Roman"/>
          <w:spacing w:val="-1"/>
          <w:sz w:val="24"/>
          <w:szCs w:val="24"/>
        </w:rPr>
        <w:t xml:space="preserve"> </w:t>
      </w:r>
      <w:r w:rsidRPr="003632E0">
        <w:rPr>
          <w:rFonts w:ascii="Times New Roman" w:eastAsia="Arial MT" w:hAnsi="Times New Roman" w:cs="Times New Roman"/>
          <w:spacing w:val="-2"/>
          <w:sz w:val="24"/>
          <w:szCs w:val="24"/>
        </w:rPr>
        <w:t>sunt</w:t>
      </w:r>
      <w:r w:rsidRPr="003632E0">
        <w:rPr>
          <w:rFonts w:ascii="Times New Roman" w:eastAsia="Arial MT" w:hAnsi="Times New Roman" w:cs="Times New Roman"/>
          <w:sz w:val="24"/>
          <w:szCs w:val="24"/>
        </w:rPr>
        <w:t xml:space="preserve"> </w:t>
      </w:r>
      <w:r w:rsidRPr="003632E0">
        <w:rPr>
          <w:rFonts w:ascii="Times New Roman" w:eastAsia="Arial MT" w:hAnsi="Times New Roman" w:cs="Times New Roman"/>
          <w:spacing w:val="-2"/>
          <w:sz w:val="24"/>
          <w:szCs w:val="24"/>
        </w:rPr>
        <w:t>Resursele</w:t>
      </w:r>
      <w:r w:rsidRPr="003632E0">
        <w:rPr>
          <w:rFonts w:ascii="Times New Roman" w:eastAsia="Arial MT" w:hAnsi="Times New Roman" w:cs="Times New Roman"/>
          <w:sz w:val="24"/>
          <w:szCs w:val="24"/>
        </w:rPr>
        <w:t xml:space="preserve"> </w:t>
      </w:r>
      <w:r w:rsidRPr="003632E0">
        <w:rPr>
          <w:rFonts w:ascii="Times New Roman" w:eastAsia="Arial MT" w:hAnsi="Times New Roman" w:cs="Times New Roman"/>
          <w:spacing w:val="-2"/>
          <w:sz w:val="24"/>
          <w:szCs w:val="24"/>
        </w:rPr>
        <w:t>Educaționale</w:t>
      </w:r>
      <w:r w:rsidRPr="003632E0">
        <w:rPr>
          <w:rFonts w:ascii="Times New Roman" w:eastAsia="Arial MT" w:hAnsi="Times New Roman" w:cs="Times New Roman"/>
          <w:spacing w:val="10"/>
          <w:sz w:val="24"/>
          <w:szCs w:val="24"/>
        </w:rPr>
        <w:t xml:space="preserve"> </w:t>
      </w:r>
      <w:r w:rsidRPr="003632E0">
        <w:rPr>
          <w:rFonts w:ascii="Times New Roman" w:eastAsia="Arial MT" w:hAnsi="Times New Roman" w:cs="Times New Roman"/>
          <w:spacing w:val="-2"/>
          <w:sz w:val="24"/>
          <w:szCs w:val="24"/>
        </w:rPr>
        <w:t>Deschise</w:t>
      </w:r>
      <w:r w:rsidRPr="003632E0">
        <w:rPr>
          <w:rFonts w:ascii="Times New Roman" w:eastAsia="Arial MT" w:hAnsi="Times New Roman" w:cs="Times New Roman"/>
          <w:spacing w:val="9"/>
          <w:sz w:val="24"/>
          <w:szCs w:val="24"/>
        </w:rPr>
        <w:t xml:space="preserve"> </w:t>
      </w:r>
      <w:r w:rsidRPr="003632E0">
        <w:rPr>
          <w:rFonts w:ascii="Times New Roman" w:eastAsia="Arial MT" w:hAnsi="Times New Roman" w:cs="Times New Roman"/>
          <w:spacing w:val="-2"/>
          <w:sz w:val="24"/>
          <w:szCs w:val="24"/>
        </w:rPr>
        <w:t>(RED),</w:t>
      </w:r>
      <w:r w:rsidRPr="003632E0">
        <w:rPr>
          <w:rFonts w:ascii="Times New Roman" w:eastAsia="Arial MT" w:hAnsi="Times New Roman" w:cs="Times New Roman"/>
          <w:sz w:val="24"/>
          <w:szCs w:val="24"/>
        </w:rPr>
        <w:t xml:space="preserve"> </w:t>
      </w:r>
      <w:r w:rsidRPr="003632E0">
        <w:rPr>
          <w:rFonts w:ascii="Times New Roman" w:eastAsia="Arial MT" w:hAnsi="Times New Roman" w:cs="Times New Roman"/>
          <w:spacing w:val="-2"/>
          <w:sz w:val="24"/>
          <w:szCs w:val="24"/>
        </w:rPr>
        <w:t>conform</w:t>
      </w:r>
      <w:r w:rsidRPr="003632E0">
        <w:rPr>
          <w:rFonts w:ascii="Times New Roman" w:eastAsia="Arial MT" w:hAnsi="Times New Roman" w:cs="Times New Roman"/>
          <w:sz w:val="24"/>
          <w:szCs w:val="24"/>
        </w:rPr>
        <w:t xml:space="preserve"> </w:t>
      </w:r>
      <w:r w:rsidRPr="003632E0">
        <w:rPr>
          <w:rFonts w:ascii="Times New Roman" w:eastAsia="Arial MT" w:hAnsi="Times New Roman" w:cs="Times New Roman"/>
          <w:spacing w:val="-2"/>
          <w:sz w:val="24"/>
          <w:szCs w:val="24"/>
        </w:rPr>
        <w:t>definiției</w:t>
      </w:r>
      <w:r w:rsidRPr="003632E0">
        <w:rPr>
          <w:rFonts w:ascii="Times New Roman" w:eastAsia="Arial MT" w:hAnsi="Times New Roman" w:cs="Times New Roman"/>
          <w:sz w:val="24"/>
          <w:szCs w:val="24"/>
        </w:rPr>
        <w:t xml:space="preserve"> </w:t>
      </w:r>
      <w:r w:rsidRPr="003632E0">
        <w:rPr>
          <w:rFonts w:ascii="Times New Roman" w:eastAsia="Arial MT" w:hAnsi="Times New Roman" w:cs="Times New Roman"/>
          <w:spacing w:val="-2"/>
          <w:sz w:val="24"/>
          <w:szCs w:val="24"/>
        </w:rPr>
        <w:t>UNESCO?</w:t>
      </w:r>
    </w:p>
    <w:p w14:paraId="4CECD110" w14:textId="77777777" w:rsidR="003632E0" w:rsidRPr="003632E0" w:rsidRDefault="003632E0" w:rsidP="003632E0">
      <w:pPr>
        <w:widowControl w:val="0"/>
        <w:numPr>
          <w:ilvl w:val="1"/>
          <w:numId w:val="26"/>
        </w:numPr>
        <w:tabs>
          <w:tab w:val="left" w:pos="1865"/>
        </w:tabs>
        <w:autoSpaceDE w:val="0"/>
        <w:autoSpaceDN w:val="0"/>
        <w:spacing w:after="0" w:line="360" w:lineRule="auto"/>
        <w:ind w:left="0" w:hanging="359"/>
        <w:jc w:val="both"/>
        <w:rPr>
          <w:rFonts w:ascii="Times New Roman" w:eastAsia="Arial MT" w:hAnsi="Times New Roman" w:cs="Times New Roman"/>
          <w:sz w:val="24"/>
          <w:szCs w:val="24"/>
        </w:rPr>
      </w:pPr>
      <w:r w:rsidRPr="003632E0">
        <w:rPr>
          <w:rFonts w:ascii="Times New Roman" w:eastAsia="Arial MT" w:hAnsi="Times New Roman" w:cs="Times New Roman"/>
          <w:sz w:val="24"/>
          <w:szCs w:val="24"/>
        </w:rPr>
        <w:t>Materiale</w:t>
      </w:r>
      <w:r w:rsidRPr="003632E0">
        <w:rPr>
          <w:rFonts w:ascii="Times New Roman" w:eastAsia="Arial MT" w:hAnsi="Times New Roman" w:cs="Times New Roman"/>
          <w:spacing w:val="-7"/>
          <w:sz w:val="24"/>
          <w:szCs w:val="24"/>
        </w:rPr>
        <w:t xml:space="preserve"> </w:t>
      </w:r>
      <w:r w:rsidRPr="003632E0">
        <w:rPr>
          <w:rFonts w:ascii="Times New Roman" w:eastAsia="Arial MT" w:hAnsi="Times New Roman" w:cs="Times New Roman"/>
          <w:sz w:val="24"/>
          <w:szCs w:val="24"/>
        </w:rPr>
        <w:t>de</w:t>
      </w:r>
      <w:r w:rsidRPr="003632E0">
        <w:rPr>
          <w:rFonts w:ascii="Times New Roman" w:eastAsia="Arial MT" w:hAnsi="Times New Roman" w:cs="Times New Roman"/>
          <w:spacing w:val="-7"/>
          <w:sz w:val="24"/>
          <w:szCs w:val="24"/>
        </w:rPr>
        <w:t xml:space="preserve"> </w:t>
      </w:r>
      <w:r w:rsidRPr="003632E0">
        <w:rPr>
          <w:rFonts w:ascii="Times New Roman" w:eastAsia="Arial MT" w:hAnsi="Times New Roman" w:cs="Times New Roman"/>
          <w:sz w:val="24"/>
          <w:szCs w:val="24"/>
        </w:rPr>
        <w:t>învățare</w:t>
      </w:r>
      <w:r w:rsidRPr="003632E0">
        <w:rPr>
          <w:rFonts w:ascii="Times New Roman" w:eastAsia="Arial MT" w:hAnsi="Times New Roman" w:cs="Times New Roman"/>
          <w:spacing w:val="-6"/>
          <w:sz w:val="24"/>
          <w:szCs w:val="24"/>
        </w:rPr>
        <w:t xml:space="preserve"> </w:t>
      </w:r>
      <w:r w:rsidRPr="003632E0">
        <w:rPr>
          <w:rFonts w:ascii="Times New Roman" w:eastAsia="Arial MT" w:hAnsi="Times New Roman" w:cs="Times New Roman"/>
          <w:sz w:val="24"/>
          <w:szCs w:val="24"/>
        </w:rPr>
        <w:t>disponibile</w:t>
      </w:r>
      <w:r w:rsidRPr="003632E0">
        <w:rPr>
          <w:rFonts w:ascii="Times New Roman" w:eastAsia="Arial MT" w:hAnsi="Times New Roman" w:cs="Times New Roman"/>
          <w:spacing w:val="2"/>
          <w:sz w:val="24"/>
          <w:szCs w:val="24"/>
        </w:rPr>
        <w:t xml:space="preserve"> </w:t>
      </w:r>
      <w:r w:rsidRPr="003632E0">
        <w:rPr>
          <w:rFonts w:ascii="Times New Roman" w:eastAsia="Arial MT" w:hAnsi="Times New Roman" w:cs="Times New Roman"/>
          <w:sz w:val="24"/>
          <w:szCs w:val="24"/>
        </w:rPr>
        <w:t>exclusiv</w:t>
      </w:r>
      <w:r w:rsidRPr="003632E0">
        <w:rPr>
          <w:rFonts w:ascii="Times New Roman" w:eastAsia="Arial MT" w:hAnsi="Times New Roman" w:cs="Times New Roman"/>
          <w:spacing w:val="-7"/>
          <w:sz w:val="24"/>
          <w:szCs w:val="24"/>
        </w:rPr>
        <w:t xml:space="preserve"> </w:t>
      </w:r>
      <w:r w:rsidRPr="003632E0">
        <w:rPr>
          <w:rFonts w:ascii="Times New Roman" w:eastAsia="Arial MT" w:hAnsi="Times New Roman" w:cs="Times New Roman"/>
          <w:sz w:val="24"/>
          <w:szCs w:val="24"/>
        </w:rPr>
        <w:t>pentru</w:t>
      </w:r>
      <w:r w:rsidRPr="003632E0">
        <w:rPr>
          <w:rFonts w:ascii="Times New Roman" w:eastAsia="Arial MT" w:hAnsi="Times New Roman" w:cs="Times New Roman"/>
          <w:spacing w:val="-8"/>
          <w:sz w:val="24"/>
          <w:szCs w:val="24"/>
        </w:rPr>
        <w:t xml:space="preserve"> </w:t>
      </w:r>
      <w:r w:rsidRPr="003632E0">
        <w:rPr>
          <w:rFonts w:ascii="Times New Roman" w:eastAsia="Arial MT" w:hAnsi="Times New Roman" w:cs="Times New Roman"/>
          <w:sz w:val="24"/>
          <w:szCs w:val="24"/>
        </w:rPr>
        <w:t>profesorii</w:t>
      </w:r>
      <w:r w:rsidRPr="003632E0">
        <w:rPr>
          <w:rFonts w:ascii="Times New Roman" w:eastAsia="Arial MT" w:hAnsi="Times New Roman" w:cs="Times New Roman"/>
          <w:spacing w:val="2"/>
          <w:sz w:val="24"/>
          <w:szCs w:val="24"/>
        </w:rPr>
        <w:t xml:space="preserve"> </w:t>
      </w:r>
      <w:r w:rsidRPr="003632E0">
        <w:rPr>
          <w:rFonts w:ascii="Times New Roman" w:eastAsia="Arial MT" w:hAnsi="Times New Roman" w:cs="Times New Roman"/>
          <w:spacing w:val="-2"/>
          <w:sz w:val="24"/>
          <w:szCs w:val="24"/>
        </w:rPr>
        <w:t>acreditați</w:t>
      </w:r>
    </w:p>
    <w:p w14:paraId="341D4322" w14:textId="77777777" w:rsidR="003632E0" w:rsidRPr="003632E0" w:rsidRDefault="003632E0" w:rsidP="003632E0">
      <w:pPr>
        <w:widowControl w:val="0"/>
        <w:numPr>
          <w:ilvl w:val="1"/>
          <w:numId w:val="26"/>
        </w:numPr>
        <w:tabs>
          <w:tab w:val="left" w:pos="1865"/>
          <w:tab w:val="left" w:pos="1867"/>
        </w:tabs>
        <w:autoSpaceDE w:val="0"/>
        <w:autoSpaceDN w:val="0"/>
        <w:spacing w:after="0" w:line="360" w:lineRule="auto"/>
        <w:ind w:left="0"/>
        <w:jc w:val="both"/>
        <w:rPr>
          <w:rFonts w:ascii="Times New Roman" w:eastAsia="Arial MT" w:hAnsi="Times New Roman" w:cs="Times New Roman"/>
          <w:sz w:val="24"/>
          <w:szCs w:val="24"/>
        </w:rPr>
      </w:pPr>
      <w:r w:rsidRPr="003632E0">
        <w:rPr>
          <w:rFonts w:ascii="Times New Roman" w:eastAsia="Arial MT" w:hAnsi="Times New Roman" w:cs="Times New Roman"/>
          <w:sz w:val="24"/>
          <w:szCs w:val="24"/>
        </w:rPr>
        <w:t>Materiale</w:t>
      </w:r>
      <w:r w:rsidRPr="003632E0">
        <w:rPr>
          <w:rFonts w:ascii="Times New Roman" w:eastAsia="Arial MT" w:hAnsi="Times New Roman" w:cs="Times New Roman"/>
          <w:spacing w:val="40"/>
          <w:sz w:val="24"/>
          <w:szCs w:val="24"/>
        </w:rPr>
        <w:t xml:space="preserve"> </w:t>
      </w:r>
      <w:r w:rsidRPr="003632E0">
        <w:rPr>
          <w:rFonts w:ascii="Times New Roman" w:eastAsia="Arial MT" w:hAnsi="Times New Roman" w:cs="Times New Roman"/>
          <w:sz w:val="24"/>
          <w:szCs w:val="24"/>
        </w:rPr>
        <w:t>publice</w:t>
      </w:r>
      <w:r w:rsidRPr="003632E0">
        <w:rPr>
          <w:rFonts w:ascii="Times New Roman" w:eastAsia="Arial MT" w:hAnsi="Times New Roman" w:cs="Times New Roman"/>
          <w:spacing w:val="40"/>
          <w:sz w:val="24"/>
          <w:szCs w:val="24"/>
        </w:rPr>
        <w:t xml:space="preserve"> </w:t>
      </w:r>
      <w:r w:rsidRPr="003632E0">
        <w:rPr>
          <w:rFonts w:ascii="Times New Roman" w:eastAsia="Arial MT" w:hAnsi="Times New Roman" w:cs="Times New Roman"/>
          <w:sz w:val="24"/>
          <w:szCs w:val="24"/>
        </w:rPr>
        <w:t>și</w:t>
      </w:r>
      <w:r w:rsidRPr="003632E0">
        <w:rPr>
          <w:rFonts w:ascii="Times New Roman" w:eastAsia="Arial MT" w:hAnsi="Times New Roman" w:cs="Times New Roman"/>
          <w:spacing w:val="40"/>
          <w:sz w:val="24"/>
          <w:szCs w:val="24"/>
        </w:rPr>
        <w:t xml:space="preserve"> </w:t>
      </w:r>
      <w:r w:rsidRPr="003632E0">
        <w:rPr>
          <w:rFonts w:ascii="Times New Roman" w:eastAsia="Arial MT" w:hAnsi="Times New Roman" w:cs="Times New Roman"/>
          <w:sz w:val="24"/>
          <w:szCs w:val="24"/>
        </w:rPr>
        <w:t>licențiate</w:t>
      </w:r>
      <w:r w:rsidRPr="003632E0">
        <w:rPr>
          <w:rFonts w:ascii="Times New Roman" w:eastAsia="Arial MT" w:hAnsi="Times New Roman" w:cs="Times New Roman"/>
          <w:spacing w:val="40"/>
          <w:sz w:val="24"/>
          <w:szCs w:val="24"/>
        </w:rPr>
        <w:t xml:space="preserve"> </w:t>
      </w:r>
      <w:r w:rsidRPr="003632E0">
        <w:rPr>
          <w:rFonts w:ascii="Times New Roman" w:eastAsia="Arial MT" w:hAnsi="Times New Roman" w:cs="Times New Roman"/>
          <w:sz w:val="24"/>
          <w:szCs w:val="24"/>
        </w:rPr>
        <w:t>liber,</w:t>
      </w:r>
      <w:r w:rsidRPr="003632E0">
        <w:rPr>
          <w:rFonts w:ascii="Times New Roman" w:eastAsia="Arial MT" w:hAnsi="Times New Roman" w:cs="Times New Roman"/>
          <w:spacing w:val="40"/>
          <w:sz w:val="24"/>
          <w:szCs w:val="24"/>
        </w:rPr>
        <w:t xml:space="preserve"> </w:t>
      </w:r>
      <w:r w:rsidRPr="003632E0">
        <w:rPr>
          <w:rFonts w:ascii="Times New Roman" w:eastAsia="Arial MT" w:hAnsi="Times New Roman" w:cs="Times New Roman"/>
          <w:sz w:val="24"/>
          <w:szCs w:val="24"/>
        </w:rPr>
        <w:t>disponibile</w:t>
      </w:r>
      <w:r w:rsidRPr="003632E0">
        <w:rPr>
          <w:rFonts w:ascii="Times New Roman" w:eastAsia="Arial MT" w:hAnsi="Times New Roman" w:cs="Times New Roman"/>
          <w:spacing w:val="40"/>
          <w:sz w:val="24"/>
          <w:szCs w:val="24"/>
        </w:rPr>
        <w:t xml:space="preserve"> </w:t>
      </w:r>
      <w:r w:rsidRPr="003632E0">
        <w:rPr>
          <w:rFonts w:ascii="Times New Roman" w:eastAsia="Arial MT" w:hAnsi="Times New Roman" w:cs="Times New Roman"/>
          <w:sz w:val="24"/>
          <w:szCs w:val="24"/>
        </w:rPr>
        <w:t>pentru</w:t>
      </w:r>
      <w:r w:rsidRPr="003632E0">
        <w:rPr>
          <w:rFonts w:ascii="Times New Roman" w:eastAsia="Arial MT" w:hAnsi="Times New Roman" w:cs="Times New Roman"/>
          <w:spacing w:val="40"/>
          <w:sz w:val="24"/>
          <w:szCs w:val="24"/>
        </w:rPr>
        <w:t xml:space="preserve"> </w:t>
      </w:r>
      <w:r w:rsidRPr="003632E0">
        <w:rPr>
          <w:rFonts w:ascii="Times New Roman" w:eastAsia="Arial MT" w:hAnsi="Times New Roman" w:cs="Times New Roman"/>
          <w:sz w:val="24"/>
          <w:szCs w:val="24"/>
        </w:rPr>
        <w:t>acces,</w:t>
      </w:r>
      <w:r w:rsidRPr="003632E0">
        <w:rPr>
          <w:rFonts w:ascii="Times New Roman" w:eastAsia="Arial MT" w:hAnsi="Times New Roman" w:cs="Times New Roman"/>
          <w:spacing w:val="40"/>
          <w:sz w:val="24"/>
          <w:szCs w:val="24"/>
        </w:rPr>
        <w:t xml:space="preserve"> </w:t>
      </w:r>
      <w:r w:rsidRPr="003632E0">
        <w:rPr>
          <w:rFonts w:ascii="Times New Roman" w:eastAsia="Arial MT" w:hAnsi="Times New Roman" w:cs="Times New Roman"/>
          <w:sz w:val="24"/>
          <w:szCs w:val="24"/>
        </w:rPr>
        <w:t>reutilizare</w:t>
      </w:r>
      <w:r w:rsidRPr="003632E0">
        <w:rPr>
          <w:rFonts w:ascii="Times New Roman" w:eastAsia="Arial MT" w:hAnsi="Times New Roman" w:cs="Times New Roman"/>
          <w:spacing w:val="40"/>
          <w:sz w:val="24"/>
          <w:szCs w:val="24"/>
        </w:rPr>
        <w:t xml:space="preserve"> </w:t>
      </w:r>
      <w:r w:rsidRPr="003632E0">
        <w:rPr>
          <w:rFonts w:ascii="Times New Roman" w:eastAsia="Arial MT" w:hAnsi="Times New Roman" w:cs="Times New Roman"/>
          <w:sz w:val="24"/>
          <w:szCs w:val="24"/>
        </w:rPr>
        <w:t xml:space="preserve">și </w:t>
      </w:r>
      <w:r w:rsidRPr="003632E0">
        <w:rPr>
          <w:rFonts w:ascii="Times New Roman" w:eastAsia="Arial MT" w:hAnsi="Times New Roman" w:cs="Times New Roman"/>
          <w:spacing w:val="-2"/>
          <w:sz w:val="24"/>
          <w:szCs w:val="24"/>
        </w:rPr>
        <w:t>redistribuire</w:t>
      </w:r>
    </w:p>
    <w:p w14:paraId="61A52D8A" w14:textId="77777777" w:rsidR="003632E0" w:rsidRPr="003632E0" w:rsidRDefault="003632E0" w:rsidP="003632E0">
      <w:pPr>
        <w:widowControl w:val="0"/>
        <w:numPr>
          <w:ilvl w:val="1"/>
          <w:numId w:val="26"/>
        </w:numPr>
        <w:tabs>
          <w:tab w:val="left" w:pos="1865"/>
        </w:tabs>
        <w:autoSpaceDE w:val="0"/>
        <w:autoSpaceDN w:val="0"/>
        <w:spacing w:after="0" w:line="360" w:lineRule="auto"/>
        <w:ind w:left="0" w:hanging="359"/>
        <w:jc w:val="both"/>
        <w:rPr>
          <w:rFonts w:ascii="Times New Roman" w:eastAsia="Arial MT" w:hAnsi="Times New Roman" w:cs="Times New Roman"/>
          <w:sz w:val="24"/>
          <w:szCs w:val="24"/>
        </w:rPr>
      </w:pPr>
      <w:r w:rsidRPr="003632E0">
        <w:rPr>
          <w:rFonts w:ascii="Times New Roman" w:eastAsia="Arial MT" w:hAnsi="Times New Roman" w:cs="Times New Roman"/>
          <w:sz w:val="24"/>
          <w:szCs w:val="24"/>
        </w:rPr>
        <w:t>Resurse educaționale</w:t>
      </w:r>
      <w:r w:rsidRPr="003632E0">
        <w:rPr>
          <w:rFonts w:ascii="Times New Roman" w:eastAsia="Arial MT" w:hAnsi="Times New Roman" w:cs="Times New Roman"/>
          <w:spacing w:val="10"/>
          <w:sz w:val="24"/>
          <w:szCs w:val="24"/>
        </w:rPr>
        <w:t xml:space="preserve"> </w:t>
      </w:r>
      <w:r w:rsidRPr="003632E0">
        <w:rPr>
          <w:rFonts w:ascii="Times New Roman" w:eastAsia="Arial MT" w:hAnsi="Times New Roman" w:cs="Times New Roman"/>
          <w:sz w:val="24"/>
          <w:szCs w:val="24"/>
        </w:rPr>
        <w:t>protejate</w:t>
      </w:r>
      <w:r w:rsidRPr="003632E0">
        <w:rPr>
          <w:rFonts w:ascii="Times New Roman" w:eastAsia="Arial MT" w:hAnsi="Times New Roman" w:cs="Times New Roman"/>
          <w:spacing w:val="11"/>
          <w:sz w:val="24"/>
          <w:szCs w:val="24"/>
        </w:rPr>
        <w:t xml:space="preserve"> </w:t>
      </w:r>
      <w:r w:rsidRPr="003632E0">
        <w:rPr>
          <w:rFonts w:ascii="Times New Roman" w:eastAsia="Arial MT" w:hAnsi="Times New Roman" w:cs="Times New Roman"/>
          <w:sz w:val="24"/>
          <w:szCs w:val="24"/>
        </w:rPr>
        <w:t>prin</w:t>
      </w:r>
      <w:r w:rsidRPr="003632E0">
        <w:rPr>
          <w:rFonts w:ascii="Times New Roman" w:eastAsia="Arial MT" w:hAnsi="Times New Roman" w:cs="Times New Roman"/>
          <w:spacing w:val="-9"/>
          <w:sz w:val="24"/>
          <w:szCs w:val="24"/>
        </w:rPr>
        <w:t xml:space="preserve"> </w:t>
      </w:r>
      <w:r w:rsidRPr="003632E0">
        <w:rPr>
          <w:rFonts w:ascii="Times New Roman" w:eastAsia="Arial MT" w:hAnsi="Times New Roman" w:cs="Times New Roman"/>
          <w:sz w:val="24"/>
          <w:szCs w:val="24"/>
        </w:rPr>
        <w:t>drepturi</w:t>
      </w:r>
      <w:r w:rsidRPr="003632E0">
        <w:rPr>
          <w:rFonts w:ascii="Times New Roman" w:eastAsia="Arial MT" w:hAnsi="Times New Roman" w:cs="Times New Roman"/>
          <w:spacing w:val="11"/>
          <w:sz w:val="24"/>
          <w:szCs w:val="24"/>
        </w:rPr>
        <w:t xml:space="preserve"> </w:t>
      </w:r>
      <w:r w:rsidRPr="003632E0">
        <w:rPr>
          <w:rFonts w:ascii="Times New Roman" w:eastAsia="Arial MT" w:hAnsi="Times New Roman" w:cs="Times New Roman"/>
          <w:sz w:val="24"/>
          <w:szCs w:val="24"/>
        </w:rPr>
        <w:t>de</w:t>
      </w:r>
      <w:r w:rsidRPr="003632E0">
        <w:rPr>
          <w:rFonts w:ascii="Times New Roman" w:eastAsia="Arial MT" w:hAnsi="Times New Roman" w:cs="Times New Roman"/>
          <w:spacing w:val="-9"/>
          <w:sz w:val="24"/>
          <w:szCs w:val="24"/>
        </w:rPr>
        <w:t xml:space="preserve"> </w:t>
      </w:r>
      <w:r w:rsidRPr="003632E0">
        <w:rPr>
          <w:rFonts w:ascii="Times New Roman" w:eastAsia="Arial MT" w:hAnsi="Times New Roman" w:cs="Times New Roman"/>
          <w:spacing w:val="-2"/>
          <w:sz w:val="24"/>
          <w:szCs w:val="24"/>
        </w:rPr>
        <w:t>autor</w:t>
      </w:r>
    </w:p>
    <w:p w14:paraId="24B48FB2" w14:textId="2C7AC0D6" w:rsidR="003632E0" w:rsidRPr="003632E0" w:rsidRDefault="003632E0" w:rsidP="003632E0">
      <w:pPr>
        <w:widowControl w:val="0"/>
        <w:numPr>
          <w:ilvl w:val="1"/>
          <w:numId w:val="26"/>
        </w:numPr>
        <w:tabs>
          <w:tab w:val="left" w:pos="1865"/>
        </w:tabs>
        <w:autoSpaceDE w:val="0"/>
        <w:autoSpaceDN w:val="0"/>
        <w:spacing w:after="0" w:line="360" w:lineRule="auto"/>
        <w:ind w:left="0" w:hanging="359"/>
        <w:jc w:val="both"/>
        <w:rPr>
          <w:rFonts w:ascii="Times New Roman" w:eastAsia="Arial MT" w:hAnsi="Times New Roman" w:cs="Times New Roman"/>
          <w:sz w:val="24"/>
          <w:szCs w:val="24"/>
        </w:rPr>
      </w:pPr>
      <w:r w:rsidRPr="003632E0">
        <w:rPr>
          <w:rFonts w:ascii="Times New Roman" w:eastAsia="Arial MT" w:hAnsi="Times New Roman" w:cs="Times New Roman"/>
          <w:spacing w:val="-2"/>
          <w:sz w:val="24"/>
          <w:szCs w:val="24"/>
        </w:rPr>
        <w:t>Instrumente</w:t>
      </w:r>
      <w:r w:rsidRPr="003632E0">
        <w:rPr>
          <w:rFonts w:ascii="Times New Roman" w:eastAsia="Arial MT" w:hAnsi="Times New Roman" w:cs="Times New Roman"/>
          <w:spacing w:val="-3"/>
          <w:sz w:val="24"/>
          <w:szCs w:val="24"/>
        </w:rPr>
        <w:t xml:space="preserve"> </w:t>
      </w:r>
      <w:r w:rsidRPr="003632E0">
        <w:rPr>
          <w:rFonts w:ascii="Times New Roman" w:eastAsia="Arial MT" w:hAnsi="Times New Roman" w:cs="Times New Roman"/>
          <w:spacing w:val="-2"/>
          <w:sz w:val="24"/>
          <w:szCs w:val="24"/>
        </w:rPr>
        <w:t>educaționale</w:t>
      </w:r>
      <w:r w:rsidRPr="003632E0">
        <w:rPr>
          <w:rFonts w:ascii="Times New Roman" w:eastAsia="Arial MT" w:hAnsi="Times New Roman" w:cs="Times New Roman"/>
          <w:spacing w:val="-3"/>
          <w:sz w:val="24"/>
          <w:szCs w:val="24"/>
        </w:rPr>
        <w:t xml:space="preserve"> </w:t>
      </w:r>
      <w:r w:rsidRPr="003632E0">
        <w:rPr>
          <w:rFonts w:ascii="Times New Roman" w:eastAsia="Arial MT" w:hAnsi="Times New Roman" w:cs="Times New Roman"/>
          <w:spacing w:val="-2"/>
          <w:sz w:val="24"/>
          <w:szCs w:val="24"/>
        </w:rPr>
        <w:t>care</w:t>
      </w:r>
      <w:r w:rsidRPr="003632E0">
        <w:rPr>
          <w:rFonts w:ascii="Times New Roman" w:eastAsia="Arial MT" w:hAnsi="Times New Roman" w:cs="Times New Roman"/>
          <w:spacing w:val="-10"/>
          <w:sz w:val="24"/>
          <w:szCs w:val="24"/>
        </w:rPr>
        <w:t xml:space="preserve"> </w:t>
      </w:r>
      <w:r w:rsidRPr="003632E0">
        <w:rPr>
          <w:rFonts w:ascii="Times New Roman" w:eastAsia="Arial MT" w:hAnsi="Times New Roman" w:cs="Times New Roman"/>
          <w:spacing w:val="-2"/>
          <w:sz w:val="24"/>
          <w:szCs w:val="24"/>
        </w:rPr>
        <w:t>necesită</w:t>
      </w:r>
      <w:r w:rsidRPr="003632E0">
        <w:rPr>
          <w:rFonts w:ascii="Times New Roman" w:eastAsia="Arial MT" w:hAnsi="Times New Roman" w:cs="Times New Roman"/>
          <w:spacing w:val="-11"/>
          <w:sz w:val="24"/>
          <w:szCs w:val="24"/>
        </w:rPr>
        <w:t xml:space="preserve"> </w:t>
      </w:r>
      <w:r w:rsidRPr="003632E0">
        <w:rPr>
          <w:rFonts w:ascii="Times New Roman" w:eastAsia="Arial MT" w:hAnsi="Times New Roman" w:cs="Times New Roman"/>
          <w:spacing w:val="-2"/>
          <w:sz w:val="24"/>
          <w:szCs w:val="24"/>
        </w:rPr>
        <w:t>acces</w:t>
      </w:r>
      <w:r w:rsidRPr="003632E0">
        <w:rPr>
          <w:rFonts w:ascii="Times New Roman" w:eastAsia="Arial MT" w:hAnsi="Times New Roman" w:cs="Times New Roman"/>
          <w:spacing w:val="-11"/>
          <w:sz w:val="24"/>
          <w:szCs w:val="24"/>
        </w:rPr>
        <w:t xml:space="preserve"> </w:t>
      </w:r>
      <w:r w:rsidRPr="003632E0">
        <w:rPr>
          <w:rFonts w:ascii="Times New Roman" w:eastAsia="Arial MT" w:hAnsi="Times New Roman" w:cs="Times New Roman"/>
          <w:spacing w:val="-2"/>
          <w:sz w:val="24"/>
          <w:szCs w:val="24"/>
        </w:rPr>
        <w:t>plătit</w:t>
      </w:r>
      <w:r w:rsidRPr="003632E0">
        <w:rPr>
          <w:rFonts w:ascii="Times New Roman" w:eastAsia="Arial MT" w:hAnsi="Times New Roman" w:cs="Times New Roman"/>
          <w:spacing w:val="-10"/>
          <w:sz w:val="24"/>
          <w:szCs w:val="24"/>
        </w:rPr>
        <w:t xml:space="preserve"> </w:t>
      </w:r>
      <w:r w:rsidRPr="003632E0">
        <w:rPr>
          <w:rFonts w:ascii="Times New Roman" w:eastAsia="Arial MT" w:hAnsi="Times New Roman" w:cs="Times New Roman"/>
          <w:spacing w:val="-2"/>
          <w:sz w:val="24"/>
          <w:szCs w:val="24"/>
        </w:rPr>
        <w:t>pentru</w:t>
      </w:r>
      <w:r w:rsidRPr="003632E0">
        <w:rPr>
          <w:rFonts w:ascii="Times New Roman" w:eastAsia="Arial MT" w:hAnsi="Times New Roman" w:cs="Times New Roman"/>
          <w:spacing w:val="-11"/>
          <w:sz w:val="24"/>
          <w:szCs w:val="24"/>
        </w:rPr>
        <w:t xml:space="preserve"> </w:t>
      </w:r>
      <w:r w:rsidRPr="003632E0">
        <w:rPr>
          <w:rFonts w:ascii="Times New Roman" w:eastAsia="Arial MT" w:hAnsi="Times New Roman" w:cs="Times New Roman"/>
          <w:spacing w:val="-2"/>
          <w:sz w:val="24"/>
          <w:szCs w:val="24"/>
        </w:rPr>
        <w:t>utilizatori</w:t>
      </w:r>
    </w:p>
    <w:p w14:paraId="6EAE64DF" w14:textId="77777777" w:rsidR="003632E0" w:rsidRPr="003632E0" w:rsidRDefault="003632E0" w:rsidP="003632E0">
      <w:pPr>
        <w:widowControl w:val="0"/>
        <w:tabs>
          <w:tab w:val="left" w:pos="1865"/>
        </w:tabs>
        <w:autoSpaceDE w:val="0"/>
        <w:autoSpaceDN w:val="0"/>
        <w:spacing w:after="0" w:line="360" w:lineRule="auto"/>
        <w:jc w:val="both"/>
        <w:rPr>
          <w:rFonts w:ascii="Times New Roman" w:eastAsia="Arial MT" w:hAnsi="Times New Roman" w:cs="Times New Roman"/>
          <w:sz w:val="24"/>
          <w:szCs w:val="24"/>
        </w:rPr>
      </w:pPr>
    </w:p>
    <w:p w14:paraId="3DF956BD" w14:textId="77777777" w:rsidR="003632E0" w:rsidRPr="003632E0" w:rsidRDefault="003632E0" w:rsidP="003632E0">
      <w:pPr>
        <w:widowControl w:val="0"/>
        <w:numPr>
          <w:ilvl w:val="0"/>
          <w:numId w:val="26"/>
        </w:numPr>
        <w:tabs>
          <w:tab w:val="left" w:pos="676"/>
        </w:tabs>
        <w:autoSpaceDE w:val="0"/>
        <w:autoSpaceDN w:val="0"/>
        <w:spacing w:after="0" w:line="360" w:lineRule="auto"/>
        <w:ind w:left="0"/>
        <w:jc w:val="both"/>
        <w:rPr>
          <w:rFonts w:ascii="Times New Roman" w:eastAsia="Arial MT" w:hAnsi="Times New Roman" w:cs="Times New Roman"/>
          <w:sz w:val="24"/>
          <w:szCs w:val="24"/>
        </w:rPr>
      </w:pPr>
      <w:r w:rsidRPr="003632E0">
        <w:rPr>
          <w:rFonts w:ascii="Times New Roman" w:eastAsia="Arial MT" w:hAnsi="Times New Roman" w:cs="Times New Roman"/>
          <w:spacing w:val="-2"/>
          <w:sz w:val="24"/>
          <w:szCs w:val="24"/>
        </w:rPr>
        <w:t>Care</w:t>
      </w:r>
      <w:r w:rsidRPr="003632E0">
        <w:rPr>
          <w:rFonts w:ascii="Times New Roman" w:eastAsia="Arial MT" w:hAnsi="Times New Roman" w:cs="Times New Roman"/>
          <w:spacing w:val="-5"/>
          <w:sz w:val="24"/>
          <w:szCs w:val="24"/>
        </w:rPr>
        <w:t xml:space="preserve"> </w:t>
      </w:r>
      <w:r w:rsidRPr="003632E0">
        <w:rPr>
          <w:rFonts w:ascii="Times New Roman" w:eastAsia="Arial MT" w:hAnsi="Times New Roman" w:cs="Times New Roman"/>
          <w:spacing w:val="-2"/>
          <w:sz w:val="24"/>
          <w:szCs w:val="24"/>
        </w:rPr>
        <w:t>dintre</w:t>
      </w:r>
      <w:r w:rsidRPr="003632E0">
        <w:rPr>
          <w:rFonts w:ascii="Times New Roman" w:eastAsia="Arial MT" w:hAnsi="Times New Roman" w:cs="Times New Roman"/>
          <w:spacing w:val="-4"/>
          <w:sz w:val="24"/>
          <w:szCs w:val="24"/>
        </w:rPr>
        <w:t xml:space="preserve"> </w:t>
      </w:r>
      <w:r w:rsidRPr="003632E0">
        <w:rPr>
          <w:rFonts w:ascii="Times New Roman" w:eastAsia="Arial MT" w:hAnsi="Times New Roman" w:cs="Times New Roman"/>
          <w:spacing w:val="-2"/>
          <w:sz w:val="24"/>
          <w:szCs w:val="24"/>
        </w:rPr>
        <w:t>următoarele</w:t>
      </w:r>
      <w:r w:rsidRPr="003632E0">
        <w:rPr>
          <w:rFonts w:ascii="Times New Roman" w:eastAsia="Arial MT" w:hAnsi="Times New Roman" w:cs="Times New Roman"/>
          <w:spacing w:val="3"/>
          <w:sz w:val="24"/>
          <w:szCs w:val="24"/>
        </w:rPr>
        <w:t xml:space="preserve"> </w:t>
      </w:r>
      <w:r w:rsidRPr="003632E0">
        <w:rPr>
          <w:rFonts w:ascii="Times New Roman" w:eastAsia="Arial MT" w:hAnsi="Times New Roman" w:cs="Times New Roman"/>
          <w:spacing w:val="-2"/>
          <w:sz w:val="24"/>
          <w:szCs w:val="24"/>
        </w:rPr>
        <w:t>variante</w:t>
      </w:r>
      <w:r w:rsidRPr="003632E0">
        <w:rPr>
          <w:rFonts w:ascii="Times New Roman" w:eastAsia="Arial MT" w:hAnsi="Times New Roman" w:cs="Times New Roman"/>
          <w:spacing w:val="3"/>
          <w:sz w:val="24"/>
          <w:szCs w:val="24"/>
        </w:rPr>
        <w:t xml:space="preserve"> </w:t>
      </w:r>
      <w:r w:rsidRPr="003632E0">
        <w:rPr>
          <w:rFonts w:ascii="Times New Roman" w:eastAsia="Arial MT" w:hAnsi="Times New Roman" w:cs="Times New Roman"/>
          <w:spacing w:val="-2"/>
          <w:sz w:val="24"/>
          <w:szCs w:val="24"/>
        </w:rPr>
        <w:t>nu</w:t>
      </w:r>
      <w:r w:rsidRPr="003632E0">
        <w:rPr>
          <w:rFonts w:ascii="Times New Roman" w:eastAsia="Arial MT" w:hAnsi="Times New Roman" w:cs="Times New Roman"/>
          <w:spacing w:val="-12"/>
          <w:sz w:val="24"/>
          <w:szCs w:val="24"/>
        </w:rPr>
        <w:t xml:space="preserve"> </w:t>
      </w:r>
      <w:r w:rsidRPr="003632E0">
        <w:rPr>
          <w:rFonts w:ascii="Times New Roman" w:eastAsia="Arial MT" w:hAnsi="Times New Roman" w:cs="Times New Roman"/>
          <w:spacing w:val="-2"/>
          <w:sz w:val="24"/>
          <w:szCs w:val="24"/>
        </w:rPr>
        <w:t>este</w:t>
      </w:r>
      <w:r w:rsidRPr="003632E0">
        <w:rPr>
          <w:rFonts w:ascii="Times New Roman" w:eastAsia="Arial MT" w:hAnsi="Times New Roman" w:cs="Times New Roman"/>
          <w:spacing w:val="-4"/>
          <w:sz w:val="24"/>
          <w:szCs w:val="24"/>
        </w:rPr>
        <w:t xml:space="preserve"> </w:t>
      </w:r>
      <w:r w:rsidRPr="003632E0">
        <w:rPr>
          <w:rFonts w:ascii="Times New Roman" w:eastAsia="Arial MT" w:hAnsi="Times New Roman" w:cs="Times New Roman"/>
          <w:spacing w:val="-2"/>
          <w:sz w:val="24"/>
          <w:szCs w:val="24"/>
        </w:rPr>
        <w:t>considerată</w:t>
      </w:r>
      <w:r w:rsidRPr="003632E0">
        <w:rPr>
          <w:rFonts w:ascii="Times New Roman" w:eastAsia="Arial MT" w:hAnsi="Times New Roman" w:cs="Times New Roman"/>
          <w:spacing w:val="3"/>
          <w:sz w:val="24"/>
          <w:szCs w:val="24"/>
        </w:rPr>
        <w:t xml:space="preserve"> </w:t>
      </w:r>
      <w:r w:rsidRPr="003632E0">
        <w:rPr>
          <w:rFonts w:ascii="Times New Roman" w:eastAsia="Arial MT" w:hAnsi="Times New Roman" w:cs="Times New Roman"/>
          <w:spacing w:val="-2"/>
          <w:sz w:val="24"/>
          <w:szCs w:val="24"/>
        </w:rPr>
        <w:t>o</w:t>
      </w:r>
      <w:r w:rsidRPr="003632E0">
        <w:rPr>
          <w:rFonts w:ascii="Times New Roman" w:eastAsia="Arial MT" w:hAnsi="Times New Roman" w:cs="Times New Roman"/>
          <w:spacing w:val="-12"/>
          <w:sz w:val="24"/>
          <w:szCs w:val="24"/>
        </w:rPr>
        <w:t xml:space="preserve"> </w:t>
      </w:r>
      <w:r w:rsidRPr="003632E0">
        <w:rPr>
          <w:rFonts w:ascii="Times New Roman" w:eastAsia="Arial MT" w:hAnsi="Times New Roman" w:cs="Times New Roman"/>
          <w:spacing w:val="-2"/>
          <w:sz w:val="24"/>
          <w:szCs w:val="24"/>
        </w:rPr>
        <w:t>trăsătură</w:t>
      </w:r>
      <w:r w:rsidRPr="003632E0">
        <w:rPr>
          <w:rFonts w:ascii="Times New Roman" w:eastAsia="Arial MT" w:hAnsi="Times New Roman" w:cs="Times New Roman"/>
          <w:spacing w:val="3"/>
          <w:sz w:val="24"/>
          <w:szCs w:val="24"/>
        </w:rPr>
        <w:t xml:space="preserve"> </w:t>
      </w:r>
      <w:r w:rsidRPr="003632E0">
        <w:rPr>
          <w:rFonts w:ascii="Times New Roman" w:eastAsia="Arial MT" w:hAnsi="Times New Roman" w:cs="Times New Roman"/>
          <w:spacing w:val="-2"/>
          <w:sz w:val="24"/>
          <w:szCs w:val="24"/>
        </w:rPr>
        <w:t>esențială</w:t>
      </w:r>
      <w:r w:rsidRPr="003632E0">
        <w:rPr>
          <w:rFonts w:ascii="Times New Roman" w:eastAsia="Arial MT" w:hAnsi="Times New Roman" w:cs="Times New Roman"/>
          <w:spacing w:val="-4"/>
          <w:sz w:val="24"/>
          <w:szCs w:val="24"/>
        </w:rPr>
        <w:t xml:space="preserve"> </w:t>
      </w:r>
      <w:r w:rsidRPr="003632E0">
        <w:rPr>
          <w:rFonts w:ascii="Times New Roman" w:eastAsia="Arial MT" w:hAnsi="Times New Roman" w:cs="Times New Roman"/>
          <w:spacing w:val="-2"/>
          <w:sz w:val="24"/>
          <w:szCs w:val="24"/>
        </w:rPr>
        <w:t>a</w:t>
      </w:r>
      <w:r w:rsidRPr="003632E0">
        <w:rPr>
          <w:rFonts w:ascii="Times New Roman" w:eastAsia="Arial MT" w:hAnsi="Times New Roman" w:cs="Times New Roman"/>
          <w:spacing w:val="-4"/>
          <w:sz w:val="24"/>
          <w:szCs w:val="24"/>
        </w:rPr>
        <w:t xml:space="preserve"> </w:t>
      </w:r>
      <w:r w:rsidRPr="003632E0">
        <w:rPr>
          <w:rFonts w:ascii="Times New Roman" w:eastAsia="Arial MT" w:hAnsi="Times New Roman" w:cs="Times New Roman"/>
          <w:spacing w:val="-2"/>
          <w:sz w:val="24"/>
          <w:szCs w:val="24"/>
        </w:rPr>
        <w:t>unei</w:t>
      </w:r>
      <w:r w:rsidRPr="003632E0">
        <w:rPr>
          <w:rFonts w:ascii="Times New Roman" w:eastAsia="Arial MT" w:hAnsi="Times New Roman" w:cs="Times New Roman"/>
          <w:spacing w:val="-5"/>
          <w:sz w:val="24"/>
          <w:szCs w:val="24"/>
        </w:rPr>
        <w:t xml:space="preserve"> </w:t>
      </w:r>
      <w:r w:rsidRPr="003632E0">
        <w:rPr>
          <w:rFonts w:ascii="Times New Roman" w:eastAsia="Arial MT" w:hAnsi="Times New Roman" w:cs="Times New Roman"/>
          <w:spacing w:val="-2"/>
          <w:sz w:val="24"/>
          <w:szCs w:val="24"/>
        </w:rPr>
        <w:t xml:space="preserve">resurse </w:t>
      </w:r>
      <w:r w:rsidRPr="003632E0">
        <w:rPr>
          <w:rFonts w:ascii="Times New Roman" w:eastAsia="Arial MT" w:hAnsi="Times New Roman" w:cs="Times New Roman"/>
          <w:spacing w:val="-4"/>
          <w:sz w:val="24"/>
          <w:szCs w:val="24"/>
        </w:rPr>
        <w:t>RED?</w:t>
      </w:r>
    </w:p>
    <w:p w14:paraId="2181578B" w14:textId="77777777" w:rsidR="003632E0" w:rsidRPr="003632E0" w:rsidRDefault="003632E0" w:rsidP="003632E0">
      <w:pPr>
        <w:widowControl w:val="0"/>
        <w:numPr>
          <w:ilvl w:val="1"/>
          <w:numId w:val="26"/>
        </w:numPr>
        <w:tabs>
          <w:tab w:val="left" w:pos="1865"/>
        </w:tabs>
        <w:autoSpaceDE w:val="0"/>
        <w:autoSpaceDN w:val="0"/>
        <w:spacing w:after="0" w:line="360" w:lineRule="auto"/>
        <w:ind w:left="0" w:hanging="359"/>
        <w:jc w:val="both"/>
        <w:rPr>
          <w:rFonts w:ascii="Times New Roman" w:eastAsia="Arial MT" w:hAnsi="Times New Roman" w:cs="Times New Roman"/>
          <w:sz w:val="24"/>
          <w:szCs w:val="24"/>
        </w:rPr>
      </w:pPr>
      <w:r w:rsidRPr="003632E0">
        <w:rPr>
          <w:rFonts w:ascii="Times New Roman" w:eastAsia="Arial MT" w:hAnsi="Times New Roman" w:cs="Times New Roman"/>
          <w:sz w:val="24"/>
          <w:szCs w:val="24"/>
        </w:rPr>
        <w:t>Integrarea</w:t>
      </w:r>
      <w:r w:rsidRPr="003632E0">
        <w:rPr>
          <w:rFonts w:ascii="Times New Roman" w:eastAsia="Arial MT" w:hAnsi="Times New Roman" w:cs="Times New Roman"/>
          <w:spacing w:val="35"/>
          <w:sz w:val="24"/>
          <w:szCs w:val="24"/>
        </w:rPr>
        <w:t xml:space="preserve"> </w:t>
      </w:r>
      <w:r w:rsidRPr="003632E0">
        <w:rPr>
          <w:rFonts w:ascii="Times New Roman" w:eastAsia="Arial MT" w:hAnsi="Times New Roman" w:cs="Times New Roman"/>
          <w:spacing w:val="-2"/>
          <w:sz w:val="24"/>
          <w:szCs w:val="24"/>
        </w:rPr>
        <w:t>multimedia</w:t>
      </w:r>
    </w:p>
    <w:p w14:paraId="7A0842E3" w14:textId="77777777" w:rsidR="003632E0" w:rsidRPr="003632E0" w:rsidRDefault="003632E0" w:rsidP="003632E0">
      <w:pPr>
        <w:widowControl w:val="0"/>
        <w:numPr>
          <w:ilvl w:val="1"/>
          <w:numId w:val="26"/>
        </w:numPr>
        <w:tabs>
          <w:tab w:val="left" w:pos="1865"/>
        </w:tabs>
        <w:autoSpaceDE w:val="0"/>
        <w:autoSpaceDN w:val="0"/>
        <w:spacing w:after="0" w:line="360" w:lineRule="auto"/>
        <w:ind w:left="0" w:hanging="359"/>
        <w:jc w:val="both"/>
        <w:rPr>
          <w:rFonts w:ascii="Times New Roman" w:eastAsia="Arial MT" w:hAnsi="Times New Roman" w:cs="Times New Roman"/>
          <w:sz w:val="24"/>
          <w:szCs w:val="24"/>
        </w:rPr>
      </w:pPr>
      <w:r w:rsidRPr="003632E0">
        <w:rPr>
          <w:rFonts w:ascii="Times New Roman" w:eastAsia="Arial MT" w:hAnsi="Times New Roman" w:cs="Times New Roman"/>
          <w:sz w:val="24"/>
          <w:szCs w:val="24"/>
        </w:rPr>
        <w:t>Portofoliu</w:t>
      </w:r>
      <w:r w:rsidRPr="003632E0">
        <w:rPr>
          <w:rFonts w:ascii="Times New Roman" w:eastAsia="Arial MT" w:hAnsi="Times New Roman" w:cs="Times New Roman"/>
          <w:spacing w:val="32"/>
          <w:sz w:val="24"/>
          <w:szCs w:val="24"/>
        </w:rPr>
        <w:t xml:space="preserve"> </w:t>
      </w:r>
      <w:r w:rsidRPr="003632E0">
        <w:rPr>
          <w:rFonts w:ascii="Times New Roman" w:eastAsia="Arial MT" w:hAnsi="Times New Roman" w:cs="Times New Roman"/>
          <w:sz w:val="24"/>
          <w:szCs w:val="24"/>
        </w:rPr>
        <w:t>cu</w:t>
      </w:r>
      <w:r w:rsidRPr="003632E0">
        <w:rPr>
          <w:rFonts w:ascii="Times New Roman" w:eastAsia="Arial MT" w:hAnsi="Times New Roman" w:cs="Times New Roman"/>
          <w:spacing w:val="7"/>
          <w:sz w:val="24"/>
          <w:szCs w:val="24"/>
        </w:rPr>
        <w:t xml:space="preserve"> </w:t>
      </w:r>
      <w:r w:rsidRPr="003632E0">
        <w:rPr>
          <w:rFonts w:ascii="Times New Roman" w:eastAsia="Arial MT" w:hAnsi="Times New Roman" w:cs="Times New Roman"/>
          <w:sz w:val="24"/>
          <w:szCs w:val="24"/>
        </w:rPr>
        <w:t>rezultatele</w:t>
      </w:r>
      <w:r w:rsidRPr="003632E0">
        <w:rPr>
          <w:rFonts w:ascii="Times New Roman" w:eastAsia="Arial MT" w:hAnsi="Times New Roman" w:cs="Times New Roman"/>
          <w:spacing w:val="33"/>
          <w:sz w:val="24"/>
          <w:szCs w:val="24"/>
        </w:rPr>
        <w:t xml:space="preserve"> </w:t>
      </w:r>
      <w:r w:rsidRPr="003632E0">
        <w:rPr>
          <w:rFonts w:ascii="Times New Roman" w:eastAsia="Arial MT" w:hAnsi="Times New Roman" w:cs="Times New Roman"/>
          <w:spacing w:val="-2"/>
          <w:sz w:val="24"/>
          <w:szCs w:val="24"/>
        </w:rPr>
        <w:t>elevilor</w:t>
      </w:r>
    </w:p>
    <w:p w14:paraId="29FB050A" w14:textId="77777777" w:rsidR="003632E0" w:rsidRPr="003632E0" w:rsidRDefault="003632E0" w:rsidP="003632E0">
      <w:pPr>
        <w:widowControl w:val="0"/>
        <w:numPr>
          <w:ilvl w:val="1"/>
          <w:numId w:val="26"/>
        </w:numPr>
        <w:tabs>
          <w:tab w:val="left" w:pos="1865"/>
        </w:tabs>
        <w:autoSpaceDE w:val="0"/>
        <w:autoSpaceDN w:val="0"/>
        <w:spacing w:after="0" w:line="360" w:lineRule="auto"/>
        <w:ind w:left="0" w:hanging="359"/>
        <w:jc w:val="both"/>
        <w:rPr>
          <w:rFonts w:ascii="Times New Roman" w:eastAsia="Arial MT" w:hAnsi="Times New Roman" w:cs="Times New Roman"/>
          <w:sz w:val="24"/>
          <w:szCs w:val="24"/>
        </w:rPr>
      </w:pPr>
      <w:r w:rsidRPr="003632E0">
        <w:rPr>
          <w:rFonts w:ascii="Times New Roman" w:eastAsia="Arial MT" w:hAnsi="Times New Roman" w:cs="Times New Roman"/>
          <w:w w:val="90"/>
          <w:sz w:val="24"/>
          <w:szCs w:val="24"/>
        </w:rPr>
        <w:t>Restricționarea</w:t>
      </w:r>
      <w:r w:rsidRPr="003632E0">
        <w:rPr>
          <w:rFonts w:ascii="Times New Roman" w:eastAsia="Arial MT" w:hAnsi="Times New Roman" w:cs="Times New Roman"/>
          <w:spacing w:val="63"/>
          <w:sz w:val="24"/>
          <w:szCs w:val="24"/>
        </w:rPr>
        <w:t xml:space="preserve"> </w:t>
      </w:r>
      <w:r w:rsidRPr="003632E0">
        <w:rPr>
          <w:rFonts w:ascii="Times New Roman" w:eastAsia="Arial MT" w:hAnsi="Times New Roman" w:cs="Times New Roman"/>
          <w:spacing w:val="-2"/>
          <w:sz w:val="24"/>
          <w:szCs w:val="24"/>
        </w:rPr>
        <w:t>accesului</w:t>
      </w:r>
    </w:p>
    <w:p w14:paraId="1DFD0CCD" w14:textId="77777777" w:rsidR="003632E0" w:rsidRPr="003632E0" w:rsidRDefault="003632E0" w:rsidP="003632E0">
      <w:pPr>
        <w:widowControl w:val="0"/>
        <w:numPr>
          <w:ilvl w:val="1"/>
          <w:numId w:val="26"/>
        </w:numPr>
        <w:tabs>
          <w:tab w:val="left" w:pos="1865"/>
        </w:tabs>
        <w:autoSpaceDE w:val="0"/>
        <w:autoSpaceDN w:val="0"/>
        <w:spacing w:after="0" w:line="360" w:lineRule="auto"/>
        <w:ind w:left="0" w:hanging="359"/>
        <w:jc w:val="both"/>
        <w:rPr>
          <w:rFonts w:ascii="Times New Roman" w:eastAsia="Arial MT" w:hAnsi="Times New Roman" w:cs="Times New Roman"/>
          <w:sz w:val="24"/>
          <w:szCs w:val="24"/>
        </w:rPr>
      </w:pPr>
      <w:r w:rsidRPr="003632E0">
        <w:rPr>
          <w:rFonts w:ascii="Times New Roman" w:eastAsia="Arial MT" w:hAnsi="Times New Roman" w:cs="Times New Roman"/>
          <w:sz w:val="24"/>
          <w:szCs w:val="24"/>
        </w:rPr>
        <w:t>Posibilitatea de</w:t>
      </w:r>
      <w:r w:rsidRPr="003632E0">
        <w:rPr>
          <w:rFonts w:ascii="Times New Roman" w:eastAsia="Arial MT" w:hAnsi="Times New Roman" w:cs="Times New Roman"/>
          <w:spacing w:val="-15"/>
          <w:sz w:val="24"/>
          <w:szCs w:val="24"/>
        </w:rPr>
        <w:t xml:space="preserve"> </w:t>
      </w:r>
      <w:r w:rsidRPr="003632E0">
        <w:rPr>
          <w:rFonts w:ascii="Times New Roman" w:eastAsia="Arial MT" w:hAnsi="Times New Roman" w:cs="Times New Roman"/>
          <w:sz w:val="24"/>
          <w:szCs w:val="24"/>
        </w:rPr>
        <w:t>actualizare</w:t>
      </w:r>
      <w:r w:rsidRPr="003632E0">
        <w:rPr>
          <w:rFonts w:ascii="Times New Roman" w:eastAsia="Arial MT" w:hAnsi="Times New Roman" w:cs="Times New Roman"/>
          <w:spacing w:val="2"/>
          <w:sz w:val="24"/>
          <w:szCs w:val="24"/>
        </w:rPr>
        <w:t xml:space="preserve"> </w:t>
      </w:r>
      <w:r w:rsidRPr="003632E0">
        <w:rPr>
          <w:rFonts w:ascii="Times New Roman" w:eastAsia="Arial MT" w:hAnsi="Times New Roman" w:cs="Times New Roman"/>
          <w:sz w:val="24"/>
          <w:szCs w:val="24"/>
        </w:rPr>
        <w:t>și</w:t>
      </w:r>
      <w:r w:rsidRPr="003632E0">
        <w:rPr>
          <w:rFonts w:ascii="Times New Roman" w:eastAsia="Arial MT" w:hAnsi="Times New Roman" w:cs="Times New Roman"/>
          <w:spacing w:val="-15"/>
          <w:sz w:val="24"/>
          <w:szCs w:val="24"/>
        </w:rPr>
        <w:t xml:space="preserve"> </w:t>
      </w:r>
      <w:r w:rsidRPr="003632E0">
        <w:rPr>
          <w:rFonts w:ascii="Times New Roman" w:eastAsia="Arial MT" w:hAnsi="Times New Roman" w:cs="Times New Roman"/>
          <w:spacing w:val="-2"/>
          <w:sz w:val="24"/>
          <w:szCs w:val="24"/>
        </w:rPr>
        <w:t>personalizare</w:t>
      </w:r>
    </w:p>
    <w:p w14:paraId="0FE0E8D8" w14:textId="77777777" w:rsidR="003632E0" w:rsidRPr="003632E0" w:rsidRDefault="003632E0" w:rsidP="003632E0">
      <w:pPr>
        <w:widowControl w:val="0"/>
        <w:autoSpaceDE w:val="0"/>
        <w:autoSpaceDN w:val="0"/>
        <w:spacing w:after="0" w:line="360" w:lineRule="auto"/>
        <w:jc w:val="both"/>
        <w:rPr>
          <w:rFonts w:ascii="Times New Roman" w:eastAsia="Arial MT" w:hAnsi="Times New Roman" w:cs="Times New Roman"/>
          <w:sz w:val="24"/>
          <w:szCs w:val="24"/>
        </w:rPr>
      </w:pPr>
    </w:p>
    <w:p w14:paraId="48FC87AB" w14:textId="5C5E8A7C" w:rsidR="003632E0" w:rsidRPr="003632E0" w:rsidRDefault="003632E0" w:rsidP="003632E0">
      <w:pPr>
        <w:widowControl w:val="0"/>
        <w:numPr>
          <w:ilvl w:val="0"/>
          <w:numId w:val="26"/>
        </w:numPr>
        <w:tabs>
          <w:tab w:val="left" w:pos="663"/>
        </w:tabs>
        <w:autoSpaceDE w:val="0"/>
        <w:autoSpaceDN w:val="0"/>
        <w:spacing w:after="0" w:line="360" w:lineRule="auto"/>
        <w:ind w:left="0" w:hanging="238"/>
        <w:jc w:val="both"/>
        <w:rPr>
          <w:rFonts w:ascii="Times New Roman" w:eastAsia="Arial MT" w:hAnsi="Times New Roman" w:cs="Times New Roman"/>
          <w:sz w:val="24"/>
          <w:szCs w:val="24"/>
        </w:rPr>
      </w:pPr>
      <w:r w:rsidRPr="003632E0">
        <w:rPr>
          <w:rFonts w:ascii="Times New Roman" w:eastAsia="Arial MT" w:hAnsi="Times New Roman" w:cs="Times New Roman"/>
          <w:sz w:val="24"/>
          <w:szCs w:val="24"/>
        </w:rPr>
        <w:t>Conform</w:t>
      </w:r>
      <w:r w:rsidRPr="003632E0">
        <w:rPr>
          <w:rFonts w:ascii="Times New Roman" w:eastAsia="Arial MT" w:hAnsi="Times New Roman" w:cs="Times New Roman"/>
          <w:spacing w:val="11"/>
          <w:sz w:val="24"/>
          <w:szCs w:val="24"/>
        </w:rPr>
        <w:t xml:space="preserve"> </w:t>
      </w:r>
      <w:r w:rsidRPr="003632E0">
        <w:rPr>
          <w:rFonts w:ascii="Times New Roman" w:eastAsia="Arial MT" w:hAnsi="Times New Roman" w:cs="Times New Roman"/>
          <w:sz w:val="24"/>
          <w:szCs w:val="24"/>
        </w:rPr>
        <w:t>Cadrului</w:t>
      </w:r>
      <w:r w:rsidRPr="003632E0">
        <w:rPr>
          <w:rFonts w:ascii="Times New Roman" w:eastAsia="Arial MT" w:hAnsi="Times New Roman" w:cs="Times New Roman"/>
          <w:spacing w:val="3"/>
          <w:sz w:val="24"/>
          <w:szCs w:val="24"/>
        </w:rPr>
        <w:t xml:space="preserve"> </w:t>
      </w:r>
      <w:r w:rsidRPr="003632E0">
        <w:rPr>
          <w:rFonts w:ascii="Times New Roman" w:eastAsia="Arial MT" w:hAnsi="Times New Roman" w:cs="Times New Roman"/>
          <w:sz w:val="24"/>
          <w:szCs w:val="24"/>
        </w:rPr>
        <w:t>RED,</w:t>
      </w:r>
      <w:r w:rsidRPr="003632E0">
        <w:rPr>
          <w:rFonts w:ascii="Times New Roman" w:eastAsia="Arial MT" w:hAnsi="Times New Roman" w:cs="Times New Roman"/>
          <w:spacing w:val="2"/>
          <w:sz w:val="24"/>
          <w:szCs w:val="24"/>
        </w:rPr>
        <w:t xml:space="preserve"> </w:t>
      </w:r>
      <w:r w:rsidRPr="003632E0">
        <w:rPr>
          <w:rFonts w:ascii="Times New Roman" w:eastAsia="Arial MT" w:hAnsi="Times New Roman" w:cs="Times New Roman"/>
          <w:sz w:val="24"/>
          <w:szCs w:val="24"/>
        </w:rPr>
        <w:t>ce</w:t>
      </w:r>
      <w:r w:rsidRPr="003632E0">
        <w:rPr>
          <w:rFonts w:ascii="Times New Roman" w:eastAsia="Arial MT" w:hAnsi="Times New Roman" w:cs="Times New Roman"/>
          <w:spacing w:val="-9"/>
          <w:sz w:val="24"/>
          <w:szCs w:val="24"/>
        </w:rPr>
        <w:t xml:space="preserve"> </w:t>
      </w:r>
      <w:r w:rsidRPr="003632E0">
        <w:rPr>
          <w:rFonts w:ascii="Times New Roman" w:eastAsia="Arial MT" w:hAnsi="Times New Roman" w:cs="Times New Roman"/>
          <w:sz w:val="24"/>
          <w:szCs w:val="24"/>
        </w:rPr>
        <w:t>rol</w:t>
      </w:r>
      <w:r w:rsidRPr="003632E0">
        <w:rPr>
          <w:rFonts w:ascii="Times New Roman" w:eastAsia="Arial MT" w:hAnsi="Times New Roman" w:cs="Times New Roman"/>
          <w:spacing w:val="2"/>
          <w:sz w:val="24"/>
          <w:szCs w:val="24"/>
        </w:rPr>
        <w:t xml:space="preserve"> </w:t>
      </w:r>
      <w:r w:rsidRPr="003632E0">
        <w:rPr>
          <w:rFonts w:ascii="Times New Roman" w:eastAsia="Arial MT" w:hAnsi="Times New Roman" w:cs="Times New Roman"/>
          <w:sz w:val="24"/>
          <w:szCs w:val="24"/>
        </w:rPr>
        <w:t>esențial</w:t>
      </w:r>
      <w:r w:rsidRPr="003632E0">
        <w:rPr>
          <w:rFonts w:ascii="Times New Roman" w:eastAsia="Arial MT" w:hAnsi="Times New Roman" w:cs="Times New Roman"/>
          <w:spacing w:val="2"/>
          <w:sz w:val="24"/>
          <w:szCs w:val="24"/>
        </w:rPr>
        <w:t xml:space="preserve"> </w:t>
      </w:r>
      <w:r w:rsidRPr="003632E0">
        <w:rPr>
          <w:rFonts w:ascii="Times New Roman" w:eastAsia="Arial MT" w:hAnsi="Times New Roman" w:cs="Times New Roman"/>
          <w:sz w:val="24"/>
          <w:szCs w:val="24"/>
        </w:rPr>
        <w:t>are</w:t>
      </w:r>
      <w:r w:rsidRPr="003632E0">
        <w:rPr>
          <w:rFonts w:ascii="Times New Roman" w:eastAsia="Arial MT" w:hAnsi="Times New Roman" w:cs="Times New Roman"/>
          <w:spacing w:val="1"/>
          <w:sz w:val="24"/>
          <w:szCs w:val="24"/>
        </w:rPr>
        <w:t xml:space="preserve"> </w:t>
      </w:r>
      <w:r w:rsidRPr="003632E0">
        <w:rPr>
          <w:rFonts w:ascii="Times New Roman" w:eastAsia="Arial MT" w:hAnsi="Times New Roman" w:cs="Times New Roman"/>
          <w:sz w:val="24"/>
          <w:szCs w:val="24"/>
        </w:rPr>
        <w:t>„pedagogia</w:t>
      </w:r>
      <w:r w:rsidRPr="003632E0">
        <w:rPr>
          <w:rFonts w:ascii="Times New Roman" w:eastAsia="Arial MT" w:hAnsi="Times New Roman" w:cs="Times New Roman"/>
          <w:spacing w:val="2"/>
          <w:sz w:val="24"/>
          <w:szCs w:val="24"/>
        </w:rPr>
        <w:t xml:space="preserve"> </w:t>
      </w:r>
      <w:r w:rsidRPr="003632E0">
        <w:rPr>
          <w:rFonts w:ascii="Times New Roman" w:eastAsia="Arial MT" w:hAnsi="Times New Roman" w:cs="Times New Roman"/>
          <w:spacing w:val="-2"/>
          <w:sz w:val="24"/>
          <w:szCs w:val="24"/>
        </w:rPr>
        <w:t>deschisă”?</w:t>
      </w:r>
    </w:p>
    <w:p w14:paraId="1AED845D" w14:textId="77777777" w:rsidR="003632E0" w:rsidRPr="003632E0" w:rsidRDefault="003632E0" w:rsidP="003632E0">
      <w:pPr>
        <w:widowControl w:val="0"/>
        <w:numPr>
          <w:ilvl w:val="1"/>
          <w:numId w:val="26"/>
        </w:numPr>
        <w:tabs>
          <w:tab w:val="left" w:pos="1865"/>
        </w:tabs>
        <w:autoSpaceDE w:val="0"/>
        <w:autoSpaceDN w:val="0"/>
        <w:spacing w:after="0" w:line="360" w:lineRule="auto"/>
        <w:ind w:left="0" w:hanging="359"/>
        <w:jc w:val="both"/>
        <w:rPr>
          <w:rFonts w:ascii="Times New Roman" w:eastAsia="Arial MT" w:hAnsi="Times New Roman" w:cs="Times New Roman"/>
          <w:sz w:val="24"/>
          <w:szCs w:val="24"/>
        </w:rPr>
      </w:pPr>
      <w:r w:rsidRPr="003632E0">
        <w:rPr>
          <w:rFonts w:ascii="Times New Roman" w:eastAsia="Arial MT" w:hAnsi="Times New Roman" w:cs="Times New Roman"/>
          <w:sz w:val="24"/>
          <w:szCs w:val="24"/>
        </w:rPr>
        <w:t>Promovarea</w:t>
      </w:r>
      <w:r w:rsidRPr="003632E0">
        <w:rPr>
          <w:rFonts w:ascii="Times New Roman" w:eastAsia="Arial MT" w:hAnsi="Times New Roman" w:cs="Times New Roman"/>
          <w:spacing w:val="10"/>
          <w:sz w:val="24"/>
          <w:szCs w:val="24"/>
        </w:rPr>
        <w:t xml:space="preserve"> </w:t>
      </w:r>
      <w:r w:rsidRPr="003632E0">
        <w:rPr>
          <w:rFonts w:ascii="Times New Roman" w:eastAsia="Arial MT" w:hAnsi="Times New Roman" w:cs="Times New Roman"/>
          <w:sz w:val="24"/>
          <w:szCs w:val="24"/>
        </w:rPr>
        <w:t>unui</w:t>
      </w:r>
      <w:r w:rsidRPr="003632E0">
        <w:rPr>
          <w:rFonts w:ascii="Times New Roman" w:eastAsia="Arial MT" w:hAnsi="Times New Roman" w:cs="Times New Roman"/>
          <w:spacing w:val="1"/>
          <w:sz w:val="24"/>
          <w:szCs w:val="24"/>
        </w:rPr>
        <w:t xml:space="preserve"> </w:t>
      </w:r>
      <w:r w:rsidRPr="003632E0">
        <w:rPr>
          <w:rFonts w:ascii="Times New Roman" w:eastAsia="Arial MT" w:hAnsi="Times New Roman" w:cs="Times New Roman"/>
          <w:sz w:val="24"/>
          <w:szCs w:val="24"/>
        </w:rPr>
        <w:t>sistem educațional</w:t>
      </w:r>
      <w:r w:rsidRPr="003632E0">
        <w:rPr>
          <w:rFonts w:ascii="Times New Roman" w:eastAsia="Arial MT" w:hAnsi="Times New Roman" w:cs="Times New Roman"/>
          <w:spacing w:val="11"/>
          <w:sz w:val="24"/>
          <w:szCs w:val="24"/>
        </w:rPr>
        <w:t xml:space="preserve"> </w:t>
      </w:r>
      <w:r w:rsidRPr="003632E0">
        <w:rPr>
          <w:rFonts w:ascii="Times New Roman" w:eastAsia="Arial MT" w:hAnsi="Times New Roman" w:cs="Times New Roman"/>
          <w:sz w:val="24"/>
          <w:szCs w:val="24"/>
        </w:rPr>
        <w:t>bazat</w:t>
      </w:r>
      <w:r w:rsidRPr="003632E0">
        <w:rPr>
          <w:rFonts w:ascii="Times New Roman" w:eastAsia="Arial MT" w:hAnsi="Times New Roman" w:cs="Times New Roman"/>
          <w:spacing w:val="-9"/>
          <w:sz w:val="24"/>
          <w:szCs w:val="24"/>
        </w:rPr>
        <w:t xml:space="preserve"> </w:t>
      </w:r>
      <w:r w:rsidRPr="003632E0">
        <w:rPr>
          <w:rFonts w:ascii="Times New Roman" w:eastAsia="Arial MT" w:hAnsi="Times New Roman" w:cs="Times New Roman"/>
          <w:sz w:val="24"/>
          <w:szCs w:val="24"/>
        </w:rPr>
        <w:t>pe resurse</w:t>
      </w:r>
      <w:r w:rsidRPr="003632E0">
        <w:rPr>
          <w:rFonts w:ascii="Times New Roman" w:eastAsia="Arial MT" w:hAnsi="Times New Roman" w:cs="Times New Roman"/>
          <w:spacing w:val="1"/>
          <w:sz w:val="24"/>
          <w:szCs w:val="24"/>
        </w:rPr>
        <w:t xml:space="preserve"> </w:t>
      </w:r>
      <w:r w:rsidRPr="003632E0">
        <w:rPr>
          <w:rFonts w:ascii="Times New Roman" w:eastAsia="Arial MT" w:hAnsi="Times New Roman" w:cs="Times New Roman"/>
          <w:spacing w:val="-2"/>
          <w:sz w:val="24"/>
          <w:szCs w:val="24"/>
        </w:rPr>
        <w:t>tipărite</w:t>
      </w:r>
    </w:p>
    <w:p w14:paraId="24FBA413" w14:textId="77777777" w:rsidR="003632E0" w:rsidRPr="003632E0" w:rsidRDefault="003632E0" w:rsidP="003632E0">
      <w:pPr>
        <w:widowControl w:val="0"/>
        <w:numPr>
          <w:ilvl w:val="1"/>
          <w:numId w:val="26"/>
        </w:numPr>
        <w:tabs>
          <w:tab w:val="left" w:pos="1865"/>
          <w:tab w:val="left" w:pos="1867"/>
        </w:tabs>
        <w:autoSpaceDE w:val="0"/>
        <w:autoSpaceDN w:val="0"/>
        <w:spacing w:after="0" w:line="360" w:lineRule="auto"/>
        <w:ind w:left="0"/>
        <w:jc w:val="both"/>
        <w:rPr>
          <w:rFonts w:ascii="Times New Roman" w:eastAsia="Arial MT" w:hAnsi="Times New Roman" w:cs="Times New Roman"/>
          <w:sz w:val="24"/>
          <w:szCs w:val="24"/>
        </w:rPr>
      </w:pPr>
      <w:r w:rsidRPr="003632E0">
        <w:rPr>
          <w:rFonts w:ascii="Times New Roman" w:eastAsia="Arial MT" w:hAnsi="Times New Roman" w:cs="Times New Roman"/>
          <w:sz w:val="24"/>
          <w:szCs w:val="24"/>
        </w:rPr>
        <w:t>Crearea unui</w:t>
      </w:r>
      <w:r w:rsidRPr="003632E0">
        <w:rPr>
          <w:rFonts w:ascii="Times New Roman" w:eastAsia="Arial MT" w:hAnsi="Times New Roman" w:cs="Times New Roman"/>
          <w:spacing w:val="-4"/>
          <w:sz w:val="24"/>
          <w:szCs w:val="24"/>
        </w:rPr>
        <w:t xml:space="preserve"> </w:t>
      </w:r>
      <w:r w:rsidRPr="003632E0">
        <w:rPr>
          <w:rFonts w:ascii="Times New Roman" w:eastAsia="Arial MT" w:hAnsi="Times New Roman" w:cs="Times New Roman"/>
          <w:sz w:val="24"/>
          <w:szCs w:val="24"/>
        </w:rPr>
        <w:t>mediu de</w:t>
      </w:r>
      <w:r w:rsidRPr="003632E0">
        <w:rPr>
          <w:rFonts w:ascii="Times New Roman" w:eastAsia="Arial MT" w:hAnsi="Times New Roman" w:cs="Times New Roman"/>
          <w:spacing w:val="-4"/>
          <w:sz w:val="24"/>
          <w:szCs w:val="24"/>
        </w:rPr>
        <w:t xml:space="preserve"> </w:t>
      </w:r>
      <w:r w:rsidRPr="003632E0">
        <w:rPr>
          <w:rFonts w:ascii="Times New Roman" w:eastAsia="Arial MT" w:hAnsi="Times New Roman" w:cs="Times New Roman"/>
          <w:sz w:val="24"/>
          <w:szCs w:val="24"/>
        </w:rPr>
        <w:t>învățare flexibil și</w:t>
      </w:r>
      <w:r w:rsidRPr="003632E0">
        <w:rPr>
          <w:rFonts w:ascii="Times New Roman" w:eastAsia="Arial MT" w:hAnsi="Times New Roman" w:cs="Times New Roman"/>
          <w:spacing w:val="-4"/>
          <w:sz w:val="24"/>
          <w:szCs w:val="24"/>
        </w:rPr>
        <w:t xml:space="preserve"> </w:t>
      </w:r>
      <w:r w:rsidRPr="003632E0">
        <w:rPr>
          <w:rFonts w:ascii="Times New Roman" w:eastAsia="Arial MT" w:hAnsi="Times New Roman" w:cs="Times New Roman"/>
          <w:sz w:val="24"/>
          <w:szCs w:val="24"/>
        </w:rPr>
        <w:t>participativ, bazat pe</w:t>
      </w:r>
      <w:r w:rsidRPr="003632E0">
        <w:rPr>
          <w:rFonts w:ascii="Times New Roman" w:eastAsia="Arial MT" w:hAnsi="Times New Roman" w:cs="Times New Roman"/>
          <w:spacing w:val="-4"/>
          <w:sz w:val="24"/>
          <w:szCs w:val="24"/>
        </w:rPr>
        <w:t xml:space="preserve"> </w:t>
      </w:r>
      <w:r w:rsidRPr="003632E0">
        <w:rPr>
          <w:rFonts w:ascii="Times New Roman" w:eastAsia="Arial MT" w:hAnsi="Times New Roman" w:cs="Times New Roman"/>
          <w:sz w:val="24"/>
          <w:szCs w:val="24"/>
        </w:rPr>
        <w:t xml:space="preserve">conexiuni între </w:t>
      </w:r>
      <w:r w:rsidRPr="003632E0">
        <w:rPr>
          <w:rFonts w:ascii="Times New Roman" w:eastAsia="Arial MT" w:hAnsi="Times New Roman" w:cs="Times New Roman"/>
          <w:spacing w:val="-2"/>
          <w:sz w:val="24"/>
          <w:szCs w:val="24"/>
        </w:rPr>
        <w:t>participanți</w:t>
      </w:r>
    </w:p>
    <w:p w14:paraId="64D240E5" w14:textId="77777777" w:rsidR="003632E0" w:rsidRPr="003632E0" w:rsidRDefault="003632E0" w:rsidP="003632E0">
      <w:pPr>
        <w:widowControl w:val="0"/>
        <w:numPr>
          <w:ilvl w:val="1"/>
          <w:numId w:val="26"/>
        </w:numPr>
        <w:tabs>
          <w:tab w:val="left" w:pos="1865"/>
        </w:tabs>
        <w:autoSpaceDE w:val="0"/>
        <w:autoSpaceDN w:val="0"/>
        <w:spacing w:after="0" w:line="360" w:lineRule="auto"/>
        <w:ind w:left="0" w:hanging="359"/>
        <w:jc w:val="both"/>
        <w:rPr>
          <w:rFonts w:ascii="Times New Roman" w:eastAsia="Arial MT" w:hAnsi="Times New Roman" w:cs="Times New Roman"/>
          <w:sz w:val="24"/>
          <w:szCs w:val="24"/>
        </w:rPr>
      </w:pPr>
      <w:r w:rsidRPr="003632E0">
        <w:rPr>
          <w:rFonts w:ascii="Times New Roman" w:eastAsia="Arial MT" w:hAnsi="Times New Roman" w:cs="Times New Roman"/>
          <w:sz w:val="24"/>
          <w:szCs w:val="24"/>
        </w:rPr>
        <w:t>Limitarea</w:t>
      </w:r>
      <w:r w:rsidRPr="003632E0">
        <w:rPr>
          <w:rFonts w:ascii="Times New Roman" w:eastAsia="Arial MT" w:hAnsi="Times New Roman" w:cs="Times New Roman"/>
          <w:spacing w:val="19"/>
          <w:sz w:val="24"/>
          <w:szCs w:val="24"/>
        </w:rPr>
        <w:t xml:space="preserve"> </w:t>
      </w:r>
      <w:r w:rsidRPr="003632E0">
        <w:rPr>
          <w:rFonts w:ascii="Times New Roman" w:eastAsia="Arial MT" w:hAnsi="Times New Roman" w:cs="Times New Roman"/>
          <w:sz w:val="24"/>
          <w:szCs w:val="24"/>
        </w:rPr>
        <w:t>accesului</w:t>
      </w:r>
      <w:r w:rsidRPr="003632E0">
        <w:rPr>
          <w:rFonts w:ascii="Times New Roman" w:eastAsia="Arial MT" w:hAnsi="Times New Roman" w:cs="Times New Roman"/>
          <w:spacing w:val="34"/>
          <w:sz w:val="24"/>
          <w:szCs w:val="24"/>
        </w:rPr>
        <w:t xml:space="preserve"> </w:t>
      </w:r>
      <w:r w:rsidRPr="003632E0">
        <w:rPr>
          <w:rFonts w:ascii="Times New Roman" w:eastAsia="Arial MT" w:hAnsi="Times New Roman" w:cs="Times New Roman"/>
          <w:sz w:val="24"/>
          <w:szCs w:val="24"/>
        </w:rPr>
        <w:t>la</w:t>
      </w:r>
      <w:r w:rsidRPr="003632E0">
        <w:rPr>
          <w:rFonts w:ascii="Times New Roman" w:eastAsia="Arial MT" w:hAnsi="Times New Roman" w:cs="Times New Roman"/>
          <w:spacing w:val="6"/>
          <w:sz w:val="24"/>
          <w:szCs w:val="24"/>
        </w:rPr>
        <w:t xml:space="preserve"> </w:t>
      </w:r>
      <w:r w:rsidRPr="003632E0">
        <w:rPr>
          <w:rFonts w:ascii="Times New Roman" w:eastAsia="Arial MT" w:hAnsi="Times New Roman" w:cs="Times New Roman"/>
          <w:sz w:val="24"/>
          <w:szCs w:val="24"/>
        </w:rPr>
        <w:t>tehnologie</w:t>
      </w:r>
      <w:r w:rsidRPr="003632E0">
        <w:rPr>
          <w:rFonts w:ascii="Times New Roman" w:eastAsia="Arial MT" w:hAnsi="Times New Roman" w:cs="Times New Roman"/>
          <w:spacing w:val="34"/>
          <w:sz w:val="24"/>
          <w:szCs w:val="24"/>
        </w:rPr>
        <w:t xml:space="preserve"> </w:t>
      </w:r>
      <w:r w:rsidRPr="003632E0">
        <w:rPr>
          <w:rFonts w:ascii="Times New Roman" w:eastAsia="Arial MT" w:hAnsi="Times New Roman" w:cs="Times New Roman"/>
          <w:sz w:val="24"/>
          <w:szCs w:val="24"/>
        </w:rPr>
        <w:t>în</w:t>
      </w:r>
      <w:r w:rsidRPr="003632E0">
        <w:rPr>
          <w:rFonts w:ascii="Times New Roman" w:eastAsia="Arial MT" w:hAnsi="Times New Roman" w:cs="Times New Roman"/>
          <w:spacing w:val="6"/>
          <w:sz w:val="24"/>
          <w:szCs w:val="24"/>
        </w:rPr>
        <w:t xml:space="preserve"> </w:t>
      </w:r>
      <w:r w:rsidRPr="003632E0">
        <w:rPr>
          <w:rFonts w:ascii="Times New Roman" w:eastAsia="Arial MT" w:hAnsi="Times New Roman" w:cs="Times New Roman"/>
          <w:spacing w:val="-2"/>
          <w:sz w:val="24"/>
          <w:szCs w:val="24"/>
        </w:rPr>
        <w:t>școli</w:t>
      </w:r>
    </w:p>
    <w:p w14:paraId="2EBDB712" w14:textId="630CF0C7" w:rsidR="003632E0" w:rsidRPr="00653A90" w:rsidRDefault="003632E0" w:rsidP="003632E0">
      <w:pPr>
        <w:widowControl w:val="0"/>
        <w:numPr>
          <w:ilvl w:val="1"/>
          <w:numId w:val="26"/>
        </w:numPr>
        <w:tabs>
          <w:tab w:val="left" w:pos="1865"/>
        </w:tabs>
        <w:autoSpaceDE w:val="0"/>
        <w:autoSpaceDN w:val="0"/>
        <w:spacing w:after="0" w:line="360" w:lineRule="auto"/>
        <w:ind w:left="0" w:hanging="359"/>
        <w:jc w:val="both"/>
        <w:rPr>
          <w:rFonts w:ascii="Times New Roman" w:eastAsia="Arial MT" w:hAnsi="Times New Roman" w:cs="Times New Roman"/>
          <w:sz w:val="24"/>
          <w:szCs w:val="24"/>
        </w:rPr>
      </w:pPr>
      <w:r w:rsidRPr="003632E0">
        <w:rPr>
          <w:rFonts w:ascii="Times New Roman" w:eastAsia="Arial MT" w:hAnsi="Times New Roman" w:cs="Times New Roman"/>
          <w:spacing w:val="-4"/>
          <w:sz w:val="24"/>
          <w:szCs w:val="24"/>
        </w:rPr>
        <w:t>Excluderea</w:t>
      </w:r>
      <w:r w:rsidRPr="003632E0">
        <w:rPr>
          <w:rFonts w:ascii="Times New Roman" w:eastAsia="Arial MT" w:hAnsi="Times New Roman" w:cs="Times New Roman"/>
          <w:spacing w:val="-2"/>
          <w:sz w:val="24"/>
          <w:szCs w:val="24"/>
        </w:rPr>
        <w:t xml:space="preserve"> </w:t>
      </w:r>
      <w:r w:rsidRPr="003632E0">
        <w:rPr>
          <w:rFonts w:ascii="Times New Roman" w:eastAsia="Arial MT" w:hAnsi="Times New Roman" w:cs="Times New Roman"/>
          <w:spacing w:val="-4"/>
          <w:sz w:val="24"/>
          <w:szCs w:val="24"/>
        </w:rPr>
        <w:t>jocurilor</w:t>
      </w:r>
      <w:r w:rsidRPr="003632E0">
        <w:rPr>
          <w:rFonts w:ascii="Times New Roman" w:eastAsia="Arial MT" w:hAnsi="Times New Roman" w:cs="Times New Roman"/>
          <w:spacing w:val="-10"/>
          <w:sz w:val="24"/>
          <w:szCs w:val="24"/>
        </w:rPr>
        <w:t xml:space="preserve"> </w:t>
      </w:r>
      <w:r w:rsidRPr="003632E0">
        <w:rPr>
          <w:rFonts w:ascii="Times New Roman" w:eastAsia="Arial MT" w:hAnsi="Times New Roman" w:cs="Times New Roman"/>
          <w:spacing w:val="-4"/>
          <w:sz w:val="24"/>
          <w:szCs w:val="24"/>
        </w:rPr>
        <w:t>educaționale</w:t>
      </w:r>
      <w:r w:rsidRPr="003632E0">
        <w:rPr>
          <w:rFonts w:ascii="Times New Roman" w:eastAsia="Arial MT" w:hAnsi="Times New Roman" w:cs="Times New Roman"/>
          <w:spacing w:val="-2"/>
          <w:sz w:val="24"/>
          <w:szCs w:val="24"/>
        </w:rPr>
        <w:t xml:space="preserve"> </w:t>
      </w:r>
      <w:r w:rsidRPr="003632E0">
        <w:rPr>
          <w:rFonts w:ascii="Times New Roman" w:eastAsia="Arial MT" w:hAnsi="Times New Roman" w:cs="Times New Roman"/>
          <w:spacing w:val="-4"/>
          <w:sz w:val="24"/>
          <w:szCs w:val="24"/>
        </w:rPr>
        <w:t>din</w:t>
      </w:r>
      <w:r w:rsidRPr="003632E0">
        <w:rPr>
          <w:rFonts w:ascii="Times New Roman" w:eastAsia="Arial MT" w:hAnsi="Times New Roman" w:cs="Times New Roman"/>
          <w:spacing w:val="-10"/>
          <w:sz w:val="24"/>
          <w:szCs w:val="24"/>
        </w:rPr>
        <w:t xml:space="preserve"> </w:t>
      </w:r>
      <w:r w:rsidRPr="003632E0">
        <w:rPr>
          <w:rFonts w:ascii="Times New Roman" w:eastAsia="Arial MT" w:hAnsi="Times New Roman" w:cs="Times New Roman"/>
          <w:spacing w:val="-4"/>
          <w:sz w:val="24"/>
          <w:szCs w:val="24"/>
        </w:rPr>
        <w:t>activitățile</w:t>
      </w:r>
      <w:r w:rsidRPr="003632E0">
        <w:rPr>
          <w:rFonts w:ascii="Times New Roman" w:eastAsia="Arial MT" w:hAnsi="Times New Roman" w:cs="Times New Roman"/>
          <w:spacing w:val="-9"/>
          <w:sz w:val="24"/>
          <w:szCs w:val="24"/>
        </w:rPr>
        <w:t xml:space="preserve"> </w:t>
      </w:r>
      <w:r w:rsidRPr="003632E0">
        <w:rPr>
          <w:rFonts w:ascii="Times New Roman" w:eastAsia="Arial MT" w:hAnsi="Times New Roman" w:cs="Times New Roman"/>
          <w:spacing w:val="-4"/>
          <w:sz w:val="24"/>
          <w:szCs w:val="24"/>
        </w:rPr>
        <w:t>de</w:t>
      </w:r>
      <w:r w:rsidRPr="003632E0">
        <w:rPr>
          <w:rFonts w:ascii="Times New Roman" w:eastAsia="Arial MT" w:hAnsi="Times New Roman" w:cs="Times New Roman"/>
          <w:spacing w:val="-10"/>
          <w:sz w:val="24"/>
          <w:szCs w:val="24"/>
        </w:rPr>
        <w:t xml:space="preserve"> </w:t>
      </w:r>
      <w:r w:rsidRPr="003632E0">
        <w:rPr>
          <w:rFonts w:ascii="Times New Roman" w:eastAsia="Arial MT" w:hAnsi="Times New Roman" w:cs="Times New Roman"/>
          <w:spacing w:val="-4"/>
          <w:sz w:val="24"/>
          <w:szCs w:val="24"/>
        </w:rPr>
        <w:t>învățare</w:t>
      </w:r>
    </w:p>
    <w:p w14:paraId="3ABDF9CE" w14:textId="77777777" w:rsidR="00653A90" w:rsidRPr="003632E0" w:rsidRDefault="00653A90" w:rsidP="00653A90">
      <w:pPr>
        <w:widowControl w:val="0"/>
        <w:tabs>
          <w:tab w:val="left" w:pos="1865"/>
        </w:tabs>
        <w:autoSpaceDE w:val="0"/>
        <w:autoSpaceDN w:val="0"/>
        <w:spacing w:after="0" w:line="360" w:lineRule="auto"/>
        <w:jc w:val="both"/>
        <w:rPr>
          <w:rFonts w:ascii="Times New Roman" w:eastAsia="Arial MT" w:hAnsi="Times New Roman" w:cs="Times New Roman"/>
          <w:sz w:val="24"/>
          <w:szCs w:val="24"/>
        </w:rPr>
      </w:pPr>
    </w:p>
    <w:p w14:paraId="1A662223" w14:textId="25251D31" w:rsidR="00AB5469" w:rsidRPr="00653A90" w:rsidRDefault="00653A90" w:rsidP="00653A90">
      <w:pPr>
        <w:widowControl w:val="0"/>
        <w:tabs>
          <w:tab w:val="left" w:pos="664"/>
        </w:tabs>
        <w:autoSpaceDE w:val="0"/>
        <w:autoSpaceDN w:val="0"/>
        <w:spacing w:after="0" w:line="360" w:lineRule="auto"/>
        <w:jc w:val="both"/>
        <w:rPr>
          <w:rFonts w:ascii="Times New Roman" w:eastAsia="Arial MT" w:hAnsi="Times New Roman" w:cs="Times New Roman"/>
          <w:sz w:val="24"/>
          <w:szCs w:val="24"/>
        </w:rPr>
      </w:pPr>
      <w:r w:rsidRPr="00653A90">
        <w:rPr>
          <w:rFonts w:ascii="Times New Roman" w:eastAsia="Arial MT" w:hAnsi="Times New Roman" w:cs="Times New Roman"/>
          <w:sz w:val="24"/>
          <w:szCs w:val="24"/>
        </w:rPr>
        <w:t xml:space="preserve">4. </w:t>
      </w:r>
      <w:r w:rsidR="00AB5469" w:rsidRPr="00653A90">
        <w:rPr>
          <w:rFonts w:ascii="Times New Roman" w:eastAsia="Arial MT" w:hAnsi="Times New Roman" w:cs="Times New Roman"/>
          <w:sz w:val="24"/>
          <w:szCs w:val="24"/>
        </w:rPr>
        <w:t>Ce</w:t>
      </w:r>
      <w:r w:rsidR="00AB5469" w:rsidRPr="00653A90">
        <w:rPr>
          <w:rFonts w:ascii="Times New Roman" w:eastAsia="Arial MT" w:hAnsi="Times New Roman" w:cs="Times New Roman"/>
          <w:spacing w:val="1"/>
          <w:sz w:val="24"/>
          <w:szCs w:val="24"/>
        </w:rPr>
        <w:t xml:space="preserve"> </w:t>
      </w:r>
      <w:r w:rsidR="00AB5469" w:rsidRPr="00653A90">
        <w:rPr>
          <w:rFonts w:ascii="Times New Roman" w:eastAsia="Arial MT" w:hAnsi="Times New Roman" w:cs="Times New Roman"/>
          <w:sz w:val="24"/>
          <w:szCs w:val="24"/>
        </w:rPr>
        <w:t>exemplu</w:t>
      </w:r>
      <w:r w:rsidR="00AB5469" w:rsidRPr="00653A90">
        <w:rPr>
          <w:rFonts w:ascii="Times New Roman" w:eastAsia="Arial MT" w:hAnsi="Times New Roman" w:cs="Times New Roman"/>
          <w:spacing w:val="1"/>
          <w:sz w:val="24"/>
          <w:szCs w:val="24"/>
        </w:rPr>
        <w:t xml:space="preserve"> </w:t>
      </w:r>
      <w:r w:rsidR="00AB5469" w:rsidRPr="00653A90">
        <w:rPr>
          <w:rFonts w:ascii="Times New Roman" w:eastAsia="Arial MT" w:hAnsi="Times New Roman" w:cs="Times New Roman"/>
          <w:sz w:val="24"/>
          <w:szCs w:val="24"/>
        </w:rPr>
        <w:t>reflectă</w:t>
      </w:r>
      <w:r w:rsidR="00AB5469" w:rsidRPr="00653A90">
        <w:rPr>
          <w:rFonts w:ascii="Times New Roman" w:eastAsia="Arial MT" w:hAnsi="Times New Roman" w:cs="Times New Roman"/>
          <w:spacing w:val="2"/>
          <w:sz w:val="24"/>
          <w:szCs w:val="24"/>
        </w:rPr>
        <w:t xml:space="preserve"> </w:t>
      </w:r>
      <w:r w:rsidR="00AB5469" w:rsidRPr="00653A90">
        <w:rPr>
          <w:rFonts w:ascii="Times New Roman" w:eastAsia="Arial MT" w:hAnsi="Times New Roman" w:cs="Times New Roman"/>
          <w:sz w:val="24"/>
          <w:szCs w:val="24"/>
        </w:rPr>
        <w:t>cel</w:t>
      </w:r>
      <w:r w:rsidR="00AB5469" w:rsidRPr="00653A90">
        <w:rPr>
          <w:rFonts w:ascii="Times New Roman" w:eastAsia="Arial MT" w:hAnsi="Times New Roman" w:cs="Times New Roman"/>
          <w:spacing w:val="1"/>
          <w:sz w:val="24"/>
          <w:szCs w:val="24"/>
        </w:rPr>
        <w:t xml:space="preserve"> </w:t>
      </w:r>
      <w:r w:rsidR="00AB5469" w:rsidRPr="00653A90">
        <w:rPr>
          <w:rFonts w:ascii="Times New Roman" w:eastAsia="Arial MT" w:hAnsi="Times New Roman" w:cs="Times New Roman"/>
          <w:sz w:val="24"/>
          <w:szCs w:val="24"/>
        </w:rPr>
        <w:t>mai</w:t>
      </w:r>
      <w:r w:rsidR="00AB5469" w:rsidRPr="00653A90">
        <w:rPr>
          <w:rFonts w:ascii="Times New Roman" w:eastAsia="Arial MT" w:hAnsi="Times New Roman" w:cs="Times New Roman"/>
          <w:spacing w:val="1"/>
          <w:sz w:val="24"/>
          <w:szCs w:val="24"/>
        </w:rPr>
        <w:t xml:space="preserve"> </w:t>
      </w:r>
      <w:r w:rsidR="00AB5469" w:rsidRPr="00653A90">
        <w:rPr>
          <w:rFonts w:ascii="Times New Roman" w:eastAsia="Arial MT" w:hAnsi="Times New Roman" w:cs="Times New Roman"/>
          <w:sz w:val="24"/>
          <w:szCs w:val="24"/>
        </w:rPr>
        <w:t>bine</w:t>
      </w:r>
      <w:r w:rsidR="00AB5469" w:rsidRPr="00653A90">
        <w:rPr>
          <w:rFonts w:ascii="Times New Roman" w:eastAsia="Arial MT" w:hAnsi="Times New Roman" w:cs="Times New Roman"/>
          <w:spacing w:val="-8"/>
          <w:sz w:val="24"/>
          <w:szCs w:val="24"/>
        </w:rPr>
        <w:t xml:space="preserve"> </w:t>
      </w:r>
      <w:r w:rsidR="00AB5469" w:rsidRPr="00653A90">
        <w:rPr>
          <w:rFonts w:ascii="Times New Roman" w:eastAsia="Arial MT" w:hAnsi="Times New Roman" w:cs="Times New Roman"/>
          <w:sz w:val="24"/>
          <w:szCs w:val="24"/>
        </w:rPr>
        <w:t>o</w:t>
      </w:r>
      <w:r w:rsidR="00AB5469" w:rsidRPr="00653A90">
        <w:rPr>
          <w:rFonts w:ascii="Times New Roman" w:eastAsia="Arial MT" w:hAnsi="Times New Roman" w:cs="Times New Roman"/>
          <w:spacing w:val="1"/>
          <w:sz w:val="24"/>
          <w:szCs w:val="24"/>
        </w:rPr>
        <w:t xml:space="preserve"> </w:t>
      </w:r>
      <w:r w:rsidR="00AB5469" w:rsidRPr="00653A90">
        <w:rPr>
          <w:rFonts w:ascii="Times New Roman" w:eastAsia="Arial MT" w:hAnsi="Times New Roman" w:cs="Times New Roman"/>
          <w:sz w:val="24"/>
          <w:szCs w:val="24"/>
        </w:rPr>
        <w:t>practică</w:t>
      </w:r>
      <w:r w:rsidR="00AB5469" w:rsidRPr="00653A90">
        <w:rPr>
          <w:rFonts w:ascii="Times New Roman" w:eastAsia="Arial MT" w:hAnsi="Times New Roman" w:cs="Times New Roman"/>
          <w:spacing w:val="1"/>
          <w:sz w:val="24"/>
          <w:szCs w:val="24"/>
        </w:rPr>
        <w:t xml:space="preserve"> </w:t>
      </w:r>
      <w:r w:rsidR="00AB5469" w:rsidRPr="00653A90">
        <w:rPr>
          <w:rFonts w:ascii="Times New Roman" w:eastAsia="Arial MT" w:hAnsi="Times New Roman" w:cs="Times New Roman"/>
          <w:sz w:val="24"/>
          <w:szCs w:val="24"/>
        </w:rPr>
        <w:t>RED</w:t>
      </w:r>
      <w:r w:rsidR="00AB5469" w:rsidRPr="00653A90">
        <w:rPr>
          <w:rFonts w:ascii="Times New Roman" w:eastAsia="Arial MT" w:hAnsi="Times New Roman" w:cs="Times New Roman"/>
          <w:spacing w:val="2"/>
          <w:sz w:val="24"/>
          <w:szCs w:val="24"/>
        </w:rPr>
        <w:t xml:space="preserve"> </w:t>
      </w:r>
      <w:r w:rsidR="00AB5469" w:rsidRPr="00653A90">
        <w:rPr>
          <w:rFonts w:ascii="Times New Roman" w:eastAsia="Arial MT" w:hAnsi="Times New Roman" w:cs="Times New Roman"/>
          <w:sz w:val="24"/>
          <w:szCs w:val="24"/>
        </w:rPr>
        <w:t>de</w:t>
      </w:r>
      <w:r w:rsidR="00AB5469" w:rsidRPr="00653A90">
        <w:rPr>
          <w:rFonts w:ascii="Times New Roman" w:eastAsia="Arial MT" w:hAnsi="Times New Roman" w:cs="Times New Roman"/>
          <w:spacing w:val="-9"/>
          <w:sz w:val="24"/>
          <w:szCs w:val="24"/>
        </w:rPr>
        <w:t xml:space="preserve"> </w:t>
      </w:r>
      <w:r w:rsidR="00AB5469" w:rsidRPr="00653A90">
        <w:rPr>
          <w:rFonts w:ascii="Times New Roman" w:eastAsia="Arial MT" w:hAnsi="Times New Roman" w:cs="Times New Roman"/>
          <w:sz w:val="24"/>
          <w:szCs w:val="24"/>
        </w:rPr>
        <w:t>tip</w:t>
      </w:r>
      <w:r w:rsidR="00AB5469" w:rsidRPr="00653A90">
        <w:rPr>
          <w:rFonts w:ascii="Times New Roman" w:eastAsia="Arial MT" w:hAnsi="Times New Roman" w:cs="Times New Roman"/>
          <w:spacing w:val="1"/>
          <w:sz w:val="24"/>
          <w:szCs w:val="24"/>
        </w:rPr>
        <w:t xml:space="preserve"> </w:t>
      </w:r>
      <w:r w:rsidR="00AB5469" w:rsidRPr="00653A90">
        <w:rPr>
          <w:rFonts w:ascii="Times New Roman" w:eastAsia="Arial MT" w:hAnsi="Times New Roman" w:cs="Times New Roman"/>
          <w:spacing w:val="-2"/>
          <w:sz w:val="24"/>
          <w:szCs w:val="24"/>
        </w:rPr>
        <w:t>„remixare”?</w:t>
      </w:r>
    </w:p>
    <w:p w14:paraId="5B385EFF" w14:textId="77777777" w:rsidR="00AB5469" w:rsidRPr="00653A90" w:rsidRDefault="00AB5469" w:rsidP="00653A90">
      <w:pPr>
        <w:widowControl w:val="0"/>
        <w:numPr>
          <w:ilvl w:val="1"/>
          <w:numId w:val="27"/>
        </w:numPr>
        <w:tabs>
          <w:tab w:val="left" w:pos="1865"/>
        </w:tabs>
        <w:autoSpaceDE w:val="0"/>
        <w:autoSpaceDN w:val="0"/>
        <w:spacing w:after="0" w:line="360" w:lineRule="auto"/>
        <w:ind w:left="0" w:hanging="359"/>
        <w:jc w:val="both"/>
        <w:rPr>
          <w:rFonts w:ascii="Times New Roman" w:eastAsia="Arial MT" w:hAnsi="Times New Roman" w:cs="Times New Roman"/>
          <w:sz w:val="24"/>
          <w:szCs w:val="24"/>
        </w:rPr>
      </w:pPr>
      <w:r w:rsidRPr="00653A90">
        <w:rPr>
          <w:rFonts w:ascii="Times New Roman" w:eastAsia="Arial MT" w:hAnsi="Times New Roman" w:cs="Times New Roman"/>
          <w:sz w:val="24"/>
          <w:szCs w:val="24"/>
        </w:rPr>
        <w:t>Crearea</w:t>
      </w:r>
      <w:r w:rsidRPr="00653A90">
        <w:rPr>
          <w:rFonts w:ascii="Times New Roman" w:eastAsia="Arial MT" w:hAnsi="Times New Roman" w:cs="Times New Roman"/>
          <w:spacing w:val="8"/>
          <w:sz w:val="24"/>
          <w:szCs w:val="24"/>
        </w:rPr>
        <w:t xml:space="preserve"> </w:t>
      </w:r>
      <w:r w:rsidRPr="00653A90">
        <w:rPr>
          <w:rFonts w:ascii="Times New Roman" w:eastAsia="Arial MT" w:hAnsi="Times New Roman" w:cs="Times New Roman"/>
          <w:sz w:val="24"/>
          <w:szCs w:val="24"/>
        </w:rPr>
        <w:t>unui</w:t>
      </w:r>
      <w:r w:rsidRPr="00653A90">
        <w:rPr>
          <w:rFonts w:ascii="Times New Roman" w:eastAsia="Arial MT" w:hAnsi="Times New Roman" w:cs="Times New Roman"/>
          <w:spacing w:val="9"/>
          <w:sz w:val="24"/>
          <w:szCs w:val="24"/>
        </w:rPr>
        <w:t xml:space="preserve"> </w:t>
      </w:r>
      <w:r w:rsidRPr="00653A90">
        <w:rPr>
          <w:rFonts w:ascii="Times New Roman" w:eastAsia="Arial MT" w:hAnsi="Times New Roman" w:cs="Times New Roman"/>
          <w:sz w:val="24"/>
          <w:szCs w:val="24"/>
        </w:rPr>
        <w:t>cont</w:t>
      </w:r>
      <w:r w:rsidRPr="00653A90">
        <w:rPr>
          <w:rFonts w:ascii="Times New Roman" w:eastAsia="Arial MT" w:hAnsi="Times New Roman" w:cs="Times New Roman"/>
          <w:spacing w:val="9"/>
          <w:sz w:val="24"/>
          <w:szCs w:val="24"/>
        </w:rPr>
        <w:t xml:space="preserve"> </w:t>
      </w:r>
      <w:r w:rsidRPr="00653A90">
        <w:rPr>
          <w:rFonts w:ascii="Times New Roman" w:eastAsia="Arial MT" w:hAnsi="Times New Roman" w:cs="Times New Roman"/>
          <w:sz w:val="24"/>
          <w:szCs w:val="24"/>
        </w:rPr>
        <w:t>nou</w:t>
      </w:r>
      <w:r w:rsidRPr="00653A90">
        <w:rPr>
          <w:rFonts w:ascii="Times New Roman" w:eastAsia="Arial MT" w:hAnsi="Times New Roman" w:cs="Times New Roman"/>
          <w:spacing w:val="-3"/>
          <w:sz w:val="24"/>
          <w:szCs w:val="24"/>
        </w:rPr>
        <w:t xml:space="preserve"> </w:t>
      </w:r>
      <w:r w:rsidRPr="00653A90">
        <w:rPr>
          <w:rFonts w:ascii="Times New Roman" w:eastAsia="Arial MT" w:hAnsi="Times New Roman" w:cs="Times New Roman"/>
          <w:sz w:val="24"/>
          <w:szCs w:val="24"/>
        </w:rPr>
        <w:t>pe</w:t>
      </w:r>
      <w:r w:rsidRPr="00653A90">
        <w:rPr>
          <w:rFonts w:ascii="Times New Roman" w:eastAsia="Arial MT" w:hAnsi="Times New Roman" w:cs="Times New Roman"/>
          <w:spacing w:val="9"/>
          <w:sz w:val="24"/>
          <w:szCs w:val="24"/>
        </w:rPr>
        <w:t xml:space="preserve"> </w:t>
      </w:r>
      <w:r w:rsidRPr="00653A90">
        <w:rPr>
          <w:rFonts w:ascii="Times New Roman" w:eastAsia="Arial MT" w:hAnsi="Times New Roman" w:cs="Times New Roman"/>
          <w:sz w:val="24"/>
          <w:szCs w:val="24"/>
        </w:rPr>
        <w:t>o</w:t>
      </w:r>
      <w:r w:rsidRPr="00653A90">
        <w:rPr>
          <w:rFonts w:ascii="Times New Roman" w:eastAsia="Arial MT" w:hAnsi="Times New Roman" w:cs="Times New Roman"/>
          <w:spacing w:val="-3"/>
          <w:sz w:val="24"/>
          <w:szCs w:val="24"/>
        </w:rPr>
        <w:t xml:space="preserve"> </w:t>
      </w:r>
      <w:r w:rsidRPr="00653A90">
        <w:rPr>
          <w:rFonts w:ascii="Times New Roman" w:eastAsia="Arial MT" w:hAnsi="Times New Roman" w:cs="Times New Roman"/>
          <w:sz w:val="24"/>
          <w:szCs w:val="24"/>
        </w:rPr>
        <w:t>platformă</w:t>
      </w:r>
      <w:r w:rsidRPr="00653A90">
        <w:rPr>
          <w:rFonts w:ascii="Times New Roman" w:eastAsia="Arial MT" w:hAnsi="Times New Roman" w:cs="Times New Roman"/>
          <w:spacing w:val="20"/>
          <w:sz w:val="24"/>
          <w:szCs w:val="24"/>
        </w:rPr>
        <w:t xml:space="preserve"> </w:t>
      </w:r>
      <w:r w:rsidRPr="00653A90">
        <w:rPr>
          <w:rFonts w:ascii="Times New Roman" w:eastAsia="Arial MT" w:hAnsi="Times New Roman" w:cs="Times New Roman"/>
          <w:spacing w:val="-2"/>
          <w:sz w:val="24"/>
          <w:szCs w:val="24"/>
        </w:rPr>
        <w:t>educațională</w:t>
      </w:r>
    </w:p>
    <w:p w14:paraId="5CC6E431" w14:textId="3AD2D8F7" w:rsidR="00653A90" w:rsidRPr="00653A90" w:rsidRDefault="00AB5469" w:rsidP="00653A90">
      <w:pPr>
        <w:widowControl w:val="0"/>
        <w:numPr>
          <w:ilvl w:val="1"/>
          <w:numId w:val="27"/>
        </w:numPr>
        <w:tabs>
          <w:tab w:val="left" w:pos="1865"/>
          <w:tab w:val="left" w:pos="1867"/>
        </w:tabs>
        <w:autoSpaceDE w:val="0"/>
        <w:autoSpaceDN w:val="0"/>
        <w:spacing w:after="0" w:line="360" w:lineRule="auto"/>
        <w:ind w:left="0"/>
        <w:jc w:val="both"/>
        <w:rPr>
          <w:rFonts w:ascii="Times New Roman" w:eastAsia="Arial MT" w:hAnsi="Times New Roman" w:cs="Times New Roman"/>
          <w:sz w:val="24"/>
          <w:szCs w:val="24"/>
        </w:rPr>
      </w:pPr>
      <w:r w:rsidRPr="00653A90">
        <w:rPr>
          <w:rFonts w:ascii="Times New Roman" w:eastAsia="Arial MT" w:hAnsi="Times New Roman" w:cs="Times New Roman"/>
          <w:sz w:val="24"/>
          <w:szCs w:val="24"/>
        </w:rPr>
        <w:t>Editarea unei resurse și combinarea</w:t>
      </w:r>
      <w:r w:rsidRPr="00653A90">
        <w:rPr>
          <w:rFonts w:ascii="Times New Roman" w:eastAsia="Arial MT" w:hAnsi="Times New Roman" w:cs="Times New Roman"/>
          <w:spacing w:val="32"/>
          <w:sz w:val="24"/>
          <w:szCs w:val="24"/>
        </w:rPr>
        <w:t xml:space="preserve"> </w:t>
      </w:r>
      <w:r w:rsidRPr="00653A90">
        <w:rPr>
          <w:rFonts w:ascii="Times New Roman" w:eastAsia="Arial MT" w:hAnsi="Times New Roman" w:cs="Times New Roman"/>
          <w:sz w:val="24"/>
          <w:szCs w:val="24"/>
        </w:rPr>
        <w:t xml:space="preserve">ei cu alte materiale pentru a crea o nouă </w:t>
      </w:r>
      <w:r w:rsidRPr="00653A90">
        <w:rPr>
          <w:rFonts w:ascii="Times New Roman" w:eastAsia="Arial MT" w:hAnsi="Times New Roman" w:cs="Times New Roman"/>
          <w:spacing w:val="-2"/>
          <w:sz w:val="24"/>
          <w:szCs w:val="24"/>
        </w:rPr>
        <w:t>resursă</w:t>
      </w:r>
    </w:p>
    <w:p w14:paraId="03519B6C" w14:textId="77777777" w:rsidR="00653A90" w:rsidRPr="00653A90" w:rsidRDefault="00653A90" w:rsidP="00653A90">
      <w:pPr>
        <w:widowControl w:val="0"/>
        <w:numPr>
          <w:ilvl w:val="1"/>
          <w:numId w:val="27"/>
        </w:numPr>
        <w:tabs>
          <w:tab w:val="left" w:pos="1865"/>
        </w:tabs>
        <w:autoSpaceDE w:val="0"/>
        <w:autoSpaceDN w:val="0"/>
        <w:spacing w:after="0" w:line="360" w:lineRule="auto"/>
        <w:ind w:left="0"/>
        <w:jc w:val="both"/>
        <w:rPr>
          <w:rFonts w:ascii="Times New Roman" w:eastAsia="Arial MT" w:hAnsi="Times New Roman" w:cs="Times New Roman"/>
          <w:sz w:val="24"/>
          <w:szCs w:val="24"/>
        </w:rPr>
      </w:pPr>
      <w:r w:rsidRPr="00653A90">
        <w:rPr>
          <w:rFonts w:ascii="Times New Roman" w:eastAsia="Arial MT" w:hAnsi="Times New Roman" w:cs="Times New Roman"/>
          <w:sz w:val="24"/>
          <w:szCs w:val="24"/>
        </w:rPr>
        <w:t>Păstrarea unei</w:t>
      </w:r>
      <w:r w:rsidRPr="00653A90">
        <w:rPr>
          <w:rFonts w:ascii="Times New Roman" w:eastAsia="Arial MT" w:hAnsi="Times New Roman" w:cs="Times New Roman"/>
          <w:spacing w:val="-14"/>
          <w:sz w:val="24"/>
          <w:szCs w:val="24"/>
        </w:rPr>
        <w:t xml:space="preserve"> </w:t>
      </w:r>
      <w:r w:rsidRPr="00653A90">
        <w:rPr>
          <w:rFonts w:ascii="Times New Roman" w:eastAsia="Arial MT" w:hAnsi="Times New Roman" w:cs="Times New Roman"/>
          <w:sz w:val="24"/>
          <w:szCs w:val="24"/>
        </w:rPr>
        <w:t>copii</w:t>
      </w:r>
      <w:r w:rsidRPr="00653A90">
        <w:rPr>
          <w:rFonts w:ascii="Times New Roman" w:eastAsia="Arial MT" w:hAnsi="Times New Roman" w:cs="Times New Roman"/>
          <w:spacing w:val="-7"/>
          <w:sz w:val="24"/>
          <w:szCs w:val="24"/>
        </w:rPr>
        <w:t xml:space="preserve"> </w:t>
      </w:r>
      <w:r w:rsidRPr="00653A90">
        <w:rPr>
          <w:rFonts w:ascii="Times New Roman" w:eastAsia="Arial MT" w:hAnsi="Times New Roman" w:cs="Times New Roman"/>
          <w:sz w:val="24"/>
          <w:szCs w:val="24"/>
        </w:rPr>
        <w:t>a</w:t>
      </w:r>
      <w:r w:rsidRPr="00653A90">
        <w:rPr>
          <w:rFonts w:ascii="Times New Roman" w:eastAsia="Arial MT" w:hAnsi="Times New Roman" w:cs="Times New Roman"/>
          <w:spacing w:val="-14"/>
          <w:sz w:val="24"/>
          <w:szCs w:val="24"/>
        </w:rPr>
        <w:t xml:space="preserve"> </w:t>
      </w:r>
      <w:r w:rsidRPr="00653A90">
        <w:rPr>
          <w:rFonts w:ascii="Times New Roman" w:eastAsia="Arial MT" w:hAnsi="Times New Roman" w:cs="Times New Roman"/>
          <w:sz w:val="24"/>
          <w:szCs w:val="24"/>
        </w:rPr>
        <w:t>unui</w:t>
      </w:r>
      <w:r w:rsidRPr="00653A90">
        <w:rPr>
          <w:rFonts w:ascii="Times New Roman" w:eastAsia="Arial MT" w:hAnsi="Times New Roman" w:cs="Times New Roman"/>
          <w:spacing w:val="-7"/>
          <w:sz w:val="24"/>
          <w:szCs w:val="24"/>
        </w:rPr>
        <w:t xml:space="preserve"> </w:t>
      </w:r>
      <w:r w:rsidRPr="00653A90">
        <w:rPr>
          <w:rFonts w:ascii="Times New Roman" w:eastAsia="Arial MT" w:hAnsi="Times New Roman" w:cs="Times New Roman"/>
          <w:sz w:val="24"/>
          <w:szCs w:val="24"/>
        </w:rPr>
        <w:t>material</w:t>
      </w:r>
      <w:r w:rsidRPr="00653A90">
        <w:rPr>
          <w:rFonts w:ascii="Times New Roman" w:eastAsia="Arial MT" w:hAnsi="Times New Roman" w:cs="Times New Roman"/>
          <w:spacing w:val="-6"/>
          <w:sz w:val="24"/>
          <w:szCs w:val="24"/>
        </w:rPr>
        <w:t xml:space="preserve"> </w:t>
      </w:r>
      <w:r w:rsidRPr="00653A90">
        <w:rPr>
          <w:rFonts w:ascii="Times New Roman" w:eastAsia="Arial MT" w:hAnsi="Times New Roman" w:cs="Times New Roman"/>
          <w:sz w:val="24"/>
          <w:szCs w:val="24"/>
        </w:rPr>
        <w:t>educațional</w:t>
      </w:r>
      <w:r w:rsidRPr="00653A90">
        <w:rPr>
          <w:rFonts w:ascii="Times New Roman" w:eastAsia="Arial MT" w:hAnsi="Times New Roman" w:cs="Times New Roman"/>
          <w:spacing w:val="2"/>
          <w:sz w:val="24"/>
          <w:szCs w:val="24"/>
        </w:rPr>
        <w:t xml:space="preserve"> </w:t>
      </w:r>
      <w:r w:rsidRPr="00653A90">
        <w:rPr>
          <w:rFonts w:ascii="Times New Roman" w:eastAsia="Arial MT" w:hAnsi="Times New Roman" w:cs="Times New Roman"/>
          <w:sz w:val="24"/>
          <w:szCs w:val="24"/>
        </w:rPr>
        <w:t>pentru</w:t>
      </w:r>
      <w:r w:rsidRPr="00653A90">
        <w:rPr>
          <w:rFonts w:ascii="Times New Roman" w:eastAsia="Arial MT" w:hAnsi="Times New Roman" w:cs="Times New Roman"/>
          <w:spacing w:val="-7"/>
          <w:sz w:val="24"/>
          <w:szCs w:val="24"/>
        </w:rPr>
        <w:t xml:space="preserve"> </w:t>
      </w:r>
      <w:r w:rsidRPr="00653A90">
        <w:rPr>
          <w:rFonts w:ascii="Times New Roman" w:eastAsia="Arial MT" w:hAnsi="Times New Roman" w:cs="Times New Roman"/>
          <w:sz w:val="24"/>
          <w:szCs w:val="24"/>
        </w:rPr>
        <w:t>uz</w:t>
      </w:r>
      <w:r w:rsidRPr="00653A90">
        <w:rPr>
          <w:rFonts w:ascii="Times New Roman" w:eastAsia="Arial MT" w:hAnsi="Times New Roman" w:cs="Times New Roman"/>
          <w:spacing w:val="-6"/>
          <w:sz w:val="24"/>
          <w:szCs w:val="24"/>
        </w:rPr>
        <w:t xml:space="preserve"> </w:t>
      </w:r>
      <w:r w:rsidRPr="00653A90">
        <w:rPr>
          <w:rFonts w:ascii="Times New Roman" w:eastAsia="Arial MT" w:hAnsi="Times New Roman" w:cs="Times New Roman"/>
          <w:spacing w:val="-2"/>
          <w:sz w:val="24"/>
          <w:szCs w:val="24"/>
        </w:rPr>
        <w:t>personal</w:t>
      </w:r>
    </w:p>
    <w:p w14:paraId="5DC33A8C" w14:textId="2DB27845" w:rsidR="00653A90" w:rsidRPr="00653A90" w:rsidRDefault="00653A90" w:rsidP="00653A90">
      <w:pPr>
        <w:widowControl w:val="0"/>
        <w:numPr>
          <w:ilvl w:val="1"/>
          <w:numId w:val="27"/>
        </w:numPr>
        <w:tabs>
          <w:tab w:val="left" w:pos="1865"/>
        </w:tabs>
        <w:autoSpaceDE w:val="0"/>
        <w:autoSpaceDN w:val="0"/>
        <w:spacing w:after="0" w:line="360" w:lineRule="auto"/>
        <w:ind w:left="0"/>
        <w:jc w:val="both"/>
        <w:rPr>
          <w:rFonts w:ascii="Times New Roman" w:eastAsia="Arial MT" w:hAnsi="Times New Roman" w:cs="Times New Roman"/>
          <w:sz w:val="24"/>
          <w:szCs w:val="24"/>
        </w:rPr>
      </w:pPr>
      <w:r w:rsidRPr="00653A90">
        <w:rPr>
          <w:rFonts w:ascii="Times New Roman" w:eastAsia="Arial MT" w:hAnsi="Times New Roman" w:cs="Times New Roman"/>
          <w:sz w:val="24"/>
          <w:szCs w:val="24"/>
        </w:rPr>
        <w:t>Utilizarea</w:t>
      </w:r>
      <w:r w:rsidRPr="00653A90">
        <w:rPr>
          <w:rFonts w:ascii="Times New Roman" w:eastAsia="Arial MT" w:hAnsi="Times New Roman" w:cs="Times New Roman"/>
          <w:spacing w:val="-3"/>
          <w:sz w:val="24"/>
          <w:szCs w:val="24"/>
        </w:rPr>
        <w:t xml:space="preserve"> </w:t>
      </w:r>
      <w:r w:rsidRPr="00653A90">
        <w:rPr>
          <w:rFonts w:ascii="Times New Roman" w:eastAsia="Arial MT" w:hAnsi="Times New Roman" w:cs="Times New Roman"/>
          <w:sz w:val="24"/>
          <w:szCs w:val="24"/>
        </w:rPr>
        <w:t>unei</w:t>
      </w:r>
      <w:r w:rsidRPr="00653A90">
        <w:rPr>
          <w:rFonts w:ascii="Times New Roman" w:eastAsia="Arial MT" w:hAnsi="Times New Roman" w:cs="Times New Roman"/>
          <w:spacing w:val="-3"/>
          <w:sz w:val="24"/>
          <w:szCs w:val="24"/>
        </w:rPr>
        <w:t xml:space="preserve"> </w:t>
      </w:r>
      <w:r w:rsidRPr="00653A90">
        <w:rPr>
          <w:rFonts w:ascii="Times New Roman" w:eastAsia="Arial MT" w:hAnsi="Times New Roman" w:cs="Times New Roman"/>
          <w:sz w:val="24"/>
          <w:szCs w:val="24"/>
        </w:rPr>
        <w:t>resurse</w:t>
      </w:r>
      <w:r w:rsidRPr="00653A90">
        <w:rPr>
          <w:rFonts w:ascii="Times New Roman" w:eastAsia="Arial MT" w:hAnsi="Times New Roman" w:cs="Times New Roman"/>
          <w:spacing w:val="-3"/>
          <w:sz w:val="24"/>
          <w:szCs w:val="24"/>
        </w:rPr>
        <w:t xml:space="preserve"> </w:t>
      </w:r>
      <w:r w:rsidRPr="00653A90">
        <w:rPr>
          <w:rFonts w:ascii="Times New Roman" w:eastAsia="Arial MT" w:hAnsi="Times New Roman" w:cs="Times New Roman"/>
          <w:sz w:val="24"/>
          <w:szCs w:val="24"/>
        </w:rPr>
        <w:t>fără</w:t>
      </w:r>
      <w:r w:rsidRPr="00653A90">
        <w:rPr>
          <w:rFonts w:ascii="Times New Roman" w:eastAsia="Arial MT" w:hAnsi="Times New Roman" w:cs="Times New Roman"/>
          <w:spacing w:val="-2"/>
          <w:sz w:val="24"/>
          <w:szCs w:val="24"/>
        </w:rPr>
        <w:t xml:space="preserve"> </w:t>
      </w:r>
      <w:r w:rsidRPr="00653A90">
        <w:rPr>
          <w:rFonts w:ascii="Times New Roman" w:eastAsia="Arial MT" w:hAnsi="Times New Roman" w:cs="Times New Roman"/>
          <w:sz w:val="24"/>
          <w:szCs w:val="24"/>
        </w:rPr>
        <w:t>nicio</w:t>
      </w:r>
      <w:r w:rsidRPr="00653A90">
        <w:rPr>
          <w:rFonts w:ascii="Times New Roman" w:eastAsia="Arial MT" w:hAnsi="Times New Roman" w:cs="Times New Roman"/>
          <w:spacing w:val="-3"/>
          <w:sz w:val="24"/>
          <w:szCs w:val="24"/>
        </w:rPr>
        <w:t xml:space="preserve"> </w:t>
      </w:r>
      <w:r w:rsidRPr="00653A90">
        <w:rPr>
          <w:rFonts w:ascii="Times New Roman" w:eastAsia="Arial MT" w:hAnsi="Times New Roman" w:cs="Times New Roman"/>
          <w:sz w:val="24"/>
          <w:szCs w:val="24"/>
        </w:rPr>
        <w:t>modificare</w:t>
      </w:r>
      <w:r w:rsidRPr="00653A90">
        <w:rPr>
          <w:rFonts w:ascii="Times New Roman" w:eastAsia="Arial MT" w:hAnsi="Times New Roman" w:cs="Times New Roman"/>
          <w:spacing w:val="-4"/>
          <w:sz w:val="24"/>
          <w:szCs w:val="24"/>
        </w:rPr>
        <w:t xml:space="preserve"> </w:t>
      </w:r>
      <w:r w:rsidRPr="00653A90">
        <w:rPr>
          <w:rFonts w:ascii="Times New Roman" w:eastAsia="Arial MT" w:hAnsi="Times New Roman" w:cs="Times New Roman"/>
          <w:sz w:val="24"/>
          <w:szCs w:val="24"/>
        </w:rPr>
        <w:t>în</w:t>
      </w:r>
      <w:r w:rsidRPr="00653A90">
        <w:rPr>
          <w:rFonts w:ascii="Times New Roman" w:eastAsia="Arial MT" w:hAnsi="Times New Roman" w:cs="Times New Roman"/>
          <w:spacing w:val="-2"/>
          <w:sz w:val="24"/>
          <w:szCs w:val="24"/>
        </w:rPr>
        <w:t xml:space="preserve"> clasă</w:t>
      </w:r>
    </w:p>
    <w:p w14:paraId="7DEA70AF" w14:textId="3E3BC04D" w:rsidR="00653A90" w:rsidRPr="00653A90" w:rsidRDefault="00653A90" w:rsidP="00653A90">
      <w:pPr>
        <w:widowControl w:val="0"/>
        <w:tabs>
          <w:tab w:val="left" w:pos="711"/>
        </w:tabs>
        <w:autoSpaceDE w:val="0"/>
        <w:autoSpaceDN w:val="0"/>
        <w:spacing w:after="0" w:line="360" w:lineRule="auto"/>
        <w:jc w:val="both"/>
        <w:rPr>
          <w:rFonts w:ascii="Times New Roman" w:eastAsia="Arial MT" w:hAnsi="Times New Roman" w:cs="Times New Roman"/>
          <w:sz w:val="24"/>
          <w:szCs w:val="24"/>
        </w:rPr>
      </w:pPr>
      <w:r w:rsidRPr="00653A90">
        <w:rPr>
          <w:rFonts w:ascii="Times New Roman" w:eastAsia="Arial MT" w:hAnsi="Times New Roman" w:cs="Times New Roman"/>
          <w:sz w:val="24"/>
          <w:szCs w:val="24"/>
        </w:rPr>
        <w:lastRenderedPageBreak/>
        <w:t>5. Care</w:t>
      </w:r>
      <w:r w:rsidRPr="00653A90">
        <w:rPr>
          <w:rFonts w:ascii="Times New Roman" w:eastAsia="Arial MT" w:hAnsi="Times New Roman" w:cs="Times New Roman"/>
          <w:spacing w:val="40"/>
          <w:sz w:val="24"/>
          <w:szCs w:val="24"/>
        </w:rPr>
        <w:t xml:space="preserve"> </w:t>
      </w:r>
      <w:r w:rsidRPr="00653A90">
        <w:rPr>
          <w:rFonts w:ascii="Times New Roman" w:eastAsia="Arial MT" w:hAnsi="Times New Roman" w:cs="Times New Roman"/>
          <w:sz w:val="24"/>
          <w:szCs w:val="24"/>
        </w:rPr>
        <w:t>dintre</w:t>
      </w:r>
      <w:r w:rsidRPr="00653A90">
        <w:rPr>
          <w:rFonts w:ascii="Times New Roman" w:eastAsia="Arial MT" w:hAnsi="Times New Roman" w:cs="Times New Roman"/>
          <w:spacing w:val="40"/>
          <w:sz w:val="24"/>
          <w:szCs w:val="24"/>
        </w:rPr>
        <w:t xml:space="preserve"> </w:t>
      </w:r>
      <w:r w:rsidRPr="00653A90">
        <w:rPr>
          <w:rFonts w:ascii="Times New Roman" w:eastAsia="Arial MT" w:hAnsi="Times New Roman" w:cs="Times New Roman"/>
          <w:sz w:val="24"/>
          <w:szCs w:val="24"/>
        </w:rPr>
        <w:t>următoarele</w:t>
      </w:r>
      <w:r w:rsidRPr="00653A90">
        <w:rPr>
          <w:rFonts w:ascii="Times New Roman" w:eastAsia="Arial MT" w:hAnsi="Times New Roman" w:cs="Times New Roman"/>
          <w:spacing w:val="40"/>
          <w:sz w:val="24"/>
          <w:szCs w:val="24"/>
        </w:rPr>
        <w:t xml:space="preserve"> </w:t>
      </w:r>
      <w:r w:rsidRPr="00653A90">
        <w:rPr>
          <w:rFonts w:ascii="Times New Roman" w:eastAsia="Arial MT" w:hAnsi="Times New Roman" w:cs="Times New Roman"/>
          <w:sz w:val="24"/>
          <w:szCs w:val="24"/>
        </w:rPr>
        <w:t>variante</w:t>
      </w:r>
      <w:r w:rsidRPr="00653A90">
        <w:rPr>
          <w:rFonts w:ascii="Times New Roman" w:eastAsia="Arial MT" w:hAnsi="Times New Roman" w:cs="Times New Roman"/>
          <w:spacing w:val="40"/>
          <w:sz w:val="24"/>
          <w:szCs w:val="24"/>
        </w:rPr>
        <w:t xml:space="preserve"> </w:t>
      </w:r>
      <w:r w:rsidRPr="00653A90">
        <w:rPr>
          <w:rFonts w:ascii="Times New Roman" w:eastAsia="Arial MT" w:hAnsi="Times New Roman" w:cs="Times New Roman"/>
          <w:sz w:val="24"/>
          <w:szCs w:val="24"/>
        </w:rPr>
        <w:t>reprezintă</w:t>
      </w:r>
      <w:r w:rsidRPr="00653A90">
        <w:rPr>
          <w:rFonts w:ascii="Times New Roman" w:eastAsia="Arial MT" w:hAnsi="Times New Roman" w:cs="Times New Roman"/>
          <w:spacing w:val="40"/>
          <w:sz w:val="24"/>
          <w:szCs w:val="24"/>
        </w:rPr>
        <w:t xml:space="preserve"> </w:t>
      </w:r>
      <w:r w:rsidRPr="00653A90">
        <w:rPr>
          <w:rFonts w:ascii="Times New Roman" w:eastAsia="Arial MT" w:hAnsi="Times New Roman" w:cs="Times New Roman"/>
          <w:sz w:val="24"/>
          <w:szCs w:val="24"/>
        </w:rPr>
        <w:t>avantajul</w:t>
      </w:r>
      <w:r w:rsidRPr="00653A90">
        <w:rPr>
          <w:rFonts w:ascii="Times New Roman" w:eastAsia="Arial MT" w:hAnsi="Times New Roman" w:cs="Times New Roman"/>
          <w:spacing w:val="40"/>
          <w:sz w:val="24"/>
          <w:szCs w:val="24"/>
        </w:rPr>
        <w:t xml:space="preserve"> </w:t>
      </w:r>
      <w:r w:rsidRPr="00653A90">
        <w:rPr>
          <w:rFonts w:ascii="Times New Roman" w:eastAsia="Arial MT" w:hAnsi="Times New Roman" w:cs="Times New Roman"/>
          <w:sz w:val="24"/>
          <w:szCs w:val="24"/>
        </w:rPr>
        <w:t>practicilor</w:t>
      </w:r>
      <w:r w:rsidRPr="00653A90">
        <w:rPr>
          <w:rFonts w:ascii="Times New Roman" w:eastAsia="Arial MT" w:hAnsi="Times New Roman" w:cs="Times New Roman"/>
          <w:spacing w:val="40"/>
          <w:sz w:val="24"/>
          <w:szCs w:val="24"/>
        </w:rPr>
        <w:t xml:space="preserve"> </w:t>
      </w:r>
      <w:r w:rsidRPr="00653A90">
        <w:rPr>
          <w:rFonts w:ascii="Times New Roman" w:eastAsia="Arial MT" w:hAnsi="Times New Roman" w:cs="Times New Roman"/>
          <w:sz w:val="24"/>
          <w:szCs w:val="24"/>
        </w:rPr>
        <w:t>educaționale</w:t>
      </w:r>
      <w:r w:rsidRPr="00653A90">
        <w:rPr>
          <w:rFonts w:ascii="Times New Roman" w:eastAsia="Arial MT" w:hAnsi="Times New Roman" w:cs="Times New Roman"/>
          <w:spacing w:val="40"/>
          <w:sz w:val="24"/>
          <w:szCs w:val="24"/>
        </w:rPr>
        <w:t xml:space="preserve"> </w:t>
      </w:r>
      <w:r w:rsidRPr="00653A90">
        <w:rPr>
          <w:rFonts w:ascii="Times New Roman" w:eastAsia="Arial MT" w:hAnsi="Times New Roman" w:cs="Times New Roman"/>
          <w:sz w:val="24"/>
          <w:szCs w:val="24"/>
        </w:rPr>
        <w:t xml:space="preserve">deschise </w:t>
      </w:r>
      <w:r w:rsidRPr="00653A90">
        <w:rPr>
          <w:rFonts w:ascii="Times New Roman" w:eastAsia="Arial MT" w:hAnsi="Times New Roman" w:cs="Times New Roman"/>
          <w:spacing w:val="-2"/>
          <w:sz w:val="24"/>
          <w:szCs w:val="24"/>
        </w:rPr>
        <w:t>(PED)?</w:t>
      </w:r>
    </w:p>
    <w:p w14:paraId="25F1DD31" w14:textId="77777777" w:rsidR="00653A90" w:rsidRPr="00653A90" w:rsidRDefault="00653A90" w:rsidP="00653A90">
      <w:pPr>
        <w:widowControl w:val="0"/>
        <w:numPr>
          <w:ilvl w:val="1"/>
          <w:numId w:val="27"/>
        </w:numPr>
        <w:tabs>
          <w:tab w:val="left" w:pos="1865"/>
        </w:tabs>
        <w:autoSpaceDE w:val="0"/>
        <w:autoSpaceDN w:val="0"/>
        <w:spacing w:after="0" w:line="360" w:lineRule="auto"/>
        <w:ind w:left="0"/>
        <w:jc w:val="both"/>
        <w:rPr>
          <w:rFonts w:ascii="Times New Roman" w:eastAsia="Arial MT" w:hAnsi="Times New Roman" w:cs="Times New Roman"/>
          <w:sz w:val="24"/>
          <w:szCs w:val="24"/>
        </w:rPr>
      </w:pPr>
      <w:r w:rsidRPr="00653A90">
        <w:rPr>
          <w:rFonts w:ascii="Times New Roman" w:eastAsia="Arial MT" w:hAnsi="Times New Roman" w:cs="Times New Roman"/>
          <w:sz w:val="24"/>
          <w:szCs w:val="24"/>
        </w:rPr>
        <w:t>Calitatea</w:t>
      </w:r>
      <w:r w:rsidRPr="00653A90">
        <w:rPr>
          <w:rFonts w:ascii="Times New Roman" w:eastAsia="Arial MT" w:hAnsi="Times New Roman" w:cs="Times New Roman"/>
          <w:spacing w:val="-11"/>
          <w:sz w:val="24"/>
          <w:szCs w:val="24"/>
        </w:rPr>
        <w:t xml:space="preserve"> </w:t>
      </w:r>
      <w:r w:rsidRPr="00653A90">
        <w:rPr>
          <w:rFonts w:ascii="Times New Roman" w:eastAsia="Arial MT" w:hAnsi="Times New Roman" w:cs="Times New Roman"/>
          <w:sz w:val="24"/>
          <w:szCs w:val="24"/>
        </w:rPr>
        <w:t>redusă a</w:t>
      </w:r>
      <w:r w:rsidRPr="00653A90">
        <w:rPr>
          <w:rFonts w:ascii="Times New Roman" w:eastAsia="Arial MT" w:hAnsi="Times New Roman" w:cs="Times New Roman"/>
          <w:spacing w:val="-14"/>
          <w:sz w:val="24"/>
          <w:szCs w:val="24"/>
        </w:rPr>
        <w:t xml:space="preserve"> </w:t>
      </w:r>
      <w:r w:rsidRPr="00653A90">
        <w:rPr>
          <w:rFonts w:ascii="Times New Roman" w:eastAsia="Arial MT" w:hAnsi="Times New Roman" w:cs="Times New Roman"/>
          <w:spacing w:val="-2"/>
          <w:sz w:val="24"/>
          <w:szCs w:val="24"/>
        </w:rPr>
        <w:t>resurselor</w:t>
      </w:r>
    </w:p>
    <w:p w14:paraId="4ABF5EC4" w14:textId="77777777" w:rsidR="00653A90" w:rsidRPr="00653A90" w:rsidRDefault="00653A90" w:rsidP="00653A90">
      <w:pPr>
        <w:widowControl w:val="0"/>
        <w:numPr>
          <w:ilvl w:val="1"/>
          <w:numId w:val="27"/>
        </w:numPr>
        <w:tabs>
          <w:tab w:val="left" w:pos="1865"/>
        </w:tabs>
        <w:autoSpaceDE w:val="0"/>
        <w:autoSpaceDN w:val="0"/>
        <w:spacing w:after="0" w:line="360" w:lineRule="auto"/>
        <w:ind w:left="0"/>
        <w:jc w:val="both"/>
        <w:rPr>
          <w:rFonts w:ascii="Times New Roman" w:eastAsia="Arial MT" w:hAnsi="Times New Roman" w:cs="Times New Roman"/>
          <w:sz w:val="24"/>
          <w:szCs w:val="24"/>
        </w:rPr>
      </w:pPr>
      <w:r w:rsidRPr="00653A90">
        <w:rPr>
          <w:rFonts w:ascii="Times New Roman" w:eastAsia="Arial MT" w:hAnsi="Times New Roman" w:cs="Times New Roman"/>
          <w:spacing w:val="-2"/>
          <w:sz w:val="24"/>
          <w:szCs w:val="24"/>
        </w:rPr>
        <w:t>Expansiunea</w:t>
      </w:r>
      <w:r w:rsidRPr="00653A90">
        <w:rPr>
          <w:rFonts w:ascii="Times New Roman" w:eastAsia="Arial MT" w:hAnsi="Times New Roman" w:cs="Times New Roman"/>
          <w:spacing w:val="9"/>
          <w:sz w:val="24"/>
          <w:szCs w:val="24"/>
        </w:rPr>
        <w:t xml:space="preserve"> </w:t>
      </w:r>
      <w:r w:rsidRPr="00653A90">
        <w:rPr>
          <w:rFonts w:ascii="Times New Roman" w:eastAsia="Arial MT" w:hAnsi="Times New Roman" w:cs="Times New Roman"/>
          <w:spacing w:val="-2"/>
          <w:sz w:val="24"/>
          <w:szCs w:val="24"/>
        </w:rPr>
        <w:t>educației</w:t>
      </w:r>
      <w:r w:rsidRPr="00653A90">
        <w:rPr>
          <w:rFonts w:ascii="Times New Roman" w:eastAsia="Arial MT" w:hAnsi="Times New Roman" w:cs="Times New Roman"/>
          <w:spacing w:val="9"/>
          <w:sz w:val="24"/>
          <w:szCs w:val="24"/>
        </w:rPr>
        <w:t xml:space="preserve"> </w:t>
      </w:r>
      <w:r w:rsidRPr="00653A90">
        <w:rPr>
          <w:rFonts w:ascii="Times New Roman" w:eastAsia="Arial MT" w:hAnsi="Times New Roman" w:cs="Times New Roman"/>
          <w:spacing w:val="-2"/>
          <w:sz w:val="24"/>
          <w:szCs w:val="24"/>
        </w:rPr>
        <w:t>globale</w:t>
      </w:r>
      <w:r w:rsidRPr="00653A90">
        <w:rPr>
          <w:rFonts w:ascii="Times New Roman" w:eastAsia="Arial MT" w:hAnsi="Times New Roman" w:cs="Times New Roman"/>
          <w:spacing w:val="-1"/>
          <w:sz w:val="24"/>
          <w:szCs w:val="24"/>
        </w:rPr>
        <w:t xml:space="preserve"> </w:t>
      </w:r>
      <w:r w:rsidRPr="00653A90">
        <w:rPr>
          <w:rFonts w:ascii="Times New Roman" w:eastAsia="Arial MT" w:hAnsi="Times New Roman" w:cs="Times New Roman"/>
          <w:spacing w:val="-2"/>
          <w:sz w:val="24"/>
          <w:szCs w:val="24"/>
        </w:rPr>
        <w:t>și</w:t>
      </w:r>
      <w:r w:rsidRPr="00653A90">
        <w:rPr>
          <w:rFonts w:ascii="Times New Roman" w:eastAsia="Arial MT" w:hAnsi="Times New Roman" w:cs="Times New Roman"/>
          <w:spacing w:val="-10"/>
          <w:sz w:val="24"/>
          <w:szCs w:val="24"/>
        </w:rPr>
        <w:t xml:space="preserve"> </w:t>
      </w:r>
      <w:r w:rsidRPr="00653A90">
        <w:rPr>
          <w:rFonts w:ascii="Times New Roman" w:eastAsia="Arial MT" w:hAnsi="Times New Roman" w:cs="Times New Roman"/>
          <w:spacing w:val="-2"/>
          <w:sz w:val="24"/>
          <w:szCs w:val="24"/>
        </w:rPr>
        <w:t>a</w:t>
      </w:r>
      <w:r w:rsidRPr="00653A90">
        <w:rPr>
          <w:rFonts w:ascii="Times New Roman" w:eastAsia="Arial MT" w:hAnsi="Times New Roman" w:cs="Times New Roman"/>
          <w:spacing w:val="-10"/>
          <w:sz w:val="24"/>
          <w:szCs w:val="24"/>
        </w:rPr>
        <w:t xml:space="preserve"> </w:t>
      </w:r>
      <w:r w:rsidRPr="00653A90">
        <w:rPr>
          <w:rFonts w:ascii="Times New Roman" w:eastAsia="Arial MT" w:hAnsi="Times New Roman" w:cs="Times New Roman"/>
          <w:spacing w:val="-2"/>
          <w:sz w:val="24"/>
          <w:szCs w:val="24"/>
        </w:rPr>
        <w:t>accesului</w:t>
      </w:r>
      <w:r w:rsidRPr="00653A90">
        <w:rPr>
          <w:rFonts w:ascii="Times New Roman" w:eastAsia="Arial MT" w:hAnsi="Times New Roman" w:cs="Times New Roman"/>
          <w:spacing w:val="9"/>
          <w:sz w:val="24"/>
          <w:szCs w:val="24"/>
        </w:rPr>
        <w:t xml:space="preserve"> </w:t>
      </w:r>
      <w:r w:rsidRPr="00653A90">
        <w:rPr>
          <w:rFonts w:ascii="Times New Roman" w:eastAsia="Arial MT" w:hAnsi="Times New Roman" w:cs="Times New Roman"/>
          <w:spacing w:val="-2"/>
          <w:sz w:val="24"/>
          <w:szCs w:val="24"/>
        </w:rPr>
        <w:t>în</w:t>
      </w:r>
      <w:r w:rsidRPr="00653A90">
        <w:rPr>
          <w:rFonts w:ascii="Times New Roman" w:eastAsia="Arial MT" w:hAnsi="Times New Roman" w:cs="Times New Roman"/>
          <w:spacing w:val="-10"/>
          <w:sz w:val="24"/>
          <w:szCs w:val="24"/>
        </w:rPr>
        <w:t xml:space="preserve"> </w:t>
      </w:r>
      <w:r w:rsidRPr="00653A90">
        <w:rPr>
          <w:rFonts w:ascii="Times New Roman" w:eastAsia="Arial MT" w:hAnsi="Times New Roman" w:cs="Times New Roman"/>
          <w:spacing w:val="-2"/>
          <w:sz w:val="24"/>
          <w:szCs w:val="24"/>
        </w:rPr>
        <w:t>zone</w:t>
      </w:r>
      <w:r w:rsidRPr="00653A90">
        <w:rPr>
          <w:rFonts w:ascii="Times New Roman" w:eastAsia="Arial MT" w:hAnsi="Times New Roman" w:cs="Times New Roman"/>
          <w:spacing w:val="-1"/>
          <w:sz w:val="24"/>
          <w:szCs w:val="24"/>
        </w:rPr>
        <w:t xml:space="preserve"> </w:t>
      </w:r>
      <w:r w:rsidRPr="00653A90">
        <w:rPr>
          <w:rFonts w:ascii="Times New Roman" w:eastAsia="Arial MT" w:hAnsi="Times New Roman" w:cs="Times New Roman"/>
          <w:spacing w:val="-2"/>
          <w:sz w:val="24"/>
          <w:szCs w:val="24"/>
        </w:rPr>
        <w:t>defavorizate</w:t>
      </w:r>
    </w:p>
    <w:p w14:paraId="2AA3675C" w14:textId="77777777" w:rsidR="00653A90" w:rsidRPr="00653A90" w:rsidRDefault="00653A90" w:rsidP="00653A90">
      <w:pPr>
        <w:widowControl w:val="0"/>
        <w:numPr>
          <w:ilvl w:val="1"/>
          <w:numId w:val="27"/>
        </w:numPr>
        <w:tabs>
          <w:tab w:val="left" w:pos="1865"/>
        </w:tabs>
        <w:autoSpaceDE w:val="0"/>
        <w:autoSpaceDN w:val="0"/>
        <w:spacing w:after="0" w:line="360" w:lineRule="auto"/>
        <w:ind w:left="0"/>
        <w:jc w:val="both"/>
        <w:rPr>
          <w:rFonts w:ascii="Times New Roman" w:eastAsia="Arial MT" w:hAnsi="Times New Roman" w:cs="Times New Roman"/>
          <w:sz w:val="24"/>
          <w:szCs w:val="24"/>
        </w:rPr>
      </w:pPr>
      <w:r w:rsidRPr="00653A90">
        <w:rPr>
          <w:rFonts w:ascii="Times New Roman" w:eastAsia="Arial MT" w:hAnsi="Times New Roman" w:cs="Times New Roman"/>
          <w:sz w:val="24"/>
          <w:szCs w:val="24"/>
        </w:rPr>
        <w:t>Necesitatea</w:t>
      </w:r>
      <w:r w:rsidRPr="00653A90">
        <w:rPr>
          <w:rFonts w:ascii="Times New Roman" w:eastAsia="Arial MT" w:hAnsi="Times New Roman" w:cs="Times New Roman"/>
          <w:spacing w:val="4"/>
          <w:sz w:val="24"/>
          <w:szCs w:val="24"/>
        </w:rPr>
        <w:t xml:space="preserve"> </w:t>
      </w:r>
      <w:r w:rsidRPr="00653A90">
        <w:rPr>
          <w:rFonts w:ascii="Times New Roman" w:eastAsia="Arial MT" w:hAnsi="Times New Roman" w:cs="Times New Roman"/>
          <w:sz w:val="24"/>
          <w:szCs w:val="24"/>
        </w:rPr>
        <w:t>unei</w:t>
      </w:r>
      <w:r w:rsidRPr="00653A90">
        <w:rPr>
          <w:rFonts w:ascii="Times New Roman" w:eastAsia="Arial MT" w:hAnsi="Times New Roman" w:cs="Times New Roman"/>
          <w:spacing w:val="-5"/>
          <w:sz w:val="24"/>
          <w:szCs w:val="24"/>
        </w:rPr>
        <w:t xml:space="preserve"> </w:t>
      </w:r>
      <w:r w:rsidRPr="00653A90">
        <w:rPr>
          <w:rFonts w:ascii="Times New Roman" w:eastAsia="Arial MT" w:hAnsi="Times New Roman" w:cs="Times New Roman"/>
          <w:sz w:val="24"/>
          <w:szCs w:val="24"/>
        </w:rPr>
        <w:t>licențe</w:t>
      </w:r>
      <w:r w:rsidRPr="00653A90">
        <w:rPr>
          <w:rFonts w:ascii="Times New Roman" w:eastAsia="Arial MT" w:hAnsi="Times New Roman" w:cs="Times New Roman"/>
          <w:spacing w:val="-6"/>
          <w:sz w:val="24"/>
          <w:szCs w:val="24"/>
        </w:rPr>
        <w:t xml:space="preserve"> </w:t>
      </w:r>
      <w:r w:rsidRPr="00653A90">
        <w:rPr>
          <w:rFonts w:ascii="Times New Roman" w:eastAsia="Arial MT" w:hAnsi="Times New Roman" w:cs="Times New Roman"/>
          <w:sz w:val="24"/>
          <w:szCs w:val="24"/>
        </w:rPr>
        <w:t>de</w:t>
      </w:r>
      <w:r w:rsidRPr="00653A90">
        <w:rPr>
          <w:rFonts w:ascii="Times New Roman" w:eastAsia="Arial MT" w:hAnsi="Times New Roman" w:cs="Times New Roman"/>
          <w:spacing w:val="-14"/>
          <w:sz w:val="24"/>
          <w:szCs w:val="24"/>
        </w:rPr>
        <w:t xml:space="preserve"> </w:t>
      </w:r>
      <w:r w:rsidRPr="00653A90">
        <w:rPr>
          <w:rFonts w:ascii="Times New Roman" w:eastAsia="Arial MT" w:hAnsi="Times New Roman" w:cs="Times New Roman"/>
          <w:sz w:val="24"/>
          <w:szCs w:val="24"/>
        </w:rPr>
        <w:t>utilizare</w:t>
      </w:r>
      <w:r w:rsidRPr="00653A90">
        <w:rPr>
          <w:rFonts w:ascii="Times New Roman" w:eastAsia="Arial MT" w:hAnsi="Times New Roman" w:cs="Times New Roman"/>
          <w:spacing w:val="-5"/>
          <w:sz w:val="24"/>
          <w:szCs w:val="24"/>
        </w:rPr>
        <w:t xml:space="preserve"> </w:t>
      </w:r>
      <w:r w:rsidRPr="00653A90">
        <w:rPr>
          <w:rFonts w:ascii="Times New Roman" w:eastAsia="Arial MT" w:hAnsi="Times New Roman" w:cs="Times New Roman"/>
          <w:spacing w:val="-2"/>
          <w:sz w:val="24"/>
          <w:szCs w:val="24"/>
        </w:rPr>
        <w:t>restrânsă</w:t>
      </w:r>
    </w:p>
    <w:p w14:paraId="59C10C50" w14:textId="77777777" w:rsidR="00653A90" w:rsidRPr="00653A90" w:rsidRDefault="00653A90" w:rsidP="00653A90">
      <w:pPr>
        <w:widowControl w:val="0"/>
        <w:numPr>
          <w:ilvl w:val="1"/>
          <w:numId w:val="27"/>
        </w:numPr>
        <w:tabs>
          <w:tab w:val="left" w:pos="1865"/>
        </w:tabs>
        <w:autoSpaceDE w:val="0"/>
        <w:autoSpaceDN w:val="0"/>
        <w:spacing w:after="0" w:line="360" w:lineRule="auto"/>
        <w:ind w:left="0"/>
        <w:jc w:val="both"/>
        <w:rPr>
          <w:rFonts w:ascii="Times New Roman" w:eastAsia="Arial MT" w:hAnsi="Times New Roman" w:cs="Times New Roman"/>
          <w:sz w:val="24"/>
          <w:szCs w:val="24"/>
        </w:rPr>
      </w:pPr>
      <w:r w:rsidRPr="00653A90">
        <w:rPr>
          <w:rFonts w:ascii="Times New Roman" w:eastAsia="Arial MT" w:hAnsi="Times New Roman" w:cs="Times New Roman"/>
          <w:sz w:val="24"/>
          <w:szCs w:val="24"/>
        </w:rPr>
        <w:t>Excluderea</w:t>
      </w:r>
      <w:r w:rsidRPr="00653A90">
        <w:rPr>
          <w:rFonts w:ascii="Times New Roman" w:eastAsia="Arial MT" w:hAnsi="Times New Roman" w:cs="Times New Roman"/>
          <w:spacing w:val="33"/>
          <w:sz w:val="24"/>
          <w:szCs w:val="24"/>
        </w:rPr>
        <w:t xml:space="preserve"> </w:t>
      </w:r>
      <w:r w:rsidRPr="00653A90">
        <w:rPr>
          <w:rFonts w:ascii="Times New Roman" w:eastAsia="Arial MT" w:hAnsi="Times New Roman" w:cs="Times New Roman"/>
          <w:sz w:val="24"/>
          <w:szCs w:val="24"/>
        </w:rPr>
        <w:t>elevilor</w:t>
      </w:r>
      <w:r w:rsidRPr="00653A90">
        <w:rPr>
          <w:rFonts w:ascii="Times New Roman" w:eastAsia="Arial MT" w:hAnsi="Times New Roman" w:cs="Times New Roman"/>
          <w:spacing w:val="21"/>
          <w:sz w:val="24"/>
          <w:szCs w:val="24"/>
        </w:rPr>
        <w:t xml:space="preserve"> </w:t>
      </w:r>
      <w:r w:rsidRPr="00653A90">
        <w:rPr>
          <w:rFonts w:ascii="Times New Roman" w:eastAsia="Arial MT" w:hAnsi="Times New Roman" w:cs="Times New Roman"/>
          <w:sz w:val="24"/>
          <w:szCs w:val="24"/>
        </w:rPr>
        <w:t>din</w:t>
      </w:r>
      <w:r w:rsidRPr="00653A90">
        <w:rPr>
          <w:rFonts w:ascii="Times New Roman" w:eastAsia="Arial MT" w:hAnsi="Times New Roman" w:cs="Times New Roman"/>
          <w:spacing w:val="7"/>
          <w:sz w:val="24"/>
          <w:szCs w:val="24"/>
        </w:rPr>
        <w:t xml:space="preserve"> </w:t>
      </w:r>
      <w:r w:rsidRPr="00653A90">
        <w:rPr>
          <w:rFonts w:ascii="Times New Roman" w:eastAsia="Arial MT" w:hAnsi="Times New Roman" w:cs="Times New Roman"/>
          <w:sz w:val="24"/>
          <w:szCs w:val="24"/>
        </w:rPr>
        <w:t>procesul</w:t>
      </w:r>
      <w:r w:rsidRPr="00653A90">
        <w:rPr>
          <w:rFonts w:ascii="Times New Roman" w:eastAsia="Arial MT" w:hAnsi="Times New Roman" w:cs="Times New Roman"/>
          <w:spacing w:val="33"/>
          <w:sz w:val="24"/>
          <w:szCs w:val="24"/>
        </w:rPr>
        <w:t xml:space="preserve"> </w:t>
      </w:r>
      <w:r w:rsidRPr="00653A90">
        <w:rPr>
          <w:rFonts w:ascii="Times New Roman" w:eastAsia="Arial MT" w:hAnsi="Times New Roman" w:cs="Times New Roman"/>
          <w:spacing w:val="-2"/>
          <w:sz w:val="24"/>
          <w:szCs w:val="24"/>
        </w:rPr>
        <w:t>educațional</w:t>
      </w:r>
    </w:p>
    <w:p w14:paraId="5E02355F" w14:textId="77777777" w:rsidR="00653A90" w:rsidRPr="00653A90" w:rsidRDefault="00653A90" w:rsidP="00653A90">
      <w:pPr>
        <w:widowControl w:val="0"/>
        <w:autoSpaceDE w:val="0"/>
        <w:autoSpaceDN w:val="0"/>
        <w:spacing w:after="0" w:line="360" w:lineRule="auto"/>
        <w:jc w:val="both"/>
        <w:rPr>
          <w:rFonts w:ascii="Times New Roman" w:eastAsia="Arial MT" w:hAnsi="Times New Roman" w:cs="Times New Roman"/>
          <w:sz w:val="24"/>
          <w:szCs w:val="24"/>
        </w:rPr>
      </w:pPr>
    </w:p>
    <w:p w14:paraId="2722A422" w14:textId="77777777" w:rsidR="00653A90" w:rsidRDefault="00653A90" w:rsidP="00653A90">
      <w:pPr>
        <w:widowControl w:val="0"/>
        <w:tabs>
          <w:tab w:val="left" w:pos="688"/>
        </w:tabs>
        <w:autoSpaceDE w:val="0"/>
        <w:autoSpaceDN w:val="0"/>
        <w:spacing w:after="0" w:line="360" w:lineRule="auto"/>
        <w:jc w:val="both"/>
        <w:rPr>
          <w:rFonts w:ascii="Times New Roman" w:eastAsia="Arial MT" w:hAnsi="Times New Roman" w:cs="Times New Roman"/>
          <w:sz w:val="24"/>
          <w:szCs w:val="24"/>
        </w:rPr>
      </w:pPr>
      <w:r w:rsidRPr="00653A90">
        <w:rPr>
          <w:rFonts w:ascii="Times New Roman" w:eastAsia="Arial MT" w:hAnsi="Times New Roman" w:cs="Times New Roman"/>
          <w:sz w:val="24"/>
          <w:szCs w:val="24"/>
        </w:rPr>
        <w:t>6. Descrieți</w:t>
      </w:r>
      <w:r w:rsidRPr="00653A90">
        <w:rPr>
          <w:rFonts w:ascii="Times New Roman" w:eastAsia="Arial MT" w:hAnsi="Times New Roman" w:cs="Times New Roman"/>
          <w:spacing w:val="-5"/>
          <w:sz w:val="24"/>
          <w:szCs w:val="24"/>
        </w:rPr>
        <w:t xml:space="preserve"> </w:t>
      </w:r>
      <w:r w:rsidRPr="00653A90">
        <w:rPr>
          <w:rFonts w:ascii="Times New Roman" w:eastAsia="Arial MT" w:hAnsi="Times New Roman" w:cs="Times New Roman"/>
          <w:sz w:val="24"/>
          <w:szCs w:val="24"/>
        </w:rPr>
        <w:t>două</w:t>
      </w:r>
      <w:r w:rsidRPr="00653A90">
        <w:rPr>
          <w:rFonts w:ascii="Times New Roman" w:eastAsia="Arial MT" w:hAnsi="Times New Roman" w:cs="Times New Roman"/>
          <w:spacing w:val="3"/>
          <w:sz w:val="24"/>
          <w:szCs w:val="24"/>
        </w:rPr>
        <w:t xml:space="preserve"> </w:t>
      </w:r>
      <w:r w:rsidRPr="00653A90">
        <w:rPr>
          <w:rFonts w:ascii="Times New Roman" w:eastAsia="Arial MT" w:hAnsi="Times New Roman" w:cs="Times New Roman"/>
          <w:sz w:val="24"/>
          <w:szCs w:val="24"/>
        </w:rPr>
        <w:t>beneficii</w:t>
      </w:r>
      <w:r w:rsidRPr="00653A90">
        <w:rPr>
          <w:rFonts w:ascii="Times New Roman" w:eastAsia="Arial MT" w:hAnsi="Times New Roman" w:cs="Times New Roman"/>
          <w:spacing w:val="-4"/>
          <w:sz w:val="24"/>
          <w:szCs w:val="24"/>
        </w:rPr>
        <w:t xml:space="preserve"> </w:t>
      </w:r>
      <w:r w:rsidRPr="00653A90">
        <w:rPr>
          <w:rFonts w:ascii="Times New Roman" w:eastAsia="Arial MT" w:hAnsi="Times New Roman" w:cs="Times New Roman"/>
          <w:sz w:val="24"/>
          <w:szCs w:val="24"/>
        </w:rPr>
        <w:t>și</w:t>
      </w:r>
      <w:r w:rsidRPr="00653A90">
        <w:rPr>
          <w:rFonts w:ascii="Times New Roman" w:eastAsia="Arial MT" w:hAnsi="Times New Roman" w:cs="Times New Roman"/>
          <w:spacing w:val="-4"/>
          <w:sz w:val="24"/>
          <w:szCs w:val="24"/>
        </w:rPr>
        <w:t xml:space="preserve"> </w:t>
      </w:r>
      <w:r w:rsidRPr="00653A90">
        <w:rPr>
          <w:rFonts w:ascii="Times New Roman" w:eastAsia="Arial MT" w:hAnsi="Times New Roman" w:cs="Times New Roman"/>
          <w:sz w:val="24"/>
          <w:szCs w:val="24"/>
        </w:rPr>
        <w:t>două</w:t>
      </w:r>
      <w:r w:rsidRPr="00653A90">
        <w:rPr>
          <w:rFonts w:ascii="Times New Roman" w:eastAsia="Arial MT" w:hAnsi="Times New Roman" w:cs="Times New Roman"/>
          <w:spacing w:val="-4"/>
          <w:sz w:val="24"/>
          <w:szCs w:val="24"/>
        </w:rPr>
        <w:t xml:space="preserve"> </w:t>
      </w:r>
      <w:r w:rsidRPr="00653A90">
        <w:rPr>
          <w:rFonts w:ascii="Times New Roman" w:eastAsia="Arial MT" w:hAnsi="Times New Roman" w:cs="Times New Roman"/>
          <w:sz w:val="24"/>
          <w:szCs w:val="24"/>
        </w:rPr>
        <w:t>provocări</w:t>
      </w:r>
      <w:r w:rsidRPr="00653A90">
        <w:rPr>
          <w:rFonts w:ascii="Times New Roman" w:eastAsia="Arial MT" w:hAnsi="Times New Roman" w:cs="Times New Roman"/>
          <w:spacing w:val="3"/>
          <w:sz w:val="24"/>
          <w:szCs w:val="24"/>
        </w:rPr>
        <w:t xml:space="preserve"> </w:t>
      </w:r>
      <w:r w:rsidRPr="00653A90">
        <w:rPr>
          <w:rFonts w:ascii="Times New Roman" w:eastAsia="Arial MT" w:hAnsi="Times New Roman" w:cs="Times New Roman"/>
          <w:sz w:val="24"/>
          <w:szCs w:val="24"/>
        </w:rPr>
        <w:t>ale</w:t>
      </w:r>
      <w:r w:rsidRPr="00653A90">
        <w:rPr>
          <w:rFonts w:ascii="Times New Roman" w:eastAsia="Arial MT" w:hAnsi="Times New Roman" w:cs="Times New Roman"/>
          <w:spacing w:val="-4"/>
          <w:sz w:val="24"/>
          <w:szCs w:val="24"/>
        </w:rPr>
        <w:t xml:space="preserve"> </w:t>
      </w:r>
      <w:r w:rsidRPr="00653A90">
        <w:rPr>
          <w:rFonts w:ascii="Times New Roman" w:eastAsia="Arial MT" w:hAnsi="Times New Roman" w:cs="Times New Roman"/>
          <w:sz w:val="24"/>
          <w:szCs w:val="24"/>
        </w:rPr>
        <w:t>utilizării</w:t>
      </w:r>
      <w:r w:rsidRPr="00653A90">
        <w:rPr>
          <w:rFonts w:ascii="Times New Roman" w:eastAsia="Arial MT" w:hAnsi="Times New Roman" w:cs="Times New Roman"/>
          <w:spacing w:val="-5"/>
          <w:sz w:val="24"/>
          <w:szCs w:val="24"/>
        </w:rPr>
        <w:t xml:space="preserve"> </w:t>
      </w:r>
      <w:r w:rsidRPr="00653A90">
        <w:rPr>
          <w:rFonts w:ascii="Times New Roman" w:eastAsia="Arial MT" w:hAnsi="Times New Roman" w:cs="Times New Roman"/>
          <w:sz w:val="24"/>
          <w:szCs w:val="24"/>
        </w:rPr>
        <w:t>RED</w:t>
      </w:r>
      <w:r w:rsidRPr="00653A90">
        <w:rPr>
          <w:rFonts w:ascii="Times New Roman" w:eastAsia="Arial MT" w:hAnsi="Times New Roman" w:cs="Times New Roman"/>
          <w:spacing w:val="4"/>
          <w:sz w:val="24"/>
          <w:szCs w:val="24"/>
        </w:rPr>
        <w:t xml:space="preserve"> </w:t>
      </w:r>
      <w:r w:rsidRPr="00653A90">
        <w:rPr>
          <w:rFonts w:ascii="Times New Roman" w:eastAsia="Arial MT" w:hAnsi="Times New Roman" w:cs="Times New Roman"/>
          <w:sz w:val="24"/>
          <w:szCs w:val="24"/>
        </w:rPr>
        <w:t>în</w:t>
      </w:r>
      <w:r w:rsidRPr="00653A90">
        <w:rPr>
          <w:rFonts w:ascii="Times New Roman" w:eastAsia="Arial MT" w:hAnsi="Times New Roman" w:cs="Times New Roman"/>
          <w:spacing w:val="-12"/>
          <w:sz w:val="24"/>
          <w:szCs w:val="24"/>
        </w:rPr>
        <w:t xml:space="preserve"> </w:t>
      </w:r>
      <w:r w:rsidRPr="00653A90">
        <w:rPr>
          <w:rFonts w:ascii="Times New Roman" w:eastAsia="Arial MT" w:hAnsi="Times New Roman" w:cs="Times New Roman"/>
          <w:sz w:val="24"/>
          <w:szCs w:val="24"/>
        </w:rPr>
        <w:t>predare.</w:t>
      </w:r>
      <w:r w:rsidRPr="00653A90">
        <w:rPr>
          <w:rFonts w:ascii="Times New Roman" w:eastAsia="Arial MT" w:hAnsi="Times New Roman" w:cs="Times New Roman"/>
          <w:spacing w:val="3"/>
          <w:sz w:val="24"/>
          <w:szCs w:val="24"/>
        </w:rPr>
        <w:t xml:space="preserve"> </w:t>
      </w:r>
      <w:r w:rsidRPr="00653A90">
        <w:rPr>
          <w:rFonts w:ascii="Times New Roman" w:eastAsia="Arial MT" w:hAnsi="Times New Roman" w:cs="Times New Roman"/>
          <w:sz w:val="24"/>
          <w:szCs w:val="24"/>
        </w:rPr>
        <w:t>Cum</w:t>
      </w:r>
      <w:r w:rsidRPr="00653A90">
        <w:rPr>
          <w:rFonts w:ascii="Times New Roman" w:eastAsia="Arial MT" w:hAnsi="Times New Roman" w:cs="Times New Roman"/>
          <w:spacing w:val="-4"/>
          <w:sz w:val="24"/>
          <w:szCs w:val="24"/>
        </w:rPr>
        <w:t xml:space="preserve"> </w:t>
      </w:r>
      <w:r w:rsidRPr="00653A90">
        <w:rPr>
          <w:rFonts w:ascii="Times New Roman" w:eastAsia="Arial MT" w:hAnsi="Times New Roman" w:cs="Times New Roman"/>
          <w:sz w:val="24"/>
          <w:szCs w:val="24"/>
        </w:rPr>
        <w:t>pot</w:t>
      </w:r>
      <w:r w:rsidRPr="00653A90">
        <w:rPr>
          <w:rFonts w:ascii="Times New Roman" w:eastAsia="Arial MT" w:hAnsi="Times New Roman" w:cs="Times New Roman"/>
          <w:spacing w:val="-4"/>
          <w:sz w:val="24"/>
          <w:szCs w:val="24"/>
        </w:rPr>
        <w:t xml:space="preserve"> </w:t>
      </w:r>
      <w:r w:rsidRPr="00653A90">
        <w:rPr>
          <w:rFonts w:ascii="Times New Roman" w:eastAsia="Arial MT" w:hAnsi="Times New Roman" w:cs="Times New Roman"/>
          <w:sz w:val="24"/>
          <w:szCs w:val="24"/>
        </w:rPr>
        <w:t>fi</w:t>
      </w:r>
      <w:r w:rsidRPr="00653A90">
        <w:rPr>
          <w:rFonts w:ascii="Times New Roman" w:eastAsia="Arial MT" w:hAnsi="Times New Roman" w:cs="Times New Roman"/>
          <w:spacing w:val="-4"/>
          <w:sz w:val="24"/>
          <w:szCs w:val="24"/>
        </w:rPr>
        <w:t xml:space="preserve"> </w:t>
      </w:r>
      <w:r w:rsidRPr="00653A90">
        <w:rPr>
          <w:rFonts w:ascii="Times New Roman" w:eastAsia="Arial MT" w:hAnsi="Times New Roman" w:cs="Times New Roman"/>
          <w:sz w:val="24"/>
          <w:szCs w:val="24"/>
        </w:rPr>
        <w:t>aceste</w:t>
      </w:r>
    </w:p>
    <w:p w14:paraId="15C67553" w14:textId="6E50A6FA" w:rsidR="00653A90" w:rsidRPr="00653A90" w:rsidRDefault="00653A90" w:rsidP="00653A90">
      <w:pPr>
        <w:widowControl w:val="0"/>
        <w:tabs>
          <w:tab w:val="left" w:pos="688"/>
        </w:tabs>
        <w:autoSpaceDE w:val="0"/>
        <w:autoSpaceDN w:val="0"/>
        <w:spacing w:after="0" w:line="360" w:lineRule="auto"/>
        <w:jc w:val="both"/>
        <w:rPr>
          <w:rFonts w:ascii="Times New Roman" w:eastAsia="Arial MT" w:hAnsi="Times New Roman" w:cs="Times New Roman"/>
          <w:sz w:val="24"/>
          <w:szCs w:val="24"/>
        </w:rPr>
      </w:pPr>
      <w:r w:rsidRPr="00653A90">
        <w:rPr>
          <w:rFonts w:ascii="Times New Roman" w:eastAsia="Arial MT" w:hAnsi="Times New Roman" w:cs="Times New Roman"/>
          <w:sz w:val="24"/>
          <w:szCs w:val="24"/>
        </w:rPr>
        <w:t>provocări gestionate?</w:t>
      </w:r>
    </w:p>
    <w:p w14:paraId="7E31A216" w14:textId="77777777" w:rsidR="00653A90" w:rsidRDefault="00653A90" w:rsidP="00653A90">
      <w:pPr>
        <w:widowControl w:val="0"/>
        <w:tabs>
          <w:tab w:val="left" w:pos="688"/>
        </w:tabs>
        <w:autoSpaceDE w:val="0"/>
        <w:autoSpaceDN w:val="0"/>
        <w:spacing w:after="0" w:line="360" w:lineRule="auto"/>
        <w:jc w:val="both"/>
        <w:rPr>
          <w:rFonts w:ascii="Times New Roman" w:eastAsia="Arial MT" w:hAnsi="Times New Roman" w:cs="Times New Roman"/>
          <w:b/>
          <w:bCs/>
          <w:sz w:val="24"/>
          <w:szCs w:val="24"/>
        </w:rPr>
      </w:pPr>
    </w:p>
    <w:p w14:paraId="2E462B0D" w14:textId="1E715E0C" w:rsidR="00653A90" w:rsidRPr="00653A90" w:rsidRDefault="00653A90" w:rsidP="00653A90">
      <w:pPr>
        <w:widowControl w:val="0"/>
        <w:tabs>
          <w:tab w:val="left" w:pos="688"/>
        </w:tabs>
        <w:autoSpaceDE w:val="0"/>
        <w:autoSpaceDN w:val="0"/>
        <w:spacing w:after="0" w:line="360" w:lineRule="auto"/>
        <w:jc w:val="both"/>
        <w:rPr>
          <w:rFonts w:ascii="Times New Roman" w:eastAsia="Arial MT" w:hAnsi="Times New Roman" w:cs="Times New Roman"/>
          <w:b/>
          <w:bCs/>
          <w:sz w:val="24"/>
          <w:szCs w:val="24"/>
        </w:rPr>
      </w:pPr>
      <w:r w:rsidRPr="00653A90">
        <w:rPr>
          <w:rFonts w:ascii="Times New Roman" w:eastAsia="Arial MT" w:hAnsi="Times New Roman" w:cs="Times New Roman"/>
          <w:b/>
          <w:bCs/>
          <w:sz w:val="24"/>
          <w:szCs w:val="24"/>
        </w:rPr>
        <w:t>RĂSPUNSURI</w:t>
      </w:r>
    </w:p>
    <w:p w14:paraId="54EE6AF6" w14:textId="77777777" w:rsidR="00653A90" w:rsidRPr="00653A90" w:rsidRDefault="00653A90" w:rsidP="00653A90">
      <w:pPr>
        <w:pStyle w:val="ListParagraph"/>
        <w:widowControl w:val="0"/>
        <w:numPr>
          <w:ilvl w:val="0"/>
          <w:numId w:val="28"/>
        </w:numPr>
        <w:tabs>
          <w:tab w:val="left" w:pos="688"/>
        </w:tabs>
        <w:autoSpaceDE w:val="0"/>
        <w:autoSpaceDN w:val="0"/>
        <w:spacing w:after="0" w:line="360" w:lineRule="auto"/>
        <w:ind w:left="0"/>
        <w:jc w:val="both"/>
        <w:rPr>
          <w:rFonts w:ascii="Times New Roman" w:eastAsia="Arial MT" w:hAnsi="Times New Roman" w:cs="Times New Roman"/>
          <w:sz w:val="24"/>
          <w:szCs w:val="24"/>
        </w:rPr>
      </w:pPr>
      <w:r w:rsidRPr="00653A90">
        <w:rPr>
          <w:rFonts w:ascii="Times New Roman" w:eastAsia="Arial MT" w:hAnsi="Times New Roman" w:cs="Times New Roman"/>
          <w:sz w:val="24"/>
          <w:szCs w:val="24"/>
        </w:rPr>
        <w:t>b</w:t>
      </w:r>
    </w:p>
    <w:p w14:paraId="598A4605" w14:textId="77777777" w:rsidR="00653A90" w:rsidRPr="00653A90" w:rsidRDefault="00653A90" w:rsidP="00653A90">
      <w:pPr>
        <w:pStyle w:val="ListParagraph"/>
        <w:widowControl w:val="0"/>
        <w:numPr>
          <w:ilvl w:val="0"/>
          <w:numId w:val="28"/>
        </w:numPr>
        <w:tabs>
          <w:tab w:val="left" w:pos="688"/>
        </w:tabs>
        <w:autoSpaceDE w:val="0"/>
        <w:autoSpaceDN w:val="0"/>
        <w:spacing w:after="0" w:line="360" w:lineRule="auto"/>
        <w:ind w:left="0"/>
        <w:jc w:val="both"/>
        <w:rPr>
          <w:rFonts w:ascii="Times New Roman" w:eastAsia="Arial MT" w:hAnsi="Times New Roman" w:cs="Times New Roman"/>
          <w:sz w:val="24"/>
          <w:szCs w:val="24"/>
        </w:rPr>
      </w:pPr>
      <w:r w:rsidRPr="00653A90">
        <w:rPr>
          <w:rFonts w:ascii="Times New Roman" w:eastAsia="Arial MT" w:hAnsi="Times New Roman" w:cs="Times New Roman"/>
          <w:sz w:val="24"/>
          <w:szCs w:val="24"/>
        </w:rPr>
        <w:t>c</w:t>
      </w:r>
    </w:p>
    <w:p w14:paraId="28AD01D0" w14:textId="77777777" w:rsidR="00653A90" w:rsidRPr="00653A90" w:rsidRDefault="00653A90" w:rsidP="00653A90">
      <w:pPr>
        <w:pStyle w:val="ListParagraph"/>
        <w:widowControl w:val="0"/>
        <w:numPr>
          <w:ilvl w:val="0"/>
          <w:numId w:val="28"/>
        </w:numPr>
        <w:tabs>
          <w:tab w:val="left" w:pos="688"/>
        </w:tabs>
        <w:autoSpaceDE w:val="0"/>
        <w:autoSpaceDN w:val="0"/>
        <w:spacing w:after="0" w:line="360" w:lineRule="auto"/>
        <w:ind w:left="0"/>
        <w:jc w:val="both"/>
        <w:rPr>
          <w:rFonts w:ascii="Times New Roman" w:eastAsia="Arial MT" w:hAnsi="Times New Roman" w:cs="Times New Roman"/>
          <w:sz w:val="24"/>
          <w:szCs w:val="24"/>
        </w:rPr>
      </w:pPr>
      <w:r w:rsidRPr="00653A90">
        <w:rPr>
          <w:rFonts w:ascii="Times New Roman" w:eastAsia="Arial MT" w:hAnsi="Times New Roman" w:cs="Times New Roman"/>
          <w:sz w:val="24"/>
          <w:szCs w:val="24"/>
        </w:rPr>
        <w:t>b</w:t>
      </w:r>
    </w:p>
    <w:p w14:paraId="102B53CB" w14:textId="77777777" w:rsidR="00653A90" w:rsidRPr="00653A90" w:rsidRDefault="00653A90" w:rsidP="00653A90">
      <w:pPr>
        <w:pStyle w:val="ListParagraph"/>
        <w:widowControl w:val="0"/>
        <w:numPr>
          <w:ilvl w:val="0"/>
          <w:numId w:val="28"/>
        </w:numPr>
        <w:tabs>
          <w:tab w:val="left" w:pos="688"/>
        </w:tabs>
        <w:autoSpaceDE w:val="0"/>
        <w:autoSpaceDN w:val="0"/>
        <w:spacing w:after="0" w:line="360" w:lineRule="auto"/>
        <w:ind w:left="0"/>
        <w:jc w:val="both"/>
        <w:rPr>
          <w:rFonts w:ascii="Times New Roman" w:eastAsia="Arial MT" w:hAnsi="Times New Roman" w:cs="Times New Roman"/>
          <w:sz w:val="24"/>
          <w:szCs w:val="24"/>
        </w:rPr>
      </w:pPr>
      <w:r w:rsidRPr="00653A90">
        <w:rPr>
          <w:rFonts w:ascii="Times New Roman" w:eastAsia="Arial MT" w:hAnsi="Times New Roman" w:cs="Times New Roman"/>
          <w:sz w:val="24"/>
          <w:szCs w:val="24"/>
        </w:rPr>
        <w:t>b</w:t>
      </w:r>
    </w:p>
    <w:p w14:paraId="693A544E" w14:textId="77777777" w:rsidR="00653A90" w:rsidRPr="00653A90" w:rsidRDefault="00653A90" w:rsidP="00653A90">
      <w:pPr>
        <w:pStyle w:val="ListParagraph"/>
        <w:widowControl w:val="0"/>
        <w:numPr>
          <w:ilvl w:val="0"/>
          <w:numId w:val="28"/>
        </w:numPr>
        <w:tabs>
          <w:tab w:val="left" w:pos="688"/>
        </w:tabs>
        <w:autoSpaceDE w:val="0"/>
        <w:autoSpaceDN w:val="0"/>
        <w:spacing w:after="0" w:line="360" w:lineRule="auto"/>
        <w:ind w:left="0"/>
        <w:jc w:val="both"/>
        <w:rPr>
          <w:rFonts w:ascii="Times New Roman" w:eastAsia="Arial MT" w:hAnsi="Times New Roman" w:cs="Times New Roman"/>
          <w:sz w:val="24"/>
          <w:szCs w:val="24"/>
        </w:rPr>
      </w:pPr>
      <w:r w:rsidRPr="00653A90">
        <w:rPr>
          <w:rFonts w:ascii="Times New Roman" w:eastAsia="Arial MT" w:hAnsi="Times New Roman" w:cs="Times New Roman"/>
          <w:sz w:val="24"/>
          <w:szCs w:val="24"/>
        </w:rPr>
        <w:t>b</w:t>
      </w:r>
    </w:p>
    <w:p w14:paraId="7DC13210" w14:textId="77777777" w:rsidR="00653A90" w:rsidRPr="00653A90" w:rsidRDefault="00653A90" w:rsidP="00653A90">
      <w:pPr>
        <w:pStyle w:val="ListParagraph"/>
        <w:widowControl w:val="0"/>
        <w:numPr>
          <w:ilvl w:val="0"/>
          <w:numId w:val="28"/>
        </w:numPr>
        <w:tabs>
          <w:tab w:val="left" w:pos="688"/>
        </w:tabs>
        <w:autoSpaceDE w:val="0"/>
        <w:autoSpaceDN w:val="0"/>
        <w:spacing w:after="0" w:line="360" w:lineRule="auto"/>
        <w:ind w:left="0"/>
        <w:jc w:val="both"/>
        <w:rPr>
          <w:rFonts w:ascii="Times New Roman" w:eastAsia="Arial MT" w:hAnsi="Times New Roman" w:cs="Times New Roman"/>
          <w:sz w:val="24"/>
          <w:szCs w:val="24"/>
        </w:rPr>
      </w:pPr>
    </w:p>
    <w:p w14:paraId="77AA8812" w14:textId="77777777" w:rsidR="00653A90" w:rsidRPr="00653A90" w:rsidRDefault="00653A90" w:rsidP="00653A90">
      <w:pPr>
        <w:pStyle w:val="ListParagraph"/>
        <w:widowControl w:val="0"/>
        <w:tabs>
          <w:tab w:val="left" w:pos="688"/>
        </w:tabs>
        <w:autoSpaceDE w:val="0"/>
        <w:autoSpaceDN w:val="0"/>
        <w:spacing w:after="0" w:line="360" w:lineRule="auto"/>
        <w:ind w:left="0"/>
        <w:jc w:val="both"/>
        <w:rPr>
          <w:rFonts w:ascii="Times New Roman" w:eastAsia="Arial MT" w:hAnsi="Times New Roman" w:cs="Times New Roman"/>
          <w:sz w:val="24"/>
          <w:szCs w:val="24"/>
        </w:rPr>
      </w:pPr>
      <w:r w:rsidRPr="00653A90">
        <w:rPr>
          <w:rFonts w:ascii="Times New Roman" w:eastAsia="Arial MT" w:hAnsi="Times New Roman" w:cs="Times New Roman"/>
          <w:sz w:val="24"/>
          <w:szCs w:val="24"/>
        </w:rPr>
        <w:t>a) Beneficii:</w:t>
      </w:r>
    </w:p>
    <w:p w14:paraId="643308E8" w14:textId="77777777" w:rsidR="00653A90" w:rsidRPr="00653A90" w:rsidRDefault="00653A90" w:rsidP="00653A90">
      <w:pPr>
        <w:widowControl w:val="0"/>
        <w:tabs>
          <w:tab w:val="left" w:pos="688"/>
        </w:tabs>
        <w:autoSpaceDE w:val="0"/>
        <w:autoSpaceDN w:val="0"/>
        <w:spacing w:after="0" w:line="360" w:lineRule="auto"/>
        <w:jc w:val="both"/>
        <w:rPr>
          <w:rFonts w:ascii="Times New Roman" w:eastAsia="Arial MT" w:hAnsi="Times New Roman" w:cs="Times New Roman"/>
          <w:sz w:val="24"/>
          <w:szCs w:val="24"/>
        </w:rPr>
      </w:pPr>
      <w:r w:rsidRPr="00653A90">
        <w:rPr>
          <w:rFonts w:ascii="Times New Roman" w:eastAsia="Arial MT" w:hAnsi="Times New Roman" w:cs="Times New Roman"/>
          <w:sz w:val="24"/>
          <w:szCs w:val="24"/>
        </w:rPr>
        <w:t xml:space="preserve">- </w:t>
      </w:r>
      <w:r w:rsidRPr="00653A90">
        <w:rPr>
          <w:rFonts w:ascii="Times New Roman" w:eastAsia="Arial MT" w:hAnsi="Times New Roman" w:cs="Times New Roman"/>
          <w:i/>
          <w:iCs/>
          <w:sz w:val="24"/>
          <w:szCs w:val="24"/>
        </w:rPr>
        <w:t>actualizare continuă:</w:t>
      </w:r>
      <w:r w:rsidRPr="00653A90">
        <w:rPr>
          <w:rFonts w:ascii="Times New Roman" w:eastAsia="Arial MT" w:hAnsi="Times New Roman" w:cs="Times New Roman"/>
          <w:sz w:val="24"/>
          <w:szCs w:val="24"/>
        </w:rPr>
        <w:t xml:space="preserve"> materialele RED pot fi actualizate pentru a reflecta nevoile în schimbare ale elevilor reflectate de o societate aflată în continuă schimbare și de tehnologizarea accelerată;</w:t>
      </w:r>
    </w:p>
    <w:p w14:paraId="14E99B8D" w14:textId="77777777" w:rsidR="00653A90" w:rsidRDefault="00653A90" w:rsidP="00653A90">
      <w:pPr>
        <w:widowControl w:val="0"/>
        <w:tabs>
          <w:tab w:val="left" w:pos="688"/>
        </w:tabs>
        <w:autoSpaceDE w:val="0"/>
        <w:autoSpaceDN w:val="0"/>
        <w:spacing w:after="0" w:line="360" w:lineRule="auto"/>
        <w:jc w:val="both"/>
        <w:rPr>
          <w:rFonts w:ascii="Times New Roman" w:eastAsia="Arial MT" w:hAnsi="Times New Roman" w:cs="Times New Roman"/>
          <w:sz w:val="24"/>
          <w:szCs w:val="24"/>
        </w:rPr>
      </w:pPr>
      <w:r w:rsidRPr="00653A90">
        <w:rPr>
          <w:rFonts w:ascii="Times New Roman" w:eastAsia="Arial MT" w:hAnsi="Times New Roman" w:cs="Times New Roman"/>
          <w:sz w:val="24"/>
          <w:szCs w:val="24"/>
        </w:rPr>
        <w:t xml:space="preserve">- </w:t>
      </w:r>
      <w:r w:rsidRPr="00653A90">
        <w:rPr>
          <w:rFonts w:ascii="Times New Roman" w:eastAsia="Arial MT" w:hAnsi="Times New Roman" w:cs="Times New Roman"/>
          <w:i/>
          <w:iCs/>
          <w:sz w:val="24"/>
          <w:szCs w:val="24"/>
        </w:rPr>
        <w:t>felexibilitate și personalizare:</w:t>
      </w:r>
      <w:r w:rsidRPr="00653A90">
        <w:rPr>
          <w:rFonts w:ascii="Times New Roman" w:eastAsia="Arial MT" w:hAnsi="Times New Roman" w:cs="Times New Roman"/>
          <w:sz w:val="24"/>
          <w:szCs w:val="24"/>
        </w:rPr>
        <w:t xml:space="preserve"> profesorul are posibilitatea de a crea și/sau de adapta </w:t>
      </w:r>
      <w:r w:rsidRPr="00653A90">
        <w:rPr>
          <w:rFonts w:ascii="Times New Roman" w:eastAsia="Arial MT" w:hAnsi="Times New Roman" w:cs="Times New Roman"/>
          <w:sz w:val="24"/>
          <w:szCs w:val="24"/>
        </w:rPr>
        <w:lastRenderedPageBreak/>
        <w:t>conținuturile existente deja la nevoile elevilor</w:t>
      </w:r>
    </w:p>
    <w:p w14:paraId="743A7DC3" w14:textId="77777777" w:rsidR="00653A90" w:rsidRPr="00653A90" w:rsidRDefault="00653A90" w:rsidP="00653A90">
      <w:pPr>
        <w:widowControl w:val="0"/>
        <w:tabs>
          <w:tab w:val="left" w:pos="688"/>
        </w:tabs>
        <w:autoSpaceDE w:val="0"/>
        <w:autoSpaceDN w:val="0"/>
        <w:spacing w:after="0" w:line="360" w:lineRule="auto"/>
        <w:jc w:val="both"/>
        <w:rPr>
          <w:rFonts w:ascii="Times New Roman" w:eastAsia="Arial MT" w:hAnsi="Times New Roman" w:cs="Times New Roman"/>
          <w:sz w:val="24"/>
          <w:szCs w:val="24"/>
        </w:rPr>
      </w:pPr>
    </w:p>
    <w:p w14:paraId="61013FF2" w14:textId="77777777" w:rsidR="00653A90" w:rsidRPr="00653A90" w:rsidRDefault="00653A90" w:rsidP="00653A90">
      <w:pPr>
        <w:pStyle w:val="ListParagraph"/>
        <w:widowControl w:val="0"/>
        <w:tabs>
          <w:tab w:val="left" w:pos="688"/>
        </w:tabs>
        <w:autoSpaceDE w:val="0"/>
        <w:autoSpaceDN w:val="0"/>
        <w:spacing w:after="0" w:line="360" w:lineRule="auto"/>
        <w:ind w:left="0"/>
        <w:jc w:val="both"/>
        <w:rPr>
          <w:rFonts w:ascii="Times New Roman" w:eastAsia="Arial MT" w:hAnsi="Times New Roman" w:cs="Times New Roman"/>
          <w:sz w:val="24"/>
          <w:szCs w:val="24"/>
        </w:rPr>
      </w:pPr>
      <w:r w:rsidRPr="00653A90">
        <w:rPr>
          <w:rFonts w:ascii="Times New Roman" w:eastAsia="Arial MT" w:hAnsi="Times New Roman" w:cs="Times New Roman"/>
          <w:sz w:val="24"/>
          <w:szCs w:val="24"/>
        </w:rPr>
        <w:t>b) Provocări:</w:t>
      </w:r>
    </w:p>
    <w:p w14:paraId="07FF0AF2" w14:textId="77777777" w:rsidR="00653A90" w:rsidRPr="00653A90" w:rsidRDefault="00653A90" w:rsidP="00653A90">
      <w:pPr>
        <w:widowControl w:val="0"/>
        <w:tabs>
          <w:tab w:val="left" w:pos="688"/>
        </w:tabs>
        <w:autoSpaceDE w:val="0"/>
        <w:autoSpaceDN w:val="0"/>
        <w:spacing w:after="0" w:line="360" w:lineRule="auto"/>
        <w:jc w:val="both"/>
        <w:rPr>
          <w:rFonts w:ascii="Times New Roman" w:eastAsia="Arial MT" w:hAnsi="Times New Roman" w:cs="Times New Roman"/>
          <w:sz w:val="24"/>
          <w:szCs w:val="24"/>
        </w:rPr>
      </w:pPr>
      <w:r w:rsidRPr="00653A90">
        <w:rPr>
          <w:rFonts w:ascii="Times New Roman" w:eastAsia="Arial MT" w:hAnsi="Times New Roman" w:cs="Times New Roman"/>
          <w:sz w:val="24"/>
          <w:szCs w:val="24"/>
        </w:rPr>
        <w:t xml:space="preserve">- </w:t>
      </w:r>
      <w:r w:rsidRPr="00653A90">
        <w:rPr>
          <w:rFonts w:ascii="Times New Roman" w:eastAsia="Arial MT" w:hAnsi="Times New Roman" w:cs="Times New Roman"/>
          <w:i/>
          <w:iCs/>
          <w:sz w:val="24"/>
          <w:szCs w:val="24"/>
        </w:rPr>
        <w:t>Accesibilitatea și compatibilitatea tenologică</w:t>
      </w:r>
    </w:p>
    <w:p w14:paraId="5E53AC32" w14:textId="77777777" w:rsidR="00653A90" w:rsidRPr="00653A90" w:rsidRDefault="00653A90" w:rsidP="00653A90">
      <w:pPr>
        <w:widowControl w:val="0"/>
        <w:tabs>
          <w:tab w:val="left" w:pos="688"/>
        </w:tabs>
        <w:autoSpaceDE w:val="0"/>
        <w:autoSpaceDN w:val="0"/>
        <w:spacing w:after="0" w:line="360" w:lineRule="auto"/>
        <w:jc w:val="both"/>
        <w:rPr>
          <w:rFonts w:ascii="Times New Roman" w:eastAsia="Arial MT" w:hAnsi="Times New Roman" w:cs="Times New Roman"/>
          <w:sz w:val="24"/>
          <w:szCs w:val="24"/>
        </w:rPr>
      </w:pPr>
      <w:r w:rsidRPr="00653A90">
        <w:rPr>
          <w:rFonts w:ascii="Times New Roman" w:eastAsia="Arial MT" w:hAnsi="Times New Roman" w:cs="Times New Roman"/>
          <w:sz w:val="24"/>
          <w:szCs w:val="24"/>
        </w:rPr>
        <w:tab/>
        <w:t>Unele resurse sunt mai greu de accesat de pe unele dispozitive, necesită tot timpul o  conexiune bună la internet. Sunt elevi care nu au acces la dispozitive și la conexiune de internet.</w:t>
      </w:r>
    </w:p>
    <w:p w14:paraId="70EC1FF2" w14:textId="02F7A56B" w:rsidR="00653A90" w:rsidRPr="00653A90" w:rsidRDefault="00653A90" w:rsidP="00653A90">
      <w:pPr>
        <w:spacing w:after="0" w:line="360" w:lineRule="auto"/>
        <w:jc w:val="both"/>
        <w:rPr>
          <w:rFonts w:ascii="Times New Roman" w:hAnsi="Times New Roman" w:cs="Times New Roman"/>
          <w:sz w:val="24"/>
          <w:szCs w:val="24"/>
        </w:rPr>
      </w:pPr>
      <w:r w:rsidRPr="00653A90">
        <w:rPr>
          <w:rFonts w:ascii="Times New Roman" w:hAnsi="Times New Roman" w:cs="Times New Roman"/>
          <w:sz w:val="24"/>
          <w:szCs w:val="24"/>
        </w:rPr>
        <w:tab/>
        <w:t xml:space="preserve">Această provocare poate fi remediată printr-oadaptare a resurselor la contextul local, lucrul în echipe (mai mulți elevi pot folosi același dispozitiv în același timp. </w:t>
      </w:r>
    </w:p>
    <w:p w14:paraId="62C1F888" w14:textId="77777777" w:rsidR="00653A90" w:rsidRPr="00653A90" w:rsidRDefault="00653A90" w:rsidP="00653A90">
      <w:pPr>
        <w:pStyle w:val="ListParagraph"/>
        <w:numPr>
          <w:ilvl w:val="0"/>
          <w:numId w:val="29"/>
        </w:numPr>
        <w:spacing w:after="0" w:line="360" w:lineRule="auto"/>
        <w:ind w:left="0"/>
        <w:jc w:val="both"/>
        <w:rPr>
          <w:rFonts w:ascii="Times New Roman" w:hAnsi="Times New Roman" w:cs="Times New Roman"/>
          <w:sz w:val="24"/>
          <w:szCs w:val="24"/>
        </w:rPr>
      </w:pPr>
      <w:r w:rsidRPr="00653A90">
        <w:rPr>
          <w:rFonts w:ascii="Times New Roman" w:hAnsi="Times New Roman" w:cs="Times New Roman"/>
          <w:i/>
          <w:iCs/>
          <w:sz w:val="24"/>
          <w:szCs w:val="24"/>
        </w:rPr>
        <w:t xml:space="preserve">Lipsa standardizării </w:t>
      </w:r>
    </w:p>
    <w:p w14:paraId="659E41DD" w14:textId="491A765F" w:rsidR="00653A90" w:rsidRPr="00653A90" w:rsidRDefault="00653A90" w:rsidP="00653A90">
      <w:pPr>
        <w:pStyle w:val="ListParagraph"/>
        <w:spacing w:after="0" w:line="360" w:lineRule="auto"/>
        <w:ind w:left="0" w:firstLine="720"/>
        <w:jc w:val="both"/>
        <w:rPr>
          <w:rFonts w:ascii="Times New Roman" w:hAnsi="Times New Roman" w:cs="Times New Roman"/>
          <w:sz w:val="24"/>
          <w:szCs w:val="24"/>
        </w:rPr>
      </w:pPr>
      <w:r w:rsidRPr="00653A90">
        <w:rPr>
          <w:rFonts w:ascii="Times New Roman" w:hAnsi="Times New Roman" w:cs="Times New Roman"/>
          <w:sz w:val="24"/>
          <w:szCs w:val="24"/>
        </w:rPr>
        <w:t>Materialele provin din surse diferite astfel încât vor avea forme diferite, niveluri de dificultate</w:t>
      </w:r>
      <w:r>
        <w:rPr>
          <w:rFonts w:ascii="Times New Roman" w:hAnsi="Times New Roman" w:cs="Times New Roman"/>
          <w:sz w:val="24"/>
          <w:szCs w:val="24"/>
        </w:rPr>
        <w:t xml:space="preserve"> </w:t>
      </w:r>
      <w:r w:rsidRPr="00653A90">
        <w:rPr>
          <w:rFonts w:ascii="Times New Roman" w:hAnsi="Times New Roman" w:cs="Times New Roman"/>
          <w:sz w:val="24"/>
          <w:szCs w:val="24"/>
        </w:rPr>
        <w:t>și stiluri diferite și adaptarea lor poate fi dificilă.</w:t>
      </w:r>
      <w:r>
        <w:rPr>
          <w:rFonts w:ascii="Times New Roman" w:hAnsi="Times New Roman" w:cs="Times New Roman"/>
          <w:sz w:val="24"/>
          <w:szCs w:val="24"/>
        </w:rPr>
        <w:t xml:space="preserve"> </w:t>
      </w:r>
      <w:r w:rsidRPr="00653A90">
        <w:rPr>
          <w:rFonts w:ascii="Times New Roman" w:hAnsi="Times New Roman" w:cs="Times New Roman"/>
          <w:sz w:val="24"/>
          <w:szCs w:val="24"/>
        </w:rPr>
        <w:t>Această provocare poate fi remediată prin selectarea riguroasă a resurselor ce urmează să fie folosite și adaptarea lor pentru a deveni relevante pentru elevi</w:t>
      </w:r>
    </w:p>
    <w:p w14:paraId="20AD7A90" w14:textId="77777777" w:rsidR="00AB5469" w:rsidRDefault="00AB5469" w:rsidP="000A55CF">
      <w:pPr>
        <w:spacing w:after="0"/>
        <w:rPr>
          <w:rFonts w:ascii="Times New Roman" w:hAnsi="Times New Roman" w:cs="Times New Roman"/>
          <w:sz w:val="24"/>
          <w:szCs w:val="24"/>
        </w:rPr>
      </w:pPr>
    </w:p>
    <w:p w14:paraId="02F78302" w14:textId="77777777" w:rsidR="00F86A8B" w:rsidRDefault="00F86A8B" w:rsidP="000A55CF">
      <w:pPr>
        <w:spacing w:after="0"/>
        <w:rPr>
          <w:rFonts w:ascii="Times New Roman" w:hAnsi="Times New Roman" w:cs="Times New Roman"/>
          <w:sz w:val="24"/>
          <w:szCs w:val="24"/>
        </w:rPr>
      </w:pPr>
    </w:p>
    <w:p w14:paraId="2C613A78" w14:textId="77777777" w:rsidR="00F86A8B" w:rsidRDefault="00F86A8B" w:rsidP="000A55CF">
      <w:pPr>
        <w:spacing w:after="0"/>
        <w:rPr>
          <w:rFonts w:ascii="Times New Roman" w:hAnsi="Times New Roman" w:cs="Times New Roman"/>
          <w:sz w:val="24"/>
          <w:szCs w:val="24"/>
        </w:rPr>
      </w:pPr>
    </w:p>
    <w:p w14:paraId="20B66062" w14:textId="77777777" w:rsidR="00F86A8B" w:rsidRDefault="00F86A8B" w:rsidP="000A55CF">
      <w:pPr>
        <w:spacing w:after="0"/>
        <w:rPr>
          <w:rFonts w:ascii="Times New Roman" w:hAnsi="Times New Roman" w:cs="Times New Roman"/>
          <w:sz w:val="24"/>
          <w:szCs w:val="24"/>
        </w:rPr>
      </w:pPr>
    </w:p>
    <w:p w14:paraId="7ABA516E" w14:textId="77777777" w:rsidR="00F86A8B" w:rsidRDefault="00F86A8B" w:rsidP="000A55CF">
      <w:pPr>
        <w:spacing w:after="0"/>
        <w:rPr>
          <w:rFonts w:ascii="Times New Roman" w:hAnsi="Times New Roman" w:cs="Times New Roman"/>
          <w:sz w:val="24"/>
          <w:szCs w:val="24"/>
        </w:rPr>
      </w:pPr>
    </w:p>
    <w:p w14:paraId="2FFCAE59" w14:textId="77777777" w:rsidR="00F86A8B" w:rsidRDefault="00F86A8B" w:rsidP="000A55CF">
      <w:pPr>
        <w:spacing w:after="0"/>
        <w:rPr>
          <w:rFonts w:ascii="Times New Roman" w:hAnsi="Times New Roman" w:cs="Times New Roman"/>
          <w:sz w:val="24"/>
          <w:szCs w:val="24"/>
        </w:rPr>
      </w:pPr>
    </w:p>
    <w:p w14:paraId="61A8A221" w14:textId="77777777" w:rsidR="00F86A8B" w:rsidRDefault="00F86A8B" w:rsidP="000A55CF">
      <w:pPr>
        <w:spacing w:after="0"/>
        <w:rPr>
          <w:rFonts w:ascii="Times New Roman" w:hAnsi="Times New Roman" w:cs="Times New Roman"/>
          <w:sz w:val="24"/>
          <w:szCs w:val="24"/>
        </w:rPr>
      </w:pPr>
    </w:p>
    <w:p w14:paraId="23BD3A0A" w14:textId="77777777" w:rsidR="00F86A8B" w:rsidRDefault="00F86A8B" w:rsidP="000A55CF">
      <w:pPr>
        <w:spacing w:after="0"/>
        <w:rPr>
          <w:rFonts w:ascii="Times New Roman" w:hAnsi="Times New Roman" w:cs="Times New Roman"/>
          <w:sz w:val="24"/>
          <w:szCs w:val="24"/>
        </w:rPr>
      </w:pPr>
    </w:p>
    <w:p w14:paraId="1494B052" w14:textId="77777777" w:rsidR="00F86A8B" w:rsidRDefault="00F86A8B" w:rsidP="000A55CF">
      <w:pPr>
        <w:spacing w:after="0"/>
        <w:rPr>
          <w:rFonts w:ascii="Times New Roman" w:hAnsi="Times New Roman" w:cs="Times New Roman"/>
          <w:sz w:val="24"/>
          <w:szCs w:val="24"/>
        </w:rPr>
      </w:pPr>
    </w:p>
    <w:p w14:paraId="68B76C3E" w14:textId="77777777" w:rsidR="00F86A8B" w:rsidRDefault="00F86A8B" w:rsidP="000A55CF">
      <w:pPr>
        <w:spacing w:after="0"/>
        <w:rPr>
          <w:rFonts w:ascii="Times New Roman" w:hAnsi="Times New Roman" w:cs="Times New Roman"/>
          <w:sz w:val="24"/>
          <w:szCs w:val="24"/>
        </w:rPr>
      </w:pPr>
    </w:p>
    <w:p w14:paraId="74A7A5A6" w14:textId="77777777" w:rsidR="00F86A8B" w:rsidRDefault="00F86A8B" w:rsidP="000A55CF">
      <w:pPr>
        <w:spacing w:after="0"/>
        <w:rPr>
          <w:rFonts w:ascii="Times New Roman" w:hAnsi="Times New Roman" w:cs="Times New Roman"/>
          <w:sz w:val="24"/>
          <w:szCs w:val="24"/>
        </w:rPr>
      </w:pPr>
    </w:p>
    <w:p w14:paraId="0DF62104" w14:textId="77777777" w:rsidR="00F86A8B" w:rsidRDefault="00F86A8B" w:rsidP="000A55CF">
      <w:pPr>
        <w:spacing w:after="0"/>
        <w:rPr>
          <w:rFonts w:ascii="Times New Roman" w:hAnsi="Times New Roman" w:cs="Times New Roman"/>
          <w:sz w:val="24"/>
          <w:szCs w:val="24"/>
        </w:rPr>
      </w:pPr>
    </w:p>
    <w:p w14:paraId="3351A7FD" w14:textId="77777777" w:rsidR="00F86A8B" w:rsidRDefault="00F86A8B" w:rsidP="000A55CF">
      <w:pPr>
        <w:spacing w:after="0"/>
        <w:rPr>
          <w:rFonts w:ascii="Times New Roman" w:hAnsi="Times New Roman" w:cs="Times New Roman"/>
          <w:sz w:val="24"/>
          <w:szCs w:val="24"/>
        </w:rPr>
      </w:pPr>
    </w:p>
    <w:p w14:paraId="301F0281" w14:textId="77777777" w:rsidR="00F86A8B" w:rsidRDefault="00F86A8B" w:rsidP="000A55CF">
      <w:pPr>
        <w:spacing w:after="0"/>
        <w:rPr>
          <w:rFonts w:ascii="Times New Roman" w:hAnsi="Times New Roman" w:cs="Times New Roman"/>
          <w:sz w:val="24"/>
          <w:szCs w:val="24"/>
        </w:rPr>
      </w:pPr>
    </w:p>
    <w:p w14:paraId="649C544C" w14:textId="77777777" w:rsidR="00F86A8B" w:rsidRDefault="00F86A8B" w:rsidP="000A55CF">
      <w:pPr>
        <w:spacing w:after="0"/>
        <w:rPr>
          <w:rFonts w:ascii="Times New Roman" w:hAnsi="Times New Roman" w:cs="Times New Roman"/>
          <w:sz w:val="24"/>
          <w:szCs w:val="24"/>
        </w:rPr>
      </w:pPr>
    </w:p>
    <w:p w14:paraId="6153EFA6" w14:textId="77777777" w:rsidR="00664D8C" w:rsidRDefault="00664D8C" w:rsidP="000A55CF">
      <w:pPr>
        <w:spacing w:after="0"/>
        <w:rPr>
          <w:rFonts w:ascii="Times New Roman" w:hAnsi="Times New Roman" w:cs="Times New Roman"/>
          <w:sz w:val="24"/>
          <w:szCs w:val="24"/>
        </w:rPr>
      </w:pPr>
    </w:p>
    <w:p w14:paraId="0D8460C3" w14:textId="77777777" w:rsidR="00F86A8B" w:rsidRDefault="00F86A8B" w:rsidP="000A55CF">
      <w:pPr>
        <w:spacing w:after="0"/>
        <w:rPr>
          <w:rFonts w:ascii="Times New Roman" w:hAnsi="Times New Roman" w:cs="Times New Roman"/>
          <w:sz w:val="24"/>
          <w:szCs w:val="24"/>
        </w:rPr>
      </w:pPr>
    </w:p>
    <w:p w14:paraId="17C4C697" w14:textId="4A7A62D2" w:rsidR="00F86A8B" w:rsidRDefault="00F86A8B" w:rsidP="00F86A8B">
      <w:pPr>
        <w:spacing w:after="0"/>
        <w:rPr>
          <w:rFonts w:ascii="Times New Roman" w:hAnsi="Times New Roman" w:cs="Times New Roman"/>
          <w:b/>
          <w:sz w:val="28"/>
        </w:rPr>
      </w:pPr>
      <w:r>
        <w:rPr>
          <w:rFonts w:ascii="Times New Roman" w:hAnsi="Times New Roman" w:cs="Times New Roman"/>
          <w:b/>
          <w:bCs/>
          <w:sz w:val="28"/>
          <w:szCs w:val="28"/>
        </w:rPr>
        <w:lastRenderedPageBreak/>
        <w:t xml:space="preserve">10. </w:t>
      </w:r>
      <w:r>
        <w:rPr>
          <w:rFonts w:ascii="Times New Roman" w:hAnsi="Times New Roman" w:cs="Times New Roman"/>
          <w:b/>
          <w:sz w:val="28"/>
        </w:rPr>
        <w:t>Test 4/ Evaluarea 4, Modul 4</w:t>
      </w:r>
    </w:p>
    <w:p w14:paraId="730357E8" w14:textId="77777777" w:rsidR="00F86A8B" w:rsidRDefault="00F86A8B" w:rsidP="00F86A8B">
      <w:pPr>
        <w:spacing w:after="0"/>
        <w:rPr>
          <w:rFonts w:ascii="Times New Roman" w:hAnsi="Times New Roman" w:cs="Times New Roman"/>
          <w:b/>
          <w:sz w:val="28"/>
        </w:rPr>
      </w:pPr>
    </w:p>
    <w:p w14:paraId="03943F76" w14:textId="6C1DA724" w:rsidR="00F86A8B" w:rsidRPr="00664D8C" w:rsidRDefault="00F86A8B" w:rsidP="00F86A8B">
      <w:pPr>
        <w:widowControl w:val="0"/>
        <w:spacing w:after="0" w:line="360" w:lineRule="auto"/>
        <w:jc w:val="both"/>
        <w:rPr>
          <w:rFonts w:ascii="Times New Roman" w:eastAsia="Arial" w:hAnsi="Times New Roman" w:cs="Times New Roman"/>
          <w:b/>
          <w:color w:val="1F4E79" w:themeColor="accent1" w:themeShade="80"/>
          <w:sz w:val="24"/>
          <w:szCs w:val="24"/>
        </w:rPr>
      </w:pPr>
      <w:r w:rsidRPr="00664D8C">
        <w:rPr>
          <w:rFonts w:ascii="Times New Roman" w:eastAsia="Arial" w:hAnsi="Times New Roman" w:cs="Times New Roman"/>
          <w:b/>
          <w:color w:val="1F4E79" w:themeColor="accent1" w:themeShade="80"/>
          <w:sz w:val="24"/>
          <w:szCs w:val="24"/>
        </w:rPr>
        <w:t>Test final</w:t>
      </w:r>
      <w:r w:rsidR="00664D8C" w:rsidRPr="00664D8C">
        <w:rPr>
          <w:rFonts w:ascii="Times New Roman" w:eastAsia="Arial" w:hAnsi="Times New Roman" w:cs="Times New Roman"/>
          <w:b/>
          <w:color w:val="1F4E79" w:themeColor="accent1" w:themeShade="80"/>
          <w:sz w:val="24"/>
          <w:szCs w:val="24"/>
        </w:rPr>
        <w:t xml:space="preserve"> 4</w:t>
      </w:r>
    </w:p>
    <w:p w14:paraId="7C7E4793" w14:textId="77777777" w:rsidR="005B5D7A" w:rsidRPr="00140645" w:rsidRDefault="005B5D7A" w:rsidP="005B5D7A">
      <w:pPr>
        <w:spacing w:after="0" w:line="360" w:lineRule="auto"/>
        <w:jc w:val="both"/>
        <w:rPr>
          <w:rFonts w:ascii="Times New Roman" w:hAnsi="Times New Roman" w:cs="Times New Roman"/>
          <w:sz w:val="24"/>
          <w:szCs w:val="24"/>
        </w:rPr>
      </w:pPr>
      <w:r w:rsidRPr="00140645">
        <w:rPr>
          <w:rFonts w:ascii="Times New Roman" w:hAnsi="Times New Roman" w:cs="Times New Roman"/>
          <w:sz w:val="24"/>
          <w:szCs w:val="24"/>
        </w:rPr>
        <w:t>1.</w:t>
      </w:r>
      <w:r w:rsidRPr="00140645">
        <w:rPr>
          <w:rFonts w:ascii="Times New Roman" w:hAnsi="Times New Roman" w:cs="Times New Roman"/>
          <w:sz w:val="24"/>
          <w:szCs w:val="24"/>
        </w:rPr>
        <w:tab/>
        <w:t>Ce model de design instrucțional se axează pe integrarea sistematică a tehnologiei în procesul de învățare?</w:t>
      </w:r>
    </w:p>
    <w:p w14:paraId="138CCDD0" w14:textId="77777777" w:rsidR="005B5D7A" w:rsidRPr="00140645" w:rsidRDefault="005B5D7A" w:rsidP="005B5D7A">
      <w:pPr>
        <w:spacing w:after="0" w:line="360" w:lineRule="auto"/>
        <w:jc w:val="both"/>
        <w:rPr>
          <w:rFonts w:ascii="Times New Roman" w:hAnsi="Times New Roman" w:cs="Times New Roman"/>
          <w:sz w:val="24"/>
          <w:szCs w:val="24"/>
        </w:rPr>
      </w:pPr>
      <w:r w:rsidRPr="00140645">
        <w:rPr>
          <w:rFonts w:ascii="Times New Roman" w:hAnsi="Times New Roman" w:cs="Times New Roman"/>
          <w:sz w:val="24"/>
          <w:szCs w:val="24"/>
        </w:rPr>
        <w:t>a)</w:t>
      </w:r>
      <w:r w:rsidRPr="00140645">
        <w:rPr>
          <w:rFonts w:ascii="Times New Roman" w:hAnsi="Times New Roman" w:cs="Times New Roman"/>
          <w:sz w:val="24"/>
          <w:szCs w:val="24"/>
        </w:rPr>
        <w:tab/>
        <w:t>Modelul Bloom</w:t>
      </w:r>
    </w:p>
    <w:p w14:paraId="1BC05E56" w14:textId="77777777" w:rsidR="005B5D7A" w:rsidRPr="00140645" w:rsidRDefault="005B5D7A" w:rsidP="005B5D7A">
      <w:pPr>
        <w:spacing w:after="0" w:line="360" w:lineRule="auto"/>
        <w:jc w:val="both"/>
        <w:rPr>
          <w:rFonts w:ascii="Times New Roman" w:hAnsi="Times New Roman" w:cs="Times New Roman"/>
          <w:sz w:val="24"/>
          <w:szCs w:val="24"/>
        </w:rPr>
      </w:pPr>
      <w:r w:rsidRPr="00140645">
        <w:rPr>
          <w:rFonts w:ascii="Times New Roman" w:hAnsi="Times New Roman" w:cs="Times New Roman"/>
          <w:sz w:val="24"/>
          <w:szCs w:val="24"/>
        </w:rPr>
        <w:t>b)</w:t>
      </w:r>
      <w:r w:rsidRPr="00140645">
        <w:rPr>
          <w:rFonts w:ascii="Times New Roman" w:hAnsi="Times New Roman" w:cs="Times New Roman"/>
          <w:sz w:val="24"/>
          <w:szCs w:val="24"/>
        </w:rPr>
        <w:tab/>
        <w:t>Modelul ICARE</w:t>
      </w:r>
    </w:p>
    <w:p w14:paraId="3DEFBE71" w14:textId="77777777" w:rsidR="005B5D7A" w:rsidRPr="00140645" w:rsidRDefault="005B5D7A" w:rsidP="005B5D7A">
      <w:pPr>
        <w:spacing w:after="0" w:line="360" w:lineRule="auto"/>
        <w:jc w:val="both"/>
        <w:rPr>
          <w:rFonts w:ascii="Times New Roman" w:hAnsi="Times New Roman" w:cs="Times New Roman"/>
          <w:sz w:val="24"/>
          <w:szCs w:val="24"/>
        </w:rPr>
      </w:pPr>
      <w:r w:rsidRPr="00140645">
        <w:rPr>
          <w:rFonts w:ascii="Times New Roman" w:hAnsi="Times New Roman" w:cs="Times New Roman"/>
          <w:sz w:val="24"/>
          <w:szCs w:val="24"/>
        </w:rPr>
        <w:t>c)</w:t>
      </w:r>
      <w:r w:rsidRPr="00140645">
        <w:rPr>
          <w:rFonts w:ascii="Times New Roman" w:hAnsi="Times New Roman" w:cs="Times New Roman"/>
          <w:sz w:val="24"/>
          <w:szCs w:val="24"/>
        </w:rPr>
        <w:tab/>
        <w:t>Modelul ADDIE</w:t>
      </w:r>
    </w:p>
    <w:p w14:paraId="3169CD8B" w14:textId="77777777" w:rsidR="005B5D7A" w:rsidRPr="00140645" w:rsidRDefault="005B5D7A" w:rsidP="005B5D7A">
      <w:pPr>
        <w:spacing w:after="0" w:line="360" w:lineRule="auto"/>
        <w:jc w:val="both"/>
        <w:rPr>
          <w:rFonts w:ascii="Times New Roman" w:hAnsi="Times New Roman" w:cs="Times New Roman"/>
          <w:sz w:val="24"/>
          <w:szCs w:val="24"/>
        </w:rPr>
      </w:pPr>
      <w:r w:rsidRPr="00140645">
        <w:rPr>
          <w:rFonts w:ascii="Times New Roman" w:hAnsi="Times New Roman" w:cs="Times New Roman"/>
          <w:sz w:val="24"/>
          <w:szCs w:val="24"/>
        </w:rPr>
        <w:t>d)</w:t>
      </w:r>
      <w:r w:rsidRPr="00140645">
        <w:rPr>
          <w:rFonts w:ascii="Times New Roman" w:hAnsi="Times New Roman" w:cs="Times New Roman"/>
          <w:sz w:val="24"/>
          <w:szCs w:val="24"/>
        </w:rPr>
        <w:tab/>
        <w:t>Modelul Gagné</w:t>
      </w:r>
    </w:p>
    <w:p w14:paraId="729C97F3" w14:textId="77777777" w:rsidR="005B5D7A" w:rsidRDefault="005B5D7A" w:rsidP="005B5D7A">
      <w:pPr>
        <w:widowControl w:val="0"/>
        <w:spacing w:after="0" w:line="360" w:lineRule="auto"/>
        <w:jc w:val="both"/>
        <w:rPr>
          <w:rFonts w:ascii="Times New Roman" w:eastAsia="Arial" w:hAnsi="Times New Roman" w:cs="Times New Roman"/>
          <w:bCs/>
          <w:sz w:val="24"/>
          <w:szCs w:val="24"/>
        </w:rPr>
      </w:pPr>
    </w:p>
    <w:p w14:paraId="7DAAC396" w14:textId="77777777" w:rsidR="005B5D7A" w:rsidRPr="00140645" w:rsidRDefault="005B5D7A" w:rsidP="005B5D7A">
      <w:pPr>
        <w:spacing w:after="0" w:line="360" w:lineRule="auto"/>
        <w:jc w:val="both"/>
        <w:rPr>
          <w:rFonts w:ascii="Times New Roman" w:hAnsi="Times New Roman" w:cs="Times New Roman"/>
          <w:sz w:val="24"/>
          <w:szCs w:val="24"/>
        </w:rPr>
      </w:pPr>
      <w:r w:rsidRPr="00140645">
        <w:rPr>
          <w:rFonts w:ascii="Times New Roman" w:hAnsi="Times New Roman" w:cs="Times New Roman"/>
          <w:sz w:val="24"/>
          <w:szCs w:val="24"/>
        </w:rPr>
        <w:t>2.</w:t>
      </w:r>
      <w:r w:rsidRPr="00140645">
        <w:rPr>
          <w:rFonts w:ascii="Times New Roman" w:hAnsi="Times New Roman" w:cs="Times New Roman"/>
          <w:sz w:val="24"/>
          <w:szCs w:val="24"/>
        </w:rPr>
        <w:tab/>
        <w:t>Ce metodă de evaluare include măsurarea rezultatelor după fiecare activitate și ajustarea procesului de predare?</w:t>
      </w:r>
    </w:p>
    <w:p w14:paraId="1B1E5D50" w14:textId="77777777" w:rsidR="005B5D7A" w:rsidRPr="00140645" w:rsidRDefault="005B5D7A" w:rsidP="005B5D7A">
      <w:pPr>
        <w:pStyle w:val="ListParagraph"/>
        <w:numPr>
          <w:ilvl w:val="0"/>
          <w:numId w:val="30"/>
        </w:numPr>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E</w:t>
      </w:r>
      <w:r w:rsidRPr="00140645">
        <w:rPr>
          <w:rFonts w:ascii="Times New Roman" w:hAnsi="Times New Roman" w:cs="Times New Roman"/>
          <w:sz w:val="24"/>
          <w:szCs w:val="24"/>
        </w:rPr>
        <w:t>valuare inițială</w:t>
      </w:r>
    </w:p>
    <w:p w14:paraId="76EE7770" w14:textId="77777777" w:rsidR="005B5D7A" w:rsidRPr="00140645" w:rsidRDefault="005B5D7A" w:rsidP="005B5D7A">
      <w:pPr>
        <w:pStyle w:val="ListParagraph"/>
        <w:numPr>
          <w:ilvl w:val="0"/>
          <w:numId w:val="30"/>
        </w:numPr>
        <w:spacing w:after="0" w:line="360" w:lineRule="auto"/>
        <w:ind w:left="0"/>
        <w:jc w:val="both"/>
        <w:rPr>
          <w:rFonts w:ascii="Times New Roman" w:hAnsi="Times New Roman" w:cs="Times New Roman"/>
          <w:sz w:val="24"/>
          <w:szCs w:val="24"/>
        </w:rPr>
      </w:pPr>
      <w:r w:rsidRPr="00140645">
        <w:rPr>
          <w:rFonts w:ascii="Times New Roman" w:hAnsi="Times New Roman" w:cs="Times New Roman"/>
          <w:sz w:val="24"/>
          <w:szCs w:val="24"/>
        </w:rPr>
        <w:t>Evaluare formativă</w:t>
      </w:r>
    </w:p>
    <w:p w14:paraId="3568F86D" w14:textId="77777777" w:rsidR="005B5D7A" w:rsidRPr="00140645" w:rsidRDefault="005B5D7A" w:rsidP="005B5D7A">
      <w:pPr>
        <w:pStyle w:val="ListParagraph"/>
        <w:numPr>
          <w:ilvl w:val="0"/>
          <w:numId w:val="30"/>
        </w:numPr>
        <w:spacing w:after="0" w:line="360" w:lineRule="auto"/>
        <w:ind w:left="0"/>
        <w:jc w:val="both"/>
        <w:rPr>
          <w:rFonts w:ascii="Times New Roman" w:hAnsi="Times New Roman" w:cs="Times New Roman"/>
          <w:sz w:val="24"/>
          <w:szCs w:val="24"/>
        </w:rPr>
      </w:pPr>
      <w:r w:rsidRPr="00140645">
        <w:rPr>
          <w:rFonts w:ascii="Times New Roman" w:hAnsi="Times New Roman" w:cs="Times New Roman"/>
          <w:sz w:val="24"/>
          <w:szCs w:val="24"/>
        </w:rPr>
        <w:t>Evaluare sumativă</w:t>
      </w:r>
    </w:p>
    <w:p w14:paraId="170F4771" w14:textId="77777777" w:rsidR="005B5D7A" w:rsidRDefault="005B5D7A" w:rsidP="005B5D7A">
      <w:pPr>
        <w:pStyle w:val="ListParagraph"/>
        <w:numPr>
          <w:ilvl w:val="0"/>
          <w:numId w:val="30"/>
        </w:numPr>
        <w:spacing w:after="0" w:line="360" w:lineRule="auto"/>
        <w:ind w:left="0"/>
        <w:jc w:val="both"/>
        <w:rPr>
          <w:rFonts w:ascii="Times New Roman" w:hAnsi="Times New Roman" w:cs="Times New Roman"/>
          <w:sz w:val="24"/>
          <w:szCs w:val="24"/>
        </w:rPr>
      </w:pPr>
      <w:r w:rsidRPr="00140645">
        <w:rPr>
          <w:rFonts w:ascii="Times New Roman" w:hAnsi="Times New Roman" w:cs="Times New Roman"/>
          <w:sz w:val="24"/>
          <w:szCs w:val="24"/>
        </w:rPr>
        <w:t>Evaluare cumulativă</w:t>
      </w:r>
    </w:p>
    <w:p w14:paraId="6D868ECA" w14:textId="77777777" w:rsidR="005B5D7A" w:rsidRDefault="005B5D7A" w:rsidP="005B5D7A">
      <w:pPr>
        <w:pStyle w:val="ListParagraph"/>
        <w:spacing w:after="0" w:line="360" w:lineRule="auto"/>
        <w:ind w:left="0"/>
        <w:jc w:val="both"/>
        <w:rPr>
          <w:rFonts w:ascii="Times New Roman" w:hAnsi="Times New Roman" w:cs="Times New Roman"/>
          <w:sz w:val="24"/>
          <w:szCs w:val="24"/>
        </w:rPr>
      </w:pPr>
    </w:p>
    <w:p w14:paraId="0F82BBC2" w14:textId="77777777" w:rsidR="005B5D7A" w:rsidRPr="00140645" w:rsidRDefault="005B5D7A" w:rsidP="005B5D7A">
      <w:pPr>
        <w:spacing w:after="0" w:line="360" w:lineRule="auto"/>
        <w:jc w:val="both"/>
        <w:rPr>
          <w:rFonts w:ascii="Times New Roman" w:hAnsi="Times New Roman" w:cs="Times New Roman"/>
          <w:sz w:val="24"/>
          <w:szCs w:val="24"/>
        </w:rPr>
      </w:pPr>
      <w:r w:rsidRPr="00140645">
        <w:rPr>
          <w:rFonts w:ascii="Times New Roman" w:hAnsi="Times New Roman" w:cs="Times New Roman"/>
          <w:sz w:val="24"/>
          <w:szCs w:val="24"/>
        </w:rPr>
        <w:t>3.</w:t>
      </w:r>
      <w:r w:rsidRPr="00140645">
        <w:rPr>
          <w:rFonts w:ascii="Times New Roman" w:hAnsi="Times New Roman" w:cs="Times New Roman"/>
          <w:sz w:val="24"/>
          <w:szCs w:val="24"/>
        </w:rPr>
        <w:tab/>
        <w:t>Ce tip de învățare este favorizat de platformele de colaborare online, precum Google Workspace sau Microsoft Teams?</w:t>
      </w:r>
    </w:p>
    <w:p w14:paraId="2569B7F4" w14:textId="77777777" w:rsidR="005B5D7A" w:rsidRPr="00140645" w:rsidRDefault="005B5D7A" w:rsidP="005B5D7A">
      <w:pPr>
        <w:spacing w:after="0" w:line="360" w:lineRule="auto"/>
        <w:jc w:val="both"/>
        <w:rPr>
          <w:rFonts w:ascii="Times New Roman" w:hAnsi="Times New Roman" w:cs="Times New Roman"/>
          <w:sz w:val="24"/>
          <w:szCs w:val="24"/>
        </w:rPr>
      </w:pPr>
      <w:r w:rsidRPr="00140645">
        <w:rPr>
          <w:rFonts w:ascii="Times New Roman" w:hAnsi="Times New Roman" w:cs="Times New Roman"/>
          <w:sz w:val="24"/>
          <w:szCs w:val="24"/>
        </w:rPr>
        <w:t>a)</w:t>
      </w:r>
      <w:r w:rsidRPr="00140645">
        <w:rPr>
          <w:rFonts w:ascii="Times New Roman" w:hAnsi="Times New Roman" w:cs="Times New Roman"/>
          <w:sz w:val="24"/>
          <w:szCs w:val="24"/>
        </w:rPr>
        <w:tab/>
        <w:t>Învățare individuală asistată</w:t>
      </w:r>
    </w:p>
    <w:p w14:paraId="63C2C123" w14:textId="77777777" w:rsidR="005B5D7A" w:rsidRPr="00140645" w:rsidRDefault="005B5D7A" w:rsidP="005B5D7A">
      <w:pPr>
        <w:spacing w:after="0" w:line="360" w:lineRule="auto"/>
        <w:jc w:val="both"/>
        <w:rPr>
          <w:rFonts w:ascii="Times New Roman" w:hAnsi="Times New Roman" w:cs="Times New Roman"/>
          <w:sz w:val="24"/>
          <w:szCs w:val="24"/>
        </w:rPr>
      </w:pPr>
      <w:r w:rsidRPr="00140645">
        <w:rPr>
          <w:rFonts w:ascii="Times New Roman" w:hAnsi="Times New Roman" w:cs="Times New Roman"/>
          <w:sz w:val="24"/>
          <w:szCs w:val="24"/>
        </w:rPr>
        <w:t>b)</w:t>
      </w:r>
      <w:r w:rsidRPr="00140645">
        <w:rPr>
          <w:rFonts w:ascii="Times New Roman" w:hAnsi="Times New Roman" w:cs="Times New Roman"/>
          <w:sz w:val="24"/>
          <w:szCs w:val="24"/>
        </w:rPr>
        <w:tab/>
        <w:t>Învățare prin simulări</w:t>
      </w:r>
    </w:p>
    <w:p w14:paraId="41785014" w14:textId="77777777" w:rsidR="005B5D7A" w:rsidRPr="00140645" w:rsidRDefault="005B5D7A" w:rsidP="005B5D7A">
      <w:pPr>
        <w:spacing w:after="0" w:line="360" w:lineRule="auto"/>
        <w:jc w:val="both"/>
        <w:rPr>
          <w:rFonts w:ascii="Times New Roman" w:hAnsi="Times New Roman" w:cs="Times New Roman"/>
          <w:sz w:val="24"/>
          <w:szCs w:val="24"/>
        </w:rPr>
      </w:pPr>
      <w:r w:rsidRPr="00140645">
        <w:rPr>
          <w:rFonts w:ascii="Times New Roman" w:hAnsi="Times New Roman" w:cs="Times New Roman"/>
          <w:sz w:val="24"/>
          <w:szCs w:val="24"/>
        </w:rPr>
        <w:t>c)</w:t>
      </w:r>
      <w:r w:rsidRPr="00140645">
        <w:rPr>
          <w:rFonts w:ascii="Times New Roman" w:hAnsi="Times New Roman" w:cs="Times New Roman"/>
          <w:sz w:val="24"/>
          <w:szCs w:val="24"/>
        </w:rPr>
        <w:tab/>
        <w:t>Învățare colaborativă</w:t>
      </w:r>
    </w:p>
    <w:p w14:paraId="2E32F434" w14:textId="781704D2" w:rsidR="005B5D7A" w:rsidRDefault="005B5D7A" w:rsidP="00E52D78">
      <w:pPr>
        <w:spacing w:after="0" w:line="360" w:lineRule="auto"/>
        <w:jc w:val="both"/>
        <w:rPr>
          <w:rFonts w:ascii="Times New Roman" w:hAnsi="Times New Roman" w:cs="Times New Roman"/>
          <w:sz w:val="24"/>
          <w:szCs w:val="24"/>
        </w:rPr>
      </w:pPr>
      <w:r w:rsidRPr="00140645">
        <w:rPr>
          <w:rFonts w:ascii="Times New Roman" w:hAnsi="Times New Roman" w:cs="Times New Roman"/>
          <w:sz w:val="24"/>
          <w:szCs w:val="24"/>
        </w:rPr>
        <w:t>d)</w:t>
      </w:r>
      <w:r w:rsidRPr="00140645">
        <w:rPr>
          <w:rFonts w:ascii="Times New Roman" w:hAnsi="Times New Roman" w:cs="Times New Roman"/>
          <w:sz w:val="24"/>
          <w:szCs w:val="24"/>
        </w:rPr>
        <w:tab/>
        <w:t>Învățare asincronă</w:t>
      </w:r>
    </w:p>
    <w:p w14:paraId="6AC4FC8F" w14:textId="77777777" w:rsidR="005B5D7A" w:rsidRPr="00140645" w:rsidRDefault="005B5D7A" w:rsidP="005B5D7A">
      <w:pPr>
        <w:spacing w:after="0" w:line="360" w:lineRule="auto"/>
        <w:jc w:val="both"/>
        <w:rPr>
          <w:rFonts w:ascii="Times New Roman" w:hAnsi="Times New Roman" w:cs="Times New Roman"/>
          <w:sz w:val="24"/>
          <w:szCs w:val="24"/>
        </w:rPr>
      </w:pPr>
      <w:r w:rsidRPr="00140645">
        <w:rPr>
          <w:rFonts w:ascii="Times New Roman" w:hAnsi="Times New Roman" w:cs="Times New Roman"/>
          <w:sz w:val="24"/>
          <w:szCs w:val="24"/>
        </w:rPr>
        <w:lastRenderedPageBreak/>
        <w:t>4.</w:t>
      </w:r>
      <w:r w:rsidRPr="00140645">
        <w:rPr>
          <w:rFonts w:ascii="Times New Roman" w:hAnsi="Times New Roman" w:cs="Times New Roman"/>
          <w:sz w:val="24"/>
          <w:szCs w:val="24"/>
        </w:rPr>
        <w:tab/>
        <w:t>În modelul învățării depline (Mastery Learning), profesorii utilizează evaluări formative pentru a:</w:t>
      </w:r>
    </w:p>
    <w:p w14:paraId="2219E699" w14:textId="77777777" w:rsidR="005B5D7A" w:rsidRPr="00140645" w:rsidRDefault="005B5D7A" w:rsidP="005B5D7A">
      <w:pPr>
        <w:spacing w:after="0" w:line="360" w:lineRule="auto"/>
        <w:jc w:val="both"/>
        <w:rPr>
          <w:rFonts w:ascii="Times New Roman" w:hAnsi="Times New Roman" w:cs="Times New Roman"/>
          <w:sz w:val="24"/>
          <w:szCs w:val="24"/>
        </w:rPr>
      </w:pPr>
      <w:r w:rsidRPr="00140645">
        <w:rPr>
          <w:rFonts w:ascii="Times New Roman" w:hAnsi="Times New Roman" w:cs="Times New Roman"/>
          <w:sz w:val="24"/>
          <w:szCs w:val="24"/>
        </w:rPr>
        <w:t>a)</w:t>
      </w:r>
      <w:r w:rsidRPr="00140645">
        <w:rPr>
          <w:rFonts w:ascii="Times New Roman" w:hAnsi="Times New Roman" w:cs="Times New Roman"/>
          <w:sz w:val="24"/>
          <w:szCs w:val="24"/>
        </w:rPr>
        <w:tab/>
        <w:t>Evalua cunoștințele la sfârșitul unității de învățare</w:t>
      </w:r>
    </w:p>
    <w:p w14:paraId="56B03DBE" w14:textId="77777777" w:rsidR="005B5D7A" w:rsidRPr="00140645" w:rsidRDefault="005B5D7A" w:rsidP="005B5D7A">
      <w:pPr>
        <w:spacing w:after="0" w:line="360" w:lineRule="auto"/>
        <w:jc w:val="both"/>
        <w:rPr>
          <w:rFonts w:ascii="Times New Roman" w:hAnsi="Times New Roman" w:cs="Times New Roman"/>
          <w:sz w:val="24"/>
          <w:szCs w:val="24"/>
        </w:rPr>
      </w:pPr>
      <w:r w:rsidRPr="00140645">
        <w:rPr>
          <w:rFonts w:ascii="Times New Roman" w:hAnsi="Times New Roman" w:cs="Times New Roman"/>
          <w:sz w:val="24"/>
          <w:szCs w:val="24"/>
        </w:rPr>
        <w:t>b)</w:t>
      </w:r>
      <w:r w:rsidRPr="00140645">
        <w:rPr>
          <w:rFonts w:ascii="Times New Roman" w:hAnsi="Times New Roman" w:cs="Times New Roman"/>
          <w:sz w:val="24"/>
          <w:szCs w:val="24"/>
        </w:rPr>
        <w:tab/>
        <w:t>Personaliza ritmul de învățare al fiecărui elev</w:t>
      </w:r>
    </w:p>
    <w:p w14:paraId="423D8AC6" w14:textId="77777777" w:rsidR="005B5D7A" w:rsidRPr="00140645" w:rsidRDefault="005B5D7A" w:rsidP="005B5D7A">
      <w:pPr>
        <w:spacing w:after="0" w:line="360" w:lineRule="auto"/>
        <w:jc w:val="both"/>
        <w:rPr>
          <w:rFonts w:ascii="Times New Roman" w:hAnsi="Times New Roman" w:cs="Times New Roman"/>
          <w:sz w:val="24"/>
          <w:szCs w:val="24"/>
        </w:rPr>
      </w:pPr>
      <w:r w:rsidRPr="00140645">
        <w:rPr>
          <w:rFonts w:ascii="Times New Roman" w:hAnsi="Times New Roman" w:cs="Times New Roman"/>
          <w:sz w:val="24"/>
          <w:szCs w:val="24"/>
        </w:rPr>
        <w:t>c)</w:t>
      </w:r>
      <w:r w:rsidRPr="00140645">
        <w:rPr>
          <w:rFonts w:ascii="Times New Roman" w:hAnsi="Times New Roman" w:cs="Times New Roman"/>
          <w:sz w:val="24"/>
          <w:szCs w:val="24"/>
        </w:rPr>
        <w:tab/>
        <w:t>Realiza teste standardizate</w:t>
      </w:r>
    </w:p>
    <w:p w14:paraId="4E01A538" w14:textId="77777777" w:rsidR="005B5D7A" w:rsidRDefault="005B5D7A" w:rsidP="005B5D7A">
      <w:pPr>
        <w:spacing w:after="0"/>
        <w:rPr>
          <w:rFonts w:ascii="Times New Roman" w:hAnsi="Times New Roman" w:cs="Times New Roman"/>
          <w:sz w:val="24"/>
          <w:szCs w:val="24"/>
        </w:rPr>
      </w:pPr>
      <w:r w:rsidRPr="00140645">
        <w:rPr>
          <w:rFonts w:ascii="Times New Roman" w:hAnsi="Times New Roman" w:cs="Times New Roman"/>
          <w:sz w:val="24"/>
          <w:szCs w:val="24"/>
        </w:rPr>
        <w:t>d)</w:t>
      </w:r>
      <w:r w:rsidRPr="00140645">
        <w:rPr>
          <w:rFonts w:ascii="Times New Roman" w:hAnsi="Times New Roman" w:cs="Times New Roman"/>
          <w:sz w:val="24"/>
          <w:szCs w:val="24"/>
        </w:rPr>
        <w:tab/>
        <w:t>Oferi informații generale elevilor despre parcursul lor</w:t>
      </w:r>
    </w:p>
    <w:p w14:paraId="1819DE9A" w14:textId="77777777" w:rsidR="005B5D7A" w:rsidRDefault="005B5D7A" w:rsidP="005B5D7A">
      <w:pPr>
        <w:spacing w:after="0"/>
        <w:rPr>
          <w:rFonts w:ascii="Times New Roman" w:hAnsi="Times New Roman" w:cs="Times New Roman"/>
          <w:sz w:val="24"/>
          <w:szCs w:val="24"/>
        </w:rPr>
      </w:pPr>
    </w:p>
    <w:p w14:paraId="35B81B76" w14:textId="77777777" w:rsidR="005B5D7A" w:rsidRPr="00140645" w:rsidRDefault="005B5D7A" w:rsidP="005B5D7A">
      <w:pPr>
        <w:rPr>
          <w:rFonts w:ascii="Times New Roman" w:hAnsi="Times New Roman" w:cs="Times New Roman"/>
          <w:sz w:val="24"/>
          <w:szCs w:val="24"/>
        </w:rPr>
      </w:pPr>
      <w:r w:rsidRPr="00140645">
        <w:rPr>
          <w:rFonts w:ascii="Times New Roman" w:hAnsi="Times New Roman" w:cs="Times New Roman"/>
          <w:sz w:val="24"/>
          <w:szCs w:val="24"/>
        </w:rPr>
        <w:t>5.</w:t>
      </w:r>
      <w:r w:rsidRPr="00140645">
        <w:rPr>
          <w:rFonts w:ascii="Times New Roman" w:hAnsi="Times New Roman" w:cs="Times New Roman"/>
          <w:sz w:val="24"/>
          <w:szCs w:val="24"/>
        </w:rPr>
        <w:tab/>
        <w:t>Care sunt etapele principale ale modelului ASSURE?</w:t>
      </w:r>
    </w:p>
    <w:p w14:paraId="73025FA5" w14:textId="77777777" w:rsidR="005B5D7A" w:rsidRPr="00140645" w:rsidRDefault="005B5D7A" w:rsidP="005B5D7A">
      <w:pPr>
        <w:spacing w:after="0"/>
        <w:rPr>
          <w:rFonts w:ascii="Times New Roman" w:hAnsi="Times New Roman" w:cs="Times New Roman"/>
          <w:sz w:val="24"/>
          <w:szCs w:val="24"/>
        </w:rPr>
      </w:pPr>
      <w:r w:rsidRPr="00140645">
        <w:rPr>
          <w:rFonts w:ascii="Times New Roman" w:hAnsi="Times New Roman" w:cs="Times New Roman"/>
          <w:sz w:val="24"/>
          <w:szCs w:val="24"/>
        </w:rPr>
        <w:t>a)</w:t>
      </w:r>
      <w:r w:rsidRPr="00140645">
        <w:rPr>
          <w:rFonts w:ascii="Times New Roman" w:hAnsi="Times New Roman" w:cs="Times New Roman"/>
          <w:sz w:val="24"/>
          <w:szCs w:val="24"/>
        </w:rPr>
        <w:tab/>
        <w:t>Stabilirea obiectivelor, proiectarea activităților, evaluarea finală</w:t>
      </w:r>
    </w:p>
    <w:p w14:paraId="3D1C3EB8" w14:textId="77777777" w:rsidR="005B5D7A" w:rsidRPr="00140645" w:rsidRDefault="005B5D7A" w:rsidP="005B5D7A">
      <w:pPr>
        <w:spacing w:after="0"/>
        <w:rPr>
          <w:rFonts w:ascii="Times New Roman" w:hAnsi="Times New Roman" w:cs="Times New Roman"/>
          <w:sz w:val="24"/>
          <w:szCs w:val="24"/>
        </w:rPr>
      </w:pPr>
      <w:r w:rsidRPr="00140645">
        <w:rPr>
          <w:rFonts w:ascii="Times New Roman" w:hAnsi="Times New Roman" w:cs="Times New Roman"/>
          <w:sz w:val="24"/>
          <w:szCs w:val="24"/>
        </w:rPr>
        <w:t>b)</w:t>
      </w:r>
      <w:r w:rsidRPr="00140645">
        <w:rPr>
          <w:rFonts w:ascii="Times New Roman" w:hAnsi="Times New Roman" w:cs="Times New Roman"/>
          <w:sz w:val="24"/>
          <w:szCs w:val="24"/>
        </w:rPr>
        <w:tab/>
        <w:t>Analiza profilului elevilor, stabilirea obiectivelor, selecția metodelor și materialelor, evaluare și revizuire</w:t>
      </w:r>
    </w:p>
    <w:p w14:paraId="7F9EE365" w14:textId="77777777" w:rsidR="005B5D7A" w:rsidRPr="00140645" w:rsidRDefault="005B5D7A" w:rsidP="005B5D7A">
      <w:pPr>
        <w:spacing w:after="0"/>
        <w:rPr>
          <w:rFonts w:ascii="Times New Roman" w:hAnsi="Times New Roman" w:cs="Times New Roman"/>
          <w:sz w:val="24"/>
          <w:szCs w:val="24"/>
        </w:rPr>
      </w:pPr>
      <w:r w:rsidRPr="00140645">
        <w:rPr>
          <w:rFonts w:ascii="Times New Roman" w:hAnsi="Times New Roman" w:cs="Times New Roman"/>
          <w:sz w:val="24"/>
          <w:szCs w:val="24"/>
        </w:rPr>
        <w:t>c)</w:t>
      </w:r>
      <w:r w:rsidRPr="00140645">
        <w:rPr>
          <w:rFonts w:ascii="Times New Roman" w:hAnsi="Times New Roman" w:cs="Times New Roman"/>
          <w:sz w:val="24"/>
          <w:szCs w:val="24"/>
        </w:rPr>
        <w:tab/>
        <w:t>Stabilirea conținutului, formarea echipelor, evaluarea și feedback-ul</w:t>
      </w:r>
    </w:p>
    <w:p w14:paraId="0D868FA2" w14:textId="77777777" w:rsidR="005B5D7A" w:rsidRPr="00140645" w:rsidRDefault="005B5D7A" w:rsidP="005B5D7A">
      <w:pPr>
        <w:spacing w:after="0"/>
        <w:rPr>
          <w:rFonts w:ascii="Times New Roman" w:hAnsi="Times New Roman" w:cs="Times New Roman"/>
          <w:sz w:val="24"/>
          <w:szCs w:val="24"/>
        </w:rPr>
      </w:pPr>
      <w:r w:rsidRPr="00140645">
        <w:rPr>
          <w:rFonts w:ascii="Times New Roman" w:hAnsi="Times New Roman" w:cs="Times New Roman"/>
          <w:sz w:val="24"/>
          <w:szCs w:val="24"/>
        </w:rPr>
        <w:t>d)</w:t>
      </w:r>
      <w:r w:rsidRPr="00140645">
        <w:rPr>
          <w:rFonts w:ascii="Times New Roman" w:hAnsi="Times New Roman" w:cs="Times New Roman"/>
          <w:sz w:val="24"/>
          <w:szCs w:val="24"/>
        </w:rPr>
        <w:tab/>
        <w:t>Proiectarea lecțiilor, implementarea tehnologiei, observarea progresului elevilor</w:t>
      </w:r>
    </w:p>
    <w:p w14:paraId="71DAEBDD" w14:textId="77777777" w:rsidR="005B5D7A" w:rsidRDefault="005B5D7A" w:rsidP="005B5D7A">
      <w:pPr>
        <w:spacing w:after="0"/>
        <w:rPr>
          <w:rFonts w:ascii="Times New Roman" w:hAnsi="Times New Roman" w:cs="Times New Roman"/>
          <w:sz w:val="24"/>
          <w:szCs w:val="24"/>
        </w:rPr>
      </w:pPr>
    </w:p>
    <w:p w14:paraId="13E68578" w14:textId="77777777" w:rsidR="005B5D7A" w:rsidRPr="00140645" w:rsidRDefault="005B5D7A" w:rsidP="005B5D7A">
      <w:pPr>
        <w:rPr>
          <w:rFonts w:ascii="Times New Roman" w:hAnsi="Times New Roman" w:cs="Times New Roman"/>
          <w:sz w:val="24"/>
          <w:szCs w:val="24"/>
        </w:rPr>
      </w:pPr>
      <w:r w:rsidRPr="00140645">
        <w:rPr>
          <w:rFonts w:ascii="Times New Roman" w:hAnsi="Times New Roman" w:cs="Times New Roman"/>
          <w:sz w:val="24"/>
          <w:szCs w:val="24"/>
        </w:rPr>
        <w:t>6.</w:t>
      </w:r>
      <w:r w:rsidRPr="00140645">
        <w:rPr>
          <w:rFonts w:ascii="Times New Roman" w:hAnsi="Times New Roman" w:cs="Times New Roman"/>
          <w:sz w:val="24"/>
          <w:szCs w:val="24"/>
        </w:rPr>
        <w:tab/>
        <w:t>Conform Learning Analytics, colectarea datelor în context educațional este esențială pentru:</w:t>
      </w:r>
    </w:p>
    <w:p w14:paraId="0D9B1427" w14:textId="77777777" w:rsidR="005B5D7A" w:rsidRPr="00140645" w:rsidRDefault="005B5D7A" w:rsidP="005B5D7A">
      <w:pPr>
        <w:spacing w:after="0"/>
        <w:rPr>
          <w:rFonts w:ascii="Times New Roman" w:hAnsi="Times New Roman" w:cs="Times New Roman"/>
          <w:sz w:val="24"/>
          <w:szCs w:val="24"/>
        </w:rPr>
      </w:pPr>
      <w:r w:rsidRPr="00140645">
        <w:rPr>
          <w:rFonts w:ascii="Times New Roman" w:hAnsi="Times New Roman" w:cs="Times New Roman"/>
          <w:sz w:val="24"/>
          <w:szCs w:val="24"/>
        </w:rPr>
        <w:t>a)</w:t>
      </w:r>
      <w:r w:rsidRPr="00140645">
        <w:rPr>
          <w:rFonts w:ascii="Times New Roman" w:hAnsi="Times New Roman" w:cs="Times New Roman"/>
          <w:sz w:val="24"/>
          <w:szCs w:val="24"/>
        </w:rPr>
        <w:tab/>
        <w:t>Acordarea notelor pe baza preferințelor</w:t>
      </w:r>
    </w:p>
    <w:p w14:paraId="1160E18E" w14:textId="77777777" w:rsidR="005B5D7A" w:rsidRPr="00140645" w:rsidRDefault="005B5D7A" w:rsidP="005B5D7A">
      <w:pPr>
        <w:spacing w:after="0"/>
        <w:rPr>
          <w:rFonts w:ascii="Times New Roman" w:hAnsi="Times New Roman" w:cs="Times New Roman"/>
          <w:sz w:val="24"/>
          <w:szCs w:val="24"/>
        </w:rPr>
      </w:pPr>
      <w:r w:rsidRPr="00140645">
        <w:rPr>
          <w:rFonts w:ascii="Times New Roman" w:hAnsi="Times New Roman" w:cs="Times New Roman"/>
          <w:sz w:val="24"/>
          <w:szCs w:val="24"/>
        </w:rPr>
        <w:t>b)</w:t>
      </w:r>
      <w:r w:rsidRPr="00140645">
        <w:rPr>
          <w:rFonts w:ascii="Times New Roman" w:hAnsi="Times New Roman" w:cs="Times New Roman"/>
          <w:sz w:val="24"/>
          <w:szCs w:val="24"/>
        </w:rPr>
        <w:tab/>
        <w:t>Monitorizarea și îmbunătățirea performanțelor elevilor</w:t>
      </w:r>
    </w:p>
    <w:p w14:paraId="4CB9BFB4" w14:textId="77777777" w:rsidR="005B5D7A" w:rsidRPr="00140645" w:rsidRDefault="005B5D7A" w:rsidP="005B5D7A">
      <w:pPr>
        <w:spacing w:after="0"/>
        <w:rPr>
          <w:rFonts w:ascii="Times New Roman" w:hAnsi="Times New Roman" w:cs="Times New Roman"/>
          <w:sz w:val="24"/>
          <w:szCs w:val="24"/>
        </w:rPr>
      </w:pPr>
      <w:r w:rsidRPr="00140645">
        <w:rPr>
          <w:rFonts w:ascii="Times New Roman" w:hAnsi="Times New Roman" w:cs="Times New Roman"/>
          <w:sz w:val="24"/>
          <w:szCs w:val="24"/>
        </w:rPr>
        <w:t>c)</w:t>
      </w:r>
      <w:r w:rsidRPr="00140645">
        <w:rPr>
          <w:rFonts w:ascii="Times New Roman" w:hAnsi="Times New Roman" w:cs="Times New Roman"/>
          <w:sz w:val="24"/>
          <w:szCs w:val="24"/>
        </w:rPr>
        <w:tab/>
        <w:t>Învățarea funcțiilor platformelor online</w:t>
      </w:r>
    </w:p>
    <w:p w14:paraId="0CFC424C" w14:textId="77777777" w:rsidR="005B5D7A" w:rsidRDefault="005B5D7A" w:rsidP="005B5D7A">
      <w:pPr>
        <w:spacing w:after="0"/>
        <w:rPr>
          <w:rFonts w:ascii="Times New Roman" w:hAnsi="Times New Roman" w:cs="Times New Roman"/>
          <w:sz w:val="24"/>
          <w:szCs w:val="24"/>
        </w:rPr>
      </w:pPr>
      <w:r w:rsidRPr="00140645">
        <w:rPr>
          <w:rFonts w:ascii="Times New Roman" w:hAnsi="Times New Roman" w:cs="Times New Roman"/>
          <w:sz w:val="24"/>
          <w:szCs w:val="24"/>
        </w:rPr>
        <w:t>d)</w:t>
      </w:r>
      <w:r w:rsidRPr="00140645">
        <w:rPr>
          <w:rFonts w:ascii="Times New Roman" w:hAnsi="Times New Roman" w:cs="Times New Roman"/>
          <w:sz w:val="24"/>
          <w:szCs w:val="24"/>
        </w:rPr>
        <w:tab/>
        <w:t>Minimizarea feedback-ului oferit elevilor</w:t>
      </w:r>
    </w:p>
    <w:p w14:paraId="4E00AEF4" w14:textId="77777777" w:rsidR="00DF6CA3" w:rsidRDefault="00DF6CA3" w:rsidP="005B5D7A">
      <w:pPr>
        <w:spacing w:after="0"/>
        <w:rPr>
          <w:rFonts w:ascii="Times New Roman" w:hAnsi="Times New Roman" w:cs="Times New Roman"/>
          <w:sz w:val="24"/>
          <w:szCs w:val="24"/>
        </w:rPr>
      </w:pPr>
    </w:p>
    <w:p w14:paraId="7641B041" w14:textId="77777777" w:rsidR="00DF6CA3" w:rsidRPr="00140645" w:rsidRDefault="00DF6CA3" w:rsidP="00DF6CA3">
      <w:pPr>
        <w:spacing w:after="0" w:line="360" w:lineRule="auto"/>
        <w:rPr>
          <w:rFonts w:ascii="Times New Roman" w:hAnsi="Times New Roman" w:cs="Times New Roman"/>
          <w:sz w:val="24"/>
          <w:szCs w:val="24"/>
        </w:rPr>
      </w:pPr>
      <w:r w:rsidRPr="00140645">
        <w:rPr>
          <w:rFonts w:ascii="Times New Roman" w:hAnsi="Times New Roman" w:cs="Times New Roman"/>
          <w:sz w:val="24"/>
          <w:szCs w:val="24"/>
        </w:rPr>
        <w:t>7.</w:t>
      </w:r>
      <w:r w:rsidRPr="00140645">
        <w:rPr>
          <w:rFonts w:ascii="Times New Roman" w:hAnsi="Times New Roman" w:cs="Times New Roman"/>
          <w:sz w:val="24"/>
          <w:szCs w:val="24"/>
        </w:rPr>
        <w:tab/>
        <w:t>Descrieți două avantaje și două dezavantaje ale utilizării resurselor digitale în evaluarea elevilor.</w:t>
      </w:r>
    </w:p>
    <w:p w14:paraId="790FDCEE" w14:textId="77777777" w:rsidR="005B5D7A" w:rsidRDefault="005B5D7A" w:rsidP="005B5D7A">
      <w:pPr>
        <w:spacing w:after="0"/>
        <w:rPr>
          <w:rFonts w:ascii="Times New Roman" w:hAnsi="Times New Roman" w:cs="Times New Roman"/>
          <w:sz w:val="24"/>
          <w:szCs w:val="24"/>
        </w:rPr>
      </w:pPr>
    </w:p>
    <w:p w14:paraId="1850B4D4" w14:textId="77777777" w:rsidR="005B5D7A" w:rsidRDefault="005B5D7A" w:rsidP="005B5D7A">
      <w:pPr>
        <w:spacing w:after="0" w:line="360" w:lineRule="auto"/>
        <w:ind w:firstLine="720"/>
        <w:jc w:val="both"/>
        <w:rPr>
          <w:rFonts w:ascii="Times New Roman" w:hAnsi="Times New Roman" w:cs="Times New Roman"/>
          <w:b/>
          <w:bCs/>
          <w:sz w:val="24"/>
          <w:szCs w:val="24"/>
        </w:rPr>
      </w:pPr>
      <w:r w:rsidRPr="00093B1F">
        <w:rPr>
          <w:rFonts w:ascii="Times New Roman" w:hAnsi="Times New Roman" w:cs="Times New Roman"/>
          <w:b/>
          <w:bCs/>
          <w:sz w:val="24"/>
          <w:szCs w:val="24"/>
        </w:rPr>
        <w:t>Răspunsuri</w:t>
      </w:r>
    </w:p>
    <w:p w14:paraId="6B35EFAC" w14:textId="77777777" w:rsidR="005B5D7A" w:rsidRDefault="005B5D7A" w:rsidP="005B5D7A">
      <w:pPr>
        <w:pStyle w:val="ListParagraph"/>
        <w:numPr>
          <w:ilvl w:val="0"/>
          <w:numId w:val="31"/>
        </w:numPr>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c</w:t>
      </w:r>
    </w:p>
    <w:p w14:paraId="0F387E57" w14:textId="77777777" w:rsidR="005B5D7A" w:rsidRDefault="005B5D7A" w:rsidP="005B5D7A">
      <w:pPr>
        <w:pStyle w:val="ListParagraph"/>
        <w:numPr>
          <w:ilvl w:val="0"/>
          <w:numId w:val="31"/>
        </w:numPr>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b</w:t>
      </w:r>
    </w:p>
    <w:p w14:paraId="055395F8" w14:textId="77777777" w:rsidR="005B5D7A" w:rsidRDefault="005B5D7A" w:rsidP="005B5D7A">
      <w:pPr>
        <w:pStyle w:val="ListParagraph"/>
        <w:numPr>
          <w:ilvl w:val="0"/>
          <w:numId w:val="31"/>
        </w:numPr>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c</w:t>
      </w:r>
    </w:p>
    <w:p w14:paraId="72ACEDB5" w14:textId="77777777" w:rsidR="005B5D7A" w:rsidRDefault="005B5D7A" w:rsidP="005B5D7A">
      <w:pPr>
        <w:pStyle w:val="ListParagraph"/>
        <w:numPr>
          <w:ilvl w:val="0"/>
          <w:numId w:val="31"/>
        </w:numPr>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b</w:t>
      </w:r>
    </w:p>
    <w:p w14:paraId="6F2835CF" w14:textId="77777777" w:rsidR="005B5D7A" w:rsidRDefault="005B5D7A" w:rsidP="005B5D7A">
      <w:pPr>
        <w:pStyle w:val="ListParagraph"/>
        <w:numPr>
          <w:ilvl w:val="0"/>
          <w:numId w:val="31"/>
        </w:numPr>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b</w:t>
      </w:r>
    </w:p>
    <w:p w14:paraId="42FD623B" w14:textId="5E3758EC" w:rsidR="005B5D7A" w:rsidRPr="00DF6CA3" w:rsidRDefault="005B5D7A" w:rsidP="005B5D7A">
      <w:pPr>
        <w:pStyle w:val="ListParagraph"/>
        <w:numPr>
          <w:ilvl w:val="0"/>
          <w:numId w:val="31"/>
        </w:numPr>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b</w:t>
      </w:r>
    </w:p>
    <w:p w14:paraId="676D7370" w14:textId="77777777" w:rsidR="005B5D7A" w:rsidRPr="005B5D7A" w:rsidRDefault="005B5D7A" w:rsidP="005B5D7A">
      <w:pPr>
        <w:spacing w:after="0" w:line="360" w:lineRule="auto"/>
        <w:jc w:val="both"/>
        <w:rPr>
          <w:rFonts w:ascii="Times New Roman" w:hAnsi="Times New Roman" w:cs="Times New Roman"/>
          <w:sz w:val="24"/>
          <w:szCs w:val="24"/>
        </w:rPr>
      </w:pPr>
    </w:p>
    <w:p w14:paraId="7EB6A6C5" w14:textId="77777777" w:rsidR="005B5D7A" w:rsidRDefault="005B5D7A" w:rsidP="005B5D7A">
      <w:pPr>
        <w:pStyle w:val="ListParagraph"/>
        <w:numPr>
          <w:ilvl w:val="0"/>
          <w:numId w:val="31"/>
        </w:numPr>
        <w:spacing w:after="0" w:line="360" w:lineRule="auto"/>
        <w:ind w:left="0"/>
        <w:jc w:val="both"/>
        <w:rPr>
          <w:rFonts w:ascii="Times New Roman" w:hAnsi="Times New Roman" w:cs="Times New Roman"/>
          <w:b/>
          <w:bCs/>
          <w:sz w:val="24"/>
          <w:szCs w:val="24"/>
        </w:rPr>
      </w:pPr>
    </w:p>
    <w:p w14:paraId="4028E1B5" w14:textId="77777777" w:rsidR="005B5D7A" w:rsidRPr="003D70E3" w:rsidRDefault="005B5D7A" w:rsidP="008A482B">
      <w:pPr>
        <w:spacing w:after="0" w:line="360" w:lineRule="auto"/>
        <w:jc w:val="both"/>
        <w:rPr>
          <w:rFonts w:ascii="Times New Roman" w:hAnsi="Times New Roman" w:cs="Times New Roman"/>
          <w:b/>
          <w:bCs/>
          <w:sz w:val="24"/>
          <w:szCs w:val="24"/>
        </w:rPr>
      </w:pPr>
      <w:r w:rsidRPr="003D70E3">
        <w:rPr>
          <w:rFonts w:ascii="Times New Roman" w:hAnsi="Times New Roman" w:cs="Times New Roman"/>
          <w:b/>
          <w:bCs/>
          <w:sz w:val="24"/>
          <w:szCs w:val="24"/>
        </w:rPr>
        <w:t>Avantaje:</w:t>
      </w:r>
    </w:p>
    <w:p w14:paraId="7B67A641" w14:textId="77777777" w:rsidR="005B5D7A" w:rsidRPr="006861FD" w:rsidRDefault="005B5D7A" w:rsidP="008A482B">
      <w:pPr>
        <w:numPr>
          <w:ilvl w:val="0"/>
          <w:numId w:val="32"/>
        </w:numPr>
        <w:spacing w:after="0" w:line="360" w:lineRule="auto"/>
        <w:ind w:left="0"/>
        <w:jc w:val="both"/>
        <w:rPr>
          <w:rFonts w:ascii="Times New Roman" w:hAnsi="Times New Roman" w:cs="Times New Roman"/>
          <w:sz w:val="24"/>
          <w:szCs w:val="24"/>
        </w:rPr>
      </w:pPr>
      <w:r w:rsidRPr="006861FD">
        <w:rPr>
          <w:rFonts w:ascii="Times New Roman" w:hAnsi="Times New Roman" w:cs="Times New Roman"/>
          <w:i/>
          <w:iCs/>
          <w:sz w:val="24"/>
          <w:szCs w:val="24"/>
        </w:rPr>
        <w:t>Diversitate de formate:</w:t>
      </w:r>
      <w:r w:rsidRPr="006861FD">
        <w:rPr>
          <w:rFonts w:ascii="Times New Roman" w:hAnsi="Times New Roman" w:cs="Times New Roman"/>
          <w:sz w:val="24"/>
          <w:szCs w:val="24"/>
        </w:rPr>
        <w:t xml:space="preserve"> Utilizarea resurselor digitale permite integrarea unor formate variate (video, audio, quiz-uri interactive, simulări), ceea ce poate crește motivarea și implicarea elevilor.</w:t>
      </w:r>
    </w:p>
    <w:p w14:paraId="52621315" w14:textId="77777777" w:rsidR="005B5D7A" w:rsidRPr="003D70E3" w:rsidRDefault="005B5D7A" w:rsidP="008A482B">
      <w:pPr>
        <w:numPr>
          <w:ilvl w:val="0"/>
          <w:numId w:val="32"/>
        </w:numPr>
        <w:spacing w:after="0" w:line="360" w:lineRule="auto"/>
        <w:jc w:val="both"/>
        <w:rPr>
          <w:rFonts w:ascii="Times New Roman" w:hAnsi="Times New Roman" w:cs="Times New Roman"/>
          <w:sz w:val="24"/>
          <w:szCs w:val="24"/>
        </w:rPr>
      </w:pPr>
      <w:r w:rsidRPr="006861FD">
        <w:rPr>
          <w:rFonts w:ascii="Times New Roman" w:hAnsi="Times New Roman" w:cs="Times New Roman"/>
          <w:i/>
          <w:iCs/>
          <w:sz w:val="24"/>
          <w:szCs w:val="24"/>
        </w:rPr>
        <w:t>Analiza datelor și monitorizarea progresului:</w:t>
      </w:r>
      <w:r w:rsidRPr="006861FD">
        <w:rPr>
          <w:rFonts w:ascii="Times New Roman" w:hAnsi="Times New Roman" w:cs="Times New Roman"/>
          <w:sz w:val="24"/>
          <w:szCs w:val="24"/>
        </w:rPr>
        <w:t xml:space="preserve"> Instrumentele digitale facilitează colectarea și analiza datelor despre performanța elevilor, oferind o imagine clară asupra progresului și eficienței procesului de învățare</w:t>
      </w:r>
      <w:r>
        <w:rPr>
          <w:rFonts w:ascii="Times New Roman" w:hAnsi="Times New Roman" w:cs="Times New Roman"/>
          <w:sz w:val="24"/>
          <w:szCs w:val="24"/>
        </w:rPr>
        <w:t>.</w:t>
      </w:r>
    </w:p>
    <w:p w14:paraId="1782F60E" w14:textId="77777777" w:rsidR="005B5D7A" w:rsidRDefault="005B5D7A" w:rsidP="008A482B">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Dezavantaje:</w:t>
      </w:r>
    </w:p>
    <w:p w14:paraId="1626405E" w14:textId="77777777" w:rsidR="005B5D7A" w:rsidRPr="006861FD" w:rsidRDefault="005B5D7A" w:rsidP="008A482B">
      <w:pPr>
        <w:numPr>
          <w:ilvl w:val="0"/>
          <w:numId w:val="33"/>
        </w:numPr>
        <w:spacing w:after="0" w:line="360" w:lineRule="auto"/>
        <w:jc w:val="both"/>
        <w:rPr>
          <w:rFonts w:ascii="Times New Roman" w:hAnsi="Times New Roman" w:cs="Times New Roman"/>
          <w:sz w:val="24"/>
          <w:szCs w:val="24"/>
        </w:rPr>
      </w:pPr>
      <w:r w:rsidRPr="006861FD">
        <w:rPr>
          <w:rFonts w:ascii="Times New Roman" w:hAnsi="Times New Roman" w:cs="Times New Roman"/>
          <w:i/>
          <w:iCs/>
          <w:sz w:val="24"/>
          <w:szCs w:val="24"/>
        </w:rPr>
        <w:t>Probleme de securitate și confidențialitate:</w:t>
      </w:r>
      <w:r w:rsidRPr="006861FD">
        <w:rPr>
          <w:rFonts w:ascii="Times New Roman" w:hAnsi="Times New Roman" w:cs="Times New Roman"/>
          <w:sz w:val="24"/>
          <w:szCs w:val="24"/>
        </w:rPr>
        <w:t xml:space="preserve"> Colectarea și stocarea datelor despre elevi pot ridica probleme legate de confidențialitate și securitate, dacă nu sunt respectate normele și standardele adecvate.</w:t>
      </w:r>
    </w:p>
    <w:p w14:paraId="54802259" w14:textId="77777777" w:rsidR="005B5D7A" w:rsidRPr="006861FD" w:rsidRDefault="005B5D7A" w:rsidP="008A482B">
      <w:pPr>
        <w:numPr>
          <w:ilvl w:val="0"/>
          <w:numId w:val="33"/>
        </w:numPr>
        <w:spacing w:after="0" w:line="360" w:lineRule="auto"/>
        <w:jc w:val="both"/>
        <w:rPr>
          <w:rFonts w:ascii="Times New Roman" w:hAnsi="Times New Roman" w:cs="Times New Roman"/>
          <w:sz w:val="24"/>
          <w:szCs w:val="24"/>
        </w:rPr>
      </w:pPr>
      <w:r w:rsidRPr="006861FD">
        <w:rPr>
          <w:rFonts w:ascii="Times New Roman" w:hAnsi="Times New Roman" w:cs="Times New Roman"/>
          <w:i/>
          <w:iCs/>
          <w:sz w:val="24"/>
          <w:szCs w:val="24"/>
        </w:rPr>
        <w:t>Lipsa interacțiunii umane:</w:t>
      </w:r>
      <w:r w:rsidRPr="006861FD">
        <w:rPr>
          <w:rFonts w:ascii="Times New Roman" w:hAnsi="Times New Roman" w:cs="Times New Roman"/>
          <w:sz w:val="24"/>
          <w:szCs w:val="24"/>
        </w:rPr>
        <w:t xml:space="preserve"> Evaluarea digitală poate reduce contactul direct dintre elev și profesor, ceea ce poate limita interpretarea contextului și a nuanțelor comportamentale sau emoționale.</w:t>
      </w:r>
    </w:p>
    <w:p w14:paraId="7DF0C208" w14:textId="77777777" w:rsidR="005B5D7A" w:rsidRPr="00140645" w:rsidRDefault="005B5D7A" w:rsidP="005B5D7A">
      <w:pPr>
        <w:spacing w:after="0"/>
        <w:rPr>
          <w:rFonts w:ascii="Times New Roman" w:hAnsi="Times New Roman" w:cs="Times New Roman"/>
          <w:sz w:val="24"/>
          <w:szCs w:val="24"/>
        </w:rPr>
      </w:pPr>
    </w:p>
    <w:p w14:paraId="5FE4E228" w14:textId="77777777" w:rsidR="005B5D7A" w:rsidRPr="00140645" w:rsidRDefault="005B5D7A" w:rsidP="005B5D7A">
      <w:pPr>
        <w:pStyle w:val="ListParagraph"/>
        <w:rPr>
          <w:rFonts w:ascii="Times New Roman" w:hAnsi="Times New Roman" w:cs="Times New Roman"/>
          <w:sz w:val="24"/>
          <w:szCs w:val="24"/>
        </w:rPr>
      </w:pPr>
    </w:p>
    <w:p w14:paraId="7BA8A117" w14:textId="77777777" w:rsidR="005B5D7A" w:rsidRPr="00F86A8B" w:rsidRDefault="005B5D7A" w:rsidP="00F86A8B">
      <w:pPr>
        <w:widowControl w:val="0"/>
        <w:spacing w:after="0" w:line="360" w:lineRule="auto"/>
        <w:jc w:val="both"/>
        <w:rPr>
          <w:rFonts w:ascii="Times New Roman" w:eastAsia="Arial" w:hAnsi="Times New Roman" w:cs="Times New Roman"/>
          <w:bCs/>
          <w:sz w:val="24"/>
          <w:szCs w:val="24"/>
        </w:rPr>
      </w:pPr>
    </w:p>
    <w:p w14:paraId="3AF6C6C7" w14:textId="77777777" w:rsidR="00F86A8B" w:rsidRDefault="00F86A8B" w:rsidP="000A55CF">
      <w:pPr>
        <w:spacing w:after="0"/>
        <w:rPr>
          <w:rFonts w:ascii="Times New Roman" w:hAnsi="Times New Roman" w:cs="Times New Roman"/>
          <w:sz w:val="24"/>
          <w:szCs w:val="24"/>
        </w:rPr>
      </w:pPr>
    </w:p>
    <w:p w14:paraId="0B493810" w14:textId="77777777" w:rsidR="00664D8C" w:rsidRDefault="00664D8C" w:rsidP="000A55CF">
      <w:pPr>
        <w:spacing w:after="0"/>
        <w:rPr>
          <w:rFonts w:ascii="Times New Roman" w:hAnsi="Times New Roman" w:cs="Times New Roman"/>
          <w:sz w:val="24"/>
          <w:szCs w:val="24"/>
        </w:rPr>
      </w:pPr>
    </w:p>
    <w:p w14:paraId="58E0E6BA" w14:textId="77777777" w:rsidR="00E52D78" w:rsidRDefault="00E52D78" w:rsidP="000A55CF">
      <w:pPr>
        <w:spacing w:after="0"/>
        <w:rPr>
          <w:rFonts w:ascii="Times New Roman" w:hAnsi="Times New Roman" w:cs="Times New Roman"/>
          <w:sz w:val="24"/>
          <w:szCs w:val="24"/>
        </w:rPr>
      </w:pPr>
    </w:p>
    <w:p w14:paraId="223007DE" w14:textId="6EBD5BF6" w:rsidR="00A47C5C" w:rsidRDefault="00A47C5C" w:rsidP="00A47C5C">
      <w:pPr>
        <w:spacing w:after="0"/>
        <w:rPr>
          <w:rFonts w:ascii="Times New Roman" w:hAnsi="Times New Roman" w:cs="Times New Roman"/>
          <w:b/>
          <w:sz w:val="28"/>
        </w:rPr>
      </w:pPr>
      <w:r>
        <w:rPr>
          <w:rFonts w:ascii="Times New Roman" w:hAnsi="Times New Roman" w:cs="Times New Roman"/>
          <w:b/>
          <w:bCs/>
          <w:sz w:val="28"/>
          <w:szCs w:val="28"/>
        </w:rPr>
        <w:lastRenderedPageBreak/>
        <w:t xml:space="preserve">11. </w:t>
      </w:r>
      <w:r>
        <w:rPr>
          <w:rFonts w:ascii="Times New Roman" w:hAnsi="Times New Roman" w:cs="Times New Roman"/>
          <w:b/>
          <w:sz w:val="28"/>
        </w:rPr>
        <w:t>Test 5/ Evaluarea 5, Modul 5</w:t>
      </w:r>
    </w:p>
    <w:p w14:paraId="4119A971" w14:textId="77777777" w:rsidR="00364458" w:rsidRPr="00364458" w:rsidRDefault="00364458" w:rsidP="00A47C5C">
      <w:pPr>
        <w:spacing w:after="0"/>
        <w:rPr>
          <w:rFonts w:ascii="Times New Roman" w:hAnsi="Times New Roman" w:cs="Times New Roman"/>
          <w:b/>
          <w:sz w:val="24"/>
          <w:szCs w:val="24"/>
        </w:rPr>
      </w:pPr>
    </w:p>
    <w:p w14:paraId="060F7042" w14:textId="61A8C3D6" w:rsidR="00F86A8B" w:rsidRPr="00664D8C" w:rsidRDefault="00364458" w:rsidP="00DF6CA3">
      <w:pPr>
        <w:widowControl w:val="0"/>
        <w:spacing w:after="0" w:line="360" w:lineRule="auto"/>
        <w:jc w:val="both"/>
        <w:rPr>
          <w:rFonts w:ascii="Times New Roman" w:eastAsia="Arial" w:hAnsi="Times New Roman" w:cs="Times New Roman"/>
          <w:b/>
          <w:color w:val="1F4E79" w:themeColor="accent1" w:themeShade="80"/>
          <w:sz w:val="24"/>
          <w:szCs w:val="24"/>
        </w:rPr>
      </w:pPr>
      <w:r w:rsidRPr="00664D8C">
        <w:rPr>
          <w:rFonts w:ascii="Times New Roman" w:eastAsia="Arial" w:hAnsi="Times New Roman" w:cs="Times New Roman"/>
          <w:b/>
          <w:color w:val="1F4E79" w:themeColor="accent1" w:themeShade="80"/>
          <w:sz w:val="24"/>
          <w:szCs w:val="24"/>
        </w:rPr>
        <w:t>Test final</w:t>
      </w:r>
      <w:r w:rsidR="00664D8C" w:rsidRPr="00664D8C">
        <w:rPr>
          <w:rFonts w:ascii="Times New Roman" w:eastAsia="Arial" w:hAnsi="Times New Roman" w:cs="Times New Roman"/>
          <w:b/>
          <w:color w:val="1F4E79" w:themeColor="accent1" w:themeShade="80"/>
          <w:sz w:val="24"/>
          <w:szCs w:val="24"/>
        </w:rPr>
        <w:t xml:space="preserve"> 5</w:t>
      </w:r>
    </w:p>
    <w:p w14:paraId="2149B105" w14:textId="15F16974" w:rsidR="00364458" w:rsidRPr="00364458" w:rsidRDefault="00364458" w:rsidP="00364458">
      <w:pPr>
        <w:pStyle w:val="ListParagraph"/>
        <w:widowControl w:val="0"/>
        <w:numPr>
          <w:ilvl w:val="0"/>
          <w:numId w:val="34"/>
        </w:numPr>
        <w:tabs>
          <w:tab w:val="left" w:pos="664"/>
        </w:tabs>
        <w:autoSpaceDE w:val="0"/>
        <w:autoSpaceDN w:val="0"/>
        <w:spacing w:after="0" w:line="360" w:lineRule="auto"/>
        <w:ind w:left="664" w:hanging="239"/>
        <w:contextualSpacing w:val="0"/>
        <w:jc w:val="both"/>
        <w:rPr>
          <w:rFonts w:ascii="Times New Roman" w:hAnsi="Times New Roman" w:cs="Times New Roman"/>
          <w:sz w:val="24"/>
          <w:szCs w:val="24"/>
        </w:rPr>
      </w:pPr>
      <w:r w:rsidRPr="00364458">
        <w:rPr>
          <w:rFonts w:ascii="Times New Roman" w:hAnsi="Times New Roman" w:cs="Times New Roman"/>
          <w:spacing w:val="-8"/>
          <w:sz w:val="24"/>
          <w:szCs w:val="24"/>
        </w:rPr>
        <w:t>Ce</w:t>
      </w:r>
      <w:r w:rsidRPr="00364458">
        <w:rPr>
          <w:rFonts w:ascii="Times New Roman" w:hAnsi="Times New Roman" w:cs="Times New Roman"/>
          <w:spacing w:val="-7"/>
          <w:sz w:val="24"/>
          <w:szCs w:val="24"/>
        </w:rPr>
        <w:t xml:space="preserve"> </w:t>
      </w:r>
      <w:r w:rsidRPr="00364458">
        <w:rPr>
          <w:rFonts w:ascii="Times New Roman" w:hAnsi="Times New Roman" w:cs="Times New Roman"/>
          <w:spacing w:val="-8"/>
          <w:sz w:val="24"/>
          <w:szCs w:val="24"/>
        </w:rPr>
        <w:t>teorie</w:t>
      </w:r>
      <w:r w:rsidRPr="00364458">
        <w:rPr>
          <w:rFonts w:ascii="Times New Roman" w:hAnsi="Times New Roman" w:cs="Times New Roman"/>
          <w:spacing w:val="-1"/>
          <w:sz w:val="24"/>
          <w:szCs w:val="24"/>
        </w:rPr>
        <w:t xml:space="preserve"> </w:t>
      </w:r>
      <w:r w:rsidRPr="00364458">
        <w:rPr>
          <w:rFonts w:ascii="Times New Roman" w:hAnsi="Times New Roman" w:cs="Times New Roman"/>
          <w:spacing w:val="-8"/>
          <w:sz w:val="24"/>
          <w:szCs w:val="24"/>
        </w:rPr>
        <w:t>abordează</w:t>
      </w:r>
      <w:r w:rsidRPr="00364458">
        <w:rPr>
          <w:rFonts w:ascii="Times New Roman" w:hAnsi="Times New Roman" w:cs="Times New Roman"/>
          <w:spacing w:val="9"/>
          <w:sz w:val="24"/>
          <w:szCs w:val="24"/>
        </w:rPr>
        <w:t xml:space="preserve"> </w:t>
      </w:r>
      <w:r w:rsidRPr="00364458">
        <w:rPr>
          <w:rFonts w:ascii="Times New Roman" w:hAnsi="Times New Roman" w:cs="Times New Roman"/>
          <w:spacing w:val="-8"/>
          <w:sz w:val="24"/>
          <w:szCs w:val="24"/>
        </w:rPr>
        <w:t>învățarea</w:t>
      </w:r>
      <w:r w:rsidRPr="00364458">
        <w:rPr>
          <w:rFonts w:ascii="Times New Roman" w:hAnsi="Times New Roman" w:cs="Times New Roman"/>
          <w:spacing w:val="-1"/>
          <w:sz w:val="24"/>
          <w:szCs w:val="24"/>
        </w:rPr>
        <w:t xml:space="preserve"> </w:t>
      </w:r>
      <w:r w:rsidRPr="00364458">
        <w:rPr>
          <w:rFonts w:ascii="Times New Roman" w:hAnsi="Times New Roman" w:cs="Times New Roman"/>
          <w:spacing w:val="-8"/>
          <w:sz w:val="24"/>
          <w:szCs w:val="24"/>
        </w:rPr>
        <w:t>ca</w:t>
      </w:r>
      <w:r w:rsidRPr="00364458">
        <w:rPr>
          <w:rFonts w:ascii="Times New Roman" w:hAnsi="Times New Roman" w:cs="Times New Roman"/>
          <w:spacing w:val="-6"/>
          <w:sz w:val="24"/>
          <w:szCs w:val="24"/>
        </w:rPr>
        <w:t xml:space="preserve"> </w:t>
      </w:r>
      <w:r w:rsidRPr="00364458">
        <w:rPr>
          <w:rFonts w:ascii="Times New Roman" w:hAnsi="Times New Roman" w:cs="Times New Roman"/>
          <w:spacing w:val="-8"/>
          <w:sz w:val="24"/>
          <w:szCs w:val="24"/>
        </w:rPr>
        <w:t>fiind</w:t>
      </w:r>
      <w:r w:rsidRPr="00364458">
        <w:rPr>
          <w:rFonts w:ascii="Times New Roman" w:hAnsi="Times New Roman" w:cs="Times New Roman"/>
          <w:spacing w:val="-1"/>
          <w:sz w:val="24"/>
          <w:szCs w:val="24"/>
        </w:rPr>
        <w:t xml:space="preserve"> </w:t>
      </w:r>
      <w:r w:rsidRPr="00364458">
        <w:rPr>
          <w:rFonts w:ascii="Times New Roman" w:hAnsi="Times New Roman" w:cs="Times New Roman"/>
          <w:spacing w:val="-8"/>
          <w:sz w:val="24"/>
          <w:szCs w:val="24"/>
        </w:rPr>
        <w:t>condiționată</w:t>
      </w:r>
      <w:r w:rsidRPr="00364458">
        <w:rPr>
          <w:rFonts w:ascii="Times New Roman" w:hAnsi="Times New Roman" w:cs="Times New Roman"/>
          <w:spacing w:val="9"/>
          <w:sz w:val="24"/>
          <w:szCs w:val="24"/>
        </w:rPr>
        <w:t xml:space="preserve"> </w:t>
      </w:r>
      <w:r w:rsidRPr="00364458">
        <w:rPr>
          <w:rFonts w:ascii="Times New Roman" w:hAnsi="Times New Roman" w:cs="Times New Roman"/>
          <w:spacing w:val="-8"/>
          <w:sz w:val="24"/>
          <w:szCs w:val="24"/>
        </w:rPr>
        <w:t>de</w:t>
      </w:r>
      <w:r w:rsidRPr="00364458">
        <w:rPr>
          <w:rFonts w:ascii="Times New Roman" w:hAnsi="Times New Roman" w:cs="Times New Roman"/>
          <w:sz w:val="24"/>
          <w:szCs w:val="24"/>
        </w:rPr>
        <w:t xml:space="preserve"> </w:t>
      </w:r>
      <w:r w:rsidRPr="00364458">
        <w:rPr>
          <w:rFonts w:ascii="Times New Roman" w:hAnsi="Times New Roman" w:cs="Times New Roman"/>
          <w:spacing w:val="-8"/>
          <w:sz w:val="24"/>
          <w:szCs w:val="24"/>
        </w:rPr>
        <w:t>recompense</w:t>
      </w:r>
      <w:r w:rsidRPr="00364458">
        <w:rPr>
          <w:rFonts w:ascii="Times New Roman" w:hAnsi="Times New Roman" w:cs="Times New Roman"/>
          <w:spacing w:val="10"/>
          <w:sz w:val="24"/>
          <w:szCs w:val="24"/>
        </w:rPr>
        <w:t xml:space="preserve"> </w:t>
      </w:r>
      <w:r w:rsidRPr="00364458">
        <w:rPr>
          <w:rFonts w:ascii="Times New Roman" w:hAnsi="Times New Roman" w:cs="Times New Roman"/>
          <w:spacing w:val="-8"/>
          <w:sz w:val="24"/>
          <w:szCs w:val="24"/>
        </w:rPr>
        <w:t>și</w:t>
      </w:r>
      <w:r w:rsidRPr="00364458">
        <w:rPr>
          <w:rFonts w:ascii="Times New Roman" w:hAnsi="Times New Roman" w:cs="Times New Roman"/>
          <w:spacing w:val="-7"/>
          <w:sz w:val="24"/>
          <w:szCs w:val="24"/>
        </w:rPr>
        <w:t xml:space="preserve"> </w:t>
      </w:r>
      <w:r w:rsidRPr="00364458">
        <w:rPr>
          <w:rFonts w:ascii="Times New Roman" w:hAnsi="Times New Roman" w:cs="Times New Roman"/>
          <w:spacing w:val="-8"/>
          <w:sz w:val="24"/>
          <w:szCs w:val="24"/>
        </w:rPr>
        <w:t>sancțiuni?</w:t>
      </w:r>
    </w:p>
    <w:p w14:paraId="2318DFEA" w14:textId="77777777" w:rsidR="00364458" w:rsidRPr="00364458" w:rsidRDefault="00364458" w:rsidP="00364458">
      <w:pPr>
        <w:pStyle w:val="ListParagraph"/>
        <w:widowControl w:val="0"/>
        <w:numPr>
          <w:ilvl w:val="1"/>
          <w:numId w:val="34"/>
        </w:numPr>
        <w:tabs>
          <w:tab w:val="left" w:pos="1145"/>
        </w:tabs>
        <w:autoSpaceDE w:val="0"/>
        <w:autoSpaceDN w:val="0"/>
        <w:spacing w:after="0" w:line="360" w:lineRule="auto"/>
        <w:ind w:left="1145" w:hanging="359"/>
        <w:contextualSpacing w:val="0"/>
        <w:jc w:val="both"/>
        <w:rPr>
          <w:rFonts w:ascii="Times New Roman" w:hAnsi="Times New Roman" w:cs="Times New Roman"/>
          <w:sz w:val="24"/>
          <w:szCs w:val="24"/>
        </w:rPr>
      </w:pPr>
      <w:r w:rsidRPr="00364458">
        <w:rPr>
          <w:rFonts w:ascii="Times New Roman" w:hAnsi="Times New Roman" w:cs="Times New Roman"/>
          <w:spacing w:val="-4"/>
          <w:sz w:val="24"/>
          <w:szCs w:val="24"/>
        </w:rPr>
        <w:t>Teoria</w:t>
      </w:r>
      <w:r w:rsidRPr="00364458">
        <w:rPr>
          <w:rFonts w:ascii="Times New Roman" w:hAnsi="Times New Roman" w:cs="Times New Roman"/>
          <w:spacing w:val="-2"/>
          <w:sz w:val="24"/>
          <w:szCs w:val="24"/>
        </w:rPr>
        <w:t xml:space="preserve"> </w:t>
      </w:r>
      <w:r w:rsidRPr="00364458">
        <w:rPr>
          <w:rFonts w:ascii="Times New Roman" w:hAnsi="Times New Roman" w:cs="Times New Roman"/>
          <w:spacing w:val="-4"/>
          <w:sz w:val="24"/>
          <w:szCs w:val="24"/>
        </w:rPr>
        <w:t>procesării</w:t>
      </w:r>
      <w:r w:rsidRPr="00364458">
        <w:rPr>
          <w:rFonts w:ascii="Times New Roman" w:hAnsi="Times New Roman" w:cs="Times New Roman"/>
          <w:spacing w:val="8"/>
          <w:sz w:val="24"/>
          <w:szCs w:val="24"/>
        </w:rPr>
        <w:t xml:space="preserve"> </w:t>
      </w:r>
      <w:r w:rsidRPr="00364458">
        <w:rPr>
          <w:rFonts w:ascii="Times New Roman" w:hAnsi="Times New Roman" w:cs="Times New Roman"/>
          <w:spacing w:val="-4"/>
          <w:sz w:val="24"/>
          <w:szCs w:val="24"/>
        </w:rPr>
        <w:t>informației</w:t>
      </w:r>
    </w:p>
    <w:p w14:paraId="0C52D859" w14:textId="77777777" w:rsidR="00364458" w:rsidRPr="00364458" w:rsidRDefault="00364458" w:rsidP="00364458">
      <w:pPr>
        <w:pStyle w:val="ListParagraph"/>
        <w:widowControl w:val="0"/>
        <w:numPr>
          <w:ilvl w:val="1"/>
          <w:numId w:val="34"/>
        </w:numPr>
        <w:tabs>
          <w:tab w:val="left" w:pos="1145"/>
        </w:tabs>
        <w:autoSpaceDE w:val="0"/>
        <w:autoSpaceDN w:val="0"/>
        <w:spacing w:after="0" w:line="360" w:lineRule="auto"/>
        <w:ind w:left="1145" w:hanging="359"/>
        <w:contextualSpacing w:val="0"/>
        <w:jc w:val="both"/>
        <w:rPr>
          <w:rFonts w:ascii="Times New Roman" w:hAnsi="Times New Roman" w:cs="Times New Roman"/>
          <w:sz w:val="24"/>
          <w:szCs w:val="24"/>
        </w:rPr>
      </w:pPr>
      <w:r w:rsidRPr="00364458">
        <w:rPr>
          <w:rFonts w:ascii="Times New Roman" w:hAnsi="Times New Roman" w:cs="Times New Roman"/>
          <w:sz w:val="24"/>
          <w:szCs w:val="24"/>
        </w:rPr>
        <w:t>Teoria</w:t>
      </w:r>
      <w:r w:rsidRPr="00364458">
        <w:rPr>
          <w:rFonts w:ascii="Times New Roman" w:hAnsi="Times New Roman" w:cs="Times New Roman"/>
          <w:spacing w:val="-4"/>
          <w:sz w:val="24"/>
          <w:szCs w:val="24"/>
        </w:rPr>
        <w:t xml:space="preserve"> </w:t>
      </w:r>
      <w:r w:rsidRPr="00364458">
        <w:rPr>
          <w:rFonts w:ascii="Times New Roman" w:hAnsi="Times New Roman" w:cs="Times New Roman"/>
          <w:spacing w:val="-2"/>
          <w:sz w:val="24"/>
          <w:szCs w:val="24"/>
        </w:rPr>
        <w:t>constructivistă</w:t>
      </w:r>
    </w:p>
    <w:p w14:paraId="6142749E" w14:textId="77777777" w:rsidR="00364458" w:rsidRPr="00364458" w:rsidRDefault="00364458" w:rsidP="00364458">
      <w:pPr>
        <w:pStyle w:val="ListParagraph"/>
        <w:widowControl w:val="0"/>
        <w:numPr>
          <w:ilvl w:val="1"/>
          <w:numId w:val="34"/>
        </w:numPr>
        <w:tabs>
          <w:tab w:val="left" w:pos="1145"/>
        </w:tabs>
        <w:autoSpaceDE w:val="0"/>
        <w:autoSpaceDN w:val="0"/>
        <w:spacing w:after="0" w:line="360" w:lineRule="auto"/>
        <w:ind w:left="1145" w:hanging="359"/>
        <w:contextualSpacing w:val="0"/>
        <w:jc w:val="both"/>
        <w:rPr>
          <w:rFonts w:ascii="Times New Roman" w:hAnsi="Times New Roman" w:cs="Times New Roman"/>
          <w:sz w:val="24"/>
          <w:szCs w:val="24"/>
        </w:rPr>
      </w:pPr>
      <w:r w:rsidRPr="00364458">
        <w:rPr>
          <w:rFonts w:ascii="Times New Roman" w:hAnsi="Times New Roman" w:cs="Times New Roman"/>
          <w:w w:val="90"/>
          <w:sz w:val="24"/>
          <w:szCs w:val="24"/>
        </w:rPr>
        <w:t>Teoria</w:t>
      </w:r>
      <w:r w:rsidRPr="00364458">
        <w:rPr>
          <w:rFonts w:ascii="Times New Roman" w:hAnsi="Times New Roman" w:cs="Times New Roman"/>
          <w:spacing w:val="-5"/>
          <w:w w:val="90"/>
          <w:sz w:val="24"/>
          <w:szCs w:val="24"/>
        </w:rPr>
        <w:t xml:space="preserve"> </w:t>
      </w:r>
      <w:r w:rsidRPr="00364458">
        <w:rPr>
          <w:rFonts w:ascii="Times New Roman" w:hAnsi="Times New Roman" w:cs="Times New Roman"/>
          <w:w w:val="90"/>
          <w:sz w:val="24"/>
          <w:szCs w:val="24"/>
        </w:rPr>
        <w:t>condiționării</w:t>
      </w:r>
      <w:r w:rsidRPr="00364458">
        <w:rPr>
          <w:rFonts w:ascii="Times New Roman" w:hAnsi="Times New Roman" w:cs="Times New Roman"/>
          <w:sz w:val="24"/>
          <w:szCs w:val="24"/>
        </w:rPr>
        <w:t xml:space="preserve"> </w:t>
      </w:r>
      <w:r w:rsidRPr="00364458">
        <w:rPr>
          <w:rFonts w:ascii="Times New Roman" w:hAnsi="Times New Roman" w:cs="Times New Roman"/>
          <w:spacing w:val="-2"/>
          <w:w w:val="90"/>
          <w:sz w:val="24"/>
          <w:szCs w:val="24"/>
        </w:rPr>
        <w:t>operante</w:t>
      </w:r>
    </w:p>
    <w:p w14:paraId="4D80CAA2" w14:textId="77777777" w:rsidR="00364458" w:rsidRPr="00364458" w:rsidRDefault="00364458" w:rsidP="00364458">
      <w:pPr>
        <w:pStyle w:val="ListParagraph"/>
        <w:widowControl w:val="0"/>
        <w:numPr>
          <w:ilvl w:val="1"/>
          <w:numId w:val="34"/>
        </w:numPr>
        <w:tabs>
          <w:tab w:val="left" w:pos="1145"/>
        </w:tabs>
        <w:autoSpaceDE w:val="0"/>
        <w:autoSpaceDN w:val="0"/>
        <w:spacing w:after="0" w:line="360" w:lineRule="auto"/>
        <w:ind w:left="1145" w:hanging="359"/>
        <w:contextualSpacing w:val="0"/>
        <w:jc w:val="both"/>
        <w:rPr>
          <w:rFonts w:ascii="Times New Roman" w:hAnsi="Times New Roman" w:cs="Times New Roman"/>
          <w:sz w:val="24"/>
          <w:szCs w:val="24"/>
        </w:rPr>
      </w:pPr>
      <w:r w:rsidRPr="00364458">
        <w:rPr>
          <w:rFonts w:ascii="Times New Roman" w:hAnsi="Times New Roman" w:cs="Times New Roman"/>
          <w:sz w:val="24"/>
          <w:szCs w:val="24"/>
        </w:rPr>
        <w:t>Teoria</w:t>
      </w:r>
      <w:r w:rsidRPr="00364458">
        <w:rPr>
          <w:rFonts w:ascii="Times New Roman" w:hAnsi="Times New Roman" w:cs="Times New Roman"/>
          <w:spacing w:val="4"/>
          <w:sz w:val="24"/>
          <w:szCs w:val="24"/>
        </w:rPr>
        <w:t xml:space="preserve"> </w:t>
      </w:r>
      <w:r w:rsidRPr="00364458">
        <w:rPr>
          <w:rFonts w:ascii="Times New Roman" w:hAnsi="Times New Roman" w:cs="Times New Roman"/>
          <w:sz w:val="24"/>
          <w:szCs w:val="24"/>
        </w:rPr>
        <w:t>social-</w:t>
      </w:r>
      <w:r w:rsidRPr="00364458">
        <w:rPr>
          <w:rFonts w:ascii="Times New Roman" w:hAnsi="Times New Roman" w:cs="Times New Roman"/>
          <w:spacing w:val="-2"/>
          <w:sz w:val="24"/>
          <w:szCs w:val="24"/>
        </w:rPr>
        <w:t>cognitivă</w:t>
      </w:r>
    </w:p>
    <w:p w14:paraId="60EA7EA5" w14:textId="77777777" w:rsidR="00364458" w:rsidRPr="00364458" w:rsidRDefault="00364458" w:rsidP="00364458">
      <w:pPr>
        <w:pStyle w:val="BodyText"/>
        <w:spacing w:line="360" w:lineRule="auto"/>
        <w:jc w:val="both"/>
        <w:rPr>
          <w:rFonts w:ascii="Times New Roman" w:hAnsi="Times New Roman" w:cs="Times New Roman"/>
          <w:sz w:val="24"/>
          <w:szCs w:val="24"/>
        </w:rPr>
      </w:pPr>
    </w:p>
    <w:p w14:paraId="44A680C0" w14:textId="1551C1A4" w:rsidR="00364458" w:rsidRPr="00364458" w:rsidRDefault="00364458" w:rsidP="00364458">
      <w:pPr>
        <w:pStyle w:val="ListParagraph"/>
        <w:widowControl w:val="0"/>
        <w:numPr>
          <w:ilvl w:val="0"/>
          <w:numId w:val="34"/>
        </w:numPr>
        <w:tabs>
          <w:tab w:val="left" w:pos="664"/>
        </w:tabs>
        <w:autoSpaceDE w:val="0"/>
        <w:autoSpaceDN w:val="0"/>
        <w:spacing w:after="0" w:line="360" w:lineRule="auto"/>
        <w:ind w:left="664" w:hanging="239"/>
        <w:contextualSpacing w:val="0"/>
        <w:jc w:val="both"/>
        <w:rPr>
          <w:rFonts w:ascii="Times New Roman" w:hAnsi="Times New Roman" w:cs="Times New Roman"/>
          <w:sz w:val="24"/>
          <w:szCs w:val="24"/>
        </w:rPr>
      </w:pPr>
      <w:r w:rsidRPr="00364458">
        <w:rPr>
          <w:rFonts w:ascii="Times New Roman" w:hAnsi="Times New Roman" w:cs="Times New Roman"/>
          <w:spacing w:val="-4"/>
          <w:sz w:val="24"/>
          <w:szCs w:val="24"/>
        </w:rPr>
        <w:t>Ce</w:t>
      </w:r>
      <w:r w:rsidRPr="00364458">
        <w:rPr>
          <w:rFonts w:ascii="Times New Roman" w:hAnsi="Times New Roman" w:cs="Times New Roman"/>
          <w:spacing w:val="-2"/>
          <w:sz w:val="24"/>
          <w:szCs w:val="24"/>
        </w:rPr>
        <w:t xml:space="preserve"> </w:t>
      </w:r>
      <w:r w:rsidRPr="00364458">
        <w:rPr>
          <w:rFonts w:ascii="Times New Roman" w:hAnsi="Times New Roman" w:cs="Times New Roman"/>
          <w:spacing w:val="-4"/>
          <w:sz w:val="24"/>
          <w:szCs w:val="24"/>
        </w:rPr>
        <w:t>caracteristică</w:t>
      </w:r>
      <w:r w:rsidRPr="00364458">
        <w:rPr>
          <w:rFonts w:ascii="Times New Roman" w:hAnsi="Times New Roman" w:cs="Times New Roman"/>
          <w:spacing w:val="9"/>
          <w:sz w:val="24"/>
          <w:szCs w:val="24"/>
        </w:rPr>
        <w:t xml:space="preserve"> </w:t>
      </w:r>
      <w:r w:rsidRPr="00364458">
        <w:rPr>
          <w:rFonts w:ascii="Times New Roman" w:hAnsi="Times New Roman" w:cs="Times New Roman"/>
          <w:spacing w:val="-4"/>
          <w:sz w:val="24"/>
          <w:szCs w:val="24"/>
        </w:rPr>
        <w:t>definește</w:t>
      </w:r>
      <w:r w:rsidRPr="00364458">
        <w:rPr>
          <w:rFonts w:ascii="Times New Roman" w:hAnsi="Times New Roman" w:cs="Times New Roman"/>
          <w:spacing w:val="-2"/>
          <w:sz w:val="24"/>
          <w:szCs w:val="24"/>
        </w:rPr>
        <w:t xml:space="preserve"> </w:t>
      </w:r>
      <w:r w:rsidRPr="00364458">
        <w:rPr>
          <w:rFonts w:ascii="Times New Roman" w:hAnsi="Times New Roman" w:cs="Times New Roman"/>
          <w:spacing w:val="-4"/>
          <w:sz w:val="24"/>
          <w:szCs w:val="24"/>
        </w:rPr>
        <w:t>modelul</w:t>
      </w:r>
      <w:r w:rsidRPr="00364458">
        <w:rPr>
          <w:rFonts w:ascii="Times New Roman" w:hAnsi="Times New Roman" w:cs="Times New Roman"/>
          <w:spacing w:val="9"/>
          <w:sz w:val="24"/>
          <w:szCs w:val="24"/>
        </w:rPr>
        <w:t xml:space="preserve"> </w:t>
      </w:r>
      <w:r w:rsidRPr="00364458">
        <w:rPr>
          <w:rFonts w:ascii="Times New Roman" w:hAnsi="Times New Roman" w:cs="Times New Roman"/>
          <w:spacing w:val="-4"/>
          <w:sz w:val="24"/>
          <w:szCs w:val="24"/>
        </w:rPr>
        <w:t>de</w:t>
      </w:r>
      <w:r w:rsidRPr="00364458">
        <w:rPr>
          <w:rFonts w:ascii="Times New Roman" w:hAnsi="Times New Roman" w:cs="Times New Roman"/>
          <w:spacing w:val="-11"/>
          <w:sz w:val="24"/>
          <w:szCs w:val="24"/>
        </w:rPr>
        <w:t xml:space="preserve"> </w:t>
      </w:r>
      <w:r w:rsidRPr="00364458">
        <w:rPr>
          <w:rFonts w:ascii="Times New Roman" w:hAnsi="Times New Roman" w:cs="Times New Roman"/>
          <w:spacing w:val="-4"/>
          <w:sz w:val="24"/>
          <w:szCs w:val="24"/>
        </w:rPr>
        <w:t>clasă</w:t>
      </w:r>
      <w:r w:rsidRPr="00364458">
        <w:rPr>
          <w:rFonts w:ascii="Times New Roman" w:hAnsi="Times New Roman" w:cs="Times New Roman"/>
          <w:spacing w:val="-1"/>
          <w:sz w:val="24"/>
          <w:szCs w:val="24"/>
        </w:rPr>
        <w:t xml:space="preserve"> </w:t>
      </w:r>
      <w:r w:rsidRPr="00364458">
        <w:rPr>
          <w:rFonts w:ascii="Times New Roman" w:hAnsi="Times New Roman" w:cs="Times New Roman"/>
          <w:spacing w:val="-4"/>
          <w:sz w:val="24"/>
          <w:szCs w:val="24"/>
        </w:rPr>
        <w:t>inversată?</w:t>
      </w:r>
    </w:p>
    <w:p w14:paraId="42A6261C" w14:textId="77777777" w:rsidR="00364458" w:rsidRPr="00364458" w:rsidRDefault="00364458" w:rsidP="00364458">
      <w:pPr>
        <w:pStyle w:val="ListParagraph"/>
        <w:widowControl w:val="0"/>
        <w:numPr>
          <w:ilvl w:val="1"/>
          <w:numId w:val="34"/>
        </w:numPr>
        <w:tabs>
          <w:tab w:val="left" w:pos="1145"/>
        </w:tabs>
        <w:autoSpaceDE w:val="0"/>
        <w:autoSpaceDN w:val="0"/>
        <w:spacing w:after="0" w:line="360" w:lineRule="auto"/>
        <w:ind w:left="1145" w:hanging="359"/>
        <w:contextualSpacing w:val="0"/>
        <w:jc w:val="both"/>
        <w:rPr>
          <w:rFonts w:ascii="Times New Roman" w:hAnsi="Times New Roman" w:cs="Times New Roman"/>
          <w:sz w:val="24"/>
          <w:szCs w:val="24"/>
        </w:rPr>
      </w:pPr>
      <w:r w:rsidRPr="00364458">
        <w:rPr>
          <w:rFonts w:ascii="Times New Roman" w:hAnsi="Times New Roman" w:cs="Times New Roman"/>
          <w:sz w:val="24"/>
          <w:szCs w:val="24"/>
        </w:rPr>
        <w:t>Elevii</w:t>
      </w:r>
      <w:r w:rsidRPr="00364458">
        <w:rPr>
          <w:rFonts w:ascii="Times New Roman" w:hAnsi="Times New Roman" w:cs="Times New Roman"/>
          <w:spacing w:val="-6"/>
          <w:sz w:val="24"/>
          <w:szCs w:val="24"/>
        </w:rPr>
        <w:t xml:space="preserve"> </w:t>
      </w:r>
      <w:r w:rsidRPr="00364458">
        <w:rPr>
          <w:rFonts w:ascii="Times New Roman" w:hAnsi="Times New Roman" w:cs="Times New Roman"/>
          <w:sz w:val="24"/>
          <w:szCs w:val="24"/>
        </w:rPr>
        <w:t>lucrează</w:t>
      </w:r>
      <w:r w:rsidRPr="00364458">
        <w:rPr>
          <w:rFonts w:ascii="Times New Roman" w:hAnsi="Times New Roman" w:cs="Times New Roman"/>
          <w:spacing w:val="-5"/>
          <w:sz w:val="24"/>
          <w:szCs w:val="24"/>
        </w:rPr>
        <w:t xml:space="preserve"> </w:t>
      </w:r>
      <w:r w:rsidRPr="00364458">
        <w:rPr>
          <w:rFonts w:ascii="Times New Roman" w:hAnsi="Times New Roman" w:cs="Times New Roman"/>
          <w:sz w:val="24"/>
          <w:szCs w:val="24"/>
        </w:rPr>
        <w:t>exclusiv</w:t>
      </w:r>
      <w:r w:rsidRPr="00364458">
        <w:rPr>
          <w:rFonts w:ascii="Times New Roman" w:hAnsi="Times New Roman" w:cs="Times New Roman"/>
          <w:spacing w:val="4"/>
          <w:sz w:val="24"/>
          <w:szCs w:val="24"/>
        </w:rPr>
        <w:t xml:space="preserve"> </w:t>
      </w:r>
      <w:r w:rsidRPr="00364458">
        <w:rPr>
          <w:rFonts w:ascii="Times New Roman" w:hAnsi="Times New Roman" w:cs="Times New Roman"/>
          <w:spacing w:val="-2"/>
          <w:sz w:val="24"/>
          <w:szCs w:val="24"/>
        </w:rPr>
        <w:t>online</w:t>
      </w:r>
    </w:p>
    <w:p w14:paraId="7B10CA46" w14:textId="77777777" w:rsidR="00364458" w:rsidRPr="00364458" w:rsidRDefault="00364458" w:rsidP="00364458">
      <w:pPr>
        <w:pStyle w:val="ListParagraph"/>
        <w:widowControl w:val="0"/>
        <w:numPr>
          <w:ilvl w:val="1"/>
          <w:numId w:val="34"/>
        </w:numPr>
        <w:tabs>
          <w:tab w:val="left" w:pos="1145"/>
        </w:tabs>
        <w:autoSpaceDE w:val="0"/>
        <w:autoSpaceDN w:val="0"/>
        <w:spacing w:after="0" w:line="360" w:lineRule="auto"/>
        <w:ind w:left="1145" w:hanging="359"/>
        <w:contextualSpacing w:val="0"/>
        <w:jc w:val="both"/>
        <w:rPr>
          <w:rFonts w:ascii="Times New Roman" w:hAnsi="Times New Roman" w:cs="Times New Roman"/>
          <w:sz w:val="24"/>
          <w:szCs w:val="24"/>
        </w:rPr>
      </w:pPr>
      <w:r w:rsidRPr="00364458">
        <w:rPr>
          <w:rFonts w:ascii="Times New Roman" w:hAnsi="Times New Roman" w:cs="Times New Roman"/>
          <w:sz w:val="24"/>
          <w:szCs w:val="24"/>
        </w:rPr>
        <w:t>Predarea</w:t>
      </w:r>
      <w:r w:rsidRPr="00364458">
        <w:rPr>
          <w:rFonts w:ascii="Times New Roman" w:hAnsi="Times New Roman" w:cs="Times New Roman"/>
          <w:spacing w:val="8"/>
          <w:sz w:val="24"/>
          <w:szCs w:val="24"/>
        </w:rPr>
        <w:t xml:space="preserve"> </w:t>
      </w:r>
      <w:r w:rsidRPr="00364458">
        <w:rPr>
          <w:rFonts w:ascii="Times New Roman" w:hAnsi="Times New Roman" w:cs="Times New Roman"/>
          <w:sz w:val="24"/>
          <w:szCs w:val="24"/>
        </w:rPr>
        <w:t>are</w:t>
      </w:r>
      <w:r w:rsidRPr="00364458">
        <w:rPr>
          <w:rFonts w:ascii="Times New Roman" w:hAnsi="Times New Roman" w:cs="Times New Roman"/>
          <w:spacing w:val="8"/>
          <w:sz w:val="24"/>
          <w:szCs w:val="24"/>
        </w:rPr>
        <w:t xml:space="preserve"> </w:t>
      </w:r>
      <w:r w:rsidRPr="00364458">
        <w:rPr>
          <w:rFonts w:ascii="Times New Roman" w:hAnsi="Times New Roman" w:cs="Times New Roman"/>
          <w:sz w:val="24"/>
          <w:szCs w:val="24"/>
        </w:rPr>
        <w:t>loc</w:t>
      </w:r>
      <w:r w:rsidRPr="00364458">
        <w:rPr>
          <w:rFonts w:ascii="Times New Roman" w:hAnsi="Times New Roman" w:cs="Times New Roman"/>
          <w:spacing w:val="8"/>
          <w:sz w:val="24"/>
          <w:szCs w:val="24"/>
        </w:rPr>
        <w:t xml:space="preserve"> </w:t>
      </w:r>
      <w:r w:rsidRPr="00364458">
        <w:rPr>
          <w:rFonts w:ascii="Times New Roman" w:hAnsi="Times New Roman" w:cs="Times New Roman"/>
          <w:sz w:val="24"/>
          <w:szCs w:val="24"/>
        </w:rPr>
        <w:t>în</w:t>
      </w:r>
      <w:r w:rsidRPr="00364458">
        <w:rPr>
          <w:rFonts w:ascii="Times New Roman" w:hAnsi="Times New Roman" w:cs="Times New Roman"/>
          <w:spacing w:val="-3"/>
          <w:sz w:val="24"/>
          <w:szCs w:val="24"/>
        </w:rPr>
        <w:t xml:space="preserve"> </w:t>
      </w:r>
      <w:r w:rsidRPr="00364458">
        <w:rPr>
          <w:rFonts w:ascii="Times New Roman" w:hAnsi="Times New Roman" w:cs="Times New Roman"/>
          <w:sz w:val="24"/>
          <w:szCs w:val="24"/>
        </w:rPr>
        <w:t>clasă,</w:t>
      </w:r>
      <w:r w:rsidRPr="00364458">
        <w:rPr>
          <w:rFonts w:ascii="Times New Roman" w:hAnsi="Times New Roman" w:cs="Times New Roman"/>
          <w:spacing w:val="8"/>
          <w:sz w:val="24"/>
          <w:szCs w:val="24"/>
        </w:rPr>
        <w:t xml:space="preserve"> </w:t>
      </w:r>
      <w:r w:rsidRPr="00364458">
        <w:rPr>
          <w:rFonts w:ascii="Times New Roman" w:hAnsi="Times New Roman" w:cs="Times New Roman"/>
          <w:sz w:val="24"/>
          <w:szCs w:val="24"/>
        </w:rPr>
        <w:t>iar</w:t>
      </w:r>
      <w:r w:rsidRPr="00364458">
        <w:rPr>
          <w:rFonts w:ascii="Times New Roman" w:hAnsi="Times New Roman" w:cs="Times New Roman"/>
          <w:spacing w:val="-3"/>
          <w:sz w:val="24"/>
          <w:szCs w:val="24"/>
        </w:rPr>
        <w:t xml:space="preserve"> </w:t>
      </w:r>
      <w:r w:rsidRPr="00364458">
        <w:rPr>
          <w:rFonts w:ascii="Times New Roman" w:hAnsi="Times New Roman" w:cs="Times New Roman"/>
          <w:sz w:val="24"/>
          <w:szCs w:val="24"/>
        </w:rPr>
        <w:t>proiectele</w:t>
      </w:r>
      <w:r w:rsidRPr="00364458">
        <w:rPr>
          <w:rFonts w:ascii="Times New Roman" w:hAnsi="Times New Roman" w:cs="Times New Roman"/>
          <w:spacing w:val="19"/>
          <w:sz w:val="24"/>
          <w:szCs w:val="24"/>
        </w:rPr>
        <w:t xml:space="preserve"> </w:t>
      </w:r>
      <w:r w:rsidRPr="00364458">
        <w:rPr>
          <w:rFonts w:ascii="Times New Roman" w:hAnsi="Times New Roman" w:cs="Times New Roman"/>
          <w:sz w:val="24"/>
          <w:szCs w:val="24"/>
        </w:rPr>
        <w:t>sunt</w:t>
      </w:r>
      <w:r w:rsidRPr="00364458">
        <w:rPr>
          <w:rFonts w:ascii="Times New Roman" w:hAnsi="Times New Roman" w:cs="Times New Roman"/>
          <w:spacing w:val="8"/>
          <w:sz w:val="24"/>
          <w:szCs w:val="24"/>
        </w:rPr>
        <w:t xml:space="preserve"> </w:t>
      </w:r>
      <w:r w:rsidRPr="00364458">
        <w:rPr>
          <w:rFonts w:ascii="Times New Roman" w:hAnsi="Times New Roman" w:cs="Times New Roman"/>
          <w:sz w:val="24"/>
          <w:szCs w:val="24"/>
        </w:rPr>
        <w:t>realizate</w:t>
      </w:r>
      <w:r w:rsidRPr="00364458">
        <w:rPr>
          <w:rFonts w:ascii="Times New Roman" w:hAnsi="Times New Roman" w:cs="Times New Roman"/>
          <w:spacing w:val="8"/>
          <w:sz w:val="24"/>
          <w:szCs w:val="24"/>
        </w:rPr>
        <w:t xml:space="preserve"> </w:t>
      </w:r>
      <w:r w:rsidRPr="00364458">
        <w:rPr>
          <w:rFonts w:ascii="Times New Roman" w:hAnsi="Times New Roman" w:cs="Times New Roman"/>
          <w:spacing w:val="-2"/>
          <w:sz w:val="24"/>
          <w:szCs w:val="24"/>
        </w:rPr>
        <w:t>acasă</w:t>
      </w:r>
    </w:p>
    <w:p w14:paraId="4E2CD1EB" w14:textId="77777777" w:rsidR="00364458" w:rsidRPr="00364458" w:rsidRDefault="00364458" w:rsidP="00364458">
      <w:pPr>
        <w:pStyle w:val="ListParagraph"/>
        <w:widowControl w:val="0"/>
        <w:numPr>
          <w:ilvl w:val="1"/>
          <w:numId w:val="34"/>
        </w:numPr>
        <w:tabs>
          <w:tab w:val="left" w:pos="1145"/>
        </w:tabs>
        <w:autoSpaceDE w:val="0"/>
        <w:autoSpaceDN w:val="0"/>
        <w:spacing w:after="0" w:line="360" w:lineRule="auto"/>
        <w:ind w:left="1145" w:hanging="359"/>
        <w:contextualSpacing w:val="0"/>
        <w:jc w:val="both"/>
        <w:rPr>
          <w:rFonts w:ascii="Times New Roman" w:hAnsi="Times New Roman" w:cs="Times New Roman"/>
          <w:sz w:val="24"/>
          <w:szCs w:val="24"/>
        </w:rPr>
      </w:pPr>
      <w:r w:rsidRPr="00364458">
        <w:rPr>
          <w:rFonts w:ascii="Times New Roman" w:hAnsi="Times New Roman" w:cs="Times New Roman"/>
          <w:w w:val="90"/>
          <w:sz w:val="24"/>
          <w:szCs w:val="24"/>
        </w:rPr>
        <w:t>Elevii</w:t>
      </w:r>
      <w:r w:rsidRPr="00364458">
        <w:rPr>
          <w:rFonts w:ascii="Times New Roman" w:hAnsi="Times New Roman" w:cs="Times New Roman"/>
          <w:spacing w:val="8"/>
          <w:sz w:val="24"/>
          <w:szCs w:val="24"/>
        </w:rPr>
        <w:t xml:space="preserve"> </w:t>
      </w:r>
      <w:r w:rsidRPr="00364458">
        <w:rPr>
          <w:rFonts w:ascii="Times New Roman" w:hAnsi="Times New Roman" w:cs="Times New Roman"/>
          <w:w w:val="90"/>
          <w:sz w:val="24"/>
          <w:szCs w:val="24"/>
        </w:rPr>
        <w:t>studiază</w:t>
      </w:r>
      <w:r w:rsidRPr="00364458">
        <w:rPr>
          <w:rFonts w:ascii="Times New Roman" w:hAnsi="Times New Roman" w:cs="Times New Roman"/>
          <w:spacing w:val="9"/>
          <w:sz w:val="24"/>
          <w:szCs w:val="24"/>
        </w:rPr>
        <w:t xml:space="preserve"> </w:t>
      </w:r>
      <w:r w:rsidRPr="00364458">
        <w:rPr>
          <w:rFonts w:ascii="Times New Roman" w:hAnsi="Times New Roman" w:cs="Times New Roman"/>
          <w:w w:val="90"/>
          <w:sz w:val="24"/>
          <w:szCs w:val="24"/>
        </w:rPr>
        <w:t>materialele</w:t>
      </w:r>
      <w:r w:rsidRPr="00364458">
        <w:rPr>
          <w:rFonts w:ascii="Times New Roman" w:hAnsi="Times New Roman" w:cs="Times New Roman"/>
          <w:spacing w:val="19"/>
          <w:sz w:val="24"/>
          <w:szCs w:val="24"/>
        </w:rPr>
        <w:t xml:space="preserve"> </w:t>
      </w:r>
      <w:r w:rsidRPr="00364458">
        <w:rPr>
          <w:rFonts w:ascii="Times New Roman" w:hAnsi="Times New Roman" w:cs="Times New Roman"/>
          <w:w w:val="90"/>
          <w:sz w:val="24"/>
          <w:szCs w:val="24"/>
        </w:rPr>
        <w:t>acasă</w:t>
      </w:r>
      <w:r w:rsidRPr="00364458">
        <w:rPr>
          <w:rFonts w:ascii="Times New Roman" w:hAnsi="Times New Roman" w:cs="Times New Roman"/>
          <w:spacing w:val="9"/>
          <w:sz w:val="24"/>
          <w:szCs w:val="24"/>
        </w:rPr>
        <w:t xml:space="preserve"> </w:t>
      </w:r>
      <w:r w:rsidRPr="00364458">
        <w:rPr>
          <w:rFonts w:ascii="Times New Roman" w:hAnsi="Times New Roman" w:cs="Times New Roman"/>
          <w:w w:val="90"/>
          <w:sz w:val="24"/>
          <w:szCs w:val="24"/>
        </w:rPr>
        <w:t>și</w:t>
      </w:r>
      <w:r w:rsidRPr="00364458">
        <w:rPr>
          <w:rFonts w:ascii="Times New Roman" w:hAnsi="Times New Roman" w:cs="Times New Roman"/>
          <w:spacing w:val="-3"/>
          <w:sz w:val="24"/>
          <w:szCs w:val="24"/>
        </w:rPr>
        <w:t xml:space="preserve"> </w:t>
      </w:r>
      <w:r w:rsidRPr="00364458">
        <w:rPr>
          <w:rFonts w:ascii="Times New Roman" w:hAnsi="Times New Roman" w:cs="Times New Roman"/>
          <w:w w:val="90"/>
          <w:sz w:val="24"/>
          <w:szCs w:val="24"/>
        </w:rPr>
        <w:t>aplică</w:t>
      </w:r>
      <w:r w:rsidRPr="00364458">
        <w:rPr>
          <w:rFonts w:ascii="Times New Roman" w:hAnsi="Times New Roman" w:cs="Times New Roman"/>
          <w:spacing w:val="9"/>
          <w:sz w:val="24"/>
          <w:szCs w:val="24"/>
        </w:rPr>
        <w:t xml:space="preserve"> </w:t>
      </w:r>
      <w:r w:rsidRPr="00364458">
        <w:rPr>
          <w:rFonts w:ascii="Times New Roman" w:hAnsi="Times New Roman" w:cs="Times New Roman"/>
          <w:w w:val="90"/>
          <w:sz w:val="24"/>
          <w:szCs w:val="24"/>
        </w:rPr>
        <w:t>cunoștințele</w:t>
      </w:r>
      <w:r w:rsidRPr="00364458">
        <w:rPr>
          <w:rFonts w:ascii="Times New Roman" w:hAnsi="Times New Roman" w:cs="Times New Roman"/>
          <w:spacing w:val="18"/>
          <w:sz w:val="24"/>
          <w:szCs w:val="24"/>
        </w:rPr>
        <w:t xml:space="preserve"> </w:t>
      </w:r>
      <w:r w:rsidRPr="00364458">
        <w:rPr>
          <w:rFonts w:ascii="Times New Roman" w:hAnsi="Times New Roman" w:cs="Times New Roman"/>
          <w:w w:val="90"/>
          <w:sz w:val="24"/>
          <w:szCs w:val="24"/>
        </w:rPr>
        <w:t>în</w:t>
      </w:r>
      <w:r w:rsidRPr="00364458">
        <w:rPr>
          <w:rFonts w:ascii="Times New Roman" w:hAnsi="Times New Roman" w:cs="Times New Roman"/>
          <w:spacing w:val="9"/>
          <w:sz w:val="24"/>
          <w:szCs w:val="24"/>
        </w:rPr>
        <w:t xml:space="preserve"> </w:t>
      </w:r>
      <w:r w:rsidRPr="00364458">
        <w:rPr>
          <w:rFonts w:ascii="Times New Roman" w:hAnsi="Times New Roman" w:cs="Times New Roman"/>
          <w:spacing w:val="-2"/>
          <w:w w:val="90"/>
          <w:sz w:val="24"/>
          <w:szCs w:val="24"/>
        </w:rPr>
        <w:t>clasă</w:t>
      </w:r>
    </w:p>
    <w:p w14:paraId="287E1331" w14:textId="77777777" w:rsidR="00364458" w:rsidRPr="00364458" w:rsidRDefault="00364458" w:rsidP="00364458">
      <w:pPr>
        <w:pStyle w:val="ListParagraph"/>
        <w:widowControl w:val="0"/>
        <w:numPr>
          <w:ilvl w:val="1"/>
          <w:numId w:val="34"/>
        </w:numPr>
        <w:tabs>
          <w:tab w:val="left" w:pos="1145"/>
        </w:tabs>
        <w:autoSpaceDE w:val="0"/>
        <w:autoSpaceDN w:val="0"/>
        <w:spacing w:after="0" w:line="360" w:lineRule="auto"/>
        <w:ind w:left="1145" w:hanging="359"/>
        <w:contextualSpacing w:val="0"/>
        <w:jc w:val="both"/>
        <w:rPr>
          <w:rFonts w:ascii="Times New Roman" w:hAnsi="Times New Roman" w:cs="Times New Roman"/>
          <w:sz w:val="24"/>
          <w:szCs w:val="24"/>
        </w:rPr>
      </w:pPr>
      <w:r w:rsidRPr="00364458">
        <w:rPr>
          <w:rFonts w:ascii="Times New Roman" w:hAnsi="Times New Roman" w:cs="Times New Roman"/>
          <w:spacing w:val="-2"/>
          <w:sz w:val="24"/>
          <w:szCs w:val="24"/>
        </w:rPr>
        <w:t>Învățarea</w:t>
      </w:r>
      <w:r w:rsidRPr="00364458">
        <w:rPr>
          <w:rFonts w:ascii="Times New Roman" w:hAnsi="Times New Roman" w:cs="Times New Roman"/>
          <w:spacing w:val="6"/>
          <w:sz w:val="24"/>
          <w:szCs w:val="24"/>
        </w:rPr>
        <w:t xml:space="preserve"> </w:t>
      </w:r>
      <w:r w:rsidRPr="00364458">
        <w:rPr>
          <w:rFonts w:ascii="Times New Roman" w:hAnsi="Times New Roman" w:cs="Times New Roman"/>
          <w:spacing w:val="-2"/>
          <w:sz w:val="24"/>
          <w:szCs w:val="24"/>
        </w:rPr>
        <w:t>are</w:t>
      </w:r>
      <w:r w:rsidRPr="00364458">
        <w:rPr>
          <w:rFonts w:ascii="Times New Roman" w:hAnsi="Times New Roman" w:cs="Times New Roman"/>
          <w:spacing w:val="-12"/>
          <w:sz w:val="24"/>
          <w:szCs w:val="24"/>
        </w:rPr>
        <w:t xml:space="preserve"> </w:t>
      </w:r>
      <w:r w:rsidRPr="00364458">
        <w:rPr>
          <w:rFonts w:ascii="Times New Roman" w:hAnsi="Times New Roman" w:cs="Times New Roman"/>
          <w:spacing w:val="-2"/>
          <w:sz w:val="24"/>
          <w:szCs w:val="24"/>
        </w:rPr>
        <w:t>loc</w:t>
      </w:r>
      <w:r w:rsidRPr="00364458">
        <w:rPr>
          <w:rFonts w:ascii="Times New Roman" w:hAnsi="Times New Roman" w:cs="Times New Roman"/>
          <w:spacing w:val="-3"/>
          <w:sz w:val="24"/>
          <w:szCs w:val="24"/>
        </w:rPr>
        <w:t xml:space="preserve"> </w:t>
      </w:r>
      <w:r w:rsidRPr="00364458">
        <w:rPr>
          <w:rFonts w:ascii="Times New Roman" w:hAnsi="Times New Roman" w:cs="Times New Roman"/>
          <w:spacing w:val="-2"/>
          <w:sz w:val="24"/>
          <w:szCs w:val="24"/>
        </w:rPr>
        <w:t>în</w:t>
      </w:r>
      <w:r w:rsidRPr="00364458">
        <w:rPr>
          <w:rFonts w:ascii="Times New Roman" w:hAnsi="Times New Roman" w:cs="Times New Roman"/>
          <w:spacing w:val="-13"/>
          <w:sz w:val="24"/>
          <w:szCs w:val="24"/>
        </w:rPr>
        <w:t xml:space="preserve"> </w:t>
      </w:r>
      <w:r w:rsidRPr="00364458">
        <w:rPr>
          <w:rFonts w:ascii="Times New Roman" w:hAnsi="Times New Roman" w:cs="Times New Roman"/>
          <w:spacing w:val="-2"/>
          <w:sz w:val="24"/>
          <w:szCs w:val="24"/>
        </w:rPr>
        <w:t>ritm</w:t>
      </w:r>
      <w:r w:rsidRPr="00364458">
        <w:rPr>
          <w:rFonts w:ascii="Times New Roman" w:hAnsi="Times New Roman" w:cs="Times New Roman"/>
          <w:spacing w:val="-3"/>
          <w:sz w:val="24"/>
          <w:szCs w:val="24"/>
        </w:rPr>
        <w:t xml:space="preserve"> </w:t>
      </w:r>
      <w:r w:rsidRPr="00364458">
        <w:rPr>
          <w:rFonts w:ascii="Times New Roman" w:hAnsi="Times New Roman" w:cs="Times New Roman"/>
          <w:spacing w:val="-2"/>
          <w:sz w:val="24"/>
          <w:szCs w:val="24"/>
        </w:rPr>
        <w:t>propriu,</w:t>
      </w:r>
      <w:r w:rsidRPr="00364458">
        <w:rPr>
          <w:rFonts w:ascii="Times New Roman" w:hAnsi="Times New Roman" w:cs="Times New Roman"/>
          <w:spacing w:val="-3"/>
          <w:sz w:val="24"/>
          <w:szCs w:val="24"/>
        </w:rPr>
        <w:t xml:space="preserve"> </w:t>
      </w:r>
      <w:r w:rsidRPr="00364458">
        <w:rPr>
          <w:rFonts w:ascii="Times New Roman" w:hAnsi="Times New Roman" w:cs="Times New Roman"/>
          <w:spacing w:val="-2"/>
          <w:sz w:val="24"/>
          <w:szCs w:val="24"/>
        </w:rPr>
        <w:t>exclusiv</w:t>
      </w:r>
      <w:r w:rsidRPr="00364458">
        <w:rPr>
          <w:rFonts w:ascii="Times New Roman" w:hAnsi="Times New Roman" w:cs="Times New Roman"/>
          <w:spacing w:val="-3"/>
          <w:sz w:val="24"/>
          <w:szCs w:val="24"/>
        </w:rPr>
        <w:t xml:space="preserve"> </w:t>
      </w:r>
      <w:r w:rsidRPr="00364458">
        <w:rPr>
          <w:rFonts w:ascii="Times New Roman" w:hAnsi="Times New Roman" w:cs="Times New Roman"/>
          <w:spacing w:val="-2"/>
          <w:sz w:val="24"/>
          <w:szCs w:val="24"/>
        </w:rPr>
        <w:t>în</w:t>
      </w:r>
      <w:r w:rsidRPr="00364458">
        <w:rPr>
          <w:rFonts w:ascii="Times New Roman" w:hAnsi="Times New Roman" w:cs="Times New Roman"/>
          <w:spacing w:val="-12"/>
          <w:sz w:val="24"/>
          <w:szCs w:val="24"/>
        </w:rPr>
        <w:t xml:space="preserve"> </w:t>
      </w:r>
      <w:r w:rsidRPr="00364458">
        <w:rPr>
          <w:rFonts w:ascii="Times New Roman" w:hAnsi="Times New Roman" w:cs="Times New Roman"/>
          <w:spacing w:val="-4"/>
          <w:sz w:val="24"/>
          <w:szCs w:val="24"/>
        </w:rPr>
        <w:t>clasă</w:t>
      </w:r>
    </w:p>
    <w:p w14:paraId="07B30B15" w14:textId="77777777" w:rsidR="00364458" w:rsidRPr="00364458" w:rsidRDefault="00364458" w:rsidP="00364458">
      <w:pPr>
        <w:pStyle w:val="BodyText"/>
        <w:spacing w:line="360" w:lineRule="auto"/>
        <w:jc w:val="both"/>
        <w:rPr>
          <w:rFonts w:ascii="Times New Roman" w:hAnsi="Times New Roman" w:cs="Times New Roman"/>
          <w:sz w:val="24"/>
          <w:szCs w:val="24"/>
        </w:rPr>
      </w:pPr>
    </w:p>
    <w:p w14:paraId="39371B6E" w14:textId="1EE5ADED" w:rsidR="00364458" w:rsidRPr="00364458" w:rsidRDefault="00364458" w:rsidP="00364458">
      <w:pPr>
        <w:pStyle w:val="ListParagraph"/>
        <w:widowControl w:val="0"/>
        <w:numPr>
          <w:ilvl w:val="0"/>
          <w:numId w:val="34"/>
        </w:numPr>
        <w:tabs>
          <w:tab w:val="left" w:pos="664"/>
        </w:tabs>
        <w:autoSpaceDE w:val="0"/>
        <w:autoSpaceDN w:val="0"/>
        <w:spacing w:after="0" w:line="360" w:lineRule="auto"/>
        <w:ind w:left="664" w:hanging="239"/>
        <w:contextualSpacing w:val="0"/>
        <w:jc w:val="both"/>
        <w:rPr>
          <w:rFonts w:ascii="Times New Roman" w:hAnsi="Times New Roman" w:cs="Times New Roman"/>
          <w:sz w:val="24"/>
          <w:szCs w:val="24"/>
        </w:rPr>
      </w:pPr>
      <w:r w:rsidRPr="00364458">
        <w:rPr>
          <w:rFonts w:ascii="Times New Roman" w:hAnsi="Times New Roman" w:cs="Times New Roman"/>
          <w:spacing w:val="-4"/>
          <w:sz w:val="24"/>
          <w:szCs w:val="24"/>
        </w:rPr>
        <w:t>În</w:t>
      </w:r>
      <w:r w:rsidRPr="00364458">
        <w:rPr>
          <w:rFonts w:ascii="Times New Roman" w:hAnsi="Times New Roman" w:cs="Times New Roman"/>
          <w:spacing w:val="-6"/>
          <w:sz w:val="24"/>
          <w:szCs w:val="24"/>
        </w:rPr>
        <w:t xml:space="preserve"> </w:t>
      </w:r>
      <w:r w:rsidRPr="00364458">
        <w:rPr>
          <w:rFonts w:ascii="Times New Roman" w:hAnsi="Times New Roman" w:cs="Times New Roman"/>
          <w:spacing w:val="-4"/>
          <w:sz w:val="24"/>
          <w:szCs w:val="24"/>
        </w:rPr>
        <w:t>teoria</w:t>
      </w:r>
      <w:r w:rsidRPr="00364458">
        <w:rPr>
          <w:rFonts w:ascii="Times New Roman" w:hAnsi="Times New Roman" w:cs="Times New Roman"/>
          <w:spacing w:val="-5"/>
          <w:sz w:val="24"/>
          <w:szCs w:val="24"/>
        </w:rPr>
        <w:t xml:space="preserve"> </w:t>
      </w:r>
      <w:r w:rsidRPr="00364458">
        <w:rPr>
          <w:rFonts w:ascii="Times New Roman" w:hAnsi="Times New Roman" w:cs="Times New Roman"/>
          <w:spacing w:val="-4"/>
          <w:sz w:val="24"/>
          <w:szCs w:val="24"/>
        </w:rPr>
        <w:t>constructivistă,</w:t>
      </w:r>
      <w:r w:rsidRPr="00364458">
        <w:rPr>
          <w:rFonts w:ascii="Times New Roman" w:hAnsi="Times New Roman" w:cs="Times New Roman"/>
          <w:spacing w:val="4"/>
          <w:sz w:val="24"/>
          <w:szCs w:val="24"/>
        </w:rPr>
        <w:t xml:space="preserve"> </w:t>
      </w:r>
      <w:r w:rsidRPr="00364458">
        <w:rPr>
          <w:rFonts w:ascii="Times New Roman" w:hAnsi="Times New Roman" w:cs="Times New Roman"/>
          <w:spacing w:val="-4"/>
          <w:sz w:val="24"/>
          <w:szCs w:val="24"/>
        </w:rPr>
        <w:t>procesul</w:t>
      </w:r>
      <w:r w:rsidRPr="00364458">
        <w:rPr>
          <w:rFonts w:ascii="Times New Roman" w:hAnsi="Times New Roman" w:cs="Times New Roman"/>
          <w:spacing w:val="-5"/>
          <w:sz w:val="24"/>
          <w:szCs w:val="24"/>
        </w:rPr>
        <w:t xml:space="preserve"> </w:t>
      </w:r>
      <w:r w:rsidRPr="00364458">
        <w:rPr>
          <w:rFonts w:ascii="Times New Roman" w:hAnsi="Times New Roman" w:cs="Times New Roman"/>
          <w:spacing w:val="-4"/>
          <w:sz w:val="24"/>
          <w:szCs w:val="24"/>
        </w:rPr>
        <w:t>de</w:t>
      </w:r>
      <w:r w:rsidRPr="00364458">
        <w:rPr>
          <w:rFonts w:ascii="Times New Roman" w:hAnsi="Times New Roman" w:cs="Times New Roman"/>
          <w:spacing w:val="-6"/>
          <w:sz w:val="24"/>
          <w:szCs w:val="24"/>
        </w:rPr>
        <w:t xml:space="preserve"> </w:t>
      </w:r>
      <w:r w:rsidRPr="00364458">
        <w:rPr>
          <w:rFonts w:ascii="Times New Roman" w:hAnsi="Times New Roman" w:cs="Times New Roman"/>
          <w:spacing w:val="-4"/>
          <w:sz w:val="24"/>
          <w:szCs w:val="24"/>
        </w:rPr>
        <w:t>„învățare</w:t>
      </w:r>
      <w:r w:rsidRPr="00364458">
        <w:rPr>
          <w:rFonts w:ascii="Times New Roman" w:hAnsi="Times New Roman" w:cs="Times New Roman"/>
          <w:spacing w:val="-5"/>
          <w:sz w:val="24"/>
          <w:szCs w:val="24"/>
        </w:rPr>
        <w:t xml:space="preserve"> </w:t>
      </w:r>
      <w:r w:rsidRPr="00364458">
        <w:rPr>
          <w:rFonts w:ascii="Times New Roman" w:hAnsi="Times New Roman" w:cs="Times New Roman"/>
          <w:spacing w:val="-4"/>
          <w:sz w:val="24"/>
          <w:szCs w:val="24"/>
        </w:rPr>
        <w:t>profundă”</w:t>
      </w:r>
      <w:r w:rsidRPr="00364458">
        <w:rPr>
          <w:rFonts w:ascii="Times New Roman" w:hAnsi="Times New Roman" w:cs="Times New Roman"/>
          <w:spacing w:val="4"/>
          <w:sz w:val="24"/>
          <w:szCs w:val="24"/>
        </w:rPr>
        <w:t xml:space="preserve"> </w:t>
      </w:r>
      <w:r w:rsidRPr="00364458">
        <w:rPr>
          <w:rFonts w:ascii="Times New Roman" w:hAnsi="Times New Roman" w:cs="Times New Roman"/>
          <w:spacing w:val="-4"/>
          <w:sz w:val="24"/>
          <w:szCs w:val="24"/>
        </w:rPr>
        <w:t>implică:</w:t>
      </w:r>
    </w:p>
    <w:p w14:paraId="1224221B" w14:textId="77777777" w:rsidR="00364458" w:rsidRPr="00364458" w:rsidRDefault="00364458" w:rsidP="00364458">
      <w:pPr>
        <w:pStyle w:val="ListParagraph"/>
        <w:widowControl w:val="0"/>
        <w:numPr>
          <w:ilvl w:val="1"/>
          <w:numId w:val="34"/>
        </w:numPr>
        <w:tabs>
          <w:tab w:val="left" w:pos="1145"/>
        </w:tabs>
        <w:autoSpaceDE w:val="0"/>
        <w:autoSpaceDN w:val="0"/>
        <w:spacing w:after="0" w:line="360" w:lineRule="auto"/>
        <w:ind w:left="1145" w:hanging="359"/>
        <w:contextualSpacing w:val="0"/>
        <w:jc w:val="both"/>
        <w:rPr>
          <w:rFonts w:ascii="Times New Roman" w:hAnsi="Times New Roman" w:cs="Times New Roman"/>
          <w:sz w:val="24"/>
          <w:szCs w:val="24"/>
        </w:rPr>
      </w:pPr>
      <w:r w:rsidRPr="00364458">
        <w:rPr>
          <w:rFonts w:ascii="Times New Roman" w:hAnsi="Times New Roman" w:cs="Times New Roman"/>
          <w:sz w:val="24"/>
          <w:szCs w:val="24"/>
        </w:rPr>
        <w:t>Memorarea</w:t>
      </w:r>
      <w:r w:rsidRPr="00364458">
        <w:rPr>
          <w:rFonts w:ascii="Times New Roman" w:hAnsi="Times New Roman" w:cs="Times New Roman"/>
          <w:spacing w:val="1"/>
          <w:sz w:val="24"/>
          <w:szCs w:val="24"/>
        </w:rPr>
        <w:t xml:space="preserve"> </w:t>
      </w:r>
      <w:r w:rsidRPr="00364458">
        <w:rPr>
          <w:rFonts w:ascii="Times New Roman" w:hAnsi="Times New Roman" w:cs="Times New Roman"/>
          <w:sz w:val="24"/>
          <w:szCs w:val="24"/>
        </w:rPr>
        <w:t>rapidă</w:t>
      </w:r>
      <w:r w:rsidRPr="00364458">
        <w:rPr>
          <w:rFonts w:ascii="Times New Roman" w:hAnsi="Times New Roman" w:cs="Times New Roman"/>
          <w:spacing w:val="-7"/>
          <w:sz w:val="24"/>
          <w:szCs w:val="24"/>
        </w:rPr>
        <w:t xml:space="preserve"> </w:t>
      </w:r>
      <w:r w:rsidRPr="00364458">
        <w:rPr>
          <w:rFonts w:ascii="Times New Roman" w:hAnsi="Times New Roman" w:cs="Times New Roman"/>
          <w:sz w:val="24"/>
          <w:szCs w:val="24"/>
        </w:rPr>
        <w:t>a</w:t>
      </w:r>
      <w:r w:rsidRPr="00364458">
        <w:rPr>
          <w:rFonts w:ascii="Times New Roman" w:hAnsi="Times New Roman" w:cs="Times New Roman"/>
          <w:spacing w:val="-15"/>
          <w:sz w:val="24"/>
          <w:szCs w:val="24"/>
        </w:rPr>
        <w:t xml:space="preserve"> </w:t>
      </w:r>
      <w:r w:rsidRPr="00364458">
        <w:rPr>
          <w:rFonts w:ascii="Times New Roman" w:hAnsi="Times New Roman" w:cs="Times New Roman"/>
          <w:spacing w:val="-2"/>
          <w:sz w:val="24"/>
          <w:szCs w:val="24"/>
        </w:rPr>
        <w:t>cunoștințelor</w:t>
      </w:r>
    </w:p>
    <w:p w14:paraId="0F3D22CE" w14:textId="77777777" w:rsidR="00364458" w:rsidRPr="00364458" w:rsidRDefault="00364458" w:rsidP="00364458">
      <w:pPr>
        <w:pStyle w:val="ListParagraph"/>
        <w:widowControl w:val="0"/>
        <w:numPr>
          <w:ilvl w:val="1"/>
          <w:numId w:val="34"/>
        </w:numPr>
        <w:tabs>
          <w:tab w:val="left" w:pos="1145"/>
        </w:tabs>
        <w:autoSpaceDE w:val="0"/>
        <w:autoSpaceDN w:val="0"/>
        <w:spacing w:after="0" w:line="360" w:lineRule="auto"/>
        <w:ind w:left="1145" w:hanging="359"/>
        <w:contextualSpacing w:val="0"/>
        <w:jc w:val="both"/>
        <w:rPr>
          <w:rFonts w:ascii="Times New Roman" w:hAnsi="Times New Roman" w:cs="Times New Roman"/>
          <w:sz w:val="24"/>
          <w:szCs w:val="24"/>
        </w:rPr>
      </w:pPr>
      <w:r w:rsidRPr="00364458">
        <w:rPr>
          <w:rFonts w:ascii="Times New Roman" w:hAnsi="Times New Roman" w:cs="Times New Roman"/>
          <w:w w:val="90"/>
          <w:sz w:val="24"/>
          <w:szCs w:val="24"/>
        </w:rPr>
        <w:t>Crearea</w:t>
      </w:r>
      <w:r w:rsidRPr="00364458">
        <w:rPr>
          <w:rFonts w:ascii="Times New Roman" w:hAnsi="Times New Roman" w:cs="Times New Roman"/>
          <w:spacing w:val="15"/>
          <w:sz w:val="24"/>
          <w:szCs w:val="24"/>
        </w:rPr>
        <w:t xml:space="preserve"> </w:t>
      </w:r>
      <w:r w:rsidRPr="00364458">
        <w:rPr>
          <w:rFonts w:ascii="Times New Roman" w:hAnsi="Times New Roman" w:cs="Times New Roman"/>
          <w:w w:val="90"/>
          <w:sz w:val="24"/>
          <w:szCs w:val="24"/>
        </w:rPr>
        <w:t>activă</w:t>
      </w:r>
      <w:r w:rsidRPr="00364458">
        <w:rPr>
          <w:rFonts w:ascii="Times New Roman" w:hAnsi="Times New Roman" w:cs="Times New Roman"/>
          <w:spacing w:val="16"/>
          <w:sz w:val="24"/>
          <w:szCs w:val="24"/>
        </w:rPr>
        <w:t xml:space="preserve"> </w:t>
      </w:r>
      <w:r w:rsidRPr="00364458">
        <w:rPr>
          <w:rFonts w:ascii="Times New Roman" w:hAnsi="Times New Roman" w:cs="Times New Roman"/>
          <w:w w:val="90"/>
          <w:sz w:val="24"/>
          <w:szCs w:val="24"/>
        </w:rPr>
        <w:t>de</w:t>
      </w:r>
      <w:r w:rsidRPr="00364458">
        <w:rPr>
          <w:rFonts w:ascii="Times New Roman" w:hAnsi="Times New Roman" w:cs="Times New Roman"/>
          <w:spacing w:val="16"/>
          <w:sz w:val="24"/>
          <w:szCs w:val="24"/>
        </w:rPr>
        <w:t xml:space="preserve"> </w:t>
      </w:r>
      <w:r w:rsidRPr="00364458">
        <w:rPr>
          <w:rFonts w:ascii="Times New Roman" w:hAnsi="Times New Roman" w:cs="Times New Roman"/>
          <w:w w:val="90"/>
          <w:sz w:val="24"/>
          <w:szCs w:val="24"/>
        </w:rPr>
        <w:t>legături</w:t>
      </w:r>
      <w:r w:rsidRPr="00364458">
        <w:rPr>
          <w:rFonts w:ascii="Times New Roman" w:hAnsi="Times New Roman" w:cs="Times New Roman"/>
          <w:spacing w:val="16"/>
          <w:sz w:val="24"/>
          <w:szCs w:val="24"/>
        </w:rPr>
        <w:t xml:space="preserve"> </w:t>
      </w:r>
      <w:r w:rsidRPr="00364458">
        <w:rPr>
          <w:rFonts w:ascii="Times New Roman" w:hAnsi="Times New Roman" w:cs="Times New Roman"/>
          <w:w w:val="90"/>
          <w:sz w:val="24"/>
          <w:szCs w:val="24"/>
        </w:rPr>
        <w:t>între</w:t>
      </w:r>
      <w:r w:rsidRPr="00364458">
        <w:rPr>
          <w:rFonts w:ascii="Times New Roman" w:hAnsi="Times New Roman" w:cs="Times New Roman"/>
          <w:spacing w:val="16"/>
          <w:sz w:val="24"/>
          <w:szCs w:val="24"/>
        </w:rPr>
        <w:t xml:space="preserve"> </w:t>
      </w:r>
      <w:r w:rsidRPr="00364458">
        <w:rPr>
          <w:rFonts w:ascii="Times New Roman" w:hAnsi="Times New Roman" w:cs="Times New Roman"/>
          <w:w w:val="90"/>
          <w:sz w:val="24"/>
          <w:szCs w:val="24"/>
        </w:rPr>
        <w:t>informații</w:t>
      </w:r>
      <w:r w:rsidRPr="00364458">
        <w:rPr>
          <w:rFonts w:ascii="Times New Roman" w:hAnsi="Times New Roman" w:cs="Times New Roman"/>
          <w:spacing w:val="14"/>
          <w:sz w:val="24"/>
          <w:szCs w:val="24"/>
        </w:rPr>
        <w:t xml:space="preserve"> </w:t>
      </w:r>
      <w:r w:rsidRPr="00364458">
        <w:rPr>
          <w:rFonts w:ascii="Times New Roman" w:hAnsi="Times New Roman" w:cs="Times New Roman"/>
          <w:w w:val="90"/>
          <w:sz w:val="24"/>
          <w:szCs w:val="24"/>
        </w:rPr>
        <w:t>și</w:t>
      </w:r>
      <w:r w:rsidRPr="00364458">
        <w:rPr>
          <w:rFonts w:ascii="Times New Roman" w:hAnsi="Times New Roman" w:cs="Times New Roman"/>
          <w:spacing w:val="4"/>
          <w:sz w:val="24"/>
          <w:szCs w:val="24"/>
        </w:rPr>
        <w:t xml:space="preserve"> </w:t>
      </w:r>
      <w:r w:rsidRPr="00364458">
        <w:rPr>
          <w:rFonts w:ascii="Times New Roman" w:hAnsi="Times New Roman" w:cs="Times New Roman"/>
          <w:w w:val="90"/>
          <w:sz w:val="24"/>
          <w:szCs w:val="24"/>
        </w:rPr>
        <w:t>experiențe</w:t>
      </w:r>
      <w:r w:rsidRPr="00364458">
        <w:rPr>
          <w:rFonts w:ascii="Times New Roman" w:hAnsi="Times New Roman" w:cs="Times New Roman"/>
          <w:spacing w:val="28"/>
          <w:sz w:val="24"/>
          <w:szCs w:val="24"/>
        </w:rPr>
        <w:t xml:space="preserve"> </w:t>
      </w:r>
      <w:r w:rsidRPr="00364458">
        <w:rPr>
          <w:rFonts w:ascii="Times New Roman" w:hAnsi="Times New Roman" w:cs="Times New Roman"/>
          <w:spacing w:val="-2"/>
          <w:w w:val="90"/>
          <w:sz w:val="24"/>
          <w:szCs w:val="24"/>
        </w:rPr>
        <w:t>personale</w:t>
      </w:r>
    </w:p>
    <w:p w14:paraId="376CE6C5" w14:textId="77777777" w:rsidR="00364458" w:rsidRPr="00364458" w:rsidRDefault="00364458" w:rsidP="00364458">
      <w:pPr>
        <w:pStyle w:val="ListParagraph"/>
        <w:widowControl w:val="0"/>
        <w:numPr>
          <w:ilvl w:val="1"/>
          <w:numId w:val="34"/>
        </w:numPr>
        <w:tabs>
          <w:tab w:val="left" w:pos="1145"/>
        </w:tabs>
        <w:autoSpaceDE w:val="0"/>
        <w:autoSpaceDN w:val="0"/>
        <w:spacing w:after="0" w:line="360" w:lineRule="auto"/>
        <w:ind w:left="1145" w:hanging="359"/>
        <w:contextualSpacing w:val="0"/>
        <w:jc w:val="both"/>
        <w:rPr>
          <w:rFonts w:ascii="Times New Roman" w:hAnsi="Times New Roman" w:cs="Times New Roman"/>
          <w:sz w:val="24"/>
          <w:szCs w:val="24"/>
        </w:rPr>
      </w:pPr>
      <w:r w:rsidRPr="00364458">
        <w:rPr>
          <w:rFonts w:ascii="Times New Roman" w:hAnsi="Times New Roman" w:cs="Times New Roman"/>
          <w:sz w:val="24"/>
          <w:szCs w:val="24"/>
        </w:rPr>
        <w:t>Utilizarea</w:t>
      </w:r>
      <w:r w:rsidRPr="00364458">
        <w:rPr>
          <w:rFonts w:ascii="Times New Roman" w:hAnsi="Times New Roman" w:cs="Times New Roman"/>
          <w:spacing w:val="7"/>
          <w:sz w:val="24"/>
          <w:szCs w:val="24"/>
        </w:rPr>
        <w:t xml:space="preserve"> </w:t>
      </w:r>
      <w:r w:rsidRPr="00364458">
        <w:rPr>
          <w:rFonts w:ascii="Times New Roman" w:hAnsi="Times New Roman" w:cs="Times New Roman"/>
          <w:sz w:val="24"/>
          <w:szCs w:val="24"/>
        </w:rPr>
        <w:t>intensă</w:t>
      </w:r>
      <w:r w:rsidRPr="00364458">
        <w:rPr>
          <w:rFonts w:ascii="Times New Roman" w:hAnsi="Times New Roman" w:cs="Times New Roman"/>
          <w:spacing w:val="17"/>
          <w:sz w:val="24"/>
          <w:szCs w:val="24"/>
        </w:rPr>
        <w:t xml:space="preserve"> </w:t>
      </w:r>
      <w:r w:rsidRPr="00364458">
        <w:rPr>
          <w:rFonts w:ascii="Times New Roman" w:hAnsi="Times New Roman" w:cs="Times New Roman"/>
          <w:sz w:val="24"/>
          <w:szCs w:val="24"/>
        </w:rPr>
        <w:t>a</w:t>
      </w:r>
      <w:r w:rsidRPr="00364458">
        <w:rPr>
          <w:rFonts w:ascii="Times New Roman" w:hAnsi="Times New Roman" w:cs="Times New Roman"/>
          <w:spacing w:val="-1"/>
          <w:sz w:val="24"/>
          <w:szCs w:val="24"/>
        </w:rPr>
        <w:t xml:space="preserve"> </w:t>
      </w:r>
      <w:r w:rsidRPr="00364458">
        <w:rPr>
          <w:rFonts w:ascii="Times New Roman" w:hAnsi="Times New Roman" w:cs="Times New Roman"/>
          <w:sz w:val="24"/>
          <w:szCs w:val="24"/>
        </w:rPr>
        <w:t>materialelor</w:t>
      </w:r>
      <w:r w:rsidRPr="00364458">
        <w:rPr>
          <w:rFonts w:ascii="Times New Roman" w:hAnsi="Times New Roman" w:cs="Times New Roman"/>
          <w:spacing w:val="18"/>
          <w:sz w:val="24"/>
          <w:szCs w:val="24"/>
        </w:rPr>
        <w:t xml:space="preserve"> </w:t>
      </w:r>
      <w:r w:rsidRPr="00364458">
        <w:rPr>
          <w:rFonts w:ascii="Times New Roman" w:hAnsi="Times New Roman" w:cs="Times New Roman"/>
          <w:sz w:val="24"/>
          <w:szCs w:val="24"/>
        </w:rPr>
        <w:t>audio-</w:t>
      </w:r>
      <w:r w:rsidRPr="00364458">
        <w:rPr>
          <w:rFonts w:ascii="Times New Roman" w:hAnsi="Times New Roman" w:cs="Times New Roman"/>
          <w:spacing w:val="-2"/>
          <w:sz w:val="24"/>
          <w:szCs w:val="24"/>
        </w:rPr>
        <w:t>video</w:t>
      </w:r>
    </w:p>
    <w:p w14:paraId="67DDD44D" w14:textId="77777777" w:rsidR="00364458" w:rsidRPr="00364458" w:rsidRDefault="00364458" w:rsidP="00364458">
      <w:pPr>
        <w:pStyle w:val="ListParagraph"/>
        <w:widowControl w:val="0"/>
        <w:numPr>
          <w:ilvl w:val="1"/>
          <w:numId w:val="34"/>
        </w:numPr>
        <w:tabs>
          <w:tab w:val="left" w:pos="1145"/>
        </w:tabs>
        <w:autoSpaceDE w:val="0"/>
        <w:autoSpaceDN w:val="0"/>
        <w:spacing w:after="0" w:line="360" w:lineRule="auto"/>
        <w:ind w:left="1145" w:hanging="359"/>
        <w:contextualSpacing w:val="0"/>
        <w:jc w:val="both"/>
        <w:rPr>
          <w:rFonts w:ascii="Times New Roman" w:hAnsi="Times New Roman" w:cs="Times New Roman"/>
          <w:sz w:val="24"/>
          <w:szCs w:val="24"/>
        </w:rPr>
      </w:pPr>
      <w:r w:rsidRPr="00364458">
        <w:rPr>
          <w:rFonts w:ascii="Times New Roman" w:hAnsi="Times New Roman" w:cs="Times New Roman"/>
          <w:w w:val="90"/>
          <w:sz w:val="24"/>
          <w:szCs w:val="24"/>
        </w:rPr>
        <w:t>Învățarea</w:t>
      </w:r>
      <w:r w:rsidRPr="00364458">
        <w:rPr>
          <w:rFonts w:ascii="Times New Roman" w:hAnsi="Times New Roman" w:cs="Times New Roman"/>
          <w:spacing w:val="16"/>
          <w:sz w:val="24"/>
          <w:szCs w:val="24"/>
        </w:rPr>
        <w:t xml:space="preserve"> </w:t>
      </w:r>
      <w:r w:rsidRPr="00364458">
        <w:rPr>
          <w:rFonts w:ascii="Times New Roman" w:hAnsi="Times New Roman" w:cs="Times New Roman"/>
          <w:w w:val="90"/>
          <w:sz w:val="24"/>
          <w:szCs w:val="24"/>
        </w:rPr>
        <w:t>prin</w:t>
      </w:r>
      <w:r w:rsidRPr="00364458">
        <w:rPr>
          <w:rFonts w:ascii="Times New Roman" w:hAnsi="Times New Roman" w:cs="Times New Roman"/>
          <w:spacing w:val="-5"/>
          <w:sz w:val="24"/>
          <w:szCs w:val="24"/>
        </w:rPr>
        <w:t xml:space="preserve"> </w:t>
      </w:r>
      <w:r w:rsidRPr="00364458">
        <w:rPr>
          <w:rFonts w:ascii="Times New Roman" w:hAnsi="Times New Roman" w:cs="Times New Roman"/>
          <w:w w:val="90"/>
          <w:sz w:val="24"/>
          <w:szCs w:val="24"/>
        </w:rPr>
        <w:t>recompense</w:t>
      </w:r>
      <w:r w:rsidRPr="00364458">
        <w:rPr>
          <w:rFonts w:ascii="Times New Roman" w:hAnsi="Times New Roman" w:cs="Times New Roman"/>
          <w:spacing w:val="16"/>
          <w:sz w:val="24"/>
          <w:szCs w:val="24"/>
        </w:rPr>
        <w:t xml:space="preserve"> </w:t>
      </w:r>
      <w:r w:rsidRPr="00364458">
        <w:rPr>
          <w:rFonts w:ascii="Times New Roman" w:hAnsi="Times New Roman" w:cs="Times New Roman"/>
          <w:w w:val="90"/>
          <w:sz w:val="24"/>
          <w:szCs w:val="24"/>
        </w:rPr>
        <w:t>și</w:t>
      </w:r>
      <w:r w:rsidRPr="00364458">
        <w:rPr>
          <w:rFonts w:ascii="Times New Roman" w:hAnsi="Times New Roman" w:cs="Times New Roman"/>
          <w:spacing w:val="-5"/>
          <w:sz w:val="24"/>
          <w:szCs w:val="24"/>
        </w:rPr>
        <w:t xml:space="preserve"> </w:t>
      </w:r>
      <w:r w:rsidRPr="00364458">
        <w:rPr>
          <w:rFonts w:ascii="Times New Roman" w:hAnsi="Times New Roman" w:cs="Times New Roman"/>
          <w:spacing w:val="-2"/>
          <w:w w:val="90"/>
          <w:sz w:val="24"/>
          <w:szCs w:val="24"/>
        </w:rPr>
        <w:t>pedepse</w:t>
      </w:r>
    </w:p>
    <w:p w14:paraId="44268BC7" w14:textId="77777777" w:rsidR="00364458" w:rsidRPr="00364458" w:rsidRDefault="00364458" w:rsidP="00364458">
      <w:pPr>
        <w:pStyle w:val="BodyText"/>
        <w:spacing w:line="360" w:lineRule="auto"/>
        <w:jc w:val="both"/>
        <w:rPr>
          <w:rFonts w:ascii="Times New Roman" w:hAnsi="Times New Roman" w:cs="Times New Roman"/>
          <w:sz w:val="24"/>
          <w:szCs w:val="24"/>
        </w:rPr>
      </w:pPr>
    </w:p>
    <w:p w14:paraId="7AD72AB4" w14:textId="10ACA2FB" w:rsidR="00364458" w:rsidRPr="00153927" w:rsidRDefault="00364458" w:rsidP="00364458">
      <w:pPr>
        <w:pStyle w:val="ListParagraph"/>
        <w:widowControl w:val="0"/>
        <w:numPr>
          <w:ilvl w:val="0"/>
          <w:numId w:val="34"/>
        </w:numPr>
        <w:tabs>
          <w:tab w:val="left" w:pos="663"/>
        </w:tabs>
        <w:autoSpaceDE w:val="0"/>
        <w:autoSpaceDN w:val="0"/>
        <w:spacing w:after="0" w:line="360" w:lineRule="auto"/>
        <w:ind w:left="663" w:hanging="238"/>
        <w:contextualSpacing w:val="0"/>
        <w:jc w:val="both"/>
        <w:rPr>
          <w:rFonts w:ascii="Times New Roman" w:hAnsi="Times New Roman" w:cs="Times New Roman"/>
          <w:sz w:val="24"/>
          <w:szCs w:val="24"/>
        </w:rPr>
      </w:pPr>
      <w:r w:rsidRPr="00364458">
        <w:rPr>
          <w:rFonts w:ascii="Times New Roman" w:hAnsi="Times New Roman" w:cs="Times New Roman"/>
          <w:spacing w:val="-4"/>
          <w:sz w:val="24"/>
          <w:szCs w:val="24"/>
        </w:rPr>
        <w:t>Modelul</w:t>
      </w:r>
      <w:r w:rsidRPr="00364458">
        <w:rPr>
          <w:rFonts w:ascii="Times New Roman" w:hAnsi="Times New Roman" w:cs="Times New Roman"/>
          <w:spacing w:val="8"/>
          <w:sz w:val="24"/>
          <w:szCs w:val="24"/>
        </w:rPr>
        <w:t xml:space="preserve"> </w:t>
      </w:r>
      <w:r w:rsidRPr="00364458">
        <w:rPr>
          <w:rFonts w:ascii="Times New Roman" w:hAnsi="Times New Roman" w:cs="Times New Roman"/>
          <w:spacing w:val="-4"/>
          <w:sz w:val="24"/>
          <w:szCs w:val="24"/>
        </w:rPr>
        <w:t>„Flex”</w:t>
      </w:r>
      <w:r w:rsidRPr="00364458">
        <w:rPr>
          <w:rFonts w:ascii="Times New Roman" w:hAnsi="Times New Roman" w:cs="Times New Roman"/>
          <w:spacing w:val="-1"/>
          <w:sz w:val="24"/>
          <w:szCs w:val="24"/>
        </w:rPr>
        <w:t xml:space="preserve"> </w:t>
      </w:r>
      <w:r w:rsidRPr="00364458">
        <w:rPr>
          <w:rFonts w:ascii="Times New Roman" w:hAnsi="Times New Roman" w:cs="Times New Roman"/>
          <w:spacing w:val="-4"/>
          <w:sz w:val="24"/>
          <w:szCs w:val="24"/>
        </w:rPr>
        <w:t>în</w:t>
      </w:r>
      <w:r w:rsidRPr="00364458">
        <w:rPr>
          <w:rFonts w:ascii="Times New Roman" w:hAnsi="Times New Roman" w:cs="Times New Roman"/>
          <w:spacing w:val="-11"/>
          <w:sz w:val="24"/>
          <w:szCs w:val="24"/>
        </w:rPr>
        <w:t xml:space="preserve"> </w:t>
      </w:r>
      <w:r w:rsidRPr="00364458">
        <w:rPr>
          <w:rFonts w:ascii="Times New Roman" w:hAnsi="Times New Roman" w:cs="Times New Roman"/>
          <w:spacing w:val="-4"/>
          <w:sz w:val="24"/>
          <w:szCs w:val="24"/>
        </w:rPr>
        <w:t>învățarea</w:t>
      </w:r>
      <w:r w:rsidRPr="00364458">
        <w:rPr>
          <w:rFonts w:ascii="Times New Roman" w:hAnsi="Times New Roman" w:cs="Times New Roman"/>
          <w:spacing w:val="-1"/>
          <w:sz w:val="24"/>
          <w:szCs w:val="24"/>
        </w:rPr>
        <w:t xml:space="preserve"> </w:t>
      </w:r>
      <w:r w:rsidRPr="00364458">
        <w:rPr>
          <w:rFonts w:ascii="Times New Roman" w:hAnsi="Times New Roman" w:cs="Times New Roman"/>
          <w:spacing w:val="-4"/>
          <w:sz w:val="24"/>
          <w:szCs w:val="24"/>
        </w:rPr>
        <w:t>mixtă</w:t>
      </w:r>
      <w:r w:rsidRPr="00364458">
        <w:rPr>
          <w:rFonts w:ascii="Times New Roman" w:hAnsi="Times New Roman" w:cs="Times New Roman"/>
          <w:spacing w:val="-1"/>
          <w:sz w:val="24"/>
          <w:szCs w:val="24"/>
        </w:rPr>
        <w:t xml:space="preserve"> </w:t>
      </w:r>
      <w:r w:rsidRPr="00364458">
        <w:rPr>
          <w:rFonts w:ascii="Times New Roman" w:hAnsi="Times New Roman" w:cs="Times New Roman"/>
          <w:spacing w:val="-4"/>
          <w:sz w:val="24"/>
          <w:szCs w:val="24"/>
        </w:rPr>
        <w:t>(blended</w:t>
      </w:r>
      <w:r w:rsidRPr="00364458">
        <w:rPr>
          <w:rFonts w:ascii="Times New Roman" w:hAnsi="Times New Roman" w:cs="Times New Roman"/>
          <w:spacing w:val="9"/>
          <w:sz w:val="24"/>
          <w:szCs w:val="24"/>
        </w:rPr>
        <w:t xml:space="preserve"> </w:t>
      </w:r>
      <w:r w:rsidRPr="00364458">
        <w:rPr>
          <w:rFonts w:ascii="Times New Roman" w:hAnsi="Times New Roman" w:cs="Times New Roman"/>
          <w:spacing w:val="-4"/>
          <w:sz w:val="24"/>
          <w:szCs w:val="24"/>
        </w:rPr>
        <w:t>learning)</w:t>
      </w:r>
      <w:r w:rsidRPr="00364458">
        <w:rPr>
          <w:rFonts w:ascii="Times New Roman" w:hAnsi="Times New Roman" w:cs="Times New Roman"/>
          <w:sz w:val="24"/>
          <w:szCs w:val="24"/>
        </w:rPr>
        <w:t xml:space="preserve"> </w:t>
      </w:r>
      <w:r w:rsidRPr="00364458">
        <w:rPr>
          <w:rFonts w:ascii="Times New Roman" w:hAnsi="Times New Roman" w:cs="Times New Roman"/>
          <w:spacing w:val="-4"/>
          <w:sz w:val="24"/>
          <w:szCs w:val="24"/>
        </w:rPr>
        <w:t>presupune:</w:t>
      </w:r>
    </w:p>
    <w:p w14:paraId="2B8E23FE" w14:textId="77777777" w:rsidR="00364458" w:rsidRPr="00364458" w:rsidRDefault="00364458" w:rsidP="00364458">
      <w:pPr>
        <w:pStyle w:val="ListParagraph"/>
        <w:widowControl w:val="0"/>
        <w:numPr>
          <w:ilvl w:val="1"/>
          <w:numId w:val="34"/>
        </w:numPr>
        <w:tabs>
          <w:tab w:val="left" w:pos="1145"/>
        </w:tabs>
        <w:autoSpaceDE w:val="0"/>
        <w:autoSpaceDN w:val="0"/>
        <w:spacing w:after="0" w:line="360" w:lineRule="auto"/>
        <w:ind w:left="1145" w:hanging="359"/>
        <w:contextualSpacing w:val="0"/>
        <w:jc w:val="both"/>
        <w:rPr>
          <w:rFonts w:ascii="Times New Roman" w:hAnsi="Times New Roman" w:cs="Times New Roman"/>
          <w:sz w:val="24"/>
          <w:szCs w:val="24"/>
        </w:rPr>
      </w:pPr>
      <w:r w:rsidRPr="00364458">
        <w:rPr>
          <w:rFonts w:ascii="Times New Roman" w:hAnsi="Times New Roman" w:cs="Times New Roman"/>
          <w:w w:val="90"/>
          <w:sz w:val="24"/>
          <w:szCs w:val="24"/>
        </w:rPr>
        <w:t>Predarea</w:t>
      </w:r>
      <w:r w:rsidRPr="00364458">
        <w:rPr>
          <w:rFonts w:ascii="Times New Roman" w:hAnsi="Times New Roman" w:cs="Times New Roman"/>
          <w:spacing w:val="5"/>
          <w:sz w:val="24"/>
          <w:szCs w:val="24"/>
        </w:rPr>
        <w:t xml:space="preserve"> </w:t>
      </w:r>
      <w:r w:rsidRPr="00364458">
        <w:rPr>
          <w:rFonts w:ascii="Times New Roman" w:hAnsi="Times New Roman" w:cs="Times New Roman"/>
          <w:w w:val="90"/>
          <w:sz w:val="24"/>
          <w:szCs w:val="24"/>
        </w:rPr>
        <w:t>complet</w:t>
      </w:r>
      <w:r w:rsidRPr="00364458">
        <w:rPr>
          <w:rFonts w:ascii="Times New Roman" w:hAnsi="Times New Roman" w:cs="Times New Roman"/>
          <w:spacing w:val="16"/>
          <w:sz w:val="24"/>
          <w:szCs w:val="24"/>
        </w:rPr>
        <w:t xml:space="preserve"> </w:t>
      </w:r>
      <w:r w:rsidRPr="00364458">
        <w:rPr>
          <w:rFonts w:ascii="Times New Roman" w:hAnsi="Times New Roman" w:cs="Times New Roman"/>
          <w:w w:val="90"/>
          <w:sz w:val="24"/>
          <w:szCs w:val="24"/>
        </w:rPr>
        <w:t>online,</w:t>
      </w:r>
      <w:r w:rsidRPr="00364458">
        <w:rPr>
          <w:rFonts w:ascii="Times New Roman" w:hAnsi="Times New Roman" w:cs="Times New Roman"/>
          <w:spacing w:val="5"/>
          <w:sz w:val="24"/>
          <w:szCs w:val="24"/>
        </w:rPr>
        <w:t xml:space="preserve"> </w:t>
      </w:r>
      <w:r w:rsidRPr="00364458">
        <w:rPr>
          <w:rFonts w:ascii="Times New Roman" w:hAnsi="Times New Roman" w:cs="Times New Roman"/>
          <w:w w:val="90"/>
          <w:sz w:val="24"/>
          <w:szCs w:val="24"/>
        </w:rPr>
        <w:t>fără</w:t>
      </w:r>
      <w:r w:rsidRPr="00364458">
        <w:rPr>
          <w:rFonts w:ascii="Times New Roman" w:hAnsi="Times New Roman" w:cs="Times New Roman"/>
          <w:spacing w:val="5"/>
          <w:sz w:val="24"/>
          <w:szCs w:val="24"/>
        </w:rPr>
        <w:t xml:space="preserve"> </w:t>
      </w:r>
      <w:r w:rsidRPr="00364458">
        <w:rPr>
          <w:rFonts w:ascii="Times New Roman" w:hAnsi="Times New Roman" w:cs="Times New Roman"/>
          <w:w w:val="90"/>
          <w:sz w:val="24"/>
          <w:szCs w:val="24"/>
        </w:rPr>
        <w:t>interacțiune</w:t>
      </w:r>
      <w:r w:rsidRPr="00364458">
        <w:rPr>
          <w:rFonts w:ascii="Times New Roman" w:hAnsi="Times New Roman" w:cs="Times New Roman"/>
          <w:spacing w:val="5"/>
          <w:sz w:val="24"/>
          <w:szCs w:val="24"/>
        </w:rPr>
        <w:t xml:space="preserve"> </w:t>
      </w:r>
      <w:r w:rsidRPr="00364458">
        <w:rPr>
          <w:rFonts w:ascii="Times New Roman" w:hAnsi="Times New Roman" w:cs="Times New Roman"/>
          <w:w w:val="90"/>
          <w:sz w:val="24"/>
          <w:szCs w:val="24"/>
        </w:rPr>
        <w:t>față</w:t>
      </w:r>
      <w:r w:rsidRPr="00364458">
        <w:rPr>
          <w:rFonts w:ascii="Times New Roman" w:hAnsi="Times New Roman" w:cs="Times New Roman"/>
          <w:spacing w:val="6"/>
          <w:sz w:val="24"/>
          <w:szCs w:val="24"/>
        </w:rPr>
        <w:t xml:space="preserve"> </w:t>
      </w:r>
      <w:r w:rsidRPr="00364458">
        <w:rPr>
          <w:rFonts w:ascii="Times New Roman" w:hAnsi="Times New Roman" w:cs="Times New Roman"/>
          <w:w w:val="90"/>
          <w:sz w:val="24"/>
          <w:szCs w:val="24"/>
        </w:rPr>
        <w:t>în</w:t>
      </w:r>
      <w:r w:rsidRPr="00364458">
        <w:rPr>
          <w:rFonts w:ascii="Times New Roman" w:hAnsi="Times New Roman" w:cs="Times New Roman"/>
          <w:spacing w:val="-6"/>
          <w:sz w:val="24"/>
          <w:szCs w:val="24"/>
        </w:rPr>
        <w:t xml:space="preserve"> </w:t>
      </w:r>
      <w:r w:rsidRPr="00364458">
        <w:rPr>
          <w:rFonts w:ascii="Times New Roman" w:hAnsi="Times New Roman" w:cs="Times New Roman"/>
          <w:spacing w:val="-4"/>
          <w:w w:val="90"/>
          <w:sz w:val="24"/>
          <w:szCs w:val="24"/>
        </w:rPr>
        <w:t>față</w:t>
      </w:r>
    </w:p>
    <w:p w14:paraId="070790A2" w14:textId="77777777" w:rsidR="00364458" w:rsidRPr="00364458" w:rsidRDefault="00364458" w:rsidP="00364458">
      <w:pPr>
        <w:pStyle w:val="ListParagraph"/>
        <w:widowControl w:val="0"/>
        <w:numPr>
          <w:ilvl w:val="1"/>
          <w:numId w:val="34"/>
        </w:numPr>
        <w:tabs>
          <w:tab w:val="left" w:pos="1145"/>
        </w:tabs>
        <w:autoSpaceDE w:val="0"/>
        <w:autoSpaceDN w:val="0"/>
        <w:spacing w:after="0" w:line="360" w:lineRule="auto"/>
        <w:ind w:left="1145" w:hanging="359"/>
        <w:contextualSpacing w:val="0"/>
        <w:jc w:val="both"/>
        <w:rPr>
          <w:rFonts w:ascii="Times New Roman" w:hAnsi="Times New Roman" w:cs="Times New Roman"/>
          <w:sz w:val="24"/>
          <w:szCs w:val="24"/>
        </w:rPr>
      </w:pPr>
      <w:r w:rsidRPr="00364458">
        <w:rPr>
          <w:rFonts w:ascii="Times New Roman" w:hAnsi="Times New Roman" w:cs="Times New Roman"/>
          <w:w w:val="90"/>
          <w:sz w:val="24"/>
          <w:szCs w:val="24"/>
        </w:rPr>
        <w:t>Învățarea</w:t>
      </w:r>
      <w:r w:rsidRPr="00364458">
        <w:rPr>
          <w:rFonts w:ascii="Times New Roman" w:hAnsi="Times New Roman" w:cs="Times New Roman"/>
          <w:spacing w:val="-5"/>
          <w:sz w:val="24"/>
          <w:szCs w:val="24"/>
        </w:rPr>
        <w:t xml:space="preserve"> </w:t>
      </w:r>
      <w:r w:rsidRPr="00364458">
        <w:rPr>
          <w:rFonts w:ascii="Times New Roman" w:hAnsi="Times New Roman" w:cs="Times New Roman"/>
          <w:w w:val="90"/>
          <w:sz w:val="24"/>
          <w:szCs w:val="24"/>
        </w:rPr>
        <w:t>online</w:t>
      </w:r>
      <w:r w:rsidRPr="00364458">
        <w:rPr>
          <w:rFonts w:ascii="Times New Roman" w:hAnsi="Times New Roman" w:cs="Times New Roman"/>
          <w:spacing w:val="-6"/>
          <w:w w:val="90"/>
          <w:sz w:val="24"/>
          <w:szCs w:val="24"/>
        </w:rPr>
        <w:t xml:space="preserve"> </w:t>
      </w:r>
      <w:r w:rsidRPr="00364458">
        <w:rPr>
          <w:rFonts w:ascii="Times New Roman" w:hAnsi="Times New Roman" w:cs="Times New Roman"/>
          <w:w w:val="90"/>
          <w:sz w:val="24"/>
          <w:szCs w:val="24"/>
        </w:rPr>
        <w:t>ca</w:t>
      </w:r>
      <w:r w:rsidRPr="00364458">
        <w:rPr>
          <w:rFonts w:ascii="Times New Roman" w:hAnsi="Times New Roman" w:cs="Times New Roman"/>
          <w:spacing w:val="-9"/>
          <w:w w:val="90"/>
          <w:sz w:val="24"/>
          <w:szCs w:val="24"/>
        </w:rPr>
        <w:t xml:space="preserve"> </w:t>
      </w:r>
      <w:r w:rsidRPr="00364458">
        <w:rPr>
          <w:rFonts w:ascii="Times New Roman" w:hAnsi="Times New Roman" w:cs="Times New Roman"/>
          <w:w w:val="90"/>
          <w:sz w:val="24"/>
          <w:szCs w:val="24"/>
        </w:rPr>
        <w:t>principală</w:t>
      </w:r>
      <w:r w:rsidRPr="00364458">
        <w:rPr>
          <w:rFonts w:ascii="Times New Roman" w:hAnsi="Times New Roman" w:cs="Times New Roman"/>
          <w:spacing w:val="-6"/>
          <w:w w:val="90"/>
          <w:sz w:val="24"/>
          <w:szCs w:val="24"/>
        </w:rPr>
        <w:t xml:space="preserve"> </w:t>
      </w:r>
      <w:r w:rsidRPr="00364458">
        <w:rPr>
          <w:rFonts w:ascii="Times New Roman" w:hAnsi="Times New Roman" w:cs="Times New Roman"/>
          <w:w w:val="90"/>
          <w:sz w:val="24"/>
          <w:szCs w:val="24"/>
        </w:rPr>
        <w:t>metodă,</w:t>
      </w:r>
      <w:r w:rsidRPr="00364458">
        <w:rPr>
          <w:rFonts w:ascii="Times New Roman" w:hAnsi="Times New Roman" w:cs="Times New Roman"/>
          <w:spacing w:val="-4"/>
          <w:sz w:val="24"/>
          <w:szCs w:val="24"/>
        </w:rPr>
        <w:t xml:space="preserve"> </w:t>
      </w:r>
      <w:r w:rsidRPr="00364458">
        <w:rPr>
          <w:rFonts w:ascii="Times New Roman" w:hAnsi="Times New Roman" w:cs="Times New Roman"/>
          <w:w w:val="90"/>
          <w:sz w:val="24"/>
          <w:szCs w:val="24"/>
        </w:rPr>
        <w:t>cu</w:t>
      </w:r>
      <w:r w:rsidRPr="00364458">
        <w:rPr>
          <w:rFonts w:ascii="Times New Roman" w:hAnsi="Times New Roman" w:cs="Times New Roman"/>
          <w:spacing w:val="-9"/>
          <w:w w:val="90"/>
          <w:sz w:val="24"/>
          <w:szCs w:val="24"/>
        </w:rPr>
        <w:t xml:space="preserve"> </w:t>
      </w:r>
      <w:r w:rsidRPr="00364458">
        <w:rPr>
          <w:rFonts w:ascii="Times New Roman" w:hAnsi="Times New Roman" w:cs="Times New Roman"/>
          <w:w w:val="90"/>
          <w:sz w:val="24"/>
          <w:szCs w:val="24"/>
        </w:rPr>
        <w:t>suport</w:t>
      </w:r>
      <w:r w:rsidRPr="00364458">
        <w:rPr>
          <w:rFonts w:ascii="Times New Roman" w:hAnsi="Times New Roman" w:cs="Times New Roman"/>
          <w:spacing w:val="-6"/>
          <w:w w:val="90"/>
          <w:sz w:val="24"/>
          <w:szCs w:val="24"/>
        </w:rPr>
        <w:t xml:space="preserve"> </w:t>
      </w:r>
      <w:r w:rsidRPr="00364458">
        <w:rPr>
          <w:rFonts w:ascii="Times New Roman" w:hAnsi="Times New Roman" w:cs="Times New Roman"/>
          <w:w w:val="90"/>
          <w:sz w:val="24"/>
          <w:szCs w:val="24"/>
        </w:rPr>
        <w:t>față</w:t>
      </w:r>
      <w:r w:rsidRPr="00364458">
        <w:rPr>
          <w:rFonts w:ascii="Times New Roman" w:hAnsi="Times New Roman" w:cs="Times New Roman"/>
          <w:spacing w:val="-5"/>
          <w:w w:val="90"/>
          <w:sz w:val="24"/>
          <w:szCs w:val="24"/>
        </w:rPr>
        <w:t xml:space="preserve"> </w:t>
      </w:r>
      <w:r w:rsidRPr="00364458">
        <w:rPr>
          <w:rFonts w:ascii="Times New Roman" w:hAnsi="Times New Roman" w:cs="Times New Roman"/>
          <w:w w:val="90"/>
          <w:sz w:val="24"/>
          <w:szCs w:val="24"/>
        </w:rPr>
        <w:t>în</w:t>
      </w:r>
      <w:r w:rsidRPr="00364458">
        <w:rPr>
          <w:rFonts w:ascii="Times New Roman" w:hAnsi="Times New Roman" w:cs="Times New Roman"/>
          <w:spacing w:val="-9"/>
          <w:w w:val="90"/>
          <w:sz w:val="24"/>
          <w:szCs w:val="24"/>
        </w:rPr>
        <w:t xml:space="preserve"> </w:t>
      </w:r>
      <w:r w:rsidRPr="00364458">
        <w:rPr>
          <w:rFonts w:ascii="Times New Roman" w:hAnsi="Times New Roman" w:cs="Times New Roman"/>
          <w:w w:val="90"/>
          <w:sz w:val="24"/>
          <w:szCs w:val="24"/>
        </w:rPr>
        <w:t>față</w:t>
      </w:r>
      <w:r w:rsidRPr="00364458">
        <w:rPr>
          <w:rFonts w:ascii="Times New Roman" w:hAnsi="Times New Roman" w:cs="Times New Roman"/>
          <w:spacing w:val="-4"/>
          <w:w w:val="90"/>
          <w:sz w:val="24"/>
          <w:szCs w:val="24"/>
        </w:rPr>
        <w:t xml:space="preserve"> </w:t>
      </w:r>
      <w:r w:rsidRPr="00364458">
        <w:rPr>
          <w:rFonts w:ascii="Times New Roman" w:hAnsi="Times New Roman" w:cs="Times New Roman"/>
          <w:w w:val="90"/>
          <w:sz w:val="24"/>
          <w:szCs w:val="24"/>
        </w:rPr>
        <w:t>la</w:t>
      </w:r>
      <w:r w:rsidRPr="00364458">
        <w:rPr>
          <w:rFonts w:ascii="Times New Roman" w:hAnsi="Times New Roman" w:cs="Times New Roman"/>
          <w:spacing w:val="-9"/>
          <w:w w:val="90"/>
          <w:sz w:val="24"/>
          <w:szCs w:val="24"/>
        </w:rPr>
        <w:t xml:space="preserve"> </w:t>
      </w:r>
      <w:r w:rsidRPr="00364458">
        <w:rPr>
          <w:rFonts w:ascii="Times New Roman" w:hAnsi="Times New Roman" w:cs="Times New Roman"/>
          <w:spacing w:val="-2"/>
          <w:w w:val="90"/>
          <w:sz w:val="24"/>
          <w:szCs w:val="24"/>
        </w:rPr>
        <w:t>nevoie</w:t>
      </w:r>
    </w:p>
    <w:p w14:paraId="484443A9" w14:textId="77777777" w:rsidR="00364458" w:rsidRPr="00364458" w:rsidRDefault="00364458" w:rsidP="00364458">
      <w:pPr>
        <w:pStyle w:val="ListParagraph"/>
        <w:widowControl w:val="0"/>
        <w:numPr>
          <w:ilvl w:val="1"/>
          <w:numId w:val="34"/>
        </w:numPr>
        <w:tabs>
          <w:tab w:val="left" w:pos="1145"/>
        </w:tabs>
        <w:autoSpaceDE w:val="0"/>
        <w:autoSpaceDN w:val="0"/>
        <w:spacing w:after="0" w:line="360" w:lineRule="auto"/>
        <w:ind w:left="1145" w:hanging="359"/>
        <w:contextualSpacing w:val="0"/>
        <w:jc w:val="both"/>
        <w:rPr>
          <w:rFonts w:ascii="Times New Roman" w:hAnsi="Times New Roman" w:cs="Times New Roman"/>
          <w:sz w:val="24"/>
          <w:szCs w:val="24"/>
        </w:rPr>
      </w:pPr>
      <w:r w:rsidRPr="00364458">
        <w:rPr>
          <w:rFonts w:ascii="Times New Roman" w:hAnsi="Times New Roman" w:cs="Times New Roman"/>
          <w:spacing w:val="-6"/>
          <w:sz w:val="24"/>
          <w:szCs w:val="24"/>
        </w:rPr>
        <w:t>Alternarea</w:t>
      </w:r>
      <w:r w:rsidRPr="00364458">
        <w:rPr>
          <w:rFonts w:ascii="Times New Roman" w:hAnsi="Times New Roman" w:cs="Times New Roman"/>
          <w:spacing w:val="-4"/>
          <w:sz w:val="24"/>
          <w:szCs w:val="24"/>
        </w:rPr>
        <w:t xml:space="preserve"> </w:t>
      </w:r>
      <w:r w:rsidRPr="00364458">
        <w:rPr>
          <w:rFonts w:ascii="Times New Roman" w:hAnsi="Times New Roman" w:cs="Times New Roman"/>
          <w:spacing w:val="-6"/>
          <w:sz w:val="24"/>
          <w:szCs w:val="24"/>
        </w:rPr>
        <w:t>constantă între</w:t>
      </w:r>
      <w:r w:rsidRPr="00364458">
        <w:rPr>
          <w:rFonts w:ascii="Times New Roman" w:hAnsi="Times New Roman" w:cs="Times New Roman"/>
          <w:spacing w:val="-7"/>
          <w:sz w:val="24"/>
          <w:szCs w:val="24"/>
        </w:rPr>
        <w:t xml:space="preserve"> </w:t>
      </w:r>
      <w:r w:rsidRPr="00364458">
        <w:rPr>
          <w:rFonts w:ascii="Times New Roman" w:hAnsi="Times New Roman" w:cs="Times New Roman"/>
          <w:spacing w:val="-6"/>
          <w:sz w:val="24"/>
          <w:szCs w:val="24"/>
        </w:rPr>
        <w:t>activități online și în</w:t>
      </w:r>
      <w:r w:rsidRPr="00364458">
        <w:rPr>
          <w:rFonts w:ascii="Times New Roman" w:hAnsi="Times New Roman" w:cs="Times New Roman"/>
          <w:spacing w:val="-9"/>
          <w:sz w:val="24"/>
          <w:szCs w:val="24"/>
        </w:rPr>
        <w:t xml:space="preserve"> </w:t>
      </w:r>
      <w:r w:rsidRPr="00364458">
        <w:rPr>
          <w:rFonts w:ascii="Times New Roman" w:hAnsi="Times New Roman" w:cs="Times New Roman"/>
          <w:spacing w:val="-6"/>
          <w:sz w:val="24"/>
          <w:szCs w:val="24"/>
        </w:rPr>
        <w:t>clasă</w:t>
      </w:r>
    </w:p>
    <w:p w14:paraId="274667A3" w14:textId="0040EEFF" w:rsidR="00153927" w:rsidRPr="00153927" w:rsidRDefault="00364458" w:rsidP="00153927">
      <w:pPr>
        <w:pStyle w:val="ListParagraph"/>
        <w:widowControl w:val="0"/>
        <w:numPr>
          <w:ilvl w:val="1"/>
          <w:numId w:val="34"/>
        </w:numPr>
        <w:tabs>
          <w:tab w:val="left" w:pos="1145"/>
        </w:tabs>
        <w:autoSpaceDE w:val="0"/>
        <w:autoSpaceDN w:val="0"/>
        <w:spacing w:after="0" w:line="360" w:lineRule="auto"/>
        <w:ind w:left="1145" w:hanging="359"/>
        <w:contextualSpacing w:val="0"/>
        <w:jc w:val="both"/>
        <w:rPr>
          <w:rFonts w:ascii="Times New Roman" w:hAnsi="Times New Roman" w:cs="Times New Roman"/>
          <w:sz w:val="24"/>
          <w:szCs w:val="24"/>
        </w:rPr>
      </w:pPr>
      <w:r w:rsidRPr="00364458">
        <w:rPr>
          <w:rFonts w:ascii="Times New Roman" w:hAnsi="Times New Roman" w:cs="Times New Roman"/>
          <w:sz w:val="24"/>
          <w:szCs w:val="24"/>
        </w:rPr>
        <w:t>Lecții online pentru</w:t>
      </w:r>
      <w:r w:rsidRPr="00364458">
        <w:rPr>
          <w:rFonts w:ascii="Times New Roman" w:hAnsi="Times New Roman" w:cs="Times New Roman"/>
          <w:spacing w:val="1"/>
          <w:sz w:val="24"/>
          <w:szCs w:val="24"/>
        </w:rPr>
        <w:t xml:space="preserve"> </w:t>
      </w:r>
      <w:r w:rsidRPr="00364458">
        <w:rPr>
          <w:rFonts w:ascii="Times New Roman" w:hAnsi="Times New Roman" w:cs="Times New Roman"/>
          <w:sz w:val="24"/>
          <w:szCs w:val="24"/>
        </w:rPr>
        <w:t>materii suplimentare,</w:t>
      </w:r>
      <w:r w:rsidRPr="00364458">
        <w:rPr>
          <w:rFonts w:ascii="Times New Roman" w:hAnsi="Times New Roman" w:cs="Times New Roman"/>
          <w:spacing w:val="11"/>
          <w:sz w:val="24"/>
          <w:szCs w:val="24"/>
        </w:rPr>
        <w:t xml:space="preserve"> </w:t>
      </w:r>
      <w:r w:rsidRPr="00364458">
        <w:rPr>
          <w:rFonts w:ascii="Times New Roman" w:hAnsi="Times New Roman" w:cs="Times New Roman"/>
          <w:sz w:val="24"/>
          <w:szCs w:val="24"/>
        </w:rPr>
        <w:t>la</w:t>
      </w:r>
      <w:r w:rsidRPr="00364458">
        <w:rPr>
          <w:rFonts w:ascii="Times New Roman" w:hAnsi="Times New Roman" w:cs="Times New Roman"/>
          <w:spacing w:val="-10"/>
          <w:sz w:val="24"/>
          <w:szCs w:val="24"/>
        </w:rPr>
        <w:t xml:space="preserve"> </w:t>
      </w:r>
      <w:r w:rsidRPr="00364458">
        <w:rPr>
          <w:rFonts w:ascii="Times New Roman" w:hAnsi="Times New Roman" w:cs="Times New Roman"/>
          <w:sz w:val="24"/>
          <w:szCs w:val="24"/>
        </w:rPr>
        <w:t>alegerea</w:t>
      </w:r>
      <w:r w:rsidRPr="00364458">
        <w:rPr>
          <w:rFonts w:ascii="Times New Roman" w:hAnsi="Times New Roman" w:cs="Times New Roman"/>
          <w:spacing w:val="10"/>
          <w:sz w:val="24"/>
          <w:szCs w:val="24"/>
        </w:rPr>
        <w:t xml:space="preserve"> </w:t>
      </w:r>
      <w:r w:rsidRPr="00364458">
        <w:rPr>
          <w:rFonts w:ascii="Times New Roman" w:hAnsi="Times New Roman" w:cs="Times New Roman"/>
          <w:spacing w:val="-2"/>
          <w:sz w:val="24"/>
          <w:szCs w:val="24"/>
        </w:rPr>
        <w:t>elevilor</w:t>
      </w:r>
    </w:p>
    <w:p w14:paraId="65CC4A63" w14:textId="77777777" w:rsidR="00153927" w:rsidRPr="00153927" w:rsidRDefault="00153927" w:rsidP="00153927">
      <w:pPr>
        <w:pStyle w:val="ListParagraph"/>
        <w:widowControl w:val="0"/>
        <w:numPr>
          <w:ilvl w:val="0"/>
          <w:numId w:val="34"/>
        </w:numPr>
        <w:tabs>
          <w:tab w:val="left" w:pos="664"/>
        </w:tabs>
        <w:autoSpaceDE w:val="0"/>
        <w:autoSpaceDN w:val="0"/>
        <w:spacing w:after="0" w:line="360" w:lineRule="auto"/>
        <w:ind w:left="664" w:hanging="239"/>
        <w:contextualSpacing w:val="0"/>
        <w:jc w:val="both"/>
        <w:rPr>
          <w:rFonts w:ascii="Times New Roman" w:hAnsi="Times New Roman" w:cs="Times New Roman"/>
          <w:sz w:val="24"/>
          <w:szCs w:val="24"/>
        </w:rPr>
      </w:pPr>
      <w:r w:rsidRPr="00153927">
        <w:rPr>
          <w:rFonts w:ascii="Times New Roman" w:hAnsi="Times New Roman" w:cs="Times New Roman"/>
          <w:spacing w:val="-2"/>
          <w:sz w:val="24"/>
          <w:szCs w:val="24"/>
        </w:rPr>
        <w:lastRenderedPageBreak/>
        <w:t>Ce</w:t>
      </w:r>
      <w:r w:rsidRPr="00153927">
        <w:rPr>
          <w:rFonts w:ascii="Times New Roman" w:hAnsi="Times New Roman" w:cs="Times New Roman"/>
          <w:spacing w:val="-9"/>
          <w:sz w:val="24"/>
          <w:szCs w:val="24"/>
        </w:rPr>
        <w:t xml:space="preserve"> </w:t>
      </w:r>
      <w:r w:rsidRPr="00153927">
        <w:rPr>
          <w:rFonts w:ascii="Times New Roman" w:hAnsi="Times New Roman" w:cs="Times New Roman"/>
          <w:spacing w:val="-2"/>
          <w:sz w:val="24"/>
          <w:szCs w:val="24"/>
        </w:rPr>
        <w:t>element</w:t>
      </w:r>
      <w:r w:rsidRPr="00153927">
        <w:rPr>
          <w:rFonts w:ascii="Times New Roman" w:hAnsi="Times New Roman" w:cs="Times New Roman"/>
          <w:spacing w:val="-8"/>
          <w:sz w:val="24"/>
          <w:szCs w:val="24"/>
        </w:rPr>
        <w:t xml:space="preserve"> </w:t>
      </w:r>
      <w:r w:rsidRPr="00153927">
        <w:rPr>
          <w:rFonts w:ascii="Times New Roman" w:hAnsi="Times New Roman" w:cs="Times New Roman"/>
          <w:spacing w:val="-2"/>
          <w:sz w:val="24"/>
          <w:szCs w:val="24"/>
        </w:rPr>
        <w:t>specific</w:t>
      </w:r>
      <w:r w:rsidRPr="00153927">
        <w:rPr>
          <w:rFonts w:ascii="Times New Roman" w:hAnsi="Times New Roman" w:cs="Times New Roman"/>
          <w:spacing w:val="-9"/>
          <w:sz w:val="24"/>
          <w:szCs w:val="24"/>
        </w:rPr>
        <w:t xml:space="preserve"> </w:t>
      </w:r>
      <w:r w:rsidRPr="00153927">
        <w:rPr>
          <w:rFonts w:ascii="Times New Roman" w:hAnsi="Times New Roman" w:cs="Times New Roman"/>
          <w:spacing w:val="-2"/>
          <w:sz w:val="24"/>
          <w:szCs w:val="24"/>
        </w:rPr>
        <w:t>definește</w:t>
      </w:r>
      <w:r w:rsidRPr="00153927">
        <w:rPr>
          <w:rFonts w:ascii="Times New Roman" w:hAnsi="Times New Roman" w:cs="Times New Roman"/>
          <w:spacing w:val="-1"/>
          <w:sz w:val="24"/>
          <w:szCs w:val="24"/>
        </w:rPr>
        <w:t xml:space="preserve"> </w:t>
      </w:r>
      <w:r w:rsidRPr="00153927">
        <w:rPr>
          <w:rFonts w:ascii="Times New Roman" w:hAnsi="Times New Roman" w:cs="Times New Roman"/>
          <w:spacing w:val="-2"/>
          <w:sz w:val="24"/>
          <w:szCs w:val="24"/>
        </w:rPr>
        <w:t>modelul</w:t>
      </w:r>
      <w:r w:rsidRPr="00153927">
        <w:rPr>
          <w:rFonts w:ascii="Times New Roman" w:hAnsi="Times New Roman" w:cs="Times New Roman"/>
          <w:spacing w:val="-8"/>
          <w:sz w:val="24"/>
          <w:szCs w:val="24"/>
        </w:rPr>
        <w:t xml:space="preserve"> </w:t>
      </w:r>
      <w:r w:rsidRPr="00153927">
        <w:rPr>
          <w:rFonts w:ascii="Times New Roman" w:hAnsi="Times New Roman" w:cs="Times New Roman"/>
          <w:spacing w:val="-2"/>
          <w:sz w:val="24"/>
          <w:szCs w:val="24"/>
        </w:rPr>
        <w:t>de</w:t>
      </w:r>
      <w:r w:rsidRPr="00153927">
        <w:rPr>
          <w:rFonts w:ascii="Times New Roman" w:hAnsi="Times New Roman" w:cs="Times New Roman"/>
          <w:spacing w:val="-9"/>
          <w:sz w:val="24"/>
          <w:szCs w:val="24"/>
        </w:rPr>
        <w:t xml:space="preserve"> </w:t>
      </w:r>
      <w:r w:rsidRPr="00153927">
        <w:rPr>
          <w:rFonts w:ascii="Times New Roman" w:hAnsi="Times New Roman" w:cs="Times New Roman"/>
          <w:spacing w:val="-2"/>
          <w:sz w:val="24"/>
          <w:szCs w:val="24"/>
        </w:rPr>
        <w:t>învățare</w:t>
      </w:r>
      <w:r w:rsidRPr="00153927">
        <w:rPr>
          <w:rFonts w:ascii="Times New Roman" w:hAnsi="Times New Roman" w:cs="Times New Roman"/>
          <w:spacing w:val="-9"/>
          <w:sz w:val="24"/>
          <w:szCs w:val="24"/>
        </w:rPr>
        <w:t xml:space="preserve"> </w:t>
      </w:r>
      <w:r w:rsidRPr="00153927">
        <w:rPr>
          <w:rFonts w:ascii="Times New Roman" w:hAnsi="Times New Roman" w:cs="Times New Roman"/>
          <w:spacing w:val="-2"/>
          <w:sz w:val="24"/>
          <w:szCs w:val="24"/>
        </w:rPr>
        <w:t>„Blended</w:t>
      </w:r>
      <w:r w:rsidRPr="00153927">
        <w:rPr>
          <w:rFonts w:ascii="Times New Roman" w:hAnsi="Times New Roman" w:cs="Times New Roman"/>
          <w:spacing w:val="-9"/>
          <w:sz w:val="24"/>
          <w:szCs w:val="24"/>
        </w:rPr>
        <w:t xml:space="preserve"> </w:t>
      </w:r>
      <w:r w:rsidRPr="00153927">
        <w:rPr>
          <w:rFonts w:ascii="Times New Roman" w:hAnsi="Times New Roman" w:cs="Times New Roman"/>
          <w:spacing w:val="-2"/>
          <w:sz w:val="24"/>
          <w:szCs w:val="24"/>
        </w:rPr>
        <w:t>Learning”?</w:t>
      </w:r>
    </w:p>
    <w:p w14:paraId="694EAC8D" w14:textId="77777777" w:rsidR="00153927" w:rsidRPr="00153927" w:rsidRDefault="00153927" w:rsidP="00153927">
      <w:pPr>
        <w:pStyle w:val="ListParagraph"/>
        <w:widowControl w:val="0"/>
        <w:numPr>
          <w:ilvl w:val="1"/>
          <w:numId w:val="34"/>
        </w:numPr>
        <w:tabs>
          <w:tab w:val="left" w:pos="1145"/>
        </w:tabs>
        <w:autoSpaceDE w:val="0"/>
        <w:autoSpaceDN w:val="0"/>
        <w:spacing w:after="0" w:line="360" w:lineRule="auto"/>
        <w:ind w:left="1145" w:hanging="359"/>
        <w:contextualSpacing w:val="0"/>
        <w:jc w:val="both"/>
        <w:rPr>
          <w:rFonts w:ascii="Times New Roman" w:hAnsi="Times New Roman" w:cs="Times New Roman"/>
          <w:sz w:val="24"/>
          <w:szCs w:val="24"/>
        </w:rPr>
      </w:pPr>
      <w:r w:rsidRPr="00153927">
        <w:rPr>
          <w:rFonts w:ascii="Times New Roman" w:hAnsi="Times New Roman" w:cs="Times New Roman"/>
          <w:w w:val="90"/>
          <w:sz w:val="24"/>
          <w:szCs w:val="24"/>
        </w:rPr>
        <w:t>Învățarea</w:t>
      </w:r>
      <w:r w:rsidRPr="00153927">
        <w:rPr>
          <w:rFonts w:ascii="Times New Roman" w:hAnsi="Times New Roman" w:cs="Times New Roman"/>
          <w:spacing w:val="4"/>
          <w:sz w:val="24"/>
          <w:szCs w:val="24"/>
        </w:rPr>
        <w:t xml:space="preserve"> </w:t>
      </w:r>
      <w:r w:rsidRPr="00153927">
        <w:rPr>
          <w:rFonts w:ascii="Times New Roman" w:hAnsi="Times New Roman" w:cs="Times New Roman"/>
          <w:w w:val="90"/>
          <w:sz w:val="24"/>
          <w:szCs w:val="24"/>
        </w:rPr>
        <w:t>exclusiv</w:t>
      </w:r>
      <w:r w:rsidRPr="00153927">
        <w:rPr>
          <w:rFonts w:ascii="Times New Roman" w:hAnsi="Times New Roman" w:cs="Times New Roman"/>
          <w:spacing w:val="-4"/>
          <w:sz w:val="24"/>
          <w:szCs w:val="24"/>
        </w:rPr>
        <w:t xml:space="preserve"> </w:t>
      </w:r>
      <w:r w:rsidRPr="00153927">
        <w:rPr>
          <w:rFonts w:ascii="Times New Roman" w:hAnsi="Times New Roman" w:cs="Times New Roman"/>
          <w:spacing w:val="-2"/>
          <w:w w:val="90"/>
          <w:sz w:val="24"/>
          <w:szCs w:val="24"/>
        </w:rPr>
        <w:t>online</w:t>
      </w:r>
    </w:p>
    <w:p w14:paraId="61A07AC1" w14:textId="77777777" w:rsidR="00153927" w:rsidRPr="00153927" w:rsidRDefault="00153927" w:rsidP="00153927">
      <w:pPr>
        <w:pStyle w:val="ListParagraph"/>
        <w:widowControl w:val="0"/>
        <w:numPr>
          <w:ilvl w:val="1"/>
          <w:numId w:val="34"/>
        </w:numPr>
        <w:tabs>
          <w:tab w:val="left" w:pos="1145"/>
        </w:tabs>
        <w:autoSpaceDE w:val="0"/>
        <w:autoSpaceDN w:val="0"/>
        <w:spacing w:after="0" w:line="360" w:lineRule="auto"/>
        <w:ind w:left="1145" w:hanging="359"/>
        <w:contextualSpacing w:val="0"/>
        <w:jc w:val="both"/>
        <w:rPr>
          <w:rFonts w:ascii="Times New Roman" w:hAnsi="Times New Roman" w:cs="Times New Roman"/>
          <w:sz w:val="24"/>
          <w:szCs w:val="24"/>
        </w:rPr>
      </w:pPr>
      <w:r w:rsidRPr="00153927">
        <w:rPr>
          <w:rFonts w:ascii="Times New Roman" w:hAnsi="Times New Roman" w:cs="Times New Roman"/>
          <w:spacing w:val="-2"/>
          <w:sz w:val="24"/>
          <w:szCs w:val="24"/>
        </w:rPr>
        <w:t>Îmbinarea</w:t>
      </w:r>
      <w:r w:rsidRPr="00153927">
        <w:rPr>
          <w:rFonts w:ascii="Times New Roman" w:hAnsi="Times New Roman" w:cs="Times New Roman"/>
          <w:spacing w:val="11"/>
          <w:sz w:val="24"/>
          <w:szCs w:val="24"/>
        </w:rPr>
        <w:t xml:space="preserve"> </w:t>
      </w:r>
      <w:r w:rsidRPr="00153927">
        <w:rPr>
          <w:rFonts w:ascii="Times New Roman" w:hAnsi="Times New Roman" w:cs="Times New Roman"/>
          <w:spacing w:val="-2"/>
          <w:sz w:val="24"/>
          <w:szCs w:val="24"/>
        </w:rPr>
        <w:t>între</w:t>
      </w:r>
      <w:r w:rsidRPr="00153927">
        <w:rPr>
          <w:rFonts w:ascii="Times New Roman" w:hAnsi="Times New Roman" w:cs="Times New Roman"/>
          <w:spacing w:val="-9"/>
          <w:sz w:val="24"/>
          <w:szCs w:val="24"/>
        </w:rPr>
        <w:t xml:space="preserve"> </w:t>
      </w:r>
      <w:r w:rsidRPr="00153927">
        <w:rPr>
          <w:rFonts w:ascii="Times New Roman" w:hAnsi="Times New Roman" w:cs="Times New Roman"/>
          <w:spacing w:val="-2"/>
          <w:sz w:val="24"/>
          <w:szCs w:val="24"/>
        </w:rPr>
        <w:t>predarea</w:t>
      </w:r>
      <w:r w:rsidRPr="00153927">
        <w:rPr>
          <w:rFonts w:ascii="Times New Roman" w:hAnsi="Times New Roman" w:cs="Times New Roman"/>
          <w:spacing w:val="14"/>
          <w:sz w:val="24"/>
          <w:szCs w:val="24"/>
        </w:rPr>
        <w:t xml:space="preserve"> </w:t>
      </w:r>
      <w:r w:rsidRPr="00153927">
        <w:rPr>
          <w:rFonts w:ascii="Times New Roman" w:hAnsi="Times New Roman" w:cs="Times New Roman"/>
          <w:spacing w:val="-2"/>
          <w:sz w:val="24"/>
          <w:szCs w:val="24"/>
        </w:rPr>
        <w:t>directă</w:t>
      </w:r>
      <w:r w:rsidRPr="00153927">
        <w:rPr>
          <w:rFonts w:ascii="Times New Roman" w:hAnsi="Times New Roman" w:cs="Times New Roman"/>
          <w:spacing w:val="1"/>
          <w:sz w:val="24"/>
          <w:szCs w:val="24"/>
        </w:rPr>
        <w:t xml:space="preserve"> </w:t>
      </w:r>
      <w:r w:rsidRPr="00153927">
        <w:rPr>
          <w:rFonts w:ascii="Times New Roman" w:hAnsi="Times New Roman" w:cs="Times New Roman"/>
          <w:spacing w:val="-2"/>
          <w:sz w:val="24"/>
          <w:szCs w:val="24"/>
        </w:rPr>
        <w:t>și</w:t>
      </w:r>
      <w:r w:rsidRPr="00153927">
        <w:rPr>
          <w:rFonts w:ascii="Times New Roman" w:hAnsi="Times New Roman" w:cs="Times New Roman"/>
          <w:spacing w:val="-9"/>
          <w:sz w:val="24"/>
          <w:szCs w:val="24"/>
        </w:rPr>
        <w:t xml:space="preserve"> </w:t>
      </w:r>
      <w:r w:rsidRPr="00153927">
        <w:rPr>
          <w:rFonts w:ascii="Times New Roman" w:hAnsi="Times New Roman" w:cs="Times New Roman"/>
          <w:spacing w:val="-2"/>
          <w:sz w:val="24"/>
          <w:szCs w:val="24"/>
        </w:rPr>
        <w:t>resursele</w:t>
      </w:r>
      <w:r w:rsidRPr="00153927">
        <w:rPr>
          <w:rFonts w:ascii="Times New Roman" w:hAnsi="Times New Roman" w:cs="Times New Roman"/>
          <w:spacing w:val="11"/>
          <w:sz w:val="24"/>
          <w:szCs w:val="24"/>
        </w:rPr>
        <w:t xml:space="preserve"> </w:t>
      </w:r>
      <w:r w:rsidRPr="00153927">
        <w:rPr>
          <w:rFonts w:ascii="Times New Roman" w:hAnsi="Times New Roman" w:cs="Times New Roman"/>
          <w:spacing w:val="-2"/>
          <w:sz w:val="24"/>
          <w:szCs w:val="24"/>
        </w:rPr>
        <w:t>online</w:t>
      </w:r>
    </w:p>
    <w:p w14:paraId="649230C0" w14:textId="77777777" w:rsidR="00153927" w:rsidRPr="00153927" w:rsidRDefault="00153927" w:rsidP="00153927">
      <w:pPr>
        <w:pStyle w:val="ListParagraph"/>
        <w:widowControl w:val="0"/>
        <w:numPr>
          <w:ilvl w:val="1"/>
          <w:numId w:val="34"/>
        </w:numPr>
        <w:tabs>
          <w:tab w:val="left" w:pos="1145"/>
        </w:tabs>
        <w:autoSpaceDE w:val="0"/>
        <w:autoSpaceDN w:val="0"/>
        <w:spacing w:after="0" w:line="360" w:lineRule="auto"/>
        <w:ind w:left="1145" w:hanging="359"/>
        <w:contextualSpacing w:val="0"/>
        <w:jc w:val="both"/>
        <w:rPr>
          <w:rFonts w:ascii="Times New Roman" w:hAnsi="Times New Roman" w:cs="Times New Roman"/>
          <w:sz w:val="24"/>
          <w:szCs w:val="24"/>
        </w:rPr>
      </w:pPr>
      <w:r w:rsidRPr="00153927">
        <w:rPr>
          <w:rFonts w:ascii="Times New Roman" w:hAnsi="Times New Roman" w:cs="Times New Roman"/>
          <w:spacing w:val="-2"/>
          <w:sz w:val="24"/>
          <w:szCs w:val="24"/>
        </w:rPr>
        <w:t>Activitățile practice</w:t>
      </w:r>
      <w:r w:rsidRPr="00153927">
        <w:rPr>
          <w:rFonts w:ascii="Times New Roman" w:hAnsi="Times New Roman" w:cs="Times New Roman"/>
          <w:spacing w:val="-7"/>
          <w:sz w:val="24"/>
          <w:szCs w:val="24"/>
        </w:rPr>
        <w:t xml:space="preserve"> </w:t>
      </w:r>
      <w:r w:rsidRPr="00153927">
        <w:rPr>
          <w:rFonts w:ascii="Times New Roman" w:hAnsi="Times New Roman" w:cs="Times New Roman"/>
          <w:spacing w:val="-2"/>
          <w:sz w:val="24"/>
          <w:szCs w:val="24"/>
        </w:rPr>
        <w:t>realizate</w:t>
      </w:r>
      <w:r w:rsidRPr="00153927">
        <w:rPr>
          <w:rFonts w:ascii="Times New Roman" w:hAnsi="Times New Roman" w:cs="Times New Roman"/>
          <w:spacing w:val="-7"/>
          <w:sz w:val="24"/>
          <w:szCs w:val="24"/>
        </w:rPr>
        <w:t xml:space="preserve"> </w:t>
      </w:r>
      <w:r w:rsidRPr="00153927">
        <w:rPr>
          <w:rFonts w:ascii="Times New Roman" w:hAnsi="Times New Roman" w:cs="Times New Roman"/>
          <w:spacing w:val="-2"/>
          <w:sz w:val="24"/>
          <w:szCs w:val="24"/>
        </w:rPr>
        <w:t>doar</w:t>
      </w:r>
      <w:r w:rsidRPr="00153927">
        <w:rPr>
          <w:rFonts w:ascii="Times New Roman" w:hAnsi="Times New Roman" w:cs="Times New Roman"/>
          <w:spacing w:val="-7"/>
          <w:sz w:val="24"/>
          <w:szCs w:val="24"/>
        </w:rPr>
        <w:t xml:space="preserve"> </w:t>
      </w:r>
      <w:r w:rsidRPr="00153927">
        <w:rPr>
          <w:rFonts w:ascii="Times New Roman" w:hAnsi="Times New Roman" w:cs="Times New Roman"/>
          <w:spacing w:val="-2"/>
          <w:sz w:val="24"/>
          <w:szCs w:val="24"/>
        </w:rPr>
        <w:t>în</w:t>
      </w:r>
      <w:r w:rsidRPr="00153927">
        <w:rPr>
          <w:rFonts w:ascii="Times New Roman" w:hAnsi="Times New Roman" w:cs="Times New Roman"/>
          <w:spacing w:val="-13"/>
          <w:sz w:val="24"/>
          <w:szCs w:val="24"/>
        </w:rPr>
        <w:t xml:space="preserve"> </w:t>
      </w:r>
      <w:r w:rsidRPr="00153927">
        <w:rPr>
          <w:rFonts w:ascii="Times New Roman" w:hAnsi="Times New Roman" w:cs="Times New Roman"/>
          <w:spacing w:val="-2"/>
          <w:sz w:val="24"/>
          <w:szCs w:val="24"/>
        </w:rPr>
        <w:t>mediul</w:t>
      </w:r>
      <w:r w:rsidRPr="00153927">
        <w:rPr>
          <w:rFonts w:ascii="Times New Roman" w:hAnsi="Times New Roman" w:cs="Times New Roman"/>
          <w:spacing w:val="-7"/>
          <w:sz w:val="24"/>
          <w:szCs w:val="24"/>
        </w:rPr>
        <w:t xml:space="preserve"> </w:t>
      </w:r>
      <w:r w:rsidRPr="00153927">
        <w:rPr>
          <w:rFonts w:ascii="Times New Roman" w:hAnsi="Times New Roman" w:cs="Times New Roman"/>
          <w:spacing w:val="-2"/>
          <w:sz w:val="24"/>
          <w:szCs w:val="24"/>
        </w:rPr>
        <w:t>digital</w:t>
      </w:r>
    </w:p>
    <w:p w14:paraId="57653281" w14:textId="77777777" w:rsidR="00153927" w:rsidRPr="00153927" w:rsidRDefault="00153927" w:rsidP="00153927">
      <w:pPr>
        <w:pStyle w:val="ListParagraph"/>
        <w:widowControl w:val="0"/>
        <w:numPr>
          <w:ilvl w:val="1"/>
          <w:numId w:val="34"/>
        </w:numPr>
        <w:tabs>
          <w:tab w:val="left" w:pos="1145"/>
        </w:tabs>
        <w:autoSpaceDE w:val="0"/>
        <w:autoSpaceDN w:val="0"/>
        <w:spacing w:after="0" w:line="360" w:lineRule="auto"/>
        <w:ind w:left="1145" w:hanging="359"/>
        <w:contextualSpacing w:val="0"/>
        <w:jc w:val="both"/>
        <w:rPr>
          <w:rFonts w:ascii="Times New Roman" w:hAnsi="Times New Roman" w:cs="Times New Roman"/>
          <w:sz w:val="24"/>
          <w:szCs w:val="24"/>
        </w:rPr>
      </w:pPr>
      <w:r w:rsidRPr="00153927">
        <w:rPr>
          <w:rFonts w:ascii="Times New Roman" w:hAnsi="Times New Roman" w:cs="Times New Roman"/>
          <w:sz w:val="24"/>
          <w:szCs w:val="24"/>
        </w:rPr>
        <w:t>Utilizarea</w:t>
      </w:r>
      <w:r w:rsidRPr="00153927">
        <w:rPr>
          <w:rFonts w:ascii="Times New Roman" w:hAnsi="Times New Roman" w:cs="Times New Roman"/>
          <w:spacing w:val="9"/>
          <w:sz w:val="24"/>
          <w:szCs w:val="24"/>
        </w:rPr>
        <w:t xml:space="preserve"> </w:t>
      </w:r>
      <w:r w:rsidRPr="00153927">
        <w:rPr>
          <w:rFonts w:ascii="Times New Roman" w:hAnsi="Times New Roman" w:cs="Times New Roman"/>
          <w:sz w:val="24"/>
          <w:szCs w:val="24"/>
        </w:rPr>
        <w:t>tehnologiei</w:t>
      </w:r>
      <w:r w:rsidRPr="00153927">
        <w:rPr>
          <w:rFonts w:ascii="Times New Roman" w:hAnsi="Times New Roman" w:cs="Times New Roman"/>
          <w:spacing w:val="21"/>
          <w:sz w:val="24"/>
          <w:szCs w:val="24"/>
        </w:rPr>
        <w:t xml:space="preserve"> </w:t>
      </w:r>
      <w:r w:rsidRPr="00153927">
        <w:rPr>
          <w:rFonts w:ascii="Times New Roman" w:hAnsi="Times New Roman" w:cs="Times New Roman"/>
          <w:sz w:val="24"/>
          <w:szCs w:val="24"/>
        </w:rPr>
        <w:t>numai</w:t>
      </w:r>
      <w:r w:rsidRPr="00153927">
        <w:rPr>
          <w:rFonts w:ascii="Times New Roman" w:hAnsi="Times New Roman" w:cs="Times New Roman"/>
          <w:spacing w:val="10"/>
          <w:sz w:val="24"/>
          <w:szCs w:val="24"/>
        </w:rPr>
        <w:t xml:space="preserve"> </w:t>
      </w:r>
      <w:r w:rsidRPr="00153927">
        <w:rPr>
          <w:rFonts w:ascii="Times New Roman" w:hAnsi="Times New Roman" w:cs="Times New Roman"/>
          <w:sz w:val="24"/>
          <w:szCs w:val="24"/>
        </w:rPr>
        <w:t>în</w:t>
      </w:r>
      <w:r w:rsidRPr="00153927">
        <w:rPr>
          <w:rFonts w:ascii="Times New Roman" w:hAnsi="Times New Roman" w:cs="Times New Roman"/>
          <w:spacing w:val="9"/>
          <w:sz w:val="24"/>
          <w:szCs w:val="24"/>
        </w:rPr>
        <w:t xml:space="preserve"> </w:t>
      </w:r>
      <w:r w:rsidRPr="00153927">
        <w:rPr>
          <w:rFonts w:ascii="Times New Roman" w:hAnsi="Times New Roman" w:cs="Times New Roman"/>
          <w:sz w:val="24"/>
          <w:szCs w:val="24"/>
        </w:rPr>
        <w:t>evaluările</w:t>
      </w:r>
      <w:r w:rsidRPr="00153927">
        <w:rPr>
          <w:rFonts w:ascii="Times New Roman" w:hAnsi="Times New Roman" w:cs="Times New Roman"/>
          <w:spacing w:val="9"/>
          <w:sz w:val="24"/>
          <w:szCs w:val="24"/>
        </w:rPr>
        <w:t xml:space="preserve"> </w:t>
      </w:r>
      <w:r w:rsidRPr="00153927">
        <w:rPr>
          <w:rFonts w:ascii="Times New Roman" w:hAnsi="Times New Roman" w:cs="Times New Roman"/>
          <w:spacing w:val="-2"/>
          <w:sz w:val="24"/>
          <w:szCs w:val="24"/>
        </w:rPr>
        <w:t>sumative</w:t>
      </w:r>
    </w:p>
    <w:p w14:paraId="229B5F85" w14:textId="77777777" w:rsidR="00153927" w:rsidRDefault="00153927" w:rsidP="00153927">
      <w:pPr>
        <w:widowControl w:val="0"/>
        <w:tabs>
          <w:tab w:val="left" w:pos="1145"/>
        </w:tabs>
        <w:autoSpaceDE w:val="0"/>
        <w:autoSpaceDN w:val="0"/>
        <w:spacing w:after="0" w:line="360" w:lineRule="auto"/>
        <w:jc w:val="both"/>
        <w:rPr>
          <w:rFonts w:ascii="Times New Roman" w:hAnsi="Times New Roman" w:cs="Times New Roman"/>
          <w:sz w:val="24"/>
          <w:szCs w:val="24"/>
        </w:rPr>
      </w:pPr>
    </w:p>
    <w:p w14:paraId="56CBDF68" w14:textId="77777777" w:rsidR="00153927" w:rsidRPr="00153927" w:rsidRDefault="00153927" w:rsidP="00153927">
      <w:pPr>
        <w:pStyle w:val="ListParagraph"/>
        <w:widowControl w:val="0"/>
        <w:numPr>
          <w:ilvl w:val="0"/>
          <w:numId w:val="34"/>
        </w:numPr>
        <w:tabs>
          <w:tab w:val="left" w:pos="664"/>
        </w:tabs>
        <w:autoSpaceDE w:val="0"/>
        <w:autoSpaceDN w:val="0"/>
        <w:spacing w:after="0" w:line="360" w:lineRule="auto"/>
        <w:ind w:left="664" w:hanging="239"/>
        <w:contextualSpacing w:val="0"/>
        <w:jc w:val="both"/>
        <w:rPr>
          <w:rFonts w:ascii="Times New Roman" w:hAnsi="Times New Roman" w:cs="Times New Roman"/>
          <w:sz w:val="24"/>
          <w:szCs w:val="24"/>
        </w:rPr>
      </w:pPr>
      <w:r w:rsidRPr="00153927">
        <w:rPr>
          <w:rFonts w:ascii="Times New Roman" w:hAnsi="Times New Roman" w:cs="Times New Roman"/>
          <w:spacing w:val="-4"/>
          <w:sz w:val="24"/>
          <w:szCs w:val="24"/>
        </w:rPr>
        <w:t>Teoria</w:t>
      </w:r>
      <w:r w:rsidRPr="00153927">
        <w:rPr>
          <w:rFonts w:ascii="Times New Roman" w:hAnsi="Times New Roman" w:cs="Times New Roman"/>
          <w:spacing w:val="-11"/>
          <w:sz w:val="24"/>
          <w:szCs w:val="24"/>
        </w:rPr>
        <w:t xml:space="preserve"> </w:t>
      </w:r>
      <w:r w:rsidRPr="00153927">
        <w:rPr>
          <w:rFonts w:ascii="Times New Roman" w:hAnsi="Times New Roman" w:cs="Times New Roman"/>
          <w:spacing w:val="-4"/>
          <w:sz w:val="24"/>
          <w:szCs w:val="24"/>
        </w:rPr>
        <w:t>procesării informației</w:t>
      </w:r>
      <w:r w:rsidRPr="00153927">
        <w:rPr>
          <w:rFonts w:ascii="Times New Roman" w:hAnsi="Times New Roman" w:cs="Times New Roman"/>
          <w:spacing w:val="-11"/>
          <w:sz w:val="24"/>
          <w:szCs w:val="24"/>
        </w:rPr>
        <w:t xml:space="preserve"> </w:t>
      </w:r>
      <w:r w:rsidRPr="00153927">
        <w:rPr>
          <w:rFonts w:ascii="Times New Roman" w:hAnsi="Times New Roman" w:cs="Times New Roman"/>
          <w:spacing w:val="-4"/>
          <w:sz w:val="24"/>
          <w:szCs w:val="24"/>
        </w:rPr>
        <w:t>sugerează că</w:t>
      </w:r>
      <w:r w:rsidRPr="00153927">
        <w:rPr>
          <w:rFonts w:ascii="Times New Roman" w:hAnsi="Times New Roman" w:cs="Times New Roman"/>
          <w:spacing w:val="-11"/>
          <w:sz w:val="24"/>
          <w:szCs w:val="24"/>
        </w:rPr>
        <w:t xml:space="preserve"> </w:t>
      </w:r>
      <w:r w:rsidRPr="00153927">
        <w:rPr>
          <w:rFonts w:ascii="Times New Roman" w:hAnsi="Times New Roman" w:cs="Times New Roman"/>
          <w:spacing w:val="-4"/>
          <w:sz w:val="24"/>
          <w:szCs w:val="24"/>
        </w:rPr>
        <w:t>memoria</w:t>
      </w:r>
      <w:r w:rsidRPr="00153927">
        <w:rPr>
          <w:rFonts w:ascii="Times New Roman" w:hAnsi="Times New Roman" w:cs="Times New Roman"/>
          <w:spacing w:val="-3"/>
          <w:sz w:val="24"/>
          <w:szCs w:val="24"/>
        </w:rPr>
        <w:t xml:space="preserve"> </w:t>
      </w:r>
      <w:r w:rsidRPr="00153927">
        <w:rPr>
          <w:rFonts w:ascii="Times New Roman" w:hAnsi="Times New Roman" w:cs="Times New Roman"/>
          <w:spacing w:val="-4"/>
          <w:sz w:val="24"/>
          <w:szCs w:val="24"/>
        </w:rPr>
        <w:t>pe</w:t>
      </w:r>
      <w:r w:rsidRPr="00153927">
        <w:rPr>
          <w:rFonts w:ascii="Times New Roman" w:hAnsi="Times New Roman" w:cs="Times New Roman"/>
          <w:spacing w:val="-11"/>
          <w:sz w:val="24"/>
          <w:szCs w:val="24"/>
        </w:rPr>
        <w:t xml:space="preserve"> </w:t>
      </w:r>
      <w:r w:rsidRPr="00153927">
        <w:rPr>
          <w:rFonts w:ascii="Times New Roman" w:hAnsi="Times New Roman" w:cs="Times New Roman"/>
          <w:spacing w:val="-4"/>
          <w:sz w:val="24"/>
          <w:szCs w:val="24"/>
        </w:rPr>
        <w:t>termen</w:t>
      </w:r>
      <w:r w:rsidRPr="00153927">
        <w:rPr>
          <w:rFonts w:ascii="Times New Roman" w:hAnsi="Times New Roman" w:cs="Times New Roman"/>
          <w:spacing w:val="-10"/>
          <w:sz w:val="24"/>
          <w:szCs w:val="24"/>
        </w:rPr>
        <w:t xml:space="preserve"> </w:t>
      </w:r>
      <w:r w:rsidRPr="00153927">
        <w:rPr>
          <w:rFonts w:ascii="Times New Roman" w:hAnsi="Times New Roman" w:cs="Times New Roman"/>
          <w:spacing w:val="-4"/>
          <w:sz w:val="24"/>
          <w:szCs w:val="24"/>
        </w:rPr>
        <w:t>lung:</w:t>
      </w:r>
    </w:p>
    <w:p w14:paraId="66467FCE" w14:textId="77777777" w:rsidR="00153927" w:rsidRPr="00153927" w:rsidRDefault="00153927" w:rsidP="00153927">
      <w:pPr>
        <w:pStyle w:val="ListParagraph"/>
        <w:widowControl w:val="0"/>
        <w:numPr>
          <w:ilvl w:val="1"/>
          <w:numId w:val="34"/>
        </w:numPr>
        <w:tabs>
          <w:tab w:val="left" w:pos="1205"/>
        </w:tabs>
        <w:autoSpaceDE w:val="0"/>
        <w:autoSpaceDN w:val="0"/>
        <w:spacing w:after="0" w:line="360" w:lineRule="auto"/>
        <w:ind w:left="1205" w:hanging="359"/>
        <w:contextualSpacing w:val="0"/>
        <w:jc w:val="both"/>
        <w:rPr>
          <w:rFonts w:ascii="Times New Roman" w:hAnsi="Times New Roman" w:cs="Times New Roman"/>
          <w:sz w:val="24"/>
          <w:szCs w:val="24"/>
        </w:rPr>
      </w:pPr>
      <w:r w:rsidRPr="00153927">
        <w:rPr>
          <w:rFonts w:ascii="Times New Roman" w:hAnsi="Times New Roman" w:cs="Times New Roman"/>
          <w:spacing w:val="-6"/>
          <w:sz w:val="24"/>
          <w:szCs w:val="24"/>
        </w:rPr>
        <w:t>Este</w:t>
      </w:r>
      <w:r w:rsidRPr="00153927">
        <w:rPr>
          <w:rFonts w:ascii="Times New Roman" w:hAnsi="Times New Roman" w:cs="Times New Roman"/>
          <w:spacing w:val="-9"/>
          <w:sz w:val="24"/>
          <w:szCs w:val="24"/>
        </w:rPr>
        <w:t xml:space="preserve"> </w:t>
      </w:r>
      <w:r w:rsidRPr="00153927">
        <w:rPr>
          <w:rFonts w:ascii="Times New Roman" w:hAnsi="Times New Roman" w:cs="Times New Roman"/>
          <w:spacing w:val="-6"/>
          <w:sz w:val="24"/>
          <w:szCs w:val="24"/>
        </w:rPr>
        <w:t>limitată la</w:t>
      </w:r>
      <w:r w:rsidRPr="00153927">
        <w:rPr>
          <w:rFonts w:ascii="Times New Roman" w:hAnsi="Times New Roman" w:cs="Times New Roman"/>
          <w:spacing w:val="-8"/>
          <w:sz w:val="24"/>
          <w:szCs w:val="24"/>
        </w:rPr>
        <w:t xml:space="preserve"> </w:t>
      </w:r>
      <w:r w:rsidRPr="00153927">
        <w:rPr>
          <w:rFonts w:ascii="Times New Roman" w:hAnsi="Times New Roman" w:cs="Times New Roman"/>
          <w:spacing w:val="-6"/>
          <w:sz w:val="24"/>
          <w:szCs w:val="24"/>
        </w:rPr>
        <w:t>informații</w:t>
      </w:r>
      <w:r w:rsidRPr="00153927">
        <w:rPr>
          <w:rFonts w:ascii="Times New Roman" w:hAnsi="Times New Roman" w:cs="Times New Roman"/>
          <w:spacing w:val="4"/>
          <w:sz w:val="24"/>
          <w:szCs w:val="24"/>
        </w:rPr>
        <w:t xml:space="preserve"> </w:t>
      </w:r>
      <w:r w:rsidRPr="00153927">
        <w:rPr>
          <w:rFonts w:ascii="Times New Roman" w:hAnsi="Times New Roman" w:cs="Times New Roman"/>
          <w:spacing w:val="-6"/>
          <w:sz w:val="24"/>
          <w:szCs w:val="24"/>
        </w:rPr>
        <w:t>senzoriale</w:t>
      </w:r>
    </w:p>
    <w:p w14:paraId="39A1F8AC" w14:textId="77777777" w:rsidR="00153927" w:rsidRPr="00153927" w:rsidRDefault="00153927" w:rsidP="00153927">
      <w:pPr>
        <w:pStyle w:val="ListParagraph"/>
        <w:widowControl w:val="0"/>
        <w:numPr>
          <w:ilvl w:val="1"/>
          <w:numId w:val="34"/>
        </w:numPr>
        <w:tabs>
          <w:tab w:val="left" w:pos="1205"/>
        </w:tabs>
        <w:autoSpaceDE w:val="0"/>
        <w:autoSpaceDN w:val="0"/>
        <w:spacing w:after="0" w:line="360" w:lineRule="auto"/>
        <w:ind w:left="1205" w:hanging="359"/>
        <w:contextualSpacing w:val="0"/>
        <w:jc w:val="both"/>
        <w:rPr>
          <w:rFonts w:ascii="Times New Roman" w:hAnsi="Times New Roman" w:cs="Times New Roman"/>
          <w:sz w:val="24"/>
          <w:szCs w:val="24"/>
        </w:rPr>
      </w:pPr>
      <w:r w:rsidRPr="00153927">
        <w:rPr>
          <w:rFonts w:ascii="Times New Roman" w:hAnsi="Times New Roman" w:cs="Times New Roman"/>
          <w:sz w:val="24"/>
          <w:szCs w:val="24"/>
        </w:rPr>
        <w:t>Poate</w:t>
      </w:r>
      <w:r w:rsidRPr="00153927">
        <w:rPr>
          <w:rFonts w:ascii="Times New Roman" w:hAnsi="Times New Roman" w:cs="Times New Roman"/>
          <w:spacing w:val="-4"/>
          <w:sz w:val="24"/>
          <w:szCs w:val="24"/>
        </w:rPr>
        <w:t xml:space="preserve"> </w:t>
      </w:r>
      <w:r w:rsidRPr="00153927">
        <w:rPr>
          <w:rFonts w:ascii="Times New Roman" w:hAnsi="Times New Roman" w:cs="Times New Roman"/>
          <w:sz w:val="24"/>
          <w:szCs w:val="24"/>
        </w:rPr>
        <w:t>stoca</w:t>
      </w:r>
      <w:r w:rsidRPr="00153927">
        <w:rPr>
          <w:rFonts w:ascii="Times New Roman" w:hAnsi="Times New Roman" w:cs="Times New Roman"/>
          <w:spacing w:val="-2"/>
          <w:sz w:val="24"/>
          <w:szCs w:val="24"/>
        </w:rPr>
        <w:t xml:space="preserve"> </w:t>
      </w:r>
      <w:r w:rsidRPr="00153927">
        <w:rPr>
          <w:rFonts w:ascii="Times New Roman" w:hAnsi="Times New Roman" w:cs="Times New Roman"/>
          <w:sz w:val="24"/>
          <w:szCs w:val="24"/>
        </w:rPr>
        <w:t>informații</w:t>
      </w:r>
      <w:r w:rsidRPr="00153927">
        <w:rPr>
          <w:rFonts w:ascii="Times New Roman" w:hAnsi="Times New Roman" w:cs="Times New Roman"/>
          <w:spacing w:val="-2"/>
          <w:sz w:val="24"/>
          <w:szCs w:val="24"/>
        </w:rPr>
        <w:t xml:space="preserve"> </w:t>
      </w:r>
      <w:r w:rsidRPr="00153927">
        <w:rPr>
          <w:rFonts w:ascii="Times New Roman" w:hAnsi="Times New Roman" w:cs="Times New Roman"/>
          <w:sz w:val="24"/>
          <w:szCs w:val="24"/>
        </w:rPr>
        <w:t>nelimitat</w:t>
      </w:r>
      <w:r w:rsidRPr="00153927">
        <w:rPr>
          <w:rFonts w:ascii="Times New Roman" w:hAnsi="Times New Roman" w:cs="Times New Roman"/>
          <w:spacing w:val="7"/>
          <w:sz w:val="24"/>
          <w:szCs w:val="24"/>
        </w:rPr>
        <w:t xml:space="preserve"> </w:t>
      </w:r>
      <w:r w:rsidRPr="00153927">
        <w:rPr>
          <w:rFonts w:ascii="Times New Roman" w:hAnsi="Times New Roman" w:cs="Times New Roman"/>
          <w:sz w:val="24"/>
          <w:szCs w:val="24"/>
        </w:rPr>
        <w:t>pentru</w:t>
      </w:r>
      <w:r w:rsidRPr="00153927">
        <w:rPr>
          <w:rFonts w:ascii="Times New Roman" w:hAnsi="Times New Roman" w:cs="Times New Roman"/>
          <w:spacing w:val="-3"/>
          <w:sz w:val="24"/>
          <w:szCs w:val="24"/>
        </w:rPr>
        <w:t xml:space="preserve"> </w:t>
      </w:r>
      <w:r w:rsidRPr="00153927">
        <w:rPr>
          <w:rFonts w:ascii="Times New Roman" w:hAnsi="Times New Roman" w:cs="Times New Roman"/>
          <w:sz w:val="24"/>
          <w:szCs w:val="24"/>
        </w:rPr>
        <w:t>perioade</w:t>
      </w:r>
      <w:r w:rsidRPr="00153927">
        <w:rPr>
          <w:rFonts w:ascii="Times New Roman" w:hAnsi="Times New Roman" w:cs="Times New Roman"/>
          <w:spacing w:val="-3"/>
          <w:sz w:val="24"/>
          <w:szCs w:val="24"/>
        </w:rPr>
        <w:t xml:space="preserve"> </w:t>
      </w:r>
      <w:r w:rsidRPr="00153927">
        <w:rPr>
          <w:rFonts w:ascii="Times New Roman" w:hAnsi="Times New Roman" w:cs="Times New Roman"/>
          <w:spacing w:val="-2"/>
          <w:sz w:val="24"/>
          <w:szCs w:val="24"/>
        </w:rPr>
        <w:t>lungi</w:t>
      </w:r>
    </w:p>
    <w:p w14:paraId="15CDBB79" w14:textId="77777777" w:rsidR="00153927" w:rsidRPr="00153927" w:rsidRDefault="00153927" w:rsidP="00153927">
      <w:pPr>
        <w:pStyle w:val="ListParagraph"/>
        <w:widowControl w:val="0"/>
        <w:numPr>
          <w:ilvl w:val="1"/>
          <w:numId w:val="34"/>
        </w:numPr>
        <w:tabs>
          <w:tab w:val="left" w:pos="1205"/>
        </w:tabs>
        <w:autoSpaceDE w:val="0"/>
        <w:autoSpaceDN w:val="0"/>
        <w:spacing w:after="0" w:line="360" w:lineRule="auto"/>
        <w:ind w:left="1205" w:hanging="359"/>
        <w:contextualSpacing w:val="0"/>
        <w:jc w:val="both"/>
        <w:rPr>
          <w:rFonts w:ascii="Times New Roman" w:hAnsi="Times New Roman" w:cs="Times New Roman"/>
          <w:sz w:val="24"/>
          <w:szCs w:val="24"/>
        </w:rPr>
      </w:pPr>
      <w:r w:rsidRPr="00153927">
        <w:rPr>
          <w:rFonts w:ascii="Times New Roman" w:hAnsi="Times New Roman" w:cs="Times New Roman"/>
          <w:w w:val="90"/>
          <w:sz w:val="24"/>
          <w:szCs w:val="24"/>
        </w:rPr>
        <w:t>Poate</w:t>
      </w:r>
      <w:r w:rsidRPr="00153927">
        <w:rPr>
          <w:rFonts w:ascii="Times New Roman" w:hAnsi="Times New Roman" w:cs="Times New Roman"/>
          <w:spacing w:val="8"/>
          <w:sz w:val="24"/>
          <w:szCs w:val="24"/>
        </w:rPr>
        <w:t xml:space="preserve"> </w:t>
      </w:r>
      <w:r w:rsidRPr="00153927">
        <w:rPr>
          <w:rFonts w:ascii="Times New Roman" w:hAnsi="Times New Roman" w:cs="Times New Roman"/>
          <w:w w:val="90"/>
          <w:sz w:val="24"/>
          <w:szCs w:val="24"/>
        </w:rPr>
        <w:t>reține</w:t>
      </w:r>
      <w:r w:rsidRPr="00153927">
        <w:rPr>
          <w:rFonts w:ascii="Times New Roman" w:hAnsi="Times New Roman" w:cs="Times New Roman"/>
          <w:spacing w:val="9"/>
          <w:sz w:val="24"/>
          <w:szCs w:val="24"/>
        </w:rPr>
        <w:t xml:space="preserve"> </w:t>
      </w:r>
      <w:r w:rsidRPr="00153927">
        <w:rPr>
          <w:rFonts w:ascii="Times New Roman" w:hAnsi="Times New Roman" w:cs="Times New Roman"/>
          <w:w w:val="90"/>
          <w:sz w:val="24"/>
          <w:szCs w:val="24"/>
        </w:rPr>
        <w:t>maxim</w:t>
      </w:r>
      <w:r w:rsidRPr="00153927">
        <w:rPr>
          <w:rFonts w:ascii="Times New Roman" w:hAnsi="Times New Roman" w:cs="Times New Roman"/>
          <w:spacing w:val="10"/>
          <w:sz w:val="24"/>
          <w:szCs w:val="24"/>
        </w:rPr>
        <w:t xml:space="preserve"> </w:t>
      </w:r>
      <w:r w:rsidRPr="00153927">
        <w:rPr>
          <w:rFonts w:ascii="Times New Roman" w:hAnsi="Times New Roman" w:cs="Times New Roman"/>
          <w:w w:val="90"/>
          <w:sz w:val="24"/>
          <w:szCs w:val="24"/>
        </w:rPr>
        <w:t>șapte</w:t>
      </w:r>
      <w:r w:rsidRPr="00153927">
        <w:rPr>
          <w:rFonts w:ascii="Times New Roman" w:hAnsi="Times New Roman" w:cs="Times New Roman"/>
          <w:spacing w:val="9"/>
          <w:sz w:val="24"/>
          <w:szCs w:val="24"/>
        </w:rPr>
        <w:t xml:space="preserve"> </w:t>
      </w:r>
      <w:r w:rsidRPr="00153927">
        <w:rPr>
          <w:rFonts w:ascii="Times New Roman" w:hAnsi="Times New Roman" w:cs="Times New Roman"/>
          <w:w w:val="90"/>
          <w:sz w:val="24"/>
          <w:szCs w:val="24"/>
        </w:rPr>
        <w:t>părți</w:t>
      </w:r>
      <w:r w:rsidRPr="00153927">
        <w:rPr>
          <w:rFonts w:ascii="Times New Roman" w:hAnsi="Times New Roman" w:cs="Times New Roman"/>
          <w:spacing w:val="10"/>
          <w:sz w:val="24"/>
          <w:szCs w:val="24"/>
        </w:rPr>
        <w:t xml:space="preserve"> </w:t>
      </w:r>
      <w:r w:rsidRPr="00153927">
        <w:rPr>
          <w:rFonts w:ascii="Times New Roman" w:hAnsi="Times New Roman" w:cs="Times New Roman"/>
          <w:w w:val="90"/>
          <w:sz w:val="24"/>
          <w:szCs w:val="24"/>
        </w:rPr>
        <w:t>de</w:t>
      </w:r>
      <w:r w:rsidRPr="00153927">
        <w:rPr>
          <w:rFonts w:ascii="Times New Roman" w:hAnsi="Times New Roman" w:cs="Times New Roman"/>
          <w:spacing w:val="-2"/>
          <w:sz w:val="24"/>
          <w:szCs w:val="24"/>
        </w:rPr>
        <w:t xml:space="preserve"> </w:t>
      </w:r>
      <w:r w:rsidRPr="00153927">
        <w:rPr>
          <w:rFonts w:ascii="Times New Roman" w:hAnsi="Times New Roman" w:cs="Times New Roman"/>
          <w:w w:val="90"/>
          <w:sz w:val="24"/>
          <w:szCs w:val="24"/>
        </w:rPr>
        <w:t>informație</w:t>
      </w:r>
      <w:r w:rsidRPr="00153927">
        <w:rPr>
          <w:rFonts w:ascii="Times New Roman" w:hAnsi="Times New Roman" w:cs="Times New Roman"/>
          <w:spacing w:val="20"/>
          <w:sz w:val="24"/>
          <w:szCs w:val="24"/>
        </w:rPr>
        <w:t xml:space="preserve"> </w:t>
      </w:r>
      <w:r w:rsidRPr="00153927">
        <w:rPr>
          <w:rFonts w:ascii="Times New Roman" w:hAnsi="Times New Roman" w:cs="Times New Roman"/>
          <w:w w:val="90"/>
          <w:sz w:val="24"/>
          <w:szCs w:val="24"/>
        </w:rPr>
        <w:t>pentru</w:t>
      </w:r>
      <w:r w:rsidRPr="00153927">
        <w:rPr>
          <w:rFonts w:ascii="Times New Roman" w:hAnsi="Times New Roman" w:cs="Times New Roman"/>
          <w:spacing w:val="10"/>
          <w:sz w:val="24"/>
          <w:szCs w:val="24"/>
        </w:rPr>
        <w:t xml:space="preserve"> </w:t>
      </w:r>
      <w:r w:rsidRPr="00153927">
        <w:rPr>
          <w:rFonts w:ascii="Times New Roman" w:hAnsi="Times New Roman" w:cs="Times New Roman"/>
          <w:w w:val="90"/>
          <w:sz w:val="24"/>
          <w:szCs w:val="24"/>
        </w:rPr>
        <w:t>20</w:t>
      </w:r>
      <w:r w:rsidRPr="00153927">
        <w:rPr>
          <w:rFonts w:ascii="Times New Roman" w:hAnsi="Times New Roman" w:cs="Times New Roman"/>
          <w:spacing w:val="-2"/>
          <w:sz w:val="24"/>
          <w:szCs w:val="24"/>
        </w:rPr>
        <w:t xml:space="preserve"> </w:t>
      </w:r>
      <w:r w:rsidRPr="00153927">
        <w:rPr>
          <w:rFonts w:ascii="Times New Roman" w:hAnsi="Times New Roman" w:cs="Times New Roman"/>
          <w:w w:val="90"/>
          <w:sz w:val="24"/>
          <w:szCs w:val="24"/>
        </w:rPr>
        <w:t>de</w:t>
      </w:r>
      <w:r w:rsidRPr="00153927">
        <w:rPr>
          <w:rFonts w:ascii="Times New Roman" w:hAnsi="Times New Roman" w:cs="Times New Roman"/>
          <w:spacing w:val="8"/>
          <w:sz w:val="24"/>
          <w:szCs w:val="24"/>
        </w:rPr>
        <w:t xml:space="preserve"> </w:t>
      </w:r>
      <w:r w:rsidRPr="00153927">
        <w:rPr>
          <w:rFonts w:ascii="Times New Roman" w:hAnsi="Times New Roman" w:cs="Times New Roman"/>
          <w:spacing w:val="-2"/>
          <w:w w:val="90"/>
          <w:sz w:val="24"/>
          <w:szCs w:val="24"/>
        </w:rPr>
        <w:t>secunde</w:t>
      </w:r>
    </w:p>
    <w:p w14:paraId="109DD465" w14:textId="77777777" w:rsidR="00153927" w:rsidRPr="00153927" w:rsidRDefault="00153927" w:rsidP="00153927">
      <w:pPr>
        <w:pStyle w:val="ListParagraph"/>
        <w:widowControl w:val="0"/>
        <w:numPr>
          <w:ilvl w:val="1"/>
          <w:numId w:val="34"/>
        </w:numPr>
        <w:tabs>
          <w:tab w:val="left" w:pos="1205"/>
        </w:tabs>
        <w:autoSpaceDE w:val="0"/>
        <w:autoSpaceDN w:val="0"/>
        <w:spacing w:after="0" w:line="360" w:lineRule="auto"/>
        <w:ind w:left="1205" w:hanging="359"/>
        <w:contextualSpacing w:val="0"/>
        <w:jc w:val="both"/>
        <w:rPr>
          <w:rFonts w:ascii="Times New Roman" w:hAnsi="Times New Roman" w:cs="Times New Roman"/>
          <w:sz w:val="24"/>
          <w:szCs w:val="24"/>
        </w:rPr>
      </w:pPr>
      <w:r w:rsidRPr="00153927">
        <w:rPr>
          <w:rFonts w:ascii="Times New Roman" w:hAnsi="Times New Roman" w:cs="Times New Roman"/>
          <w:sz w:val="24"/>
          <w:szCs w:val="24"/>
        </w:rPr>
        <w:t>Depinde</w:t>
      </w:r>
      <w:r w:rsidRPr="00153927">
        <w:rPr>
          <w:rFonts w:ascii="Times New Roman" w:hAnsi="Times New Roman" w:cs="Times New Roman"/>
          <w:spacing w:val="24"/>
          <w:sz w:val="24"/>
          <w:szCs w:val="24"/>
        </w:rPr>
        <w:t xml:space="preserve"> </w:t>
      </w:r>
      <w:r w:rsidRPr="00153927">
        <w:rPr>
          <w:rFonts w:ascii="Times New Roman" w:hAnsi="Times New Roman" w:cs="Times New Roman"/>
          <w:sz w:val="24"/>
          <w:szCs w:val="24"/>
        </w:rPr>
        <w:t>exclusiv</w:t>
      </w:r>
      <w:r w:rsidRPr="00153927">
        <w:rPr>
          <w:rFonts w:ascii="Times New Roman" w:hAnsi="Times New Roman" w:cs="Times New Roman"/>
          <w:spacing w:val="38"/>
          <w:sz w:val="24"/>
          <w:szCs w:val="24"/>
        </w:rPr>
        <w:t xml:space="preserve"> </w:t>
      </w:r>
      <w:r w:rsidRPr="00153927">
        <w:rPr>
          <w:rFonts w:ascii="Times New Roman" w:hAnsi="Times New Roman" w:cs="Times New Roman"/>
          <w:sz w:val="24"/>
          <w:szCs w:val="24"/>
        </w:rPr>
        <w:t>de</w:t>
      </w:r>
      <w:r w:rsidRPr="00153927">
        <w:rPr>
          <w:rFonts w:ascii="Times New Roman" w:hAnsi="Times New Roman" w:cs="Times New Roman"/>
          <w:spacing w:val="11"/>
          <w:sz w:val="24"/>
          <w:szCs w:val="24"/>
        </w:rPr>
        <w:t xml:space="preserve"> </w:t>
      </w:r>
      <w:r w:rsidRPr="00153927">
        <w:rPr>
          <w:rFonts w:ascii="Times New Roman" w:hAnsi="Times New Roman" w:cs="Times New Roman"/>
          <w:sz w:val="24"/>
          <w:szCs w:val="24"/>
        </w:rPr>
        <w:t>procesele</w:t>
      </w:r>
      <w:r w:rsidRPr="00153927">
        <w:rPr>
          <w:rFonts w:ascii="Times New Roman" w:hAnsi="Times New Roman" w:cs="Times New Roman"/>
          <w:spacing w:val="38"/>
          <w:sz w:val="24"/>
          <w:szCs w:val="24"/>
        </w:rPr>
        <w:t xml:space="preserve"> </w:t>
      </w:r>
      <w:r w:rsidRPr="00153927">
        <w:rPr>
          <w:rFonts w:ascii="Times New Roman" w:hAnsi="Times New Roman" w:cs="Times New Roman"/>
          <w:sz w:val="24"/>
          <w:szCs w:val="24"/>
        </w:rPr>
        <w:t>mecanice</w:t>
      </w:r>
      <w:r w:rsidRPr="00153927">
        <w:rPr>
          <w:rFonts w:ascii="Times New Roman" w:hAnsi="Times New Roman" w:cs="Times New Roman"/>
          <w:spacing w:val="24"/>
          <w:sz w:val="24"/>
          <w:szCs w:val="24"/>
        </w:rPr>
        <w:t xml:space="preserve"> </w:t>
      </w:r>
      <w:r w:rsidRPr="00153927">
        <w:rPr>
          <w:rFonts w:ascii="Times New Roman" w:hAnsi="Times New Roman" w:cs="Times New Roman"/>
          <w:sz w:val="24"/>
          <w:szCs w:val="24"/>
        </w:rPr>
        <w:t>de</w:t>
      </w:r>
      <w:r w:rsidRPr="00153927">
        <w:rPr>
          <w:rFonts w:ascii="Times New Roman" w:hAnsi="Times New Roman" w:cs="Times New Roman"/>
          <w:spacing w:val="26"/>
          <w:sz w:val="24"/>
          <w:szCs w:val="24"/>
        </w:rPr>
        <w:t xml:space="preserve"> </w:t>
      </w:r>
      <w:r w:rsidRPr="00153927">
        <w:rPr>
          <w:rFonts w:ascii="Times New Roman" w:hAnsi="Times New Roman" w:cs="Times New Roman"/>
          <w:spacing w:val="-2"/>
          <w:sz w:val="24"/>
          <w:szCs w:val="24"/>
        </w:rPr>
        <w:t>memorare</w:t>
      </w:r>
    </w:p>
    <w:p w14:paraId="162CD9A0" w14:textId="77777777" w:rsidR="00153927" w:rsidRPr="00153927" w:rsidRDefault="00153927" w:rsidP="00153927">
      <w:pPr>
        <w:pStyle w:val="ListParagraph"/>
        <w:widowControl w:val="0"/>
        <w:numPr>
          <w:ilvl w:val="1"/>
          <w:numId w:val="34"/>
        </w:numPr>
        <w:tabs>
          <w:tab w:val="left" w:pos="1205"/>
        </w:tabs>
        <w:autoSpaceDE w:val="0"/>
        <w:autoSpaceDN w:val="0"/>
        <w:spacing w:after="0" w:line="360" w:lineRule="auto"/>
        <w:ind w:left="1205" w:hanging="359"/>
        <w:contextualSpacing w:val="0"/>
        <w:jc w:val="both"/>
        <w:rPr>
          <w:rFonts w:ascii="Times New Roman" w:hAnsi="Times New Roman" w:cs="Times New Roman"/>
          <w:sz w:val="24"/>
          <w:szCs w:val="24"/>
        </w:rPr>
      </w:pPr>
    </w:p>
    <w:p w14:paraId="0B4B5462" w14:textId="77777777" w:rsidR="00153927" w:rsidRPr="00153927" w:rsidRDefault="00153927" w:rsidP="00153927">
      <w:pPr>
        <w:pStyle w:val="ListParagraph"/>
        <w:widowControl w:val="0"/>
        <w:numPr>
          <w:ilvl w:val="0"/>
          <w:numId w:val="34"/>
        </w:numPr>
        <w:tabs>
          <w:tab w:val="left" w:pos="664"/>
        </w:tabs>
        <w:autoSpaceDE w:val="0"/>
        <w:autoSpaceDN w:val="0"/>
        <w:spacing w:after="0" w:line="360" w:lineRule="auto"/>
        <w:ind w:left="664" w:hanging="239"/>
        <w:contextualSpacing w:val="0"/>
        <w:jc w:val="both"/>
        <w:rPr>
          <w:rFonts w:ascii="Times New Roman" w:hAnsi="Times New Roman" w:cs="Times New Roman"/>
          <w:sz w:val="24"/>
          <w:szCs w:val="24"/>
        </w:rPr>
      </w:pPr>
      <w:r w:rsidRPr="00153927">
        <w:rPr>
          <w:rFonts w:ascii="Times New Roman" w:hAnsi="Times New Roman" w:cs="Times New Roman"/>
          <w:spacing w:val="-6"/>
          <w:sz w:val="24"/>
          <w:szCs w:val="24"/>
        </w:rPr>
        <w:t>Teoria</w:t>
      </w:r>
      <w:r w:rsidRPr="00153927">
        <w:rPr>
          <w:rFonts w:ascii="Times New Roman" w:hAnsi="Times New Roman" w:cs="Times New Roman"/>
          <w:spacing w:val="-1"/>
          <w:sz w:val="24"/>
          <w:szCs w:val="24"/>
        </w:rPr>
        <w:t xml:space="preserve"> </w:t>
      </w:r>
      <w:r w:rsidRPr="00153927">
        <w:rPr>
          <w:rFonts w:ascii="Times New Roman" w:hAnsi="Times New Roman" w:cs="Times New Roman"/>
          <w:spacing w:val="-6"/>
          <w:sz w:val="24"/>
          <w:szCs w:val="24"/>
        </w:rPr>
        <w:t>învățării</w:t>
      </w:r>
      <w:r w:rsidRPr="00153927">
        <w:rPr>
          <w:rFonts w:ascii="Times New Roman" w:hAnsi="Times New Roman" w:cs="Times New Roman"/>
          <w:spacing w:val="1"/>
          <w:sz w:val="24"/>
          <w:szCs w:val="24"/>
        </w:rPr>
        <w:t xml:space="preserve"> </w:t>
      </w:r>
      <w:r w:rsidRPr="00153927">
        <w:rPr>
          <w:rFonts w:ascii="Times New Roman" w:hAnsi="Times New Roman" w:cs="Times New Roman"/>
          <w:spacing w:val="-6"/>
          <w:sz w:val="24"/>
          <w:szCs w:val="24"/>
        </w:rPr>
        <w:t>social-cognitive</w:t>
      </w:r>
      <w:r w:rsidRPr="00153927">
        <w:rPr>
          <w:rFonts w:ascii="Times New Roman" w:hAnsi="Times New Roman" w:cs="Times New Roman"/>
          <w:spacing w:val="20"/>
          <w:sz w:val="24"/>
          <w:szCs w:val="24"/>
        </w:rPr>
        <w:t xml:space="preserve"> </w:t>
      </w:r>
      <w:r w:rsidRPr="00153927">
        <w:rPr>
          <w:rFonts w:ascii="Times New Roman" w:hAnsi="Times New Roman" w:cs="Times New Roman"/>
          <w:spacing w:val="-6"/>
          <w:sz w:val="24"/>
          <w:szCs w:val="24"/>
        </w:rPr>
        <w:t>a</w:t>
      </w:r>
      <w:r w:rsidRPr="00153927">
        <w:rPr>
          <w:rFonts w:ascii="Times New Roman" w:hAnsi="Times New Roman" w:cs="Times New Roman"/>
          <w:spacing w:val="-9"/>
          <w:sz w:val="24"/>
          <w:szCs w:val="24"/>
        </w:rPr>
        <w:t xml:space="preserve"> </w:t>
      </w:r>
      <w:r w:rsidRPr="00153927">
        <w:rPr>
          <w:rFonts w:ascii="Times New Roman" w:hAnsi="Times New Roman" w:cs="Times New Roman"/>
          <w:spacing w:val="-6"/>
          <w:sz w:val="24"/>
          <w:szCs w:val="24"/>
        </w:rPr>
        <w:t>lui</w:t>
      </w:r>
      <w:r w:rsidRPr="00153927">
        <w:rPr>
          <w:rFonts w:ascii="Times New Roman" w:hAnsi="Times New Roman" w:cs="Times New Roman"/>
          <w:spacing w:val="-8"/>
          <w:sz w:val="24"/>
          <w:szCs w:val="24"/>
        </w:rPr>
        <w:t xml:space="preserve"> </w:t>
      </w:r>
      <w:r w:rsidRPr="00153927">
        <w:rPr>
          <w:rFonts w:ascii="Times New Roman" w:hAnsi="Times New Roman" w:cs="Times New Roman"/>
          <w:spacing w:val="-6"/>
          <w:sz w:val="24"/>
          <w:szCs w:val="24"/>
        </w:rPr>
        <w:t>Vigotski</w:t>
      </w:r>
      <w:r w:rsidRPr="00153927">
        <w:rPr>
          <w:rFonts w:ascii="Times New Roman" w:hAnsi="Times New Roman" w:cs="Times New Roman"/>
          <w:spacing w:val="-1"/>
          <w:sz w:val="24"/>
          <w:szCs w:val="24"/>
        </w:rPr>
        <w:t xml:space="preserve"> </w:t>
      </w:r>
      <w:r w:rsidRPr="00153927">
        <w:rPr>
          <w:rFonts w:ascii="Times New Roman" w:hAnsi="Times New Roman" w:cs="Times New Roman"/>
          <w:spacing w:val="-6"/>
          <w:sz w:val="24"/>
          <w:szCs w:val="24"/>
        </w:rPr>
        <w:t>sugerează</w:t>
      </w:r>
      <w:r w:rsidRPr="00153927">
        <w:rPr>
          <w:rFonts w:ascii="Times New Roman" w:hAnsi="Times New Roman" w:cs="Times New Roman"/>
          <w:spacing w:val="11"/>
          <w:sz w:val="24"/>
          <w:szCs w:val="24"/>
        </w:rPr>
        <w:t xml:space="preserve"> </w:t>
      </w:r>
      <w:r w:rsidRPr="00153927">
        <w:rPr>
          <w:rFonts w:ascii="Times New Roman" w:hAnsi="Times New Roman" w:cs="Times New Roman"/>
          <w:spacing w:val="-6"/>
          <w:sz w:val="24"/>
          <w:szCs w:val="24"/>
        </w:rPr>
        <w:t>că:</w:t>
      </w:r>
    </w:p>
    <w:p w14:paraId="63F0FA55" w14:textId="77777777" w:rsidR="00153927" w:rsidRPr="00153927" w:rsidRDefault="00153927" w:rsidP="00153927">
      <w:pPr>
        <w:pStyle w:val="ListParagraph"/>
        <w:widowControl w:val="0"/>
        <w:numPr>
          <w:ilvl w:val="1"/>
          <w:numId w:val="34"/>
        </w:numPr>
        <w:tabs>
          <w:tab w:val="left" w:pos="1145"/>
        </w:tabs>
        <w:autoSpaceDE w:val="0"/>
        <w:autoSpaceDN w:val="0"/>
        <w:spacing w:after="0" w:line="360" w:lineRule="auto"/>
        <w:ind w:left="1145" w:hanging="359"/>
        <w:contextualSpacing w:val="0"/>
        <w:jc w:val="both"/>
        <w:rPr>
          <w:rFonts w:ascii="Times New Roman" w:hAnsi="Times New Roman" w:cs="Times New Roman"/>
          <w:sz w:val="24"/>
          <w:szCs w:val="24"/>
        </w:rPr>
      </w:pPr>
      <w:r w:rsidRPr="00153927">
        <w:rPr>
          <w:rFonts w:ascii="Times New Roman" w:hAnsi="Times New Roman" w:cs="Times New Roman"/>
          <w:spacing w:val="-6"/>
          <w:sz w:val="24"/>
          <w:szCs w:val="24"/>
        </w:rPr>
        <w:t>Învățarea</w:t>
      </w:r>
      <w:r w:rsidRPr="00153927">
        <w:rPr>
          <w:rFonts w:ascii="Times New Roman" w:hAnsi="Times New Roman" w:cs="Times New Roman"/>
          <w:spacing w:val="-1"/>
          <w:sz w:val="24"/>
          <w:szCs w:val="24"/>
        </w:rPr>
        <w:t xml:space="preserve"> </w:t>
      </w:r>
      <w:r w:rsidRPr="00153927">
        <w:rPr>
          <w:rFonts w:ascii="Times New Roman" w:hAnsi="Times New Roman" w:cs="Times New Roman"/>
          <w:spacing w:val="-6"/>
          <w:sz w:val="24"/>
          <w:szCs w:val="24"/>
        </w:rPr>
        <w:t>este</w:t>
      </w:r>
      <w:r w:rsidRPr="00153927">
        <w:rPr>
          <w:rFonts w:ascii="Times New Roman" w:hAnsi="Times New Roman" w:cs="Times New Roman"/>
          <w:spacing w:val="-9"/>
          <w:sz w:val="24"/>
          <w:szCs w:val="24"/>
        </w:rPr>
        <w:t xml:space="preserve"> </w:t>
      </w:r>
      <w:r w:rsidRPr="00153927">
        <w:rPr>
          <w:rFonts w:ascii="Times New Roman" w:hAnsi="Times New Roman" w:cs="Times New Roman"/>
          <w:spacing w:val="-6"/>
          <w:sz w:val="24"/>
          <w:szCs w:val="24"/>
        </w:rPr>
        <w:t>optimă</w:t>
      </w:r>
      <w:r w:rsidRPr="00153927">
        <w:rPr>
          <w:rFonts w:ascii="Times New Roman" w:hAnsi="Times New Roman" w:cs="Times New Roman"/>
          <w:spacing w:val="-4"/>
          <w:sz w:val="24"/>
          <w:szCs w:val="24"/>
        </w:rPr>
        <w:t xml:space="preserve"> </w:t>
      </w:r>
      <w:r w:rsidRPr="00153927">
        <w:rPr>
          <w:rFonts w:ascii="Times New Roman" w:hAnsi="Times New Roman" w:cs="Times New Roman"/>
          <w:spacing w:val="-6"/>
          <w:sz w:val="24"/>
          <w:szCs w:val="24"/>
        </w:rPr>
        <w:t>atunci</w:t>
      </w:r>
      <w:r w:rsidRPr="00153927">
        <w:rPr>
          <w:rFonts w:ascii="Times New Roman" w:hAnsi="Times New Roman" w:cs="Times New Roman"/>
          <w:spacing w:val="-5"/>
          <w:sz w:val="24"/>
          <w:szCs w:val="24"/>
        </w:rPr>
        <w:t xml:space="preserve"> </w:t>
      </w:r>
      <w:r w:rsidRPr="00153927">
        <w:rPr>
          <w:rFonts w:ascii="Times New Roman" w:hAnsi="Times New Roman" w:cs="Times New Roman"/>
          <w:spacing w:val="-6"/>
          <w:sz w:val="24"/>
          <w:szCs w:val="24"/>
        </w:rPr>
        <w:t>când</w:t>
      </w:r>
      <w:r w:rsidRPr="00153927">
        <w:rPr>
          <w:rFonts w:ascii="Times New Roman" w:hAnsi="Times New Roman" w:cs="Times New Roman"/>
          <w:spacing w:val="-4"/>
          <w:sz w:val="24"/>
          <w:szCs w:val="24"/>
        </w:rPr>
        <w:t xml:space="preserve"> </w:t>
      </w:r>
      <w:r w:rsidRPr="00153927">
        <w:rPr>
          <w:rFonts w:ascii="Times New Roman" w:hAnsi="Times New Roman" w:cs="Times New Roman"/>
          <w:spacing w:val="-6"/>
          <w:sz w:val="24"/>
          <w:szCs w:val="24"/>
        </w:rPr>
        <w:t>elevii</w:t>
      </w:r>
      <w:r w:rsidRPr="00153927">
        <w:rPr>
          <w:rFonts w:ascii="Times New Roman" w:hAnsi="Times New Roman" w:cs="Times New Roman"/>
          <w:spacing w:val="-5"/>
          <w:sz w:val="24"/>
          <w:szCs w:val="24"/>
        </w:rPr>
        <w:t xml:space="preserve"> </w:t>
      </w:r>
      <w:r w:rsidRPr="00153927">
        <w:rPr>
          <w:rFonts w:ascii="Times New Roman" w:hAnsi="Times New Roman" w:cs="Times New Roman"/>
          <w:spacing w:val="-6"/>
          <w:sz w:val="24"/>
          <w:szCs w:val="24"/>
        </w:rPr>
        <w:t>studiază</w:t>
      </w:r>
      <w:r w:rsidRPr="00153927">
        <w:rPr>
          <w:rFonts w:ascii="Times New Roman" w:hAnsi="Times New Roman" w:cs="Times New Roman"/>
          <w:spacing w:val="-4"/>
          <w:sz w:val="24"/>
          <w:szCs w:val="24"/>
        </w:rPr>
        <w:t xml:space="preserve"> </w:t>
      </w:r>
      <w:r w:rsidRPr="00153927">
        <w:rPr>
          <w:rFonts w:ascii="Times New Roman" w:hAnsi="Times New Roman" w:cs="Times New Roman"/>
          <w:spacing w:val="-6"/>
          <w:sz w:val="24"/>
          <w:szCs w:val="24"/>
        </w:rPr>
        <w:t>singuri</w:t>
      </w:r>
    </w:p>
    <w:p w14:paraId="2EC07AB4" w14:textId="77777777" w:rsidR="00153927" w:rsidRPr="00153927" w:rsidRDefault="00153927" w:rsidP="00153927">
      <w:pPr>
        <w:pStyle w:val="ListParagraph"/>
        <w:widowControl w:val="0"/>
        <w:numPr>
          <w:ilvl w:val="1"/>
          <w:numId w:val="34"/>
        </w:numPr>
        <w:tabs>
          <w:tab w:val="left" w:pos="1145"/>
        </w:tabs>
        <w:autoSpaceDE w:val="0"/>
        <w:autoSpaceDN w:val="0"/>
        <w:spacing w:after="0" w:line="360" w:lineRule="auto"/>
        <w:ind w:left="1145" w:hanging="359"/>
        <w:contextualSpacing w:val="0"/>
        <w:jc w:val="both"/>
        <w:rPr>
          <w:rFonts w:ascii="Times New Roman" w:hAnsi="Times New Roman" w:cs="Times New Roman"/>
          <w:sz w:val="24"/>
          <w:szCs w:val="24"/>
        </w:rPr>
      </w:pPr>
      <w:r w:rsidRPr="00153927">
        <w:rPr>
          <w:rFonts w:ascii="Times New Roman" w:hAnsi="Times New Roman" w:cs="Times New Roman"/>
          <w:spacing w:val="-6"/>
          <w:sz w:val="24"/>
          <w:szCs w:val="24"/>
        </w:rPr>
        <w:t>Interacțiunea</w:t>
      </w:r>
      <w:r w:rsidRPr="00153927">
        <w:rPr>
          <w:rFonts w:ascii="Times New Roman" w:hAnsi="Times New Roman" w:cs="Times New Roman"/>
          <w:spacing w:val="-1"/>
          <w:sz w:val="24"/>
          <w:szCs w:val="24"/>
        </w:rPr>
        <w:t xml:space="preserve"> </w:t>
      </w:r>
      <w:r w:rsidRPr="00153927">
        <w:rPr>
          <w:rFonts w:ascii="Times New Roman" w:hAnsi="Times New Roman" w:cs="Times New Roman"/>
          <w:spacing w:val="-6"/>
          <w:sz w:val="24"/>
          <w:szCs w:val="24"/>
        </w:rPr>
        <w:t>socială</w:t>
      </w:r>
      <w:r w:rsidRPr="00153927">
        <w:rPr>
          <w:rFonts w:ascii="Times New Roman" w:hAnsi="Times New Roman" w:cs="Times New Roman"/>
          <w:spacing w:val="-7"/>
          <w:sz w:val="24"/>
          <w:szCs w:val="24"/>
        </w:rPr>
        <w:t xml:space="preserve"> </w:t>
      </w:r>
      <w:r w:rsidRPr="00153927">
        <w:rPr>
          <w:rFonts w:ascii="Times New Roman" w:hAnsi="Times New Roman" w:cs="Times New Roman"/>
          <w:spacing w:val="-6"/>
          <w:sz w:val="24"/>
          <w:szCs w:val="24"/>
        </w:rPr>
        <w:t>este</w:t>
      </w:r>
      <w:r w:rsidRPr="00153927">
        <w:rPr>
          <w:rFonts w:ascii="Times New Roman" w:hAnsi="Times New Roman" w:cs="Times New Roman"/>
          <w:spacing w:val="-7"/>
          <w:sz w:val="24"/>
          <w:szCs w:val="24"/>
        </w:rPr>
        <w:t xml:space="preserve"> </w:t>
      </w:r>
      <w:r w:rsidRPr="00153927">
        <w:rPr>
          <w:rFonts w:ascii="Times New Roman" w:hAnsi="Times New Roman" w:cs="Times New Roman"/>
          <w:spacing w:val="-6"/>
          <w:sz w:val="24"/>
          <w:szCs w:val="24"/>
        </w:rPr>
        <w:t>esențială</w:t>
      </w:r>
      <w:r w:rsidRPr="00153927">
        <w:rPr>
          <w:rFonts w:ascii="Times New Roman" w:hAnsi="Times New Roman" w:cs="Times New Roman"/>
          <w:spacing w:val="-8"/>
          <w:sz w:val="24"/>
          <w:szCs w:val="24"/>
        </w:rPr>
        <w:t xml:space="preserve"> </w:t>
      </w:r>
      <w:r w:rsidRPr="00153927">
        <w:rPr>
          <w:rFonts w:ascii="Times New Roman" w:hAnsi="Times New Roman" w:cs="Times New Roman"/>
          <w:spacing w:val="-6"/>
          <w:sz w:val="24"/>
          <w:szCs w:val="24"/>
        </w:rPr>
        <w:t>pentru</w:t>
      </w:r>
      <w:r w:rsidRPr="00153927">
        <w:rPr>
          <w:rFonts w:ascii="Times New Roman" w:hAnsi="Times New Roman" w:cs="Times New Roman"/>
          <w:spacing w:val="-7"/>
          <w:sz w:val="24"/>
          <w:szCs w:val="24"/>
        </w:rPr>
        <w:t xml:space="preserve"> </w:t>
      </w:r>
      <w:r w:rsidRPr="00153927">
        <w:rPr>
          <w:rFonts w:ascii="Times New Roman" w:hAnsi="Times New Roman" w:cs="Times New Roman"/>
          <w:spacing w:val="-6"/>
          <w:sz w:val="24"/>
          <w:szCs w:val="24"/>
        </w:rPr>
        <w:t>dezvoltarea</w:t>
      </w:r>
      <w:r w:rsidRPr="00153927">
        <w:rPr>
          <w:rFonts w:ascii="Times New Roman" w:hAnsi="Times New Roman" w:cs="Times New Roman"/>
          <w:spacing w:val="2"/>
          <w:sz w:val="24"/>
          <w:szCs w:val="24"/>
        </w:rPr>
        <w:t xml:space="preserve"> </w:t>
      </w:r>
      <w:r w:rsidRPr="00153927">
        <w:rPr>
          <w:rFonts w:ascii="Times New Roman" w:hAnsi="Times New Roman" w:cs="Times New Roman"/>
          <w:spacing w:val="-6"/>
          <w:sz w:val="24"/>
          <w:szCs w:val="24"/>
        </w:rPr>
        <w:t>cognitivă</w:t>
      </w:r>
    </w:p>
    <w:p w14:paraId="29300D7B" w14:textId="77777777" w:rsidR="00153927" w:rsidRPr="00153927" w:rsidRDefault="00153927" w:rsidP="00153927">
      <w:pPr>
        <w:pStyle w:val="ListParagraph"/>
        <w:widowControl w:val="0"/>
        <w:numPr>
          <w:ilvl w:val="1"/>
          <w:numId w:val="34"/>
        </w:numPr>
        <w:tabs>
          <w:tab w:val="left" w:pos="1145"/>
        </w:tabs>
        <w:autoSpaceDE w:val="0"/>
        <w:autoSpaceDN w:val="0"/>
        <w:spacing w:after="0" w:line="360" w:lineRule="auto"/>
        <w:ind w:left="1145" w:hanging="359"/>
        <w:contextualSpacing w:val="0"/>
        <w:jc w:val="both"/>
        <w:rPr>
          <w:rFonts w:ascii="Times New Roman" w:hAnsi="Times New Roman" w:cs="Times New Roman"/>
          <w:sz w:val="24"/>
          <w:szCs w:val="24"/>
        </w:rPr>
      </w:pPr>
      <w:r w:rsidRPr="00153927">
        <w:rPr>
          <w:rFonts w:ascii="Times New Roman" w:hAnsi="Times New Roman" w:cs="Times New Roman"/>
          <w:sz w:val="24"/>
          <w:szCs w:val="24"/>
        </w:rPr>
        <w:t>Feedback-ul</w:t>
      </w:r>
      <w:r w:rsidRPr="00153927">
        <w:rPr>
          <w:rFonts w:ascii="Times New Roman" w:hAnsi="Times New Roman" w:cs="Times New Roman"/>
          <w:spacing w:val="39"/>
          <w:sz w:val="24"/>
          <w:szCs w:val="24"/>
        </w:rPr>
        <w:t xml:space="preserve"> </w:t>
      </w:r>
      <w:r w:rsidRPr="00153927">
        <w:rPr>
          <w:rFonts w:ascii="Times New Roman" w:hAnsi="Times New Roman" w:cs="Times New Roman"/>
          <w:sz w:val="24"/>
          <w:szCs w:val="24"/>
        </w:rPr>
        <w:t>constant</w:t>
      </w:r>
      <w:r w:rsidRPr="00153927">
        <w:rPr>
          <w:rFonts w:ascii="Times New Roman" w:hAnsi="Times New Roman" w:cs="Times New Roman"/>
          <w:spacing w:val="25"/>
          <w:sz w:val="24"/>
          <w:szCs w:val="24"/>
        </w:rPr>
        <w:t xml:space="preserve"> </w:t>
      </w:r>
      <w:r w:rsidRPr="00153927">
        <w:rPr>
          <w:rFonts w:ascii="Times New Roman" w:hAnsi="Times New Roman" w:cs="Times New Roman"/>
          <w:sz w:val="24"/>
          <w:szCs w:val="24"/>
        </w:rPr>
        <w:t>poate</w:t>
      </w:r>
      <w:r w:rsidRPr="00153927">
        <w:rPr>
          <w:rFonts w:ascii="Times New Roman" w:hAnsi="Times New Roman" w:cs="Times New Roman"/>
          <w:spacing w:val="24"/>
          <w:sz w:val="24"/>
          <w:szCs w:val="24"/>
        </w:rPr>
        <w:t xml:space="preserve"> </w:t>
      </w:r>
      <w:r w:rsidRPr="00153927">
        <w:rPr>
          <w:rFonts w:ascii="Times New Roman" w:hAnsi="Times New Roman" w:cs="Times New Roman"/>
          <w:sz w:val="24"/>
          <w:szCs w:val="24"/>
        </w:rPr>
        <w:t>descuraja</w:t>
      </w:r>
      <w:r w:rsidRPr="00153927">
        <w:rPr>
          <w:rFonts w:ascii="Times New Roman" w:hAnsi="Times New Roman" w:cs="Times New Roman"/>
          <w:spacing w:val="40"/>
          <w:sz w:val="24"/>
          <w:szCs w:val="24"/>
        </w:rPr>
        <w:t xml:space="preserve"> </w:t>
      </w:r>
      <w:r w:rsidRPr="00153927">
        <w:rPr>
          <w:rFonts w:ascii="Times New Roman" w:hAnsi="Times New Roman" w:cs="Times New Roman"/>
          <w:spacing w:val="-2"/>
          <w:sz w:val="24"/>
          <w:szCs w:val="24"/>
        </w:rPr>
        <w:t>elevii</w:t>
      </w:r>
    </w:p>
    <w:p w14:paraId="4FE3BA4D" w14:textId="160444A9" w:rsidR="00153927" w:rsidRPr="00153927" w:rsidRDefault="00153927" w:rsidP="00153927">
      <w:pPr>
        <w:widowControl w:val="0"/>
        <w:tabs>
          <w:tab w:val="left" w:pos="1205"/>
        </w:tabs>
        <w:autoSpaceDE w:val="0"/>
        <w:autoSpaceDN w:val="0"/>
        <w:spacing w:after="0" w:line="360" w:lineRule="auto"/>
        <w:ind w:left="720"/>
        <w:jc w:val="both"/>
        <w:rPr>
          <w:rFonts w:ascii="Times New Roman" w:hAnsi="Times New Roman" w:cs="Times New Roman"/>
          <w:sz w:val="24"/>
          <w:szCs w:val="24"/>
        </w:rPr>
      </w:pPr>
      <w:r>
        <w:rPr>
          <w:rFonts w:ascii="Times New Roman" w:hAnsi="Times New Roman" w:cs="Times New Roman"/>
          <w:spacing w:val="-4"/>
          <w:sz w:val="24"/>
          <w:szCs w:val="24"/>
        </w:rPr>
        <w:t xml:space="preserve">d) </w:t>
      </w:r>
      <w:r w:rsidRPr="00153927">
        <w:rPr>
          <w:rFonts w:ascii="Times New Roman" w:hAnsi="Times New Roman" w:cs="Times New Roman"/>
          <w:spacing w:val="-4"/>
          <w:sz w:val="24"/>
          <w:szCs w:val="24"/>
        </w:rPr>
        <w:t>Învățarea</w:t>
      </w:r>
      <w:r w:rsidRPr="00153927">
        <w:rPr>
          <w:rFonts w:ascii="Times New Roman" w:hAnsi="Times New Roman" w:cs="Times New Roman"/>
          <w:spacing w:val="4"/>
          <w:sz w:val="24"/>
          <w:szCs w:val="24"/>
        </w:rPr>
        <w:t xml:space="preserve"> </w:t>
      </w:r>
      <w:r w:rsidRPr="00153927">
        <w:rPr>
          <w:rFonts w:ascii="Times New Roman" w:hAnsi="Times New Roman" w:cs="Times New Roman"/>
          <w:spacing w:val="-4"/>
          <w:sz w:val="24"/>
          <w:szCs w:val="24"/>
        </w:rPr>
        <w:t>ar</w:t>
      </w:r>
      <w:r w:rsidRPr="00153927">
        <w:rPr>
          <w:rFonts w:ascii="Times New Roman" w:hAnsi="Times New Roman" w:cs="Times New Roman"/>
          <w:spacing w:val="-11"/>
          <w:sz w:val="24"/>
          <w:szCs w:val="24"/>
        </w:rPr>
        <w:t xml:space="preserve"> </w:t>
      </w:r>
      <w:r w:rsidRPr="00153927">
        <w:rPr>
          <w:rFonts w:ascii="Times New Roman" w:hAnsi="Times New Roman" w:cs="Times New Roman"/>
          <w:spacing w:val="-4"/>
          <w:sz w:val="24"/>
          <w:szCs w:val="24"/>
        </w:rPr>
        <w:t>trebui să</w:t>
      </w:r>
      <w:r w:rsidRPr="00153927">
        <w:rPr>
          <w:rFonts w:ascii="Times New Roman" w:hAnsi="Times New Roman" w:cs="Times New Roman"/>
          <w:spacing w:val="-11"/>
          <w:sz w:val="24"/>
          <w:szCs w:val="24"/>
        </w:rPr>
        <w:t xml:space="preserve"> </w:t>
      </w:r>
      <w:r w:rsidRPr="00153927">
        <w:rPr>
          <w:rFonts w:ascii="Times New Roman" w:hAnsi="Times New Roman" w:cs="Times New Roman"/>
          <w:spacing w:val="-4"/>
          <w:sz w:val="24"/>
          <w:szCs w:val="24"/>
        </w:rPr>
        <w:t>aibă loc doar</w:t>
      </w:r>
      <w:r w:rsidRPr="00153927">
        <w:rPr>
          <w:rFonts w:ascii="Times New Roman" w:hAnsi="Times New Roman" w:cs="Times New Roman"/>
          <w:spacing w:val="-11"/>
          <w:sz w:val="24"/>
          <w:szCs w:val="24"/>
        </w:rPr>
        <w:t xml:space="preserve"> </w:t>
      </w:r>
      <w:r w:rsidRPr="00153927">
        <w:rPr>
          <w:rFonts w:ascii="Times New Roman" w:hAnsi="Times New Roman" w:cs="Times New Roman"/>
          <w:spacing w:val="-4"/>
          <w:sz w:val="24"/>
          <w:szCs w:val="24"/>
        </w:rPr>
        <w:t>prin platforme</w:t>
      </w:r>
      <w:r>
        <w:rPr>
          <w:rFonts w:ascii="Times New Roman" w:hAnsi="Times New Roman" w:cs="Times New Roman"/>
          <w:spacing w:val="-4"/>
          <w:sz w:val="24"/>
          <w:szCs w:val="24"/>
        </w:rPr>
        <w:t xml:space="preserve"> online</w:t>
      </w:r>
    </w:p>
    <w:p w14:paraId="1C4D6187" w14:textId="77777777" w:rsidR="00153927" w:rsidRDefault="00153927" w:rsidP="00153927">
      <w:pPr>
        <w:widowControl w:val="0"/>
        <w:tabs>
          <w:tab w:val="left" w:pos="1145"/>
        </w:tabs>
        <w:autoSpaceDE w:val="0"/>
        <w:autoSpaceDN w:val="0"/>
        <w:spacing w:after="0" w:line="360" w:lineRule="auto"/>
        <w:jc w:val="both"/>
        <w:rPr>
          <w:rFonts w:ascii="Times New Roman" w:hAnsi="Times New Roman" w:cs="Times New Roman"/>
          <w:sz w:val="24"/>
          <w:szCs w:val="24"/>
        </w:rPr>
      </w:pPr>
    </w:p>
    <w:p w14:paraId="791DCFE7" w14:textId="77777777" w:rsidR="00153927" w:rsidRPr="00153927" w:rsidRDefault="00153927" w:rsidP="00153927">
      <w:pPr>
        <w:widowControl w:val="0"/>
        <w:tabs>
          <w:tab w:val="left" w:pos="1144"/>
        </w:tabs>
        <w:autoSpaceDE w:val="0"/>
        <w:autoSpaceDN w:val="0"/>
        <w:spacing w:after="0" w:line="360" w:lineRule="auto"/>
        <w:rPr>
          <w:rFonts w:ascii="Times New Roman" w:hAnsi="Times New Roman" w:cs="Times New Roman"/>
          <w:sz w:val="24"/>
          <w:szCs w:val="24"/>
        </w:rPr>
      </w:pPr>
      <w:r w:rsidRPr="00153927">
        <w:rPr>
          <w:rFonts w:ascii="Times New Roman" w:hAnsi="Times New Roman" w:cs="Times New Roman"/>
          <w:sz w:val="24"/>
          <w:szCs w:val="24"/>
        </w:rPr>
        <w:t>Sinteza temei</w:t>
      </w:r>
    </w:p>
    <w:p w14:paraId="07BDCA3B" w14:textId="77777777" w:rsidR="00153927" w:rsidRPr="00153927" w:rsidRDefault="00153927" w:rsidP="00153927">
      <w:pPr>
        <w:pStyle w:val="BodyText"/>
        <w:spacing w:line="360" w:lineRule="auto"/>
        <w:ind w:left="425"/>
        <w:rPr>
          <w:rFonts w:ascii="Times New Roman" w:hAnsi="Times New Roman" w:cs="Times New Roman"/>
          <w:sz w:val="24"/>
          <w:szCs w:val="24"/>
        </w:rPr>
      </w:pPr>
      <w:r w:rsidRPr="00153927">
        <w:rPr>
          <w:rFonts w:ascii="Times New Roman" w:hAnsi="Times New Roman" w:cs="Times New Roman"/>
          <w:sz w:val="24"/>
          <w:szCs w:val="24"/>
        </w:rPr>
        <w:t>Realizați</w:t>
      </w:r>
      <w:r w:rsidRPr="00153927">
        <w:rPr>
          <w:rFonts w:ascii="Times New Roman" w:hAnsi="Times New Roman" w:cs="Times New Roman"/>
          <w:spacing w:val="-2"/>
          <w:sz w:val="24"/>
          <w:szCs w:val="24"/>
        </w:rPr>
        <w:t xml:space="preserve"> </w:t>
      </w:r>
      <w:r w:rsidRPr="00153927">
        <w:rPr>
          <w:rFonts w:ascii="Times New Roman" w:hAnsi="Times New Roman" w:cs="Times New Roman"/>
          <w:sz w:val="24"/>
          <w:szCs w:val="24"/>
        </w:rPr>
        <w:t>rezumatul</w:t>
      </w:r>
      <w:r w:rsidRPr="00153927">
        <w:rPr>
          <w:rFonts w:ascii="Times New Roman" w:hAnsi="Times New Roman" w:cs="Times New Roman"/>
          <w:spacing w:val="8"/>
          <w:sz w:val="24"/>
          <w:szCs w:val="24"/>
        </w:rPr>
        <w:t xml:space="preserve"> </w:t>
      </w:r>
      <w:r w:rsidRPr="00153927">
        <w:rPr>
          <w:rFonts w:ascii="Times New Roman" w:hAnsi="Times New Roman" w:cs="Times New Roman"/>
          <w:sz w:val="24"/>
          <w:szCs w:val="24"/>
        </w:rPr>
        <w:t>temei</w:t>
      </w:r>
      <w:r w:rsidRPr="00153927">
        <w:rPr>
          <w:rFonts w:ascii="Times New Roman" w:hAnsi="Times New Roman" w:cs="Times New Roman"/>
          <w:spacing w:val="-1"/>
          <w:sz w:val="24"/>
          <w:szCs w:val="24"/>
        </w:rPr>
        <w:t xml:space="preserve"> </w:t>
      </w:r>
      <w:r w:rsidRPr="00153927">
        <w:rPr>
          <w:rFonts w:ascii="Times New Roman" w:hAnsi="Times New Roman" w:cs="Times New Roman"/>
          <w:sz w:val="24"/>
          <w:szCs w:val="24"/>
        </w:rPr>
        <w:t>nr.</w:t>
      </w:r>
      <w:r w:rsidRPr="00153927">
        <w:rPr>
          <w:rFonts w:ascii="Times New Roman" w:hAnsi="Times New Roman" w:cs="Times New Roman"/>
          <w:spacing w:val="-10"/>
          <w:sz w:val="24"/>
          <w:szCs w:val="24"/>
        </w:rPr>
        <w:t xml:space="preserve"> </w:t>
      </w:r>
      <w:r w:rsidRPr="00153927">
        <w:rPr>
          <w:rFonts w:ascii="Times New Roman" w:hAnsi="Times New Roman" w:cs="Times New Roman"/>
          <w:sz w:val="24"/>
          <w:szCs w:val="24"/>
        </w:rPr>
        <w:t>5,</w:t>
      </w:r>
      <w:r w:rsidRPr="00153927">
        <w:rPr>
          <w:rFonts w:ascii="Times New Roman" w:hAnsi="Times New Roman" w:cs="Times New Roman"/>
          <w:spacing w:val="-2"/>
          <w:sz w:val="24"/>
          <w:szCs w:val="24"/>
        </w:rPr>
        <w:t xml:space="preserve"> </w:t>
      </w:r>
      <w:r w:rsidRPr="00153927">
        <w:rPr>
          <w:rFonts w:ascii="Times New Roman" w:hAnsi="Times New Roman" w:cs="Times New Roman"/>
          <w:sz w:val="24"/>
          <w:szCs w:val="24"/>
        </w:rPr>
        <w:t>folosind</w:t>
      </w:r>
      <w:r w:rsidRPr="00153927">
        <w:rPr>
          <w:rFonts w:ascii="Times New Roman" w:hAnsi="Times New Roman" w:cs="Times New Roman"/>
          <w:spacing w:val="-1"/>
          <w:sz w:val="24"/>
          <w:szCs w:val="24"/>
        </w:rPr>
        <w:t xml:space="preserve"> </w:t>
      </w:r>
      <w:r w:rsidRPr="00153927">
        <w:rPr>
          <w:rFonts w:ascii="Times New Roman" w:hAnsi="Times New Roman" w:cs="Times New Roman"/>
          <w:sz w:val="24"/>
          <w:szCs w:val="24"/>
        </w:rPr>
        <w:t>tehnica</w:t>
      </w:r>
      <w:r w:rsidRPr="00153927">
        <w:rPr>
          <w:rFonts w:ascii="Times New Roman" w:hAnsi="Times New Roman" w:cs="Times New Roman"/>
          <w:spacing w:val="-2"/>
          <w:sz w:val="24"/>
          <w:szCs w:val="24"/>
        </w:rPr>
        <w:t xml:space="preserve"> </w:t>
      </w:r>
      <w:r w:rsidRPr="00153927">
        <w:rPr>
          <w:rFonts w:ascii="Times New Roman" w:hAnsi="Times New Roman" w:cs="Times New Roman"/>
          <w:sz w:val="24"/>
          <w:szCs w:val="24"/>
        </w:rPr>
        <w:t>de</w:t>
      </w:r>
      <w:r w:rsidRPr="00153927">
        <w:rPr>
          <w:rFonts w:ascii="Times New Roman" w:hAnsi="Times New Roman" w:cs="Times New Roman"/>
          <w:spacing w:val="-1"/>
          <w:sz w:val="24"/>
          <w:szCs w:val="24"/>
        </w:rPr>
        <w:t xml:space="preserve"> </w:t>
      </w:r>
      <w:r w:rsidRPr="00153927">
        <w:rPr>
          <w:rFonts w:ascii="Times New Roman" w:hAnsi="Times New Roman" w:cs="Times New Roman"/>
          <w:sz w:val="24"/>
          <w:szCs w:val="24"/>
        </w:rPr>
        <w:t>luare</w:t>
      </w:r>
      <w:r w:rsidRPr="00153927">
        <w:rPr>
          <w:rFonts w:ascii="Times New Roman" w:hAnsi="Times New Roman" w:cs="Times New Roman"/>
          <w:spacing w:val="-11"/>
          <w:sz w:val="24"/>
          <w:szCs w:val="24"/>
        </w:rPr>
        <w:t xml:space="preserve"> </w:t>
      </w:r>
      <w:r w:rsidRPr="00153927">
        <w:rPr>
          <w:rFonts w:ascii="Times New Roman" w:hAnsi="Times New Roman" w:cs="Times New Roman"/>
          <w:sz w:val="24"/>
          <w:szCs w:val="24"/>
        </w:rPr>
        <w:t>de</w:t>
      </w:r>
      <w:r w:rsidRPr="00153927">
        <w:rPr>
          <w:rFonts w:ascii="Times New Roman" w:hAnsi="Times New Roman" w:cs="Times New Roman"/>
          <w:spacing w:val="-1"/>
          <w:sz w:val="24"/>
          <w:szCs w:val="24"/>
        </w:rPr>
        <w:t xml:space="preserve"> </w:t>
      </w:r>
      <w:r w:rsidRPr="00153927">
        <w:rPr>
          <w:rFonts w:ascii="Times New Roman" w:hAnsi="Times New Roman" w:cs="Times New Roman"/>
          <w:sz w:val="24"/>
          <w:szCs w:val="24"/>
        </w:rPr>
        <w:t>notițe</w:t>
      </w:r>
      <w:r w:rsidRPr="00153927">
        <w:rPr>
          <w:rFonts w:ascii="Times New Roman" w:hAnsi="Times New Roman" w:cs="Times New Roman"/>
          <w:spacing w:val="-2"/>
          <w:sz w:val="24"/>
          <w:szCs w:val="24"/>
        </w:rPr>
        <w:t xml:space="preserve"> </w:t>
      </w:r>
      <w:r w:rsidRPr="00153927">
        <w:rPr>
          <w:rFonts w:ascii="Times New Roman" w:hAnsi="Times New Roman" w:cs="Times New Roman"/>
          <w:sz w:val="24"/>
          <w:szCs w:val="24"/>
        </w:rPr>
        <w:t>Cornell</w:t>
      </w:r>
      <w:r w:rsidRPr="00153927">
        <w:rPr>
          <w:rFonts w:ascii="Times New Roman" w:hAnsi="Times New Roman" w:cs="Times New Roman"/>
          <w:spacing w:val="-1"/>
          <w:sz w:val="24"/>
          <w:szCs w:val="24"/>
        </w:rPr>
        <w:t xml:space="preserve"> </w:t>
      </w:r>
      <w:r w:rsidRPr="00153927">
        <w:rPr>
          <w:rFonts w:ascii="Times New Roman" w:hAnsi="Times New Roman" w:cs="Times New Roman"/>
          <w:sz w:val="24"/>
          <w:szCs w:val="24"/>
        </w:rPr>
        <w:t>(Pauk,</w:t>
      </w:r>
      <w:r w:rsidRPr="00153927">
        <w:rPr>
          <w:rFonts w:ascii="Times New Roman" w:hAnsi="Times New Roman" w:cs="Times New Roman"/>
          <w:spacing w:val="-1"/>
          <w:sz w:val="24"/>
          <w:szCs w:val="24"/>
        </w:rPr>
        <w:t xml:space="preserve"> </w:t>
      </w:r>
      <w:r w:rsidRPr="00153927">
        <w:rPr>
          <w:rFonts w:ascii="Times New Roman" w:hAnsi="Times New Roman" w:cs="Times New Roman"/>
          <w:spacing w:val="-2"/>
          <w:sz w:val="24"/>
          <w:szCs w:val="24"/>
        </w:rPr>
        <w:t>1950)</w:t>
      </w:r>
    </w:p>
    <w:p w14:paraId="48622B24" w14:textId="77777777" w:rsidR="00153927" w:rsidRDefault="00153927" w:rsidP="00153927">
      <w:pPr>
        <w:widowControl w:val="0"/>
        <w:tabs>
          <w:tab w:val="left" w:pos="1145"/>
        </w:tabs>
        <w:autoSpaceDE w:val="0"/>
        <w:autoSpaceDN w:val="0"/>
        <w:spacing w:after="0" w:line="360" w:lineRule="auto"/>
        <w:jc w:val="both"/>
        <w:rPr>
          <w:rFonts w:ascii="Times New Roman" w:hAnsi="Times New Roman" w:cs="Times New Roman"/>
          <w:sz w:val="24"/>
          <w:szCs w:val="24"/>
        </w:rPr>
      </w:pPr>
    </w:p>
    <w:p w14:paraId="2989FA25" w14:textId="77777777" w:rsidR="00153927" w:rsidRDefault="00153927" w:rsidP="00153927">
      <w:pPr>
        <w:widowControl w:val="0"/>
        <w:tabs>
          <w:tab w:val="left" w:pos="1145"/>
        </w:tabs>
        <w:autoSpaceDE w:val="0"/>
        <w:autoSpaceDN w:val="0"/>
        <w:spacing w:after="0" w:line="360" w:lineRule="auto"/>
        <w:jc w:val="both"/>
        <w:rPr>
          <w:rFonts w:ascii="Times New Roman" w:hAnsi="Times New Roman" w:cs="Times New Roman"/>
          <w:sz w:val="24"/>
          <w:szCs w:val="24"/>
        </w:rPr>
      </w:pPr>
    </w:p>
    <w:tbl>
      <w:tblPr>
        <w:tblW w:w="0" w:type="auto"/>
        <w:tblInd w:w="4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25"/>
        <w:gridCol w:w="4325"/>
      </w:tblGrid>
      <w:tr w:rsidR="00153927" w14:paraId="34B81171" w14:textId="77777777" w:rsidTr="00153927">
        <w:trPr>
          <w:trHeight w:val="885"/>
        </w:trPr>
        <w:tc>
          <w:tcPr>
            <w:tcW w:w="4325" w:type="dxa"/>
          </w:tcPr>
          <w:p w14:paraId="63B56710" w14:textId="77777777" w:rsidR="00153927" w:rsidRDefault="00153927" w:rsidP="005B56F9">
            <w:pPr>
              <w:pStyle w:val="TableParagraph"/>
              <w:spacing w:before="5" w:line="297" w:lineRule="auto"/>
              <w:ind w:left="124" w:right="1194"/>
              <w:rPr>
                <w:sz w:val="21"/>
              </w:rPr>
            </w:pPr>
            <w:r>
              <w:rPr>
                <w:sz w:val="21"/>
              </w:rPr>
              <w:lastRenderedPageBreak/>
              <w:t xml:space="preserve">Idei principale, întrebări </w:t>
            </w:r>
            <w:r>
              <w:rPr>
                <w:w w:val="90"/>
                <w:sz w:val="21"/>
              </w:rPr>
              <w:t>(Spațiu pentru întrebări</w:t>
            </w:r>
            <w:r>
              <w:rPr>
                <w:sz w:val="21"/>
              </w:rPr>
              <w:t xml:space="preserve"> </w:t>
            </w:r>
            <w:r>
              <w:rPr>
                <w:w w:val="90"/>
                <w:sz w:val="21"/>
              </w:rPr>
              <w:t>și idei)</w:t>
            </w:r>
          </w:p>
        </w:tc>
        <w:tc>
          <w:tcPr>
            <w:tcW w:w="4325" w:type="dxa"/>
          </w:tcPr>
          <w:p w14:paraId="413FBD89" w14:textId="77777777" w:rsidR="00153927" w:rsidRDefault="00153927" w:rsidP="005B56F9">
            <w:pPr>
              <w:pStyle w:val="TableParagraph"/>
              <w:spacing w:before="5"/>
              <w:ind w:left="124"/>
              <w:rPr>
                <w:sz w:val="21"/>
              </w:rPr>
            </w:pPr>
            <w:r>
              <w:rPr>
                <w:spacing w:val="-2"/>
                <w:w w:val="90"/>
                <w:sz w:val="21"/>
              </w:rPr>
              <w:t>Notițe</w:t>
            </w:r>
          </w:p>
          <w:p w14:paraId="4556F9C0" w14:textId="77777777" w:rsidR="00153927" w:rsidRDefault="00153927" w:rsidP="005B56F9">
            <w:pPr>
              <w:pStyle w:val="TableParagraph"/>
              <w:spacing w:before="47" w:line="297" w:lineRule="auto"/>
              <w:ind w:left="124"/>
              <w:rPr>
                <w:sz w:val="21"/>
              </w:rPr>
            </w:pPr>
            <w:r>
              <w:rPr>
                <w:spacing w:val="-2"/>
                <w:sz w:val="21"/>
              </w:rPr>
              <w:t>(Spațiu</w:t>
            </w:r>
            <w:r>
              <w:rPr>
                <w:spacing w:val="-13"/>
                <w:sz w:val="21"/>
              </w:rPr>
              <w:t xml:space="preserve"> </w:t>
            </w:r>
            <w:r>
              <w:rPr>
                <w:spacing w:val="-2"/>
                <w:sz w:val="21"/>
              </w:rPr>
              <w:t>pentru</w:t>
            </w:r>
            <w:r>
              <w:rPr>
                <w:spacing w:val="-13"/>
                <w:sz w:val="21"/>
              </w:rPr>
              <w:t xml:space="preserve"> </w:t>
            </w:r>
            <w:r>
              <w:rPr>
                <w:spacing w:val="-2"/>
                <w:sz w:val="21"/>
              </w:rPr>
              <w:t>notițele</w:t>
            </w:r>
            <w:r>
              <w:rPr>
                <w:spacing w:val="-12"/>
                <w:sz w:val="21"/>
              </w:rPr>
              <w:t xml:space="preserve"> </w:t>
            </w:r>
            <w:r>
              <w:rPr>
                <w:spacing w:val="-2"/>
                <w:sz w:val="21"/>
              </w:rPr>
              <w:t>din</w:t>
            </w:r>
            <w:r>
              <w:rPr>
                <w:spacing w:val="-12"/>
                <w:sz w:val="21"/>
              </w:rPr>
              <w:t xml:space="preserve"> </w:t>
            </w:r>
            <w:r>
              <w:rPr>
                <w:spacing w:val="-2"/>
                <w:sz w:val="21"/>
              </w:rPr>
              <w:t>timpul</w:t>
            </w:r>
            <w:r>
              <w:rPr>
                <w:spacing w:val="-12"/>
                <w:sz w:val="21"/>
              </w:rPr>
              <w:t xml:space="preserve"> </w:t>
            </w:r>
            <w:r>
              <w:rPr>
                <w:spacing w:val="-2"/>
                <w:sz w:val="21"/>
              </w:rPr>
              <w:t>orelor</w:t>
            </w:r>
            <w:r>
              <w:rPr>
                <w:spacing w:val="-12"/>
                <w:sz w:val="21"/>
              </w:rPr>
              <w:t xml:space="preserve"> </w:t>
            </w:r>
            <w:r>
              <w:rPr>
                <w:spacing w:val="-2"/>
                <w:sz w:val="21"/>
              </w:rPr>
              <w:t>de curs)</w:t>
            </w:r>
          </w:p>
        </w:tc>
      </w:tr>
      <w:tr w:rsidR="00153927" w14:paraId="2FCB7209" w14:textId="77777777" w:rsidTr="00153927">
        <w:trPr>
          <w:trHeight w:val="336"/>
        </w:trPr>
        <w:tc>
          <w:tcPr>
            <w:tcW w:w="4325" w:type="dxa"/>
          </w:tcPr>
          <w:p w14:paraId="1481FBF6" w14:textId="77777777" w:rsidR="00153927" w:rsidRDefault="00153927" w:rsidP="005B56F9">
            <w:pPr>
              <w:pStyle w:val="TableParagraph"/>
              <w:ind w:left="0"/>
              <w:rPr>
                <w:rFonts w:ascii="Times New Roman"/>
              </w:rPr>
            </w:pPr>
          </w:p>
        </w:tc>
        <w:tc>
          <w:tcPr>
            <w:tcW w:w="4325" w:type="dxa"/>
          </w:tcPr>
          <w:p w14:paraId="59ABD306" w14:textId="77777777" w:rsidR="00153927" w:rsidRDefault="00153927" w:rsidP="005B56F9">
            <w:pPr>
              <w:pStyle w:val="TableParagraph"/>
              <w:ind w:left="0"/>
              <w:rPr>
                <w:rFonts w:ascii="Times New Roman"/>
              </w:rPr>
            </w:pPr>
          </w:p>
        </w:tc>
      </w:tr>
      <w:tr w:rsidR="00153927" w14:paraId="37933481" w14:textId="77777777" w:rsidTr="00153927">
        <w:trPr>
          <w:trHeight w:val="615"/>
        </w:trPr>
        <w:tc>
          <w:tcPr>
            <w:tcW w:w="8650" w:type="dxa"/>
            <w:gridSpan w:val="2"/>
          </w:tcPr>
          <w:p w14:paraId="2AE2897B" w14:textId="77777777" w:rsidR="00153927" w:rsidRDefault="00153927" w:rsidP="005B56F9">
            <w:pPr>
              <w:pStyle w:val="TableParagraph"/>
              <w:spacing w:line="235" w:lineRule="exact"/>
              <w:ind w:left="124"/>
              <w:rPr>
                <w:sz w:val="21"/>
              </w:rPr>
            </w:pPr>
            <w:r>
              <w:rPr>
                <w:spacing w:val="-2"/>
                <w:sz w:val="21"/>
              </w:rPr>
              <w:t>Rezumat</w:t>
            </w:r>
          </w:p>
          <w:p w14:paraId="4FC0EEBA" w14:textId="77777777" w:rsidR="00153927" w:rsidRDefault="00153927" w:rsidP="005B56F9">
            <w:pPr>
              <w:pStyle w:val="TableParagraph"/>
              <w:spacing w:before="70"/>
              <w:ind w:left="124"/>
              <w:rPr>
                <w:sz w:val="21"/>
              </w:rPr>
            </w:pPr>
            <w:r>
              <w:rPr>
                <w:spacing w:val="-4"/>
                <w:sz w:val="21"/>
              </w:rPr>
              <w:t>(Zonă</w:t>
            </w:r>
            <w:r>
              <w:rPr>
                <w:spacing w:val="-10"/>
                <w:sz w:val="21"/>
              </w:rPr>
              <w:t xml:space="preserve"> </w:t>
            </w:r>
            <w:r>
              <w:rPr>
                <w:spacing w:val="-4"/>
                <w:sz w:val="21"/>
              </w:rPr>
              <w:t>pentru</w:t>
            </w:r>
            <w:r>
              <w:rPr>
                <w:spacing w:val="-9"/>
                <w:sz w:val="21"/>
              </w:rPr>
              <w:t xml:space="preserve"> </w:t>
            </w:r>
            <w:r>
              <w:rPr>
                <w:spacing w:val="-4"/>
                <w:sz w:val="21"/>
              </w:rPr>
              <w:t>rezumat</w:t>
            </w:r>
            <w:r>
              <w:rPr>
                <w:spacing w:val="-9"/>
                <w:sz w:val="21"/>
              </w:rPr>
              <w:t xml:space="preserve"> </w:t>
            </w:r>
            <w:r>
              <w:rPr>
                <w:spacing w:val="-4"/>
                <w:sz w:val="21"/>
              </w:rPr>
              <w:t>și</w:t>
            </w:r>
            <w:r>
              <w:rPr>
                <w:spacing w:val="-10"/>
                <w:sz w:val="21"/>
              </w:rPr>
              <w:t xml:space="preserve"> </w:t>
            </w:r>
            <w:r>
              <w:rPr>
                <w:spacing w:val="-4"/>
                <w:sz w:val="21"/>
              </w:rPr>
              <w:t>concluzii)</w:t>
            </w:r>
          </w:p>
        </w:tc>
      </w:tr>
    </w:tbl>
    <w:p w14:paraId="29B1D91A" w14:textId="77777777" w:rsidR="00153927" w:rsidRDefault="00153927" w:rsidP="00153927">
      <w:pPr>
        <w:widowControl w:val="0"/>
        <w:tabs>
          <w:tab w:val="left" w:pos="1145"/>
        </w:tabs>
        <w:autoSpaceDE w:val="0"/>
        <w:autoSpaceDN w:val="0"/>
        <w:spacing w:after="0" w:line="360" w:lineRule="auto"/>
        <w:jc w:val="both"/>
        <w:rPr>
          <w:rFonts w:ascii="Times New Roman" w:hAnsi="Times New Roman" w:cs="Times New Roman"/>
          <w:sz w:val="24"/>
          <w:szCs w:val="24"/>
        </w:rPr>
      </w:pPr>
    </w:p>
    <w:p w14:paraId="65CA3AAA" w14:textId="77777777" w:rsidR="00153927" w:rsidRPr="00153927" w:rsidRDefault="00153927" w:rsidP="00153927">
      <w:pPr>
        <w:spacing w:after="0" w:line="360" w:lineRule="auto"/>
        <w:rPr>
          <w:rFonts w:ascii="Times New Roman" w:hAnsi="Times New Roman" w:cs="Times New Roman"/>
          <w:b/>
          <w:bCs/>
          <w:sz w:val="24"/>
          <w:szCs w:val="24"/>
        </w:rPr>
      </w:pPr>
      <w:r w:rsidRPr="00153927">
        <w:rPr>
          <w:rFonts w:ascii="Times New Roman" w:hAnsi="Times New Roman" w:cs="Times New Roman"/>
          <w:b/>
          <w:bCs/>
          <w:sz w:val="24"/>
          <w:szCs w:val="24"/>
        </w:rPr>
        <w:t>Răspunsuri:</w:t>
      </w:r>
    </w:p>
    <w:p w14:paraId="1A397183" w14:textId="77777777" w:rsidR="00153927" w:rsidRPr="00153927" w:rsidRDefault="00153927" w:rsidP="00153927">
      <w:pPr>
        <w:pStyle w:val="ListParagraph"/>
        <w:numPr>
          <w:ilvl w:val="0"/>
          <w:numId w:val="35"/>
        </w:numPr>
        <w:spacing w:after="0" w:line="360" w:lineRule="auto"/>
        <w:rPr>
          <w:rFonts w:ascii="Times New Roman" w:hAnsi="Times New Roman" w:cs="Times New Roman"/>
          <w:sz w:val="24"/>
          <w:szCs w:val="24"/>
        </w:rPr>
      </w:pPr>
      <w:r w:rsidRPr="00153927">
        <w:rPr>
          <w:rFonts w:ascii="Times New Roman" w:hAnsi="Times New Roman" w:cs="Times New Roman"/>
          <w:sz w:val="24"/>
          <w:szCs w:val="24"/>
        </w:rPr>
        <w:t>c</w:t>
      </w:r>
    </w:p>
    <w:p w14:paraId="28C47BB1" w14:textId="77777777" w:rsidR="00153927" w:rsidRPr="00153927" w:rsidRDefault="00153927" w:rsidP="00153927">
      <w:pPr>
        <w:pStyle w:val="ListParagraph"/>
        <w:numPr>
          <w:ilvl w:val="0"/>
          <w:numId w:val="35"/>
        </w:numPr>
        <w:spacing w:after="0" w:line="360" w:lineRule="auto"/>
        <w:rPr>
          <w:rFonts w:ascii="Times New Roman" w:hAnsi="Times New Roman" w:cs="Times New Roman"/>
          <w:sz w:val="24"/>
          <w:szCs w:val="24"/>
        </w:rPr>
      </w:pPr>
      <w:r w:rsidRPr="00153927">
        <w:rPr>
          <w:rFonts w:ascii="Times New Roman" w:hAnsi="Times New Roman" w:cs="Times New Roman"/>
          <w:sz w:val="24"/>
          <w:szCs w:val="24"/>
        </w:rPr>
        <w:t>c</w:t>
      </w:r>
    </w:p>
    <w:p w14:paraId="14CA0B9F" w14:textId="77777777" w:rsidR="00153927" w:rsidRPr="00153927" w:rsidRDefault="00153927" w:rsidP="00153927">
      <w:pPr>
        <w:pStyle w:val="ListParagraph"/>
        <w:numPr>
          <w:ilvl w:val="0"/>
          <w:numId w:val="35"/>
        </w:numPr>
        <w:spacing w:after="0" w:line="360" w:lineRule="auto"/>
        <w:rPr>
          <w:rFonts w:ascii="Times New Roman" w:hAnsi="Times New Roman" w:cs="Times New Roman"/>
          <w:sz w:val="24"/>
          <w:szCs w:val="24"/>
        </w:rPr>
      </w:pPr>
      <w:r w:rsidRPr="00153927">
        <w:rPr>
          <w:rFonts w:ascii="Times New Roman" w:hAnsi="Times New Roman" w:cs="Times New Roman"/>
          <w:sz w:val="24"/>
          <w:szCs w:val="24"/>
        </w:rPr>
        <w:t>b</w:t>
      </w:r>
    </w:p>
    <w:p w14:paraId="262C8FD5" w14:textId="77777777" w:rsidR="00153927" w:rsidRPr="00153927" w:rsidRDefault="00153927" w:rsidP="00153927">
      <w:pPr>
        <w:pStyle w:val="ListParagraph"/>
        <w:numPr>
          <w:ilvl w:val="0"/>
          <w:numId w:val="35"/>
        </w:numPr>
        <w:spacing w:after="0" w:line="360" w:lineRule="auto"/>
        <w:rPr>
          <w:rFonts w:ascii="Times New Roman" w:hAnsi="Times New Roman" w:cs="Times New Roman"/>
          <w:sz w:val="24"/>
          <w:szCs w:val="24"/>
        </w:rPr>
      </w:pPr>
      <w:r w:rsidRPr="00153927">
        <w:rPr>
          <w:rFonts w:ascii="Times New Roman" w:hAnsi="Times New Roman" w:cs="Times New Roman"/>
          <w:sz w:val="24"/>
          <w:szCs w:val="24"/>
        </w:rPr>
        <w:t>b</w:t>
      </w:r>
    </w:p>
    <w:p w14:paraId="7E94D99F" w14:textId="77777777" w:rsidR="00153927" w:rsidRPr="00153927" w:rsidRDefault="00153927" w:rsidP="00153927">
      <w:pPr>
        <w:pStyle w:val="ListParagraph"/>
        <w:numPr>
          <w:ilvl w:val="0"/>
          <w:numId w:val="35"/>
        </w:numPr>
        <w:spacing w:after="0" w:line="360" w:lineRule="auto"/>
        <w:rPr>
          <w:rFonts w:ascii="Times New Roman" w:hAnsi="Times New Roman" w:cs="Times New Roman"/>
          <w:sz w:val="24"/>
          <w:szCs w:val="24"/>
        </w:rPr>
      </w:pPr>
      <w:r w:rsidRPr="00153927">
        <w:rPr>
          <w:rFonts w:ascii="Times New Roman" w:hAnsi="Times New Roman" w:cs="Times New Roman"/>
          <w:sz w:val="24"/>
          <w:szCs w:val="24"/>
        </w:rPr>
        <w:t>b</w:t>
      </w:r>
    </w:p>
    <w:p w14:paraId="2F6D9CD4" w14:textId="77777777" w:rsidR="00153927" w:rsidRPr="00153927" w:rsidRDefault="00153927" w:rsidP="00153927">
      <w:pPr>
        <w:pStyle w:val="ListParagraph"/>
        <w:numPr>
          <w:ilvl w:val="0"/>
          <w:numId w:val="35"/>
        </w:numPr>
        <w:spacing w:after="0" w:line="360" w:lineRule="auto"/>
        <w:rPr>
          <w:rFonts w:ascii="Times New Roman" w:hAnsi="Times New Roman" w:cs="Times New Roman"/>
          <w:sz w:val="24"/>
          <w:szCs w:val="24"/>
        </w:rPr>
      </w:pPr>
      <w:r w:rsidRPr="00153927">
        <w:rPr>
          <w:rFonts w:ascii="Times New Roman" w:hAnsi="Times New Roman" w:cs="Times New Roman"/>
          <w:sz w:val="24"/>
          <w:szCs w:val="24"/>
        </w:rPr>
        <w:t>b</w:t>
      </w:r>
    </w:p>
    <w:p w14:paraId="1B26326E" w14:textId="77777777" w:rsidR="00153927" w:rsidRPr="00153927" w:rsidRDefault="00153927" w:rsidP="00153927">
      <w:pPr>
        <w:pStyle w:val="ListParagraph"/>
        <w:numPr>
          <w:ilvl w:val="0"/>
          <w:numId w:val="35"/>
        </w:numPr>
        <w:spacing w:after="0" w:line="360" w:lineRule="auto"/>
        <w:rPr>
          <w:rFonts w:ascii="Times New Roman" w:hAnsi="Times New Roman" w:cs="Times New Roman"/>
          <w:sz w:val="24"/>
          <w:szCs w:val="24"/>
        </w:rPr>
      </w:pPr>
      <w:r w:rsidRPr="00153927">
        <w:rPr>
          <w:rFonts w:ascii="Times New Roman" w:hAnsi="Times New Roman" w:cs="Times New Roman"/>
          <w:sz w:val="24"/>
          <w:szCs w:val="24"/>
        </w:rPr>
        <w:t>b</w:t>
      </w:r>
    </w:p>
    <w:p w14:paraId="07B323ED" w14:textId="77777777" w:rsidR="00153927" w:rsidRDefault="00153927" w:rsidP="00153927">
      <w:pPr>
        <w:rPr>
          <w:rFonts w:ascii="Times New Roman" w:hAnsi="Times New Roman" w:cs="Times New Roman"/>
          <w:spacing w:val="-2"/>
          <w:sz w:val="24"/>
          <w:szCs w:val="24"/>
        </w:rPr>
      </w:pPr>
      <w:r w:rsidRPr="00153927">
        <w:rPr>
          <w:rFonts w:ascii="Times New Roman" w:hAnsi="Times New Roman" w:cs="Times New Roman"/>
          <w:b/>
          <w:bCs/>
          <w:sz w:val="24"/>
          <w:szCs w:val="24"/>
        </w:rPr>
        <w:t xml:space="preserve">Sinteza temei </w:t>
      </w:r>
      <w:r w:rsidRPr="00153927">
        <w:rPr>
          <w:rFonts w:ascii="Times New Roman" w:hAnsi="Times New Roman" w:cs="Times New Roman"/>
          <w:sz w:val="24"/>
          <w:szCs w:val="24"/>
        </w:rPr>
        <w:t>nr.</w:t>
      </w:r>
      <w:r w:rsidRPr="00153927">
        <w:rPr>
          <w:rFonts w:ascii="Times New Roman" w:hAnsi="Times New Roman" w:cs="Times New Roman"/>
          <w:spacing w:val="-10"/>
          <w:sz w:val="24"/>
          <w:szCs w:val="24"/>
        </w:rPr>
        <w:t xml:space="preserve"> </w:t>
      </w:r>
      <w:r w:rsidRPr="00153927">
        <w:rPr>
          <w:rFonts w:ascii="Times New Roman" w:hAnsi="Times New Roman" w:cs="Times New Roman"/>
          <w:sz w:val="24"/>
          <w:szCs w:val="24"/>
        </w:rPr>
        <w:t>5,</w:t>
      </w:r>
      <w:r w:rsidRPr="00153927">
        <w:rPr>
          <w:rFonts w:ascii="Times New Roman" w:hAnsi="Times New Roman" w:cs="Times New Roman"/>
          <w:spacing w:val="-2"/>
          <w:sz w:val="24"/>
          <w:szCs w:val="24"/>
        </w:rPr>
        <w:t xml:space="preserve"> </w:t>
      </w:r>
      <w:r w:rsidRPr="00153927">
        <w:rPr>
          <w:rFonts w:ascii="Times New Roman" w:hAnsi="Times New Roman" w:cs="Times New Roman"/>
          <w:sz w:val="24"/>
          <w:szCs w:val="24"/>
        </w:rPr>
        <w:t>folosind</w:t>
      </w:r>
      <w:r w:rsidRPr="00153927">
        <w:rPr>
          <w:rFonts w:ascii="Times New Roman" w:hAnsi="Times New Roman" w:cs="Times New Roman"/>
          <w:spacing w:val="-1"/>
          <w:sz w:val="24"/>
          <w:szCs w:val="24"/>
        </w:rPr>
        <w:t xml:space="preserve"> </w:t>
      </w:r>
      <w:r w:rsidRPr="00153927">
        <w:rPr>
          <w:rFonts w:ascii="Times New Roman" w:hAnsi="Times New Roman" w:cs="Times New Roman"/>
          <w:sz w:val="24"/>
          <w:szCs w:val="24"/>
        </w:rPr>
        <w:t>tehnica</w:t>
      </w:r>
      <w:r w:rsidRPr="00153927">
        <w:rPr>
          <w:rFonts w:ascii="Times New Roman" w:hAnsi="Times New Roman" w:cs="Times New Roman"/>
          <w:spacing w:val="-2"/>
          <w:sz w:val="24"/>
          <w:szCs w:val="24"/>
        </w:rPr>
        <w:t xml:space="preserve"> </w:t>
      </w:r>
      <w:r w:rsidRPr="00153927">
        <w:rPr>
          <w:rFonts w:ascii="Times New Roman" w:hAnsi="Times New Roman" w:cs="Times New Roman"/>
          <w:sz w:val="24"/>
          <w:szCs w:val="24"/>
        </w:rPr>
        <w:t>de</w:t>
      </w:r>
      <w:r w:rsidRPr="00153927">
        <w:rPr>
          <w:rFonts w:ascii="Times New Roman" w:hAnsi="Times New Roman" w:cs="Times New Roman"/>
          <w:spacing w:val="-1"/>
          <w:sz w:val="24"/>
          <w:szCs w:val="24"/>
        </w:rPr>
        <w:t xml:space="preserve"> </w:t>
      </w:r>
      <w:r w:rsidRPr="00153927">
        <w:rPr>
          <w:rFonts w:ascii="Times New Roman" w:hAnsi="Times New Roman" w:cs="Times New Roman"/>
          <w:sz w:val="24"/>
          <w:szCs w:val="24"/>
        </w:rPr>
        <w:t>luare</w:t>
      </w:r>
      <w:r w:rsidRPr="00153927">
        <w:rPr>
          <w:rFonts w:ascii="Times New Roman" w:hAnsi="Times New Roman" w:cs="Times New Roman"/>
          <w:spacing w:val="-11"/>
          <w:sz w:val="24"/>
          <w:szCs w:val="24"/>
        </w:rPr>
        <w:t xml:space="preserve"> </w:t>
      </w:r>
      <w:r w:rsidRPr="00153927">
        <w:rPr>
          <w:rFonts w:ascii="Times New Roman" w:hAnsi="Times New Roman" w:cs="Times New Roman"/>
          <w:sz w:val="24"/>
          <w:szCs w:val="24"/>
        </w:rPr>
        <w:t>de</w:t>
      </w:r>
      <w:r w:rsidRPr="00153927">
        <w:rPr>
          <w:rFonts w:ascii="Times New Roman" w:hAnsi="Times New Roman" w:cs="Times New Roman"/>
          <w:spacing w:val="-1"/>
          <w:sz w:val="24"/>
          <w:szCs w:val="24"/>
        </w:rPr>
        <w:t xml:space="preserve"> </w:t>
      </w:r>
      <w:r w:rsidRPr="00153927">
        <w:rPr>
          <w:rFonts w:ascii="Times New Roman" w:hAnsi="Times New Roman" w:cs="Times New Roman"/>
          <w:sz w:val="24"/>
          <w:szCs w:val="24"/>
        </w:rPr>
        <w:t>notițe</w:t>
      </w:r>
      <w:r w:rsidRPr="00153927">
        <w:rPr>
          <w:rFonts w:ascii="Times New Roman" w:hAnsi="Times New Roman" w:cs="Times New Roman"/>
          <w:spacing w:val="-2"/>
          <w:sz w:val="24"/>
          <w:szCs w:val="24"/>
        </w:rPr>
        <w:t xml:space="preserve"> </w:t>
      </w:r>
      <w:r w:rsidRPr="00153927">
        <w:rPr>
          <w:rFonts w:ascii="Times New Roman" w:hAnsi="Times New Roman" w:cs="Times New Roman"/>
          <w:sz w:val="24"/>
          <w:szCs w:val="24"/>
        </w:rPr>
        <w:t>Cornell</w:t>
      </w:r>
      <w:r w:rsidRPr="00153927">
        <w:rPr>
          <w:rFonts w:ascii="Times New Roman" w:hAnsi="Times New Roman" w:cs="Times New Roman"/>
          <w:spacing w:val="-1"/>
          <w:sz w:val="24"/>
          <w:szCs w:val="24"/>
        </w:rPr>
        <w:t xml:space="preserve"> </w:t>
      </w:r>
      <w:r w:rsidRPr="00153927">
        <w:rPr>
          <w:rFonts w:ascii="Times New Roman" w:hAnsi="Times New Roman" w:cs="Times New Roman"/>
          <w:sz w:val="24"/>
          <w:szCs w:val="24"/>
        </w:rPr>
        <w:t>(Pauk,</w:t>
      </w:r>
      <w:r w:rsidRPr="00153927">
        <w:rPr>
          <w:rFonts w:ascii="Times New Roman" w:hAnsi="Times New Roman" w:cs="Times New Roman"/>
          <w:spacing w:val="-1"/>
          <w:sz w:val="24"/>
          <w:szCs w:val="24"/>
        </w:rPr>
        <w:t xml:space="preserve"> </w:t>
      </w:r>
      <w:r w:rsidRPr="00153927">
        <w:rPr>
          <w:rFonts w:ascii="Times New Roman" w:hAnsi="Times New Roman" w:cs="Times New Roman"/>
          <w:spacing w:val="-2"/>
          <w:sz w:val="24"/>
          <w:szCs w:val="24"/>
        </w:rPr>
        <w:t>1950)</w:t>
      </w:r>
    </w:p>
    <w:p w14:paraId="31C848B5" w14:textId="77777777" w:rsidR="000B5A99" w:rsidRDefault="000B5A99" w:rsidP="00153927">
      <w:pPr>
        <w:rPr>
          <w:rFonts w:ascii="Times New Roman" w:hAnsi="Times New Roman" w:cs="Times New Roman"/>
          <w:spacing w:val="-2"/>
          <w:sz w:val="24"/>
          <w:szCs w:val="24"/>
        </w:rPr>
      </w:pPr>
    </w:p>
    <w:tbl>
      <w:tblPr>
        <w:tblW w:w="9176" w:type="dxa"/>
        <w:tblInd w:w="-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00"/>
        <w:gridCol w:w="5576"/>
      </w:tblGrid>
      <w:tr w:rsidR="00153927" w14:paraId="207BE627" w14:textId="77777777" w:rsidTr="005B56F9">
        <w:trPr>
          <w:trHeight w:val="741"/>
        </w:trPr>
        <w:tc>
          <w:tcPr>
            <w:tcW w:w="3600" w:type="dxa"/>
          </w:tcPr>
          <w:p w14:paraId="1BC75715" w14:textId="77777777" w:rsidR="00153927" w:rsidRDefault="00153927" w:rsidP="005B56F9">
            <w:pPr>
              <w:pStyle w:val="TableParagraph"/>
              <w:spacing w:before="5" w:line="297" w:lineRule="auto"/>
              <w:ind w:left="124" w:right="1194"/>
              <w:rPr>
                <w:sz w:val="21"/>
              </w:rPr>
            </w:pPr>
            <w:r>
              <w:rPr>
                <w:sz w:val="21"/>
              </w:rPr>
              <w:t xml:space="preserve">Idei principale, întrebări </w:t>
            </w:r>
            <w:r>
              <w:rPr>
                <w:w w:val="90"/>
                <w:sz w:val="21"/>
              </w:rPr>
              <w:t>(Spațiu pentru întrebări</w:t>
            </w:r>
            <w:r>
              <w:rPr>
                <w:sz w:val="21"/>
              </w:rPr>
              <w:t xml:space="preserve"> </w:t>
            </w:r>
            <w:r>
              <w:rPr>
                <w:w w:val="90"/>
                <w:sz w:val="21"/>
              </w:rPr>
              <w:t>și idei)</w:t>
            </w:r>
          </w:p>
        </w:tc>
        <w:tc>
          <w:tcPr>
            <w:tcW w:w="5576" w:type="dxa"/>
          </w:tcPr>
          <w:p w14:paraId="49648EC7" w14:textId="77777777" w:rsidR="00153927" w:rsidRDefault="00153927" w:rsidP="005B56F9">
            <w:pPr>
              <w:pStyle w:val="TableParagraph"/>
              <w:spacing w:before="5"/>
              <w:ind w:left="124"/>
              <w:rPr>
                <w:sz w:val="21"/>
              </w:rPr>
            </w:pPr>
            <w:r>
              <w:rPr>
                <w:spacing w:val="-2"/>
                <w:w w:val="90"/>
                <w:sz w:val="21"/>
              </w:rPr>
              <w:t>Notițe</w:t>
            </w:r>
          </w:p>
          <w:p w14:paraId="31C65371" w14:textId="77777777" w:rsidR="00153927" w:rsidRDefault="00153927" w:rsidP="005B56F9">
            <w:pPr>
              <w:pStyle w:val="TableParagraph"/>
              <w:spacing w:before="47" w:line="297" w:lineRule="auto"/>
              <w:ind w:left="124"/>
              <w:rPr>
                <w:sz w:val="21"/>
              </w:rPr>
            </w:pPr>
            <w:r>
              <w:rPr>
                <w:spacing w:val="-2"/>
                <w:sz w:val="21"/>
              </w:rPr>
              <w:t>(Spațiu</w:t>
            </w:r>
            <w:r>
              <w:rPr>
                <w:spacing w:val="-13"/>
                <w:sz w:val="21"/>
              </w:rPr>
              <w:t xml:space="preserve"> </w:t>
            </w:r>
            <w:r>
              <w:rPr>
                <w:spacing w:val="-2"/>
                <w:sz w:val="21"/>
              </w:rPr>
              <w:t>pentru</w:t>
            </w:r>
            <w:r>
              <w:rPr>
                <w:spacing w:val="-13"/>
                <w:sz w:val="21"/>
              </w:rPr>
              <w:t xml:space="preserve"> </w:t>
            </w:r>
            <w:r>
              <w:rPr>
                <w:spacing w:val="-2"/>
                <w:sz w:val="21"/>
              </w:rPr>
              <w:t>notițele</w:t>
            </w:r>
            <w:r>
              <w:rPr>
                <w:spacing w:val="-12"/>
                <w:sz w:val="21"/>
              </w:rPr>
              <w:t xml:space="preserve"> </w:t>
            </w:r>
            <w:r>
              <w:rPr>
                <w:spacing w:val="-2"/>
                <w:sz w:val="21"/>
              </w:rPr>
              <w:t>din</w:t>
            </w:r>
            <w:r>
              <w:rPr>
                <w:spacing w:val="-12"/>
                <w:sz w:val="21"/>
              </w:rPr>
              <w:t xml:space="preserve"> </w:t>
            </w:r>
            <w:r>
              <w:rPr>
                <w:spacing w:val="-2"/>
                <w:sz w:val="21"/>
              </w:rPr>
              <w:t>timpul</w:t>
            </w:r>
            <w:r>
              <w:rPr>
                <w:spacing w:val="-12"/>
                <w:sz w:val="21"/>
              </w:rPr>
              <w:t xml:space="preserve"> </w:t>
            </w:r>
            <w:r>
              <w:rPr>
                <w:spacing w:val="-2"/>
                <w:sz w:val="21"/>
              </w:rPr>
              <w:t>orelor</w:t>
            </w:r>
            <w:r>
              <w:rPr>
                <w:spacing w:val="-12"/>
                <w:sz w:val="21"/>
              </w:rPr>
              <w:t xml:space="preserve"> </w:t>
            </w:r>
            <w:r>
              <w:rPr>
                <w:spacing w:val="-2"/>
                <w:sz w:val="21"/>
              </w:rPr>
              <w:t>de curs)</w:t>
            </w:r>
          </w:p>
        </w:tc>
      </w:tr>
      <w:tr w:rsidR="00153927" w14:paraId="61DBDFFC" w14:textId="77777777" w:rsidTr="005B56F9">
        <w:trPr>
          <w:trHeight w:val="897"/>
        </w:trPr>
        <w:tc>
          <w:tcPr>
            <w:tcW w:w="3600" w:type="dxa"/>
          </w:tcPr>
          <w:p w14:paraId="4C392050" w14:textId="77777777" w:rsidR="00153927" w:rsidRPr="002B6490" w:rsidRDefault="00153927" w:rsidP="00153927">
            <w:pPr>
              <w:pStyle w:val="TableParagraph"/>
              <w:numPr>
                <w:ilvl w:val="0"/>
                <w:numId w:val="36"/>
              </w:numPr>
              <w:rPr>
                <w:rFonts w:cs="Times New Roman"/>
                <w:sz w:val="20"/>
                <w:szCs w:val="20"/>
              </w:rPr>
            </w:pPr>
            <w:r w:rsidRPr="002B6490">
              <w:rPr>
                <w:rFonts w:cs="Times New Roman"/>
                <w:sz w:val="20"/>
                <w:szCs w:val="20"/>
              </w:rPr>
              <w:t>Instrumente digitale pentru monitorizarea progresului elevilor</w:t>
            </w:r>
          </w:p>
          <w:p w14:paraId="4699751A" w14:textId="77777777" w:rsidR="00153927" w:rsidRPr="008F325F" w:rsidRDefault="00153927" w:rsidP="00153927">
            <w:pPr>
              <w:pStyle w:val="TableParagraph"/>
              <w:numPr>
                <w:ilvl w:val="0"/>
                <w:numId w:val="36"/>
              </w:numPr>
              <w:rPr>
                <w:rFonts w:cs="Times New Roman"/>
                <w:sz w:val="20"/>
                <w:szCs w:val="20"/>
              </w:rPr>
            </w:pPr>
            <w:r w:rsidRPr="008F325F">
              <w:rPr>
                <w:rFonts w:cs="Times New Roman"/>
                <w:sz w:val="20"/>
                <w:szCs w:val="20"/>
              </w:rPr>
              <w:t>Sisteme de notare și evaluare</w:t>
            </w:r>
          </w:p>
          <w:p w14:paraId="082E50B3" w14:textId="77777777" w:rsidR="00153927" w:rsidRPr="008F325F" w:rsidRDefault="00153927" w:rsidP="00153927">
            <w:pPr>
              <w:pStyle w:val="TableParagraph"/>
              <w:numPr>
                <w:ilvl w:val="0"/>
                <w:numId w:val="36"/>
              </w:numPr>
              <w:rPr>
                <w:rFonts w:cs="Times New Roman"/>
                <w:sz w:val="20"/>
                <w:szCs w:val="20"/>
              </w:rPr>
            </w:pPr>
            <w:r w:rsidRPr="008F325F">
              <w:rPr>
                <w:rFonts w:cs="Times New Roman"/>
                <w:sz w:val="20"/>
                <w:szCs w:val="20"/>
              </w:rPr>
              <w:t>Metode și tehnici de măsurare a progresului</w:t>
            </w:r>
          </w:p>
          <w:p w14:paraId="73DA85DE" w14:textId="77777777" w:rsidR="00153927" w:rsidRPr="008F325F" w:rsidRDefault="00153927" w:rsidP="00153927">
            <w:pPr>
              <w:pStyle w:val="TableParagraph"/>
              <w:numPr>
                <w:ilvl w:val="0"/>
                <w:numId w:val="36"/>
              </w:numPr>
              <w:rPr>
                <w:rFonts w:cs="Times New Roman"/>
                <w:sz w:val="20"/>
                <w:szCs w:val="20"/>
              </w:rPr>
            </w:pPr>
            <w:r w:rsidRPr="008F325F">
              <w:rPr>
                <w:rFonts w:cs="Times New Roman"/>
                <w:sz w:val="20"/>
                <w:szCs w:val="20"/>
              </w:rPr>
              <w:t>Auto-evaluarea și strategiile metacognitive</w:t>
            </w:r>
          </w:p>
          <w:p w14:paraId="214E813F" w14:textId="77777777" w:rsidR="00153927" w:rsidRDefault="00153927" w:rsidP="005B56F9">
            <w:pPr>
              <w:pStyle w:val="TableParagraph"/>
              <w:ind w:left="0"/>
              <w:rPr>
                <w:rFonts w:ascii="Times New Roman"/>
              </w:rPr>
            </w:pPr>
          </w:p>
        </w:tc>
        <w:tc>
          <w:tcPr>
            <w:tcW w:w="5576" w:type="dxa"/>
          </w:tcPr>
          <w:p w14:paraId="5BC1216E" w14:textId="77777777" w:rsidR="00153927" w:rsidRPr="002B6490" w:rsidRDefault="00153927" w:rsidP="005B56F9">
            <w:pPr>
              <w:pStyle w:val="TableParagraph"/>
              <w:rPr>
                <w:sz w:val="20"/>
                <w:szCs w:val="20"/>
                <w:lang w:val="en-US"/>
              </w:rPr>
            </w:pPr>
            <w:r w:rsidRPr="002B6490">
              <w:rPr>
                <w:sz w:val="20"/>
                <w:szCs w:val="20"/>
              </w:rPr>
              <w:t>Utilizarea tehnologiilor digitale crește eficiența învățării: profesorii pot urmări și analiza performanțele elevilor la nivel individual și de clasă</w:t>
            </w:r>
            <w:r w:rsidRPr="002B6490">
              <w:rPr>
                <w:sz w:val="20"/>
                <w:szCs w:val="20"/>
                <w:lang w:val="en-US"/>
              </w:rPr>
              <w:t>.</w:t>
            </w:r>
          </w:p>
          <w:p w14:paraId="1B2C671C" w14:textId="77777777" w:rsidR="00153927" w:rsidRPr="002B6490" w:rsidRDefault="00153927" w:rsidP="005B56F9">
            <w:pPr>
              <w:pStyle w:val="TableParagraph"/>
              <w:rPr>
                <w:sz w:val="20"/>
                <w:szCs w:val="20"/>
                <w:lang w:val="en-US"/>
              </w:rPr>
            </w:pPr>
          </w:p>
          <w:p w14:paraId="117C511A" w14:textId="77777777" w:rsidR="00153927" w:rsidRPr="008F325F" w:rsidRDefault="00153927" w:rsidP="005B56F9">
            <w:pPr>
              <w:pStyle w:val="TableParagraph"/>
              <w:rPr>
                <w:sz w:val="20"/>
                <w:szCs w:val="20"/>
              </w:rPr>
            </w:pPr>
            <w:r w:rsidRPr="008F325F">
              <w:rPr>
                <w:sz w:val="20"/>
                <w:szCs w:val="20"/>
              </w:rPr>
              <w:t>Sisteme de notare:</w:t>
            </w:r>
          </w:p>
          <w:p w14:paraId="69400133" w14:textId="77777777" w:rsidR="00153927" w:rsidRPr="008F325F" w:rsidRDefault="00153927" w:rsidP="005B56F9">
            <w:pPr>
              <w:pStyle w:val="TableParagraph"/>
              <w:rPr>
                <w:sz w:val="20"/>
                <w:szCs w:val="20"/>
              </w:rPr>
            </w:pPr>
            <w:r w:rsidRPr="002B6490">
              <w:rPr>
                <w:b/>
                <w:bCs/>
                <w:sz w:val="20"/>
                <w:szCs w:val="20"/>
              </w:rPr>
              <w:t xml:space="preserve">   </w:t>
            </w:r>
            <w:r w:rsidRPr="008F325F">
              <w:rPr>
                <w:b/>
                <w:bCs/>
                <w:sz w:val="20"/>
                <w:szCs w:val="20"/>
              </w:rPr>
              <w:t>Normativ</w:t>
            </w:r>
            <w:r w:rsidRPr="008F325F">
              <w:rPr>
                <w:sz w:val="20"/>
                <w:szCs w:val="20"/>
              </w:rPr>
              <w:t>: nota raportată la standarde, cu distribuție în formă de clopot (clopotul lui Gauss); elevi cu note maxime/minime, majoritatea în jurul mediei.</w:t>
            </w:r>
          </w:p>
          <w:p w14:paraId="577AE88D" w14:textId="77777777" w:rsidR="00153927" w:rsidRPr="002B6490" w:rsidRDefault="00153927" w:rsidP="005B56F9">
            <w:pPr>
              <w:pStyle w:val="TableParagraph"/>
              <w:rPr>
                <w:sz w:val="20"/>
                <w:szCs w:val="20"/>
              </w:rPr>
            </w:pPr>
            <w:r w:rsidRPr="002B6490">
              <w:rPr>
                <w:b/>
                <w:bCs/>
                <w:sz w:val="20"/>
                <w:szCs w:val="20"/>
              </w:rPr>
              <w:t xml:space="preserve">    </w:t>
            </w:r>
            <w:r w:rsidRPr="008F325F">
              <w:rPr>
                <w:b/>
                <w:bCs/>
                <w:sz w:val="20"/>
                <w:szCs w:val="20"/>
              </w:rPr>
              <w:t>Criterial</w:t>
            </w:r>
            <w:r w:rsidRPr="008F325F">
              <w:rPr>
                <w:sz w:val="20"/>
                <w:szCs w:val="20"/>
              </w:rPr>
              <w:t>: nota bazată pe îndeplinirea unor criterii specifice; distribuție aleatorie în clasă.</w:t>
            </w:r>
          </w:p>
          <w:p w14:paraId="21386010" w14:textId="77777777" w:rsidR="00153927" w:rsidRPr="008F325F" w:rsidRDefault="00153927" w:rsidP="005B56F9">
            <w:pPr>
              <w:pStyle w:val="TableParagraph"/>
              <w:rPr>
                <w:sz w:val="20"/>
                <w:szCs w:val="20"/>
                <w:lang w:val="en-US"/>
              </w:rPr>
            </w:pPr>
          </w:p>
          <w:p w14:paraId="0AC9FC70" w14:textId="77777777" w:rsidR="00153927" w:rsidRPr="008F325F" w:rsidRDefault="00153927" w:rsidP="005B56F9">
            <w:pPr>
              <w:pStyle w:val="TableParagraph"/>
              <w:rPr>
                <w:sz w:val="20"/>
                <w:szCs w:val="20"/>
              </w:rPr>
            </w:pPr>
            <w:r w:rsidRPr="008F325F">
              <w:rPr>
                <w:sz w:val="20"/>
                <w:szCs w:val="20"/>
              </w:rPr>
              <w:t>Evaluare și feedback:</w:t>
            </w:r>
          </w:p>
          <w:p w14:paraId="01E61821" w14:textId="77777777" w:rsidR="00153927" w:rsidRPr="008F325F" w:rsidRDefault="00153927" w:rsidP="005B56F9">
            <w:pPr>
              <w:pStyle w:val="TableParagraph"/>
              <w:rPr>
                <w:sz w:val="20"/>
                <w:szCs w:val="20"/>
              </w:rPr>
            </w:pPr>
            <w:r w:rsidRPr="002B6490">
              <w:rPr>
                <w:sz w:val="20"/>
                <w:szCs w:val="20"/>
              </w:rPr>
              <w:t xml:space="preserve">    </w:t>
            </w:r>
            <w:r w:rsidRPr="008F325F">
              <w:rPr>
                <w:sz w:val="20"/>
                <w:szCs w:val="20"/>
              </w:rPr>
              <w:t>Teste formative și sumative (standardizate sau adaptive)</w:t>
            </w:r>
          </w:p>
          <w:p w14:paraId="73384961" w14:textId="77777777" w:rsidR="00153927" w:rsidRPr="008F325F" w:rsidRDefault="00153927" w:rsidP="005B56F9">
            <w:pPr>
              <w:pStyle w:val="TableParagraph"/>
              <w:rPr>
                <w:sz w:val="20"/>
                <w:szCs w:val="20"/>
              </w:rPr>
            </w:pPr>
            <w:r w:rsidRPr="002B6490">
              <w:rPr>
                <w:sz w:val="20"/>
                <w:szCs w:val="20"/>
              </w:rPr>
              <w:t xml:space="preserve">    </w:t>
            </w:r>
            <w:r w:rsidRPr="008F325F">
              <w:rPr>
                <w:sz w:val="20"/>
                <w:szCs w:val="20"/>
              </w:rPr>
              <w:t>Feedback prompt după micro-sarcini</w:t>
            </w:r>
          </w:p>
          <w:p w14:paraId="51641290" w14:textId="77777777" w:rsidR="00153927" w:rsidRPr="008F325F" w:rsidRDefault="00153927" w:rsidP="005B56F9">
            <w:pPr>
              <w:pStyle w:val="TableParagraph"/>
              <w:rPr>
                <w:sz w:val="20"/>
                <w:szCs w:val="20"/>
              </w:rPr>
            </w:pPr>
            <w:r w:rsidRPr="002B6490">
              <w:rPr>
                <w:sz w:val="20"/>
                <w:szCs w:val="20"/>
              </w:rPr>
              <w:lastRenderedPageBreak/>
              <w:t xml:space="preserve">    </w:t>
            </w:r>
            <w:r w:rsidRPr="008F325F">
              <w:rPr>
                <w:sz w:val="20"/>
                <w:szCs w:val="20"/>
              </w:rPr>
              <w:t>Portofolii digitale pentru stocarea lucrărilor</w:t>
            </w:r>
          </w:p>
          <w:p w14:paraId="072906B1" w14:textId="77777777" w:rsidR="00153927" w:rsidRPr="008F325F" w:rsidRDefault="00153927" w:rsidP="005B56F9">
            <w:pPr>
              <w:pStyle w:val="TableParagraph"/>
              <w:rPr>
                <w:sz w:val="20"/>
                <w:szCs w:val="20"/>
              </w:rPr>
            </w:pPr>
            <w:r w:rsidRPr="002B6490">
              <w:rPr>
                <w:sz w:val="20"/>
                <w:szCs w:val="20"/>
              </w:rPr>
              <w:t xml:space="preserve">    </w:t>
            </w:r>
            <w:r w:rsidRPr="008F325F">
              <w:rPr>
                <w:sz w:val="20"/>
                <w:szCs w:val="20"/>
              </w:rPr>
              <w:t>Rapoarte pentru compararea progresului</w:t>
            </w:r>
          </w:p>
          <w:p w14:paraId="4BF268C0" w14:textId="77777777" w:rsidR="00153927" w:rsidRPr="008F325F" w:rsidRDefault="00153927" w:rsidP="005B56F9">
            <w:pPr>
              <w:pStyle w:val="TableParagraph"/>
              <w:ind w:left="0"/>
              <w:rPr>
                <w:sz w:val="20"/>
                <w:szCs w:val="20"/>
              </w:rPr>
            </w:pPr>
            <w:r w:rsidRPr="002B6490">
              <w:rPr>
                <w:sz w:val="20"/>
                <w:szCs w:val="20"/>
                <w:lang w:val="en-US"/>
              </w:rPr>
              <w:t xml:space="preserve"> </w:t>
            </w:r>
            <w:r w:rsidRPr="008F325F">
              <w:rPr>
                <w:sz w:val="20"/>
                <w:szCs w:val="20"/>
              </w:rPr>
              <w:t>Instrumente digitale:</w:t>
            </w:r>
          </w:p>
          <w:p w14:paraId="2DA96D49" w14:textId="77777777" w:rsidR="00153927" w:rsidRPr="008F325F" w:rsidRDefault="00153927" w:rsidP="005B56F9">
            <w:pPr>
              <w:pStyle w:val="TableParagraph"/>
              <w:rPr>
                <w:sz w:val="20"/>
                <w:szCs w:val="20"/>
              </w:rPr>
            </w:pPr>
            <w:r w:rsidRPr="002B6490">
              <w:rPr>
                <w:sz w:val="20"/>
                <w:szCs w:val="20"/>
              </w:rPr>
              <w:t xml:space="preserve">     </w:t>
            </w:r>
            <w:r w:rsidRPr="008F325F">
              <w:rPr>
                <w:sz w:val="20"/>
                <w:szCs w:val="20"/>
              </w:rPr>
              <w:t>LMS: Moodle, Google Classroom</w:t>
            </w:r>
          </w:p>
          <w:p w14:paraId="57D253B3" w14:textId="77777777" w:rsidR="00153927" w:rsidRPr="008F325F" w:rsidRDefault="00153927" w:rsidP="005B56F9">
            <w:pPr>
              <w:pStyle w:val="TableParagraph"/>
              <w:rPr>
                <w:sz w:val="20"/>
                <w:szCs w:val="20"/>
              </w:rPr>
            </w:pPr>
            <w:r w:rsidRPr="002B6490">
              <w:rPr>
                <w:sz w:val="20"/>
                <w:szCs w:val="20"/>
              </w:rPr>
              <w:t xml:space="preserve">    </w:t>
            </w:r>
            <w:r w:rsidRPr="008F325F">
              <w:rPr>
                <w:sz w:val="20"/>
                <w:szCs w:val="20"/>
              </w:rPr>
              <w:t>Aplicații evaluare: Kahoot!, Quizizz, Socrative</w:t>
            </w:r>
          </w:p>
          <w:p w14:paraId="3AE1CD20" w14:textId="77777777" w:rsidR="00153927" w:rsidRPr="008F325F" w:rsidRDefault="00153927" w:rsidP="005B56F9">
            <w:pPr>
              <w:pStyle w:val="TableParagraph"/>
              <w:rPr>
                <w:sz w:val="20"/>
                <w:szCs w:val="20"/>
              </w:rPr>
            </w:pPr>
            <w:r w:rsidRPr="002B6490">
              <w:rPr>
                <w:sz w:val="20"/>
                <w:szCs w:val="20"/>
              </w:rPr>
              <w:t xml:space="preserve">    </w:t>
            </w:r>
            <w:r w:rsidRPr="008F325F">
              <w:rPr>
                <w:sz w:val="20"/>
                <w:szCs w:val="20"/>
              </w:rPr>
              <w:t>Analiză date: Tableau</w:t>
            </w:r>
          </w:p>
          <w:p w14:paraId="038708F7" w14:textId="77777777" w:rsidR="00153927" w:rsidRPr="008F325F" w:rsidRDefault="00153927" w:rsidP="005B56F9">
            <w:pPr>
              <w:pStyle w:val="TableParagraph"/>
              <w:rPr>
                <w:sz w:val="20"/>
                <w:szCs w:val="20"/>
              </w:rPr>
            </w:pPr>
            <w:r w:rsidRPr="002B6490">
              <w:rPr>
                <w:sz w:val="20"/>
                <w:szCs w:val="20"/>
              </w:rPr>
              <w:t xml:space="preserve">    </w:t>
            </w:r>
            <w:r w:rsidRPr="008F325F">
              <w:rPr>
                <w:sz w:val="20"/>
                <w:szCs w:val="20"/>
              </w:rPr>
              <w:t>Portofolii digitale: Seesaw, Google Sites</w:t>
            </w:r>
          </w:p>
          <w:p w14:paraId="6E6F9204" w14:textId="77777777" w:rsidR="00153927" w:rsidRPr="008F325F" w:rsidRDefault="00153927" w:rsidP="005B56F9">
            <w:pPr>
              <w:pStyle w:val="TableParagraph"/>
              <w:rPr>
                <w:sz w:val="20"/>
                <w:szCs w:val="20"/>
              </w:rPr>
            </w:pPr>
            <w:r w:rsidRPr="002B6490">
              <w:rPr>
                <w:sz w:val="20"/>
                <w:szCs w:val="20"/>
              </w:rPr>
              <w:t xml:space="preserve">    </w:t>
            </w:r>
            <w:r w:rsidRPr="008F325F">
              <w:rPr>
                <w:sz w:val="20"/>
                <w:szCs w:val="20"/>
              </w:rPr>
              <w:t>Feedback automatizat: Turnitin</w:t>
            </w:r>
          </w:p>
          <w:p w14:paraId="49419CB0" w14:textId="77777777" w:rsidR="00153927" w:rsidRPr="008F325F" w:rsidRDefault="00153927" w:rsidP="005B56F9">
            <w:pPr>
              <w:pStyle w:val="TableParagraph"/>
              <w:rPr>
                <w:sz w:val="20"/>
                <w:szCs w:val="20"/>
              </w:rPr>
            </w:pPr>
            <w:r w:rsidRPr="002B6490">
              <w:rPr>
                <w:sz w:val="20"/>
                <w:szCs w:val="20"/>
              </w:rPr>
              <w:t xml:space="preserve">    </w:t>
            </w:r>
            <w:r w:rsidRPr="008F325F">
              <w:rPr>
                <w:sz w:val="20"/>
                <w:szCs w:val="20"/>
              </w:rPr>
              <w:t>Tracking activități: ClassDojo, Edulastic</w:t>
            </w:r>
          </w:p>
          <w:p w14:paraId="7524E1E1" w14:textId="77777777" w:rsidR="00153927" w:rsidRPr="008F325F" w:rsidRDefault="00153927" w:rsidP="005B56F9">
            <w:pPr>
              <w:pStyle w:val="TableParagraph"/>
              <w:rPr>
                <w:sz w:val="20"/>
                <w:szCs w:val="20"/>
              </w:rPr>
            </w:pPr>
            <w:r w:rsidRPr="002B6490">
              <w:rPr>
                <w:sz w:val="20"/>
                <w:szCs w:val="20"/>
              </w:rPr>
              <w:t xml:space="preserve">     </w:t>
            </w:r>
            <w:r w:rsidRPr="008F325F">
              <w:rPr>
                <w:sz w:val="20"/>
                <w:szCs w:val="20"/>
              </w:rPr>
              <w:t>Chestionare/sondaje online: Google Forms, SurveyMonkey</w:t>
            </w:r>
          </w:p>
          <w:p w14:paraId="22FA5BB1" w14:textId="77777777" w:rsidR="00153927" w:rsidRPr="008F325F" w:rsidRDefault="00153927" w:rsidP="005B56F9">
            <w:pPr>
              <w:pStyle w:val="TableParagraph"/>
              <w:rPr>
                <w:sz w:val="20"/>
                <w:szCs w:val="20"/>
              </w:rPr>
            </w:pPr>
            <w:r w:rsidRPr="008F325F">
              <w:rPr>
                <w:sz w:val="20"/>
                <w:szCs w:val="20"/>
              </w:rPr>
              <w:t>Auto-evaluarea:</w:t>
            </w:r>
          </w:p>
          <w:p w14:paraId="799C5EF4" w14:textId="77777777" w:rsidR="00153927" w:rsidRPr="008F325F" w:rsidRDefault="00153927" w:rsidP="005B56F9">
            <w:pPr>
              <w:pStyle w:val="TableParagraph"/>
              <w:rPr>
                <w:sz w:val="20"/>
                <w:szCs w:val="20"/>
              </w:rPr>
            </w:pPr>
            <w:r w:rsidRPr="002B6490">
              <w:rPr>
                <w:sz w:val="20"/>
                <w:szCs w:val="20"/>
              </w:rPr>
              <w:t xml:space="preserve">     </w:t>
            </w:r>
            <w:r w:rsidRPr="008F325F">
              <w:rPr>
                <w:sz w:val="20"/>
                <w:szCs w:val="20"/>
              </w:rPr>
              <w:t>Standard absolut: performanțe recomandate pentru abilitate</w:t>
            </w:r>
          </w:p>
          <w:p w14:paraId="7EF3A5AE" w14:textId="77777777" w:rsidR="00153927" w:rsidRPr="008F325F" w:rsidRDefault="00153927" w:rsidP="005B56F9">
            <w:pPr>
              <w:pStyle w:val="TableParagraph"/>
              <w:rPr>
                <w:sz w:val="20"/>
                <w:szCs w:val="20"/>
              </w:rPr>
            </w:pPr>
            <w:r w:rsidRPr="002B6490">
              <w:rPr>
                <w:sz w:val="20"/>
                <w:szCs w:val="20"/>
              </w:rPr>
              <w:t xml:space="preserve">     </w:t>
            </w:r>
            <w:r w:rsidRPr="008F325F">
              <w:rPr>
                <w:sz w:val="20"/>
                <w:szCs w:val="20"/>
              </w:rPr>
              <w:t>Compararea cu propria performanță anterioară</w:t>
            </w:r>
          </w:p>
          <w:p w14:paraId="64280BE7" w14:textId="77777777" w:rsidR="00153927" w:rsidRPr="008F325F" w:rsidRDefault="00153927" w:rsidP="005B56F9">
            <w:pPr>
              <w:pStyle w:val="TableParagraph"/>
              <w:rPr>
                <w:sz w:val="20"/>
                <w:szCs w:val="20"/>
              </w:rPr>
            </w:pPr>
            <w:r w:rsidRPr="002B6490">
              <w:rPr>
                <w:sz w:val="20"/>
                <w:szCs w:val="20"/>
              </w:rPr>
              <w:t xml:space="preserve">     </w:t>
            </w:r>
            <w:r w:rsidRPr="008F325F">
              <w:rPr>
                <w:sz w:val="20"/>
                <w:szCs w:val="20"/>
              </w:rPr>
              <w:t>Standard normativ: compararea cu colegii similar</w:t>
            </w:r>
            <w:r>
              <w:rPr>
                <w:sz w:val="20"/>
                <w:szCs w:val="20"/>
              </w:rPr>
              <w:t>i</w:t>
            </w:r>
            <w:r w:rsidRPr="008F325F">
              <w:rPr>
                <w:sz w:val="20"/>
                <w:szCs w:val="20"/>
              </w:rPr>
              <w:t xml:space="preserve"> (gen, vârstă, performanță) (Dijkstra et al., 2008)</w:t>
            </w:r>
          </w:p>
          <w:p w14:paraId="6F5D9B52" w14:textId="77777777" w:rsidR="00153927" w:rsidRPr="008F325F" w:rsidRDefault="00153927" w:rsidP="005B56F9">
            <w:pPr>
              <w:pStyle w:val="TableParagraph"/>
              <w:rPr>
                <w:sz w:val="20"/>
                <w:szCs w:val="20"/>
              </w:rPr>
            </w:pPr>
            <w:r w:rsidRPr="002B6490">
              <w:rPr>
                <w:sz w:val="20"/>
                <w:szCs w:val="20"/>
              </w:rPr>
              <w:t xml:space="preserve">     </w:t>
            </w:r>
            <w:r w:rsidRPr="008F325F">
              <w:rPr>
                <w:sz w:val="20"/>
                <w:szCs w:val="20"/>
              </w:rPr>
              <w:t>Standard colaborativ: evaluare în context de grup, autoevaluare pozitivă după responsabilități îndeplinite</w:t>
            </w:r>
            <w:r w:rsidRPr="002B6490">
              <w:rPr>
                <w:sz w:val="20"/>
                <w:szCs w:val="20"/>
              </w:rPr>
              <w:t>.</w:t>
            </w:r>
          </w:p>
          <w:p w14:paraId="751C8309" w14:textId="77777777" w:rsidR="00153927" w:rsidRPr="002B6490" w:rsidRDefault="00153927" w:rsidP="005B56F9">
            <w:pPr>
              <w:pStyle w:val="TableParagraph"/>
              <w:ind w:left="0"/>
              <w:rPr>
                <w:sz w:val="20"/>
                <w:szCs w:val="20"/>
              </w:rPr>
            </w:pPr>
          </w:p>
        </w:tc>
      </w:tr>
      <w:tr w:rsidR="00153927" w14:paraId="0BC3F340" w14:textId="77777777" w:rsidTr="005B56F9">
        <w:trPr>
          <w:trHeight w:val="1185"/>
        </w:trPr>
        <w:tc>
          <w:tcPr>
            <w:tcW w:w="9176" w:type="dxa"/>
            <w:gridSpan w:val="2"/>
          </w:tcPr>
          <w:p w14:paraId="4B2CC028" w14:textId="77777777" w:rsidR="00153927" w:rsidRDefault="00153927" w:rsidP="005B56F9">
            <w:pPr>
              <w:pStyle w:val="TableParagraph"/>
              <w:spacing w:line="235" w:lineRule="exact"/>
              <w:ind w:left="124"/>
              <w:rPr>
                <w:spacing w:val="-4"/>
                <w:sz w:val="21"/>
              </w:rPr>
            </w:pPr>
            <w:r>
              <w:rPr>
                <w:spacing w:val="-2"/>
                <w:sz w:val="21"/>
              </w:rPr>
              <w:lastRenderedPageBreak/>
              <w:t xml:space="preserve">Rezumat </w:t>
            </w:r>
            <w:r>
              <w:rPr>
                <w:spacing w:val="-4"/>
                <w:sz w:val="21"/>
              </w:rPr>
              <w:t>(Zonă</w:t>
            </w:r>
            <w:r>
              <w:rPr>
                <w:spacing w:val="-10"/>
                <w:sz w:val="21"/>
              </w:rPr>
              <w:t xml:space="preserve"> </w:t>
            </w:r>
            <w:r>
              <w:rPr>
                <w:spacing w:val="-4"/>
                <w:sz w:val="21"/>
              </w:rPr>
              <w:t>pentru</w:t>
            </w:r>
            <w:r>
              <w:rPr>
                <w:spacing w:val="-9"/>
                <w:sz w:val="21"/>
              </w:rPr>
              <w:t xml:space="preserve"> </w:t>
            </w:r>
            <w:r>
              <w:rPr>
                <w:spacing w:val="-4"/>
                <w:sz w:val="21"/>
              </w:rPr>
              <w:t>rezumat</w:t>
            </w:r>
            <w:r>
              <w:rPr>
                <w:spacing w:val="-9"/>
                <w:sz w:val="21"/>
              </w:rPr>
              <w:t xml:space="preserve"> </w:t>
            </w:r>
            <w:r>
              <w:rPr>
                <w:spacing w:val="-4"/>
                <w:sz w:val="21"/>
              </w:rPr>
              <w:t>și</w:t>
            </w:r>
            <w:r>
              <w:rPr>
                <w:spacing w:val="-10"/>
                <w:sz w:val="21"/>
              </w:rPr>
              <w:t xml:space="preserve"> </w:t>
            </w:r>
            <w:r>
              <w:rPr>
                <w:spacing w:val="-4"/>
                <w:sz w:val="21"/>
              </w:rPr>
              <w:t>concluzii)</w:t>
            </w:r>
          </w:p>
          <w:p w14:paraId="0ED490CE" w14:textId="77777777" w:rsidR="00153927" w:rsidRDefault="00153927" w:rsidP="005B56F9">
            <w:pPr>
              <w:pStyle w:val="TableParagraph"/>
              <w:spacing w:before="70"/>
              <w:ind w:left="124"/>
              <w:jc w:val="both"/>
              <w:rPr>
                <w:sz w:val="21"/>
              </w:rPr>
            </w:pPr>
            <w:r>
              <w:rPr>
                <w:sz w:val="21"/>
              </w:rPr>
              <w:t xml:space="preserve">      </w:t>
            </w:r>
            <w:r w:rsidRPr="008F325F">
              <w:rPr>
                <w:sz w:val="21"/>
              </w:rPr>
              <w:t>Utilizarea instrumentelor digitale pentru monitorizarea progresului elevilor crește eficiența învățării, oferind o imagine clară asupra performanței individuale și de clasă. Sistemele de notare pot fi normative (distribuție în formă de clopot) sau criteriale (bazate pe îndeplinirea de criterii). Măsurarea progresului se realizează prin teste, feedback, portofolii digitale și rapoarte evaluative, utilizând diverse platforme și aplicații digitale. Auto-evaluarea joacă un rol important, elevii putând adopta standarde absolute, comparative (cu propria performanță sau colegii similari) sau colaborative, contribuind astfel la dezvoltarea metacogniției și a responsabilității în procesul de învățare.</w:t>
            </w:r>
          </w:p>
        </w:tc>
      </w:tr>
    </w:tbl>
    <w:p w14:paraId="7D6CEF26" w14:textId="77777777" w:rsidR="00153927" w:rsidRDefault="00153927" w:rsidP="00153927">
      <w:pPr>
        <w:rPr>
          <w:rFonts w:ascii="Times New Roman" w:hAnsi="Times New Roman" w:cs="Times New Roman"/>
          <w:spacing w:val="-2"/>
          <w:sz w:val="24"/>
          <w:szCs w:val="24"/>
        </w:rPr>
      </w:pPr>
    </w:p>
    <w:p w14:paraId="6CC60BEC" w14:textId="77777777" w:rsidR="00153927" w:rsidRPr="00153927" w:rsidRDefault="00153927" w:rsidP="00153927">
      <w:pPr>
        <w:rPr>
          <w:rFonts w:ascii="Times New Roman" w:hAnsi="Times New Roman" w:cs="Times New Roman"/>
          <w:b/>
          <w:bCs/>
          <w:sz w:val="24"/>
          <w:szCs w:val="24"/>
        </w:rPr>
      </w:pPr>
    </w:p>
    <w:p w14:paraId="12DB1F97" w14:textId="77777777" w:rsidR="00153927" w:rsidRPr="00153927" w:rsidRDefault="00153927" w:rsidP="00153927">
      <w:pPr>
        <w:pStyle w:val="ListParagraph"/>
        <w:spacing w:after="0" w:line="360" w:lineRule="auto"/>
        <w:rPr>
          <w:rFonts w:ascii="Times New Roman" w:hAnsi="Times New Roman" w:cs="Times New Roman"/>
          <w:sz w:val="24"/>
          <w:szCs w:val="24"/>
        </w:rPr>
      </w:pPr>
    </w:p>
    <w:p w14:paraId="63C59798" w14:textId="77777777" w:rsidR="00153927" w:rsidRPr="00153927" w:rsidRDefault="00153927" w:rsidP="00153927">
      <w:pPr>
        <w:widowControl w:val="0"/>
        <w:tabs>
          <w:tab w:val="left" w:pos="1145"/>
        </w:tabs>
        <w:autoSpaceDE w:val="0"/>
        <w:autoSpaceDN w:val="0"/>
        <w:spacing w:after="0" w:line="360" w:lineRule="auto"/>
        <w:jc w:val="both"/>
        <w:rPr>
          <w:rFonts w:ascii="Times New Roman" w:hAnsi="Times New Roman" w:cs="Times New Roman"/>
          <w:sz w:val="24"/>
          <w:szCs w:val="24"/>
        </w:rPr>
      </w:pPr>
    </w:p>
    <w:p w14:paraId="4016E90B" w14:textId="77777777" w:rsidR="00153927" w:rsidRDefault="00153927" w:rsidP="00153927">
      <w:pPr>
        <w:widowControl w:val="0"/>
        <w:tabs>
          <w:tab w:val="left" w:pos="1145"/>
        </w:tabs>
        <w:autoSpaceDE w:val="0"/>
        <w:autoSpaceDN w:val="0"/>
        <w:spacing w:after="0" w:line="360" w:lineRule="auto"/>
        <w:jc w:val="both"/>
        <w:rPr>
          <w:rFonts w:ascii="Times New Roman" w:hAnsi="Times New Roman" w:cs="Times New Roman"/>
          <w:sz w:val="24"/>
          <w:szCs w:val="24"/>
        </w:rPr>
      </w:pPr>
    </w:p>
    <w:p w14:paraId="11E822D4" w14:textId="77777777" w:rsidR="000B5A99" w:rsidRDefault="000B5A99" w:rsidP="00153927">
      <w:pPr>
        <w:widowControl w:val="0"/>
        <w:tabs>
          <w:tab w:val="left" w:pos="1145"/>
        </w:tabs>
        <w:autoSpaceDE w:val="0"/>
        <w:autoSpaceDN w:val="0"/>
        <w:spacing w:after="0" w:line="360" w:lineRule="auto"/>
        <w:jc w:val="both"/>
        <w:rPr>
          <w:rFonts w:ascii="Times New Roman" w:hAnsi="Times New Roman" w:cs="Times New Roman"/>
          <w:sz w:val="24"/>
          <w:szCs w:val="24"/>
        </w:rPr>
      </w:pPr>
    </w:p>
    <w:p w14:paraId="209FDBD8" w14:textId="10CCFC9D" w:rsidR="000B5A99" w:rsidRDefault="000B5A99" w:rsidP="000B5A99">
      <w:pPr>
        <w:spacing w:after="0"/>
        <w:rPr>
          <w:rFonts w:ascii="Times New Roman" w:hAnsi="Times New Roman" w:cs="Times New Roman"/>
          <w:b/>
          <w:sz w:val="28"/>
        </w:rPr>
      </w:pPr>
      <w:r>
        <w:rPr>
          <w:rFonts w:ascii="Times New Roman" w:hAnsi="Times New Roman" w:cs="Times New Roman"/>
          <w:b/>
          <w:bCs/>
          <w:sz w:val="28"/>
          <w:szCs w:val="28"/>
        </w:rPr>
        <w:lastRenderedPageBreak/>
        <w:t xml:space="preserve">12. </w:t>
      </w:r>
      <w:r>
        <w:rPr>
          <w:rFonts w:ascii="Times New Roman" w:hAnsi="Times New Roman" w:cs="Times New Roman"/>
          <w:b/>
          <w:sz w:val="28"/>
        </w:rPr>
        <w:t>Test 6/ Evaluarea 6, Modul 6</w:t>
      </w:r>
    </w:p>
    <w:p w14:paraId="39116659" w14:textId="77777777" w:rsidR="00871661" w:rsidRDefault="00871661" w:rsidP="000B5A99">
      <w:pPr>
        <w:spacing w:after="0"/>
        <w:rPr>
          <w:rFonts w:ascii="Times New Roman" w:hAnsi="Times New Roman" w:cs="Times New Roman"/>
          <w:b/>
          <w:sz w:val="28"/>
        </w:rPr>
      </w:pPr>
    </w:p>
    <w:p w14:paraId="2FC1ADD5" w14:textId="1C7DA208" w:rsidR="000B5A99" w:rsidRPr="00AA5E50" w:rsidRDefault="00871661" w:rsidP="00871661">
      <w:pPr>
        <w:widowControl w:val="0"/>
        <w:spacing w:after="0" w:line="360" w:lineRule="auto"/>
        <w:jc w:val="both"/>
        <w:rPr>
          <w:rFonts w:ascii="Times New Roman" w:eastAsia="Arial" w:hAnsi="Times New Roman" w:cs="Times New Roman"/>
          <w:b/>
          <w:color w:val="1F4E79" w:themeColor="accent1" w:themeShade="80"/>
          <w:sz w:val="24"/>
          <w:szCs w:val="24"/>
        </w:rPr>
      </w:pPr>
      <w:r w:rsidRPr="00AA5E50">
        <w:rPr>
          <w:rFonts w:ascii="Times New Roman" w:eastAsia="Arial" w:hAnsi="Times New Roman" w:cs="Times New Roman"/>
          <w:b/>
          <w:color w:val="1F4E79" w:themeColor="accent1" w:themeShade="80"/>
          <w:sz w:val="24"/>
          <w:szCs w:val="24"/>
        </w:rPr>
        <w:t>Test final</w:t>
      </w:r>
      <w:r w:rsidR="00AA5E50" w:rsidRPr="00AA5E50">
        <w:rPr>
          <w:rFonts w:ascii="Times New Roman" w:eastAsia="Arial" w:hAnsi="Times New Roman" w:cs="Times New Roman"/>
          <w:b/>
          <w:color w:val="1F4E79" w:themeColor="accent1" w:themeShade="80"/>
          <w:sz w:val="24"/>
          <w:szCs w:val="24"/>
        </w:rPr>
        <w:t xml:space="preserve"> 6</w:t>
      </w:r>
    </w:p>
    <w:p w14:paraId="6D23B8BB" w14:textId="77777777" w:rsidR="00871661" w:rsidRPr="001D52A5" w:rsidRDefault="00871661" w:rsidP="00871661">
      <w:pPr>
        <w:rPr>
          <w:rFonts w:ascii="Times New Roman" w:hAnsi="Times New Roman" w:cs="Times New Roman"/>
          <w:sz w:val="24"/>
          <w:szCs w:val="24"/>
        </w:rPr>
      </w:pPr>
      <w:r w:rsidRPr="001D52A5">
        <w:rPr>
          <w:rFonts w:ascii="Times New Roman" w:hAnsi="Times New Roman" w:cs="Times New Roman"/>
          <w:sz w:val="24"/>
          <w:szCs w:val="24"/>
        </w:rPr>
        <w:t>1.</w:t>
      </w:r>
      <w:r w:rsidRPr="001D52A5">
        <w:rPr>
          <w:rFonts w:ascii="Times New Roman" w:hAnsi="Times New Roman" w:cs="Times New Roman"/>
          <w:sz w:val="24"/>
          <w:szCs w:val="24"/>
        </w:rPr>
        <w:tab/>
        <w:t>Ce reprezintă pedagogia digitală, conform lui Istrate (2022)?</w:t>
      </w:r>
    </w:p>
    <w:p w14:paraId="0E72D599" w14:textId="77777777" w:rsidR="00871661" w:rsidRPr="001D52A5" w:rsidRDefault="00871661" w:rsidP="00871661">
      <w:pPr>
        <w:ind w:firstLine="720"/>
        <w:rPr>
          <w:rFonts w:ascii="Times New Roman" w:hAnsi="Times New Roman" w:cs="Times New Roman"/>
          <w:sz w:val="24"/>
          <w:szCs w:val="24"/>
        </w:rPr>
      </w:pPr>
      <w:r w:rsidRPr="001D52A5">
        <w:rPr>
          <w:rFonts w:ascii="Times New Roman" w:hAnsi="Times New Roman" w:cs="Times New Roman"/>
          <w:sz w:val="24"/>
          <w:szCs w:val="24"/>
        </w:rPr>
        <w:t>a)</w:t>
      </w:r>
      <w:r w:rsidRPr="001D52A5">
        <w:rPr>
          <w:rFonts w:ascii="Times New Roman" w:hAnsi="Times New Roman" w:cs="Times New Roman"/>
          <w:sz w:val="24"/>
          <w:szCs w:val="24"/>
        </w:rPr>
        <w:tab/>
        <w:t>Utilizarea exclusivă a materialelor tradiționale în predare</w:t>
      </w:r>
    </w:p>
    <w:p w14:paraId="66790534" w14:textId="77777777" w:rsidR="00871661" w:rsidRPr="001D52A5" w:rsidRDefault="00871661" w:rsidP="00871661">
      <w:pPr>
        <w:ind w:firstLine="720"/>
        <w:rPr>
          <w:rFonts w:ascii="Times New Roman" w:hAnsi="Times New Roman" w:cs="Times New Roman"/>
          <w:sz w:val="24"/>
          <w:szCs w:val="24"/>
        </w:rPr>
      </w:pPr>
      <w:r w:rsidRPr="001D52A5">
        <w:rPr>
          <w:rFonts w:ascii="Times New Roman" w:hAnsi="Times New Roman" w:cs="Times New Roman"/>
          <w:sz w:val="24"/>
          <w:szCs w:val="24"/>
        </w:rPr>
        <w:t>b)</w:t>
      </w:r>
      <w:r w:rsidRPr="001D52A5">
        <w:rPr>
          <w:rFonts w:ascii="Times New Roman" w:hAnsi="Times New Roman" w:cs="Times New Roman"/>
          <w:sz w:val="24"/>
          <w:szCs w:val="24"/>
        </w:rPr>
        <w:tab/>
        <w:t>Aplicarea metodelor didactice fără integrarea tehnologiei</w:t>
      </w:r>
    </w:p>
    <w:p w14:paraId="4BC985B0" w14:textId="77777777" w:rsidR="00871661" w:rsidRPr="001D52A5" w:rsidRDefault="00871661" w:rsidP="00871661">
      <w:pPr>
        <w:ind w:firstLine="720"/>
        <w:rPr>
          <w:rFonts w:ascii="Times New Roman" w:hAnsi="Times New Roman" w:cs="Times New Roman"/>
          <w:sz w:val="24"/>
          <w:szCs w:val="24"/>
        </w:rPr>
      </w:pPr>
      <w:r w:rsidRPr="001D52A5">
        <w:rPr>
          <w:rFonts w:ascii="Times New Roman" w:hAnsi="Times New Roman" w:cs="Times New Roman"/>
          <w:sz w:val="24"/>
          <w:szCs w:val="24"/>
        </w:rPr>
        <w:t>c)</w:t>
      </w:r>
      <w:r w:rsidRPr="001D52A5">
        <w:rPr>
          <w:rFonts w:ascii="Times New Roman" w:hAnsi="Times New Roman" w:cs="Times New Roman"/>
          <w:sz w:val="24"/>
          <w:szCs w:val="24"/>
        </w:rPr>
        <w:tab/>
        <w:t>Utilizarea tehnologiei pentru predare, învățare, evaluare și management</w:t>
      </w:r>
    </w:p>
    <w:p w14:paraId="0D1A9D10" w14:textId="77777777" w:rsidR="00871661" w:rsidRDefault="00871661" w:rsidP="00871661">
      <w:pPr>
        <w:ind w:firstLine="720"/>
        <w:rPr>
          <w:rFonts w:ascii="Times New Roman" w:hAnsi="Times New Roman" w:cs="Times New Roman"/>
          <w:sz w:val="24"/>
          <w:szCs w:val="24"/>
        </w:rPr>
      </w:pPr>
      <w:r w:rsidRPr="001D52A5">
        <w:rPr>
          <w:rFonts w:ascii="Times New Roman" w:hAnsi="Times New Roman" w:cs="Times New Roman"/>
          <w:sz w:val="24"/>
          <w:szCs w:val="24"/>
        </w:rPr>
        <w:t>d)</w:t>
      </w:r>
      <w:r w:rsidRPr="001D52A5">
        <w:rPr>
          <w:rFonts w:ascii="Times New Roman" w:hAnsi="Times New Roman" w:cs="Times New Roman"/>
          <w:sz w:val="24"/>
          <w:szCs w:val="24"/>
        </w:rPr>
        <w:tab/>
        <w:t>Folosirea tehnologiei pentru activități extracurriculare</w:t>
      </w:r>
    </w:p>
    <w:p w14:paraId="3F41A776" w14:textId="77777777" w:rsidR="00871661" w:rsidRPr="001D52A5" w:rsidRDefault="00871661" w:rsidP="00871661">
      <w:pPr>
        <w:ind w:firstLine="720"/>
        <w:rPr>
          <w:rFonts w:ascii="Times New Roman" w:hAnsi="Times New Roman" w:cs="Times New Roman"/>
          <w:sz w:val="24"/>
          <w:szCs w:val="24"/>
        </w:rPr>
      </w:pPr>
    </w:p>
    <w:p w14:paraId="6F0ACB39" w14:textId="77777777" w:rsidR="00871661" w:rsidRPr="001D52A5" w:rsidRDefault="00871661" w:rsidP="00871661">
      <w:pPr>
        <w:rPr>
          <w:rFonts w:ascii="Times New Roman" w:hAnsi="Times New Roman" w:cs="Times New Roman"/>
          <w:sz w:val="24"/>
          <w:szCs w:val="24"/>
        </w:rPr>
      </w:pPr>
      <w:r w:rsidRPr="001D52A5">
        <w:rPr>
          <w:rFonts w:ascii="Times New Roman" w:hAnsi="Times New Roman" w:cs="Times New Roman"/>
          <w:sz w:val="24"/>
          <w:szCs w:val="24"/>
        </w:rPr>
        <w:t>2.</w:t>
      </w:r>
      <w:r w:rsidRPr="001D52A5">
        <w:rPr>
          <w:rFonts w:ascii="Times New Roman" w:hAnsi="Times New Roman" w:cs="Times New Roman"/>
          <w:sz w:val="24"/>
          <w:szCs w:val="24"/>
        </w:rPr>
        <w:tab/>
        <w:t>Care este componenta esențială a alfabetizării digitale pentru profesori?</w:t>
      </w:r>
    </w:p>
    <w:p w14:paraId="0C2343EB" w14:textId="77777777" w:rsidR="00871661" w:rsidRPr="001D52A5" w:rsidRDefault="00871661" w:rsidP="00871661">
      <w:pPr>
        <w:ind w:firstLine="720"/>
        <w:rPr>
          <w:rFonts w:ascii="Times New Roman" w:hAnsi="Times New Roman" w:cs="Times New Roman"/>
          <w:sz w:val="24"/>
          <w:szCs w:val="24"/>
        </w:rPr>
      </w:pPr>
      <w:r w:rsidRPr="001D52A5">
        <w:rPr>
          <w:rFonts w:ascii="Times New Roman" w:hAnsi="Times New Roman" w:cs="Times New Roman"/>
          <w:sz w:val="24"/>
          <w:szCs w:val="24"/>
        </w:rPr>
        <w:t>a)</w:t>
      </w:r>
      <w:r w:rsidRPr="001D52A5">
        <w:rPr>
          <w:rFonts w:ascii="Times New Roman" w:hAnsi="Times New Roman" w:cs="Times New Roman"/>
          <w:sz w:val="24"/>
          <w:szCs w:val="24"/>
        </w:rPr>
        <w:tab/>
        <w:t>Cunoașterea exclusivă a platformelor de socializare</w:t>
      </w:r>
    </w:p>
    <w:p w14:paraId="3FF14BBD" w14:textId="77777777" w:rsidR="00871661" w:rsidRPr="001D52A5" w:rsidRDefault="00871661" w:rsidP="00871661">
      <w:pPr>
        <w:ind w:firstLine="720"/>
        <w:rPr>
          <w:rFonts w:ascii="Times New Roman" w:hAnsi="Times New Roman" w:cs="Times New Roman"/>
          <w:sz w:val="24"/>
          <w:szCs w:val="24"/>
        </w:rPr>
      </w:pPr>
      <w:r w:rsidRPr="001D52A5">
        <w:rPr>
          <w:rFonts w:ascii="Times New Roman" w:hAnsi="Times New Roman" w:cs="Times New Roman"/>
          <w:sz w:val="24"/>
          <w:szCs w:val="24"/>
        </w:rPr>
        <w:t>b)</w:t>
      </w:r>
      <w:r w:rsidRPr="001D52A5">
        <w:rPr>
          <w:rFonts w:ascii="Times New Roman" w:hAnsi="Times New Roman" w:cs="Times New Roman"/>
          <w:sz w:val="24"/>
          <w:szCs w:val="24"/>
        </w:rPr>
        <w:tab/>
        <w:t>Capacitatea de a naviga pe internet și de a crea conținut digital</w:t>
      </w:r>
    </w:p>
    <w:p w14:paraId="26F3626F" w14:textId="77777777" w:rsidR="00871661" w:rsidRPr="001D52A5" w:rsidRDefault="00871661" w:rsidP="00871661">
      <w:pPr>
        <w:ind w:firstLine="720"/>
        <w:rPr>
          <w:rFonts w:ascii="Times New Roman" w:hAnsi="Times New Roman" w:cs="Times New Roman"/>
          <w:sz w:val="24"/>
          <w:szCs w:val="24"/>
        </w:rPr>
      </w:pPr>
      <w:r w:rsidRPr="001D52A5">
        <w:rPr>
          <w:rFonts w:ascii="Times New Roman" w:hAnsi="Times New Roman" w:cs="Times New Roman"/>
          <w:sz w:val="24"/>
          <w:szCs w:val="24"/>
        </w:rPr>
        <w:t>c)</w:t>
      </w:r>
      <w:r w:rsidRPr="001D52A5">
        <w:rPr>
          <w:rFonts w:ascii="Times New Roman" w:hAnsi="Times New Roman" w:cs="Times New Roman"/>
          <w:sz w:val="24"/>
          <w:szCs w:val="24"/>
        </w:rPr>
        <w:tab/>
        <w:t>Utilizarea exclusivă a materialelor scrise pentru evaluare</w:t>
      </w:r>
    </w:p>
    <w:p w14:paraId="62140ED2" w14:textId="77777777" w:rsidR="00871661" w:rsidRDefault="00871661" w:rsidP="00871661">
      <w:pPr>
        <w:ind w:firstLine="720"/>
        <w:rPr>
          <w:rFonts w:ascii="Times New Roman" w:hAnsi="Times New Roman" w:cs="Times New Roman"/>
          <w:sz w:val="24"/>
          <w:szCs w:val="24"/>
        </w:rPr>
      </w:pPr>
      <w:r w:rsidRPr="001D52A5">
        <w:rPr>
          <w:rFonts w:ascii="Times New Roman" w:hAnsi="Times New Roman" w:cs="Times New Roman"/>
          <w:sz w:val="24"/>
          <w:szCs w:val="24"/>
        </w:rPr>
        <w:t>d)</w:t>
      </w:r>
      <w:r w:rsidRPr="001D52A5">
        <w:rPr>
          <w:rFonts w:ascii="Times New Roman" w:hAnsi="Times New Roman" w:cs="Times New Roman"/>
          <w:sz w:val="24"/>
          <w:szCs w:val="24"/>
        </w:rPr>
        <w:tab/>
        <w:t>Eliminarea resurselor digitale din procesul de predare</w:t>
      </w:r>
    </w:p>
    <w:p w14:paraId="67779EE4" w14:textId="77777777" w:rsidR="00871661" w:rsidRDefault="00871661" w:rsidP="00871661">
      <w:pPr>
        <w:rPr>
          <w:rFonts w:ascii="Times New Roman" w:hAnsi="Times New Roman" w:cs="Times New Roman"/>
          <w:sz w:val="24"/>
          <w:szCs w:val="24"/>
        </w:rPr>
      </w:pPr>
    </w:p>
    <w:p w14:paraId="4D083134" w14:textId="77777777" w:rsidR="00871661" w:rsidRPr="001D52A5" w:rsidRDefault="00871661" w:rsidP="00871661">
      <w:pPr>
        <w:rPr>
          <w:rFonts w:ascii="Times New Roman" w:hAnsi="Times New Roman" w:cs="Times New Roman"/>
          <w:sz w:val="24"/>
          <w:szCs w:val="24"/>
        </w:rPr>
      </w:pPr>
      <w:r w:rsidRPr="001D52A5">
        <w:rPr>
          <w:rFonts w:ascii="Times New Roman" w:hAnsi="Times New Roman" w:cs="Times New Roman"/>
          <w:sz w:val="24"/>
          <w:szCs w:val="24"/>
        </w:rPr>
        <w:t>3.</w:t>
      </w:r>
      <w:r w:rsidRPr="001D52A5">
        <w:rPr>
          <w:rFonts w:ascii="Times New Roman" w:hAnsi="Times New Roman" w:cs="Times New Roman"/>
          <w:sz w:val="24"/>
          <w:szCs w:val="24"/>
        </w:rPr>
        <w:tab/>
        <w:t>În modelul clasei inversate (flipped classroom), rolul elevilor este de:</w:t>
      </w:r>
    </w:p>
    <w:p w14:paraId="4E5482F6" w14:textId="77777777" w:rsidR="00871661" w:rsidRPr="001D52A5" w:rsidRDefault="00871661" w:rsidP="00871661">
      <w:pPr>
        <w:ind w:firstLine="720"/>
        <w:rPr>
          <w:rFonts w:ascii="Times New Roman" w:hAnsi="Times New Roman" w:cs="Times New Roman"/>
          <w:sz w:val="24"/>
          <w:szCs w:val="24"/>
        </w:rPr>
      </w:pPr>
      <w:r w:rsidRPr="001D52A5">
        <w:rPr>
          <w:rFonts w:ascii="Times New Roman" w:hAnsi="Times New Roman" w:cs="Times New Roman"/>
          <w:sz w:val="24"/>
          <w:szCs w:val="24"/>
        </w:rPr>
        <w:t>a)</w:t>
      </w:r>
      <w:r w:rsidRPr="001D52A5">
        <w:rPr>
          <w:rFonts w:ascii="Times New Roman" w:hAnsi="Times New Roman" w:cs="Times New Roman"/>
          <w:sz w:val="24"/>
          <w:szCs w:val="24"/>
        </w:rPr>
        <w:tab/>
        <w:t>A studia conținutul teoretic acasă și aplica practic la clasă</w:t>
      </w:r>
    </w:p>
    <w:p w14:paraId="1B3106DD" w14:textId="77777777" w:rsidR="00871661" w:rsidRPr="001D52A5" w:rsidRDefault="00871661" w:rsidP="00871661">
      <w:pPr>
        <w:ind w:firstLine="720"/>
        <w:rPr>
          <w:rFonts w:ascii="Times New Roman" w:hAnsi="Times New Roman" w:cs="Times New Roman"/>
          <w:sz w:val="24"/>
          <w:szCs w:val="24"/>
        </w:rPr>
      </w:pPr>
      <w:r w:rsidRPr="001D52A5">
        <w:rPr>
          <w:rFonts w:ascii="Times New Roman" w:hAnsi="Times New Roman" w:cs="Times New Roman"/>
          <w:sz w:val="24"/>
          <w:szCs w:val="24"/>
        </w:rPr>
        <w:t>b)</w:t>
      </w:r>
      <w:r w:rsidRPr="001D52A5">
        <w:rPr>
          <w:rFonts w:ascii="Times New Roman" w:hAnsi="Times New Roman" w:cs="Times New Roman"/>
          <w:sz w:val="24"/>
          <w:szCs w:val="24"/>
        </w:rPr>
        <w:tab/>
        <w:t>A participa la cursuri online în loc de întâlniri față în față</w:t>
      </w:r>
    </w:p>
    <w:p w14:paraId="42E10A8D" w14:textId="77777777" w:rsidR="00871661" w:rsidRPr="001D52A5" w:rsidRDefault="00871661" w:rsidP="00871661">
      <w:pPr>
        <w:ind w:firstLine="720"/>
        <w:rPr>
          <w:rFonts w:ascii="Times New Roman" w:hAnsi="Times New Roman" w:cs="Times New Roman"/>
          <w:sz w:val="24"/>
          <w:szCs w:val="24"/>
        </w:rPr>
      </w:pPr>
      <w:r w:rsidRPr="001D52A5">
        <w:rPr>
          <w:rFonts w:ascii="Times New Roman" w:hAnsi="Times New Roman" w:cs="Times New Roman"/>
          <w:sz w:val="24"/>
          <w:szCs w:val="24"/>
        </w:rPr>
        <w:t>c)</w:t>
      </w:r>
      <w:r w:rsidRPr="001D52A5">
        <w:rPr>
          <w:rFonts w:ascii="Times New Roman" w:hAnsi="Times New Roman" w:cs="Times New Roman"/>
          <w:sz w:val="24"/>
          <w:szCs w:val="24"/>
        </w:rPr>
        <w:tab/>
        <w:t>A studia doar materialul oferit în clasă</w:t>
      </w:r>
    </w:p>
    <w:p w14:paraId="4E5E9AE3" w14:textId="77777777" w:rsidR="00871661" w:rsidRDefault="00871661" w:rsidP="00871661">
      <w:pPr>
        <w:ind w:firstLine="720"/>
        <w:rPr>
          <w:rFonts w:ascii="Times New Roman" w:hAnsi="Times New Roman" w:cs="Times New Roman"/>
          <w:sz w:val="24"/>
          <w:szCs w:val="24"/>
        </w:rPr>
      </w:pPr>
      <w:r w:rsidRPr="001D52A5">
        <w:rPr>
          <w:rFonts w:ascii="Times New Roman" w:hAnsi="Times New Roman" w:cs="Times New Roman"/>
          <w:sz w:val="24"/>
          <w:szCs w:val="24"/>
        </w:rPr>
        <w:t>d)</w:t>
      </w:r>
      <w:r w:rsidRPr="001D52A5">
        <w:rPr>
          <w:rFonts w:ascii="Times New Roman" w:hAnsi="Times New Roman" w:cs="Times New Roman"/>
          <w:sz w:val="24"/>
          <w:szCs w:val="24"/>
        </w:rPr>
        <w:tab/>
        <w:t>A realiza exclusiv teme de consolidare la clasă</w:t>
      </w:r>
    </w:p>
    <w:p w14:paraId="735661BB" w14:textId="77777777" w:rsidR="00871661" w:rsidRDefault="00871661" w:rsidP="00871661">
      <w:pPr>
        <w:rPr>
          <w:rFonts w:ascii="Times New Roman" w:hAnsi="Times New Roman" w:cs="Times New Roman"/>
          <w:sz w:val="24"/>
          <w:szCs w:val="24"/>
        </w:rPr>
      </w:pPr>
    </w:p>
    <w:p w14:paraId="4DB2A0E2" w14:textId="77777777" w:rsidR="00871661" w:rsidRPr="001D52A5" w:rsidRDefault="00871661" w:rsidP="00871661">
      <w:pPr>
        <w:rPr>
          <w:rFonts w:ascii="Times New Roman" w:hAnsi="Times New Roman" w:cs="Times New Roman"/>
          <w:sz w:val="24"/>
          <w:szCs w:val="24"/>
        </w:rPr>
      </w:pPr>
      <w:r>
        <w:rPr>
          <w:rFonts w:ascii="Times New Roman" w:hAnsi="Times New Roman" w:cs="Times New Roman"/>
          <w:sz w:val="24"/>
          <w:szCs w:val="24"/>
        </w:rPr>
        <w:t>4</w:t>
      </w:r>
      <w:r w:rsidRPr="001D52A5">
        <w:rPr>
          <w:rFonts w:ascii="Times New Roman" w:hAnsi="Times New Roman" w:cs="Times New Roman"/>
          <w:sz w:val="24"/>
          <w:szCs w:val="24"/>
        </w:rPr>
        <w:t>.</w:t>
      </w:r>
      <w:r w:rsidRPr="001D52A5">
        <w:rPr>
          <w:rFonts w:ascii="Times New Roman" w:hAnsi="Times New Roman" w:cs="Times New Roman"/>
          <w:sz w:val="24"/>
          <w:szCs w:val="24"/>
        </w:rPr>
        <w:tab/>
        <w:t>Realitatea augmentată (AR) se definește prin:</w:t>
      </w:r>
    </w:p>
    <w:p w14:paraId="58D2DE4F" w14:textId="77777777" w:rsidR="00871661" w:rsidRPr="001D52A5" w:rsidRDefault="00871661" w:rsidP="00871661">
      <w:pPr>
        <w:ind w:firstLine="720"/>
        <w:rPr>
          <w:rFonts w:ascii="Times New Roman" w:hAnsi="Times New Roman" w:cs="Times New Roman"/>
          <w:sz w:val="24"/>
          <w:szCs w:val="24"/>
        </w:rPr>
      </w:pPr>
      <w:r w:rsidRPr="001D52A5">
        <w:rPr>
          <w:rFonts w:ascii="Times New Roman" w:hAnsi="Times New Roman" w:cs="Times New Roman"/>
          <w:sz w:val="24"/>
          <w:szCs w:val="24"/>
        </w:rPr>
        <w:t>a)</w:t>
      </w:r>
      <w:r w:rsidRPr="001D52A5">
        <w:rPr>
          <w:rFonts w:ascii="Times New Roman" w:hAnsi="Times New Roman" w:cs="Times New Roman"/>
          <w:sz w:val="24"/>
          <w:szCs w:val="24"/>
        </w:rPr>
        <w:tab/>
        <w:t>Oferirea de feedback imediat pe platforme de învățare</w:t>
      </w:r>
    </w:p>
    <w:p w14:paraId="2CA75F3B" w14:textId="77777777" w:rsidR="00871661" w:rsidRPr="001D52A5" w:rsidRDefault="00871661" w:rsidP="00871661">
      <w:pPr>
        <w:ind w:firstLine="720"/>
        <w:rPr>
          <w:rFonts w:ascii="Times New Roman" w:hAnsi="Times New Roman" w:cs="Times New Roman"/>
          <w:sz w:val="24"/>
          <w:szCs w:val="24"/>
        </w:rPr>
      </w:pPr>
      <w:r w:rsidRPr="001D52A5">
        <w:rPr>
          <w:rFonts w:ascii="Times New Roman" w:hAnsi="Times New Roman" w:cs="Times New Roman"/>
          <w:sz w:val="24"/>
          <w:szCs w:val="24"/>
        </w:rPr>
        <w:t>b)</w:t>
      </w:r>
      <w:r w:rsidRPr="001D52A5">
        <w:rPr>
          <w:rFonts w:ascii="Times New Roman" w:hAnsi="Times New Roman" w:cs="Times New Roman"/>
          <w:sz w:val="24"/>
          <w:szCs w:val="24"/>
        </w:rPr>
        <w:tab/>
        <w:t>Combinarea elementelor reale cu elemente virtuale suprapuse în timp real</w:t>
      </w:r>
    </w:p>
    <w:p w14:paraId="2BFD2ECE" w14:textId="77777777" w:rsidR="00871661" w:rsidRPr="001D52A5" w:rsidRDefault="00871661" w:rsidP="00871661">
      <w:pPr>
        <w:ind w:firstLine="720"/>
        <w:rPr>
          <w:rFonts w:ascii="Times New Roman" w:hAnsi="Times New Roman" w:cs="Times New Roman"/>
          <w:sz w:val="24"/>
          <w:szCs w:val="24"/>
        </w:rPr>
      </w:pPr>
      <w:r w:rsidRPr="001D52A5">
        <w:rPr>
          <w:rFonts w:ascii="Times New Roman" w:hAnsi="Times New Roman" w:cs="Times New Roman"/>
          <w:sz w:val="24"/>
          <w:szCs w:val="24"/>
        </w:rPr>
        <w:lastRenderedPageBreak/>
        <w:t>c)</w:t>
      </w:r>
      <w:r w:rsidRPr="001D52A5">
        <w:rPr>
          <w:rFonts w:ascii="Times New Roman" w:hAnsi="Times New Roman" w:cs="Times New Roman"/>
          <w:sz w:val="24"/>
          <w:szCs w:val="24"/>
        </w:rPr>
        <w:tab/>
        <w:t>Redarea unor simulări interactive tridimensionale</w:t>
      </w:r>
    </w:p>
    <w:p w14:paraId="2AF95C8B" w14:textId="77777777" w:rsidR="00871661" w:rsidRDefault="00871661" w:rsidP="00871661">
      <w:pPr>
        <w:ind w:firstLine="720"/>
        <w:rPr>
          <w:rFonts w:ascii="Times New Roman" w:hAnsi="Times New Roman" w:cs="Times New Roman"/>
          <w:sz w:val="24"/>
          <w:szCs w:val="24"/>
        </w:rPr>
      </w:pPr>
      <w:r w:rsidRPr="001D52A5">
        <w:rPr>
          <w:rFonts w:ascii="Times New Roman" w:hAnsi="Times New Roman" w:cs="Times New Roman"/>
          <w:sz w:val="24"/>
          <w:szCs w:val="24"/>
        </w:rPr>
        <w:t>d)</w:t>
      </w:r>
      <w:r w:rsidRPr="001D52A5">
        <w:rPr>
          <w:rFonts w:ascii="Times New Roman" w:hAnsi="Times New Roman" w:cs="Times New Roman"/>
          <w:sz w:val="24"/>
          <w:szCs w:val="24"/>
        </w:rPr>
        <w:tab/>
        <w:t>Utilizarea exclusivă a resurselor online pentru studiu</w:t>
      </w:r>
    </w:p>
    <w:p w14:paraId="4978CA7A" w14:textId="77777777" w:rsidR="00871661" w:rsidRPr="001D52A5" w:rsidRDefault="00871661" w:rsidP="00871661">
      <w:pPr>
        <w:ind w:firstLine="720"/>
        <w:rPr>
          <w:rFonts w:ascii="Times New Roman" w:hAnsi="Times New Roman" w:cs="Times New Roman"/>
          <w:sz w:val="24"/>
          <w:szCs w:val="24"/>
        </w:rPr>
      </w:pPr>
    </w:p>
    <w:p w14:paraId="54DEF1BD" w14:textId="77777777" w:rsidR="00871661" w:rsidRPr="001D52A5" w:rsidRDefault="00871661" w:rsidP="00871661">
      <w:pPr>
        <w:jc w:val="both"/>
        <w:rPr>
          <w:rFonts w:ascii="Times New Roman" w:hAnsi="Times New Roman" w:cs="Times New Roman"/>
          <w:sz w:val="24"/>
          <w:szCs w:val="24"/>
        </w:rPr>
      </w:pPr>
      <w:r>
        <w:rPr>
          <w:rFonts w:ascii="Times New Roman" w:hAnsi="Times New Roman" w:cs="Times New Roman"/>
          <w:sz w:val="24"/>
          <w:szCs w:val="24"/>
        </w:rPr>
        <w:t>5</w:t>
      </w:r>
      <w:r w:rsidRPr="001D52A5">
        <w:rPr>
          <w:rFonts w:ascii="Times New Roman" w:hAnsi="Times New Roman" w:cs="Times New Roman"/>
          <w:sz w:val="24"/>
          <w:szCs w:val="24"/>
        </w:rPr>
        <w:t>.</w:t>
      </w:r>
      <w:r w:rsidRPr="001D52A5">
        <w:rPr>
          <w:rFonts w:ascii="Times New Roman" w:hAnsi="Times New Roman" w:cs="Times New Roman"/>
          <w:sz w:val="24"/>
          <w:szCs w:val="24"/>
        </w:rPr>
        <w:tab/>
        <w:t>Cum contribuie inteligența artificială (IA) în educație la nivel liceal?</w:t>
      </w:r>
    </w:p>
    <w:p w14:paraId="07ECBA67" w14:textId="77777777" w:rsidR="00871661" w:rsidRPr="001D52A5" w:rsidRDefault="00871661" w:rsidP="00871661">
      <w:pPr>
        <w:ind w:firstLine="720"/>
        <w:jc w:val="both"/>
        <w:rPr>
          <w:rFonts w:ascii="Times New Roman" w:hAnsi="Times New Roman" w:cs="Times New Roman"/>
          <w:sz w:val="24"/>
          <w:szCs w:val="24"/>
        </w:rPr>
      </w:pPr>
      <w:r w:rsidRPr="001D52A5">
        <w:rPr>
          <w:rFonts w:ascii="Times New Roman" w:hAnsi="Times New Roman" w:cs="Times New Roman"/>
          <w:sz w:val="24"/>
          <w:szCs w:val="24"/>
        </w:rPr>
        <w:t>a)</w:t>
      </w:r>
      <w:r w:rsidRPr="001D52A5">
        <w:rPr>
          <w:rFonts w:ascii="Times New Roman" w:hAnsi="Times New Roman" w:cs="Times New Roman"/>
          <w:sz w:val="24"/>
          <w:szCs w:val="24"/>
        </w:rPr>
        <w:tab/>
        <w:t>Asigură doar evaluarea automată a lucrărilor elevilor</w:t>
      </w:r>
    </w:p>
    <w:p w14:paraId="1FB7B39F" w14:textId="77777777" w:rsidR="00871661" w:rsidRPr="001D52A5" w:rsidRDefault="00871661" w:rsidP="00871661">
      <w:pPr>
        <w:ind w:firstLine="720"/>
        <w:jc w:val="both"/>
        <w:rPr>
          <w:rFonts w:ascii="Times New Roman" w:hAnsi="Times New Roman" w:cs="Times New Roman"/>
          <w:sz w:val="24"/>
          <w:szCs w:val="24"/>
        </w:rPr>
      </w:pPr>
      <w:r w:rsidRPr="001D52A5">
        <w:rPr>
          <w:rFonts w:ascii="Times New Roman" w:hAnsi="Times New Roman" w:cs="Times New Roman"/>
          <w:sz w:val="24"/>
          <w:szCs w:val="24"/>
        </w:rPr>
        <w:t>b)</w:t>
      </w:r>
      <w:r w:rsidRPr="001D52A5">
        <w:rPr>
          <w:rFonts w:ascii="Times New Roman" w:hAnsi="Times New Roman" w:cs="Times New Roman"/>
          <w:sz w:val="24"/>
          <w:szCs w:val="24"/>
        </w:rPr>
        <w:tab/>
        <w:t>Realizează simulări interactive și recomandă orientări profesionale bazate pe aptitudini</w:t>
      </w:r>
    </w:p>
    <w:p w14:paraId="6572A90F" w14:textId="77777777" w:rsidR="00871661" w:rsidRPr="001D52A5" w:rsidRDefault="00871661" w:rsidP="00871661">
      <w:pPr>
        <w:ind w:firstLine="720"/>
        <w:jc w:val="both"/>
        <w:rPr>
          <w:rFonts w:ascii="Times New Roman" w:hAnsi="Times New Roman" w:cs="Times New Roman"/>
          <w:sz w:val="24"/>
          <w:szCs w:val="24"/>
        </w:rPr>
      </w:pPr>
      <w:r w:rsidRPr="001D52A5">
        <w:rPr>
          <w:rFonts w:ascii="Times New Roman" w:hAnsi="Times New Roman" w:cs="Times New Roman"/>
          <w:sz w:val="24"/>
          <w:szCs w:val="24"/>
        </w:rPr>
        <w:t>c)</w:t>
      </w:r>
      <w:r w:rsidRPr="001D52A5">
        <w:rPr>
          <w:rFonts w:ascii="Times New Roman" w:hAnsi="Times New Roman" w:cs="Times New Roman"/>
          <w:sz w:val="24"/>
          <w:szCs w:val="24"/>
        </w:rPr>
        <w:tab/>
        <w:t>Oferă exclusiv conținut multimedia pentru cursuri</w:t>
      </w:r>
    </w:p>
    <w:p w14:paraId="7ACC9D88" w14:textId="77777777" w:rsidR="00871661" w:rsidRDefault="00871661" w:rsidP="00871661">
      <w:pPr>
        <w:ind w:firstLine="720"/>
        <w:jc w:val="both"/>
        <w:rPr>
          <w:rFonts w:ascii="Times New Roman" w:hAnsi="Times New Roman" w:cs="Times New Roman"/>
          <w:sz w:val="24"/>
          <w:szCs w:val="24"/>
        </w:rPr>
      </w:pPr>
      <w:r w:rsidRPr="001D52A5">
        <w:rPr>
          <w:rFonts w:ascii="Times New Roman" w:hAnsi="Times New Roman" w:cs="Times New Roman"/>
          <w:sz w:val="24"/>
          <w:szCs w:val="24"/>
        </w:rPr>
        <w:t>d)</w:t>
      </w:r>
      <w:r w:rsidRPr="001D52A5">
        <w:rPr>
          <w:rFonts w:ascii="Times New Roman" w:hAnsi="Times New Roman" w:cs="Times New Roman"/>
          <w:sz w:val="24"/>
          <w:szCs w:val="24"/>
        </w:rPr>
        <w:tab/>
        <w:t>Exclude profesorul din procesul de predare</w:t>
      </w:r>
    </w:p>
    <w:p w14:paraId="27A90798" w14:textId="77777777" w:rsidR="00871661" w:rsidRDefault="00871661" w:rsidP="00871661">
      <w:pPr>
        <w:jc w:val="both"/>
        <w:rPr>
          <w:rFonts w:ascii="Times New Roman" w:hAnsi="Times New Roman" w:cs="Times New Roman"/>
          <w:sz w:val="24"/>
          <w:szCs w:val="24"/>
        </w:rPr>
      </w:pPr>
    </w:p>
    <w:p w14:paraId="23A3298A" w14:textId="77777777" w:rsidR="00871661" w:rsidRPr="001D52A5" w:rsidRDefault="00871661" w:rsidP="0087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w:t>
      </w:r>
      <w:r w:rsidRPr="001D52A5">
        <w:rPr>
          <w:rFonts w:ascii="Times New Roman" w:hAnsi="Times New Roman" w:cs="Times New Roman"/>
          <w:sz w:val="24"/>
          <w:szCs w:val="24"/>
        </w:rPr>
        <w:t>.</w:t>
      </w:r>
      <w:r w:rsidRPr="001D52A5">
        <w:rPr>
          <w:rFonts w:ascii="Times New Roman" w:hAnsi="Times New Roman" w:cs="Times New Roman"/>
          <w:sz w:val="24"/>
          <w:szCs w:val="24"/>
        </w:rPr>
        <w:tab/>
      </w:r>
      <w:bookmarkStart w:id="2" w:name="_Hlk198573272"/>
      <w:r w:rsidRPr="001D52A5">
        <w:rPr>
          <w:rFonts w:ascii="Times New Roman" w:hAnsi="Times New Roman" w:cs="Times New Roman"/>
          <w:sz w:val="24"/>
          <w:szCs w:val="24"/>
        </w:rPr>
        <w:t>Ordonați corect etapele Modelului celor 5 etape ale lui G. Salmon, în facilitarea online a învățării:</w:t>
      </w:r>
    </w:p>
    <w:p w14:paraId="457D4A5B" w14:textId="77777777" w:rsidR="00871661" w:rsidRPr="001D52A5" w:rsidRDefault="00871661" w:rsidP="00871661">
      <w:pPr>
        <w:spacing w:after="0" w:line="360" w:lineRule="auto"/>
        <w:ind w:firstLine="720"/>
        <w:jc w:val="both"/>
        <w:rPr>
          <w:rFonts w:ascii="Times New Roman" w:hAnsi="Times New Roman" w:cs="Times New Roman"/>
          <w:sz w:val="24"/>
          <w:szCs w:val="24"/>
        </w:rPr>
      </w:pPr>
      <w:r w:rsidRPr="001D52A5">
        <w:rPr>
          <w:rFonts w:ascii="Times New Roman" w:hAnsi="Times New Roman" w:cs="Times New Roman"/>
          <w:sz w:val="24"/>
          <w:szCs w:val="24"/>
        </w:rPr>
        <w:t>a)</w:t>
      </w:r>
      <w:r w:rsidRPr="001D52A5">
        <w:rPr>
          <w:rFonts w:ascii="Times New Roman" w:hAnsi="Times New Roman" w:cs="Times New Roman"/>
          <w:sz w:val="24"/>
          <w:szCs w:val="24"/>
        </w:rPr>
        <w:tab/>
        <w:t>Construirea cunoașterii</w:t>
      </w:r>
    </w:p>
    <w:p w14:paraId="729A59E0" w14:textId="77777777" w:rsidR="00871661" w:rsidRPr="001D52A5" w:rsidRDefault="00871661" w:rsidP="00871661">
      <w:pPr>
        <w:spacing w:after="0" w:line="360" w:lineRule="auto"/>
        <w:ind w:firstLine="720"/>
        <w:jc w:val="both"/>
        <w:rPr>
          <w:rFonts w:ascii="Times New Roman" w:hAnsi="Times New Roman" w:cs="Times New Roman"/>
          <w:sz w:val="24"/>
          <w:szCs w:val="24"/>
        </w:rPr>
      </w:pPr>
      <w:r w:rsidRPr="001D52A5">
        <w:rPr>
          <w:rFonts w:ascii="Times New Roman" w:hAnsi="Times New Roman" w:cs="Times New Roman"/>
          <w:sz w:val="24"/>
          <w:szCs w:val="24"/>
        </w:rPr>
        <w:t>b)</w:t>
      </w:r>
      <w:r w:rsidRPr="001D52A5">
        <w:rPr>
          <w:rFonts w:ascii="Times New Roman" w:hAnsi="Times New Roman" w:cs="Times New Roman"/>
          <w:sz w:val="24"/>
          <w:szCs w:val="24"/>
        </w:rPr>
        <w:tab/>
        <w:t>Acces și motivație</w:t>
      </w:r>
    </w:p>
    <w:p w14:paraId="2676D7E5" w14:textId="77777777" w:rsidR="00871661" w:rsidRPr="001D52A5" w:rsidRDefault="00871661" w:rsidP="00871661">
      <w:pPr>
        <w:spacing w:after="0" w:line="360" w:lineRule="auto"/>
        <w:ind w:firstLine="720"/>
        <w:jc w:val="both"/>
        <w:rPr>
          <w:rFonts w:ascii="Times New Roman" w:hAnsi="Times New Roman" w:cs="Times New Roman"/>
          <w:sz w:val="24"/>
          <w:szCs w:val="24"/>
        </w:rPr>
      </w:pPr>
      <w:r w:rsidRPr="001D52A5">
        <w:rPr>
          <w:rFonts w:ascii="Times New Roman" w:hAnsi="Times New Roman" w:cs="Times New Roman"/>
          <w:sz w:val="24"/>
          <w:szCs w:val="24"/>
        </w:rPr>
        <w:t>c)</w:t>
      </w:r>
      <w:r w:rsidRPr="001D52A5">
        <w:rPr>
          <w:rFonts w:ascii="Times New Roman" w:hAnsi="Times New Roman" w:cs="Times New Roman"/>
          <w:sz w:val="24"/>
          <w:szCs w:val="24"/>
        </w:rPr>
        <w:tab/>
        <w:t>Schimb de informații</w:t>
      </w:r>
    </w:p>
    <w:p w14:paraId="384526DC" w14:textId="77777777" w:rsidR="00871661" w:rsidRPr="001D52A5" w:rsidRDefault="00871661" w:rsidP="00871661">
      <w:pPr>
        <w:spacing w:after="0" w:line="360" w:lineRule="auto"/>
        <w:ind w:firstLine="720"/>
        <w:jc w:val="both"/>
        <w:rPr>
          <w:rFonts w:ascii="Times New Roman" w:hAnsi="Times New Roman" w:cs="Times New Roman"/>
          <w:sz w:val="24"/>
          <w:szCs w:val="24"/>
        </w:rPr>
      </w:pPr>
      <w:r w:rsidRPr="001D52A5">
        <w:rPr>
          <w:rFonts w:ascii="Times New Roman" w:hAnsi="Times New Roman" w:cs="Times New Roman"/>
          <w:sz w:val="24"/>
          <w:szCs w:val="24"/>
        </w:rPr>
        <w:t>d)</w:t>
      </w:r>
      <w:r w:rsidRPr="001D52A5">
        <w:rPr>
          <w:rFonts w:ascii="Times New Roman" w:hAnsi="Times New Roman" w:cs="Times New Roman"/>
          <w:sz w:val="24"/>
          <w:szCs w:val="24"/>
        </w:rPr>
        <w:tab/>
        <w:t>Dezvoltarea independenței</w:t>
      </w:r>
    </w:p>
    <w:p w14:paraId="4FF0A861" w14:textId="77777777" w:rsidR="00871661" w:rsidRDefault="00871661" w:rsidP="00871661">
      <w:pPr>
        <w:spacing w:after="0" w:line="360" w:lineRule="auto"/>
        <w:ind w:firstLine="720"/>
        <w:jc w:val="both"/>
        <w:rPr>
          <w:rFonts w:ascii="Times New Roman" w:hAnsi="Times New Roman" w:cs="Times New Roman"/>
          <w:sz w:val="24"/>
          <w:szCs w:val="24"/>
        </w:rPr>
      </w:pPr>
      <w:r w:rsidRPr="001D52A5">
        <w:rPr>
          <w:rFonts w:ascii="Times New Roman" w:hAnsi="Times New Roman" w:cs="Times New Roman"/>
          <w:sz w:val="24"/>
          <w:szCs w:val="24"/>
        </w:rPr>
        <w:t>e)</w:t>
      </w:r>
      <w:r w:rsidRPr="001D52A5">
        <w:rPr>
          <w:rFonts w:ascii="Times New Roman" w:hAnsi="Times New Roman" w:cs="Times New Roman"/>
          <w:sz w:val="24"/>
          <w:szCs w:val="24"/>
        </w:rPr>
        <w:tab/>
        <w:t>Socializare online</w:t>
      </w:r>
    </w:p>
    <w:p w14:paraId="7021152F" w14:textId="77777777" w:rsidR="00871661" w:rsidRDefault="00871661" w:rsidP="00871661">
      <w:pPr>
        <w:spacing w:after="0" w:line="360" w:lineRule="auto"/>
        <w:jc w:val="both"/>
        <w:rPr>
          <w:rFonts w:ascii="Times New Roman" w:hAnsi="Times New Roman" w:cs="Times New Roman"/>
          <w:sz w:val="24"/>
          <w:szCs w:val="24"/>
        </w:rPr>
      </w:pPr>
    </w:p>
    <w:p w14:paraId="1E3B26F5" w14:textId="3453942B" w:rsidR="00871661" w:rsidRDefault="00871661" w:rsidP="008716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w:t>
      </w:r>
      <w:r w:rsidRPr="001D52A5">
        <w:rPr>
          <w:rFonts w:ascii="Times New Roman" w:hAnsi="Times New Roman" w:cs="Times New Roman"/>
          <w:sz w:val="24"/>
          <w:szCs w:val="24"/>
        </w:rPr>
        <w:t>.</w:t>
      </w:r>
      <w:r w:rsidRPr="001D52A5">
        <w:rPr>
          <w:rFonts w:ascii="Times New Roman" w:hAnsi="Times New Roman" w:cs="Times New Roman"/>
          <w:sz w:val="24"/>
          <w:szCs w:val="24"/>
        </w:rPr>
        <w:tab/>
        <w:t>Explicați conceptul de „hipermedia” și descrieți două avantaje ale utilizării acestuia în educație</w:t>
      </w:r>
      <w:r>
        <w:rPr>
          <w:rFonts w:ascii="Times New Roman" w:hAnsi="Times New Roman" w:cs="Times New Roman"/>
          <w:sz w:val="24"/>
          <w:szCs w:val="24"/>
        </w:rPr>
        <w:t>.</w:t>
      </w:r>
    </w:p>
    <w:p w14:paraId="014EB443" w14:textId="77777777" w:rsidR="00871661" w:rsidRDefault="00871661" w:rsidP="00871661">
      <w:pPr>
        <w:spacing w:after="0" w:line="360" w:lineRule="auto"/>
        <w:jc w:val="both"/>
        <w:rPr>
          <w:rFonts w:ascii="Times New Roman" w:hAnsi="Times New Roman" w:cs="Times New Roman"/>
          <w:sz w:val="24"/>
          <w:szCs w:val="24"/>
        </w:rPr>
      </w:pPr>
    </w:p>
    <w:p w14:paraId="07962FD1" w14:textId="77777777" w:rsidR="00871661" w:rsidRDefault="00871661" w:rsidP="00871661">
      <w:pPr>
        <w:spacing w:after="0" w:line="360" w:lineRule="auto"/>
        <w:jc w:val="both"/>
        <w:rPr>
          <w:rFonts w:ascii="Times New Roman" w:hAnsi="Times New Roman" w:cs="Times New Roman"/>
          <w:sz w:val="24"/>
          <w:szCs w:val="24"/>
        </w:rPr>
      </w:pPr>
    </w:p>
    <w:p w14:paraId="146DCCF7" w14:textId="7A0DB082" w:rsidR="00871661" w:rsidRPr="00871661" w:rsidRDefault="00871661" w:rsidP="00871661">
      <w:pPr>
        <w:spacing w:after="0" w:line="360" w:lineRule="auto"/>
        <w:jc w:val="both"/>
        <w:rPr>
          <w:rFonts w:ascii="Times New Roman" w:hAnsi="Times New Roman" w:cs="Times New Roman"/>
          <w:b/>
          <w:bCs/>
          <w:sz w:val="24"/>
          <w:szCs w:val="24"/>
        </w:rPr>
      </w:pPr>
      <w:r w:rsidRPr="00871661">
        <w:rPr>
          <w:rFonts w:ascii="Times New Roman" w:hAnsi="Times New Roman" w:cs="Times New Roman"/>
          <w:b/>
          <w:bCs/>
          <w:sz w:val="24"/>
          <w:szCs w:val="24"/>
        </w:rPr>
        <w:lastRenderedPageBreak/>
        <w:t>Răspunsuri</w:t>
      </w:r>
      <w:r>
        <w:rPr>
          <w:rFonts w:ascii="Times New Roman" w:hAnsi="Times New Roman" w:cs="Times New Roman"/>
          <w:b/>
          <w:bCs/>
          <w:sz w:val="24"/>
          <w:szCs w:val="24"/>
        </w:rPr>
        <w:t>:</w:t>
      </w:r>
    </w:p>
    <w:bookmarkEnd w:id="2"/>
    <w:p w14:paraId="628413A8" w14:textId="77777777" w:rsidR="00871661" w:rsidRDefault="00871661" w:rsidP="00871661">
      <w:pPr>
        <w:pStyle w:val="ListParagraph"/>
        <w:numPr>
          <w:ilvl w:val="0"/>
          <w:numId w:val="37"/>
        </w:numPr>
        <w:spacing w:line="360" w:lineRule="auto"/>
        <w:rPr>
          <w:rFonts w:ascii="Times New Roman" w:hAnsi="Times New Roman" w:cs="Times New Roman"/>
          <w:sz w:val="24"/>
          <w:szCs w:val="24"/>
        </w:rPr>
      </w:pPr>
      <w:r>
        <w:rPr>
          <w:rFonts w:ascii="Times New Roman" w:hAnsi="Times New Roman" w:cs="Times New Roman"/>
          <w:sz w:val="24"/>
          <w:szCs w:val="24"/>
        </w:rPr>
        <w:t>c</w:t>
      </w:r>
    </w:p>
    <w:p w14:paraId="7FF2FC8D" w14:textId="77777777" w:rsidR="00871661" w:rsidRDefault="00871661" w:rsidP="00871661">
      <w:pPr>
        <w:pStyle w:val="ListParagraph"/>
        <w:numPr>
          <w:ilvl w:val="0"/>
          <w:numId w:val="37"/>
        </w:numPr>
        <w:spacing w:line="360" w:lineRule="auto"/>
        <w:rPr>
          <w:rFonts w:ascii="Times New Roman" w:hAnsi="Times New Roman" w:cs="Times New Roman"/>
          <w:sz w:val="24"/>
          <w:szCs w:val="24"/>
        </w:rPr>
      </w:pPr>
      <w:r>
        <w:rPr>
          <w:rFonts w:ascii="Times New Roman" w:hAnsi="Times New Roman" w:cs="Times New Roman"/>
          <w:sz w:val="24"/>
          <w:szCs w:val="24"/>
        </w:rPr>
        <w:t>b</w:t>
      </w:r>
    </w:p>
    <w:p w14:paraId="27CFBC56" w14:textId="77777777" w:rsidR="00871661" w:rsidRDefault="00871661" w:rsidP="00871661">
      <w:pPr>
        <w:pStyle w:val="ListParagraph"/>
        <w:numPr>
          <w:ilvl w:val="0"/>
          <w:numId w:val="37"/>
        </w:numPr>
        <w:spacing w:line="360" w:lineRule="auto"/>
        <w:rPr>
          <w:rFonts w:ascii="Times New Roman" w:hAnsi="Times New Roman" w:cs="Times New Roman"/>
          <w:sz w:val="24"/>
          <w:szCs w:val="24"/>
        </w:rPr>
      </w:pPr>
      <w:r>
        <w:rPr>
          <w:rFonts w:ascii="Times New Roman" w:hAnsi="Times New Roman" w:cs="Times New Roman"/>
          <w:sz w:val="24"/>
          <w:szCs w:val="24"/>
        </w:rPr>
        <w:t>a</w:t>
      </w:r>
    </w:p>
    <w:p w14:paraId="677906AE" w14:textId="77777777" w:rsidR="00871661" w:rsidRDefault="00871661" w:rsidP="00871661">
      <w:pPr>
        <w:pStyle w:val="ListParagraph"/>
        <w:numPr>
          <w:ilvl w:val="0"/>
          <w:numId w:val="37"/>
        </w:numPr>
        <w:spacing w:line="360" w:lineRule="auto"/>
        <w:rPr>
          <w:rFonts w:ascii="Times New Roman" w:hAnsi="Times New Roman" w:cs="Times New Roman"/>
          <w:sz w:val="24"/>
          <w:szCs w:val="24"/>
        </w:rPr>
      </w:pPr>
      <w:r>
        <w:rPr>
          <w:rFonts w:ascii="Times New Roman" w:hAnsi="Times New Roman" w:cs="Times New Roman"/>
          <w:sz w:val="24"/>
          <w:szCs w:val="24"/>
        </w:rPr>
        <w:t>b</w:t>
      </w:r>
    </w:p>
    <w:p w14:paraId="29024071" w14:textId="77777777" w:rsidR="00871661" w:rsidRDefault="00871661" w:rsidP="00871661">
      <w:pPr>
        <w:pStyle w:val="ListParagraph"/>
        <w:numPr>
          <w:ilvl w:val="0"/>
          <w:numId w:val="37"/>
        </w:numPr>
        <w:spacing w:line="360" w:lineRule="auto"/>
        <w:rPr>
          <w:rFonts w:ascii="Times New Roman" w:hAnsi="Times New Roman" w:cs="Times New Roman"/>
          <w:sz w:val="24"/>
          <w:szCs w:val="24"/>
        </w:rPr>
      </w:pPr>
      <w:r>
        <w:rPr>
          <w:rFonts w:ascii="Times New Roman" w:hAnsi="Times New Roman" w:cs="Times New Roman"/>
          <w:sz w:val="24"/>
          <w:szCs w:val="24"/>
        </w:rPr>
        <w:t>b</w:t>
      </w:r>
    </w:p>
    <w:p w14:paraId="566EF2DC" w14:textId="77777777" w:rsidR="00871661" w:rsidRDefault="00871661" w:rsidP="00871661">
      <w:pPr>
        <w:pStyle w:val="ListParagraph"/>
        <w:numPr>
          <w:ilvl w:val="0"/>
          <w:numId w:val="37"/>
        </w:numPr>
        <w:spacing w:line="360" w:lineRule="auto"/>
        <w:rPr>
          <w:rFonts w:ascii="Times New Roman" w:hAnsi="Times New Roman" w:cs="Times New Roman"/>
          <w:sz w:val="24"/>
          <w:szCs w:val="24"/>
        </w:rPr>
      </w:pPr>
      <w:r>
        <w:rPr>
          <w:rFonts w:ascii="Times New Roman" w:hAnsi="Times New Roman" w:cs="Times New Roman"/>
          <w:sz w:val="24"/>
          <w:szCs w:val="24"/>
        </w:rPr>
        <w:t xml:space="preserve">1 – b; </w:t>
      </w:r>
      <w:r>
        <w:rPr>
          <w:rFonts w:ascii="Times New Roman" w:hAnsi="Times New Roman" w:cs="Times New Roman"/>
          <w:sz w:val="24"/>
          <w:szCs w:val="24"/>
        </w:rPr>
        <w:tab/>
        <w:t>2 – e;</w:t>
      </w:r>
      <w:r>
        <w:rPr>
          <w:rFonts w:ascii="Times New Roman" w:hAnsi="Times New Roman" w:cs="Times New Roman"/>
          <w:sz w:val="24"/>
          <w:szCs w:val="24"/>
        </w:rPr>
        <w:tab/>
        <w:t xml:space="preserve">3 – c; </w:t>
      </w:r>
      <w:r>
        <w:rPr>
          <w:rFonts w:ascii="Times New Roman" w:hAnsi="Times New Roman" w:cs="Times New Roman"/>
          <w:sz w:val="24"/>
          <w:szCs w:val="24"/>
        </w:rPr>
        <w:tab/>
        <w:t xml:space="preserve">4 – a; </w:t>
      </w:r>
      <w:r>
        <w:rPr>
          <w:rFonts w:ascii="Times New Roman" w:hAnsi="Times New Roman" w:cs="Times New Roman"/>
          <w:sz w:val="24"/>
          <w:szCs w:val="24"/>
        </w:rPr>
        <w:tab/>
        <w:t xml:space="preserve">5 – d </w:t>
      </w:r>
    </w:p>
    <w:p w14:paraId="08F3058F" w14:textId="77777777" w:rsidR="00871661" w:rsidRDefault="00871661" w:rsidP="00871661">
      <w:pPr>
        <w:pStyle w:val="ListParagraph"/>
        <w:numPr>
          <w:ilvl w:val="0"/>
          <w:numId w:val="37"/>
        </w:numPr>
        <w:spacing w:after="0" w:line="240" w:lineRule="auto"/>
        <w:jc w:val="both"/>
        <w:rPr>
          <w:rFonts w:ascii="Times New Roman" w:hAnsi="Times New Roman" w:cs="Times New Roman"/>
          <w:sz w:val="24"/>
          <w:szCs w:val="24"/>
        </w:rPr>
      </w:pPr>
      <w:r w:rsidRPr="00A811F8">
        <w:rPr>
          <w:rFonts w:ascii="Times New Roman" w:hAnsi="Times New Roman" w:cs="Times New Roman"/>
          <w:b/>
          <w:bCs/>
          <w:sz w:val="24"/>
          <w:szCs w:val="24"/>
        </w:rPr>
        <w:t>Hipermedia</w:t>
      </w:r>
      <w:r>
        <w:rPr>
          <w:rFonts w:ascii="Times New Roman" w:hAnsi="Times New Roman" w:cs="Times New Roman"/>
          <w:sz w:val="24"/>
          <w:szCs w:val="24"/>
        </w:rPr>
        <w:t xml:space="preserve"> este un concept asociat utilizării inovative. Exprimă maniera neliniară în</w:t>
      </w:r>
    </w:p>
    <w:p w14:paraId="6E28F8CB" w14:textId="77777777" w:rsidR="00871661" w:rsidRDefault="00871661" w:rsidP="00871661">
      <w:pPr>
        <w:spacing w:after="0" w:line="240" w:lineRule="auto"/>
        <w:jc w:val="both"/>
        <w:rPr>
          <w:rFonts w:ascii="Times New Roman" w:hAnsi="Times New Roman" w:cs="Times New Roman"/>
          <w:sz w:val="24"/>
          <w:szCs w:val="24"/>
        </w:rPr>
      </w:pPr>
      <w:r w:rsidRPr="00996209">
        <w:rPr>
          <w:rFonts w:ascii="Times New Roman" w:hAnsi="Times New Roman" w:cs="Times New Roman"/>
          <w:sz w:val="24"/>
          <w:szCs w:val="24"/>
        </w:rPr>
        <w:t xml:space="preserve">care informațiile multimedia pot fi accesate, examinate, construite de către utilizatori, astfel încât aceștia să poată să treacă de la o resursă de informație la alta. </w:t>
      </w:r>
    </w:p>
    <w:p w14:paraId="34DD6647" w14:textId="77777777" w:rsidR="00871661" w:rsidRDefault="00871661" w:rsidP="0087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Avantaje hipermedia:</w:t>
      </w:r>
    </w:p>
    <w:p w14:paraId="2CA9863D" w14:textId="77777777" w:rsidR="00871661" w:rsidRDefault="00871661" w:rsidP="00871661">
      <w:pPr>
        <w:pStyle w:val="ListParagraph"/>
        <w:numPr>
          <w:ilvl w:val="0"/>
          <w:numId w:val="38"/>
        </w:numPr>
        <w:spacing w:after="0" w:line="240" w:lineRule="auto"/>
        <w:rPr>
          <w:rFonts w:ascii="Times New Roman" w:hAnsi="Times New Roman" w:cs="Times New Roman"/>
          <w:sz w:val="24"/>
          <w:szCs w:val="24"/>
        </w:rPr>
      </w:pPr>
      <w:r w:rsidRPr="00A811F8">
        <w:rPr>
          <w:rFonts w:ascii="Times New Roman" w:hAnsi="Times New Roman" w:cs="Times New Roman"/>
          <w:b/>
          <w:bCs/>
          <w:sz w:val="24"/>
          <w:szCs w:val="24"/>
        </w:rPr>
        <w:t>Personalizarea experienței:</w:t>
      </w:r>
      <w:r w:rsidRPr="00A811F8">
        <w:rPr>
          <w:rFonts w:ascii="Times New Roman" w:hAnsi="Times New Roman" w:cs="Times New Roman"/>
          <w:sz w:val="24"/>
          <w:szCs w:val="24"/>
        </w:rPr>
        <w:t> utilizatorii pot selecta și explora conținutul în funcție</w:t>
      </w:r>
    </w:p>
    <w:p w14:paraId="7E8FA0D5" w14:textId="77777777" w:rsidR="00871661" w:rsidRDefault="00871661" w:rsidP="00871661">
      <w:pPr>
        <w:spacing w:after="0" w:line="240" w:lineRule="auto"/>
        <w:rPr>
          <w:rFonts w:ascii="Times New Roman" w:hAnsi="Times New Roman" w:cs="Times New Roman"/>
          <w:sz w:val="24"/>
          <w:szCs w:val="24"/>
        </w:rPr>
      </w:pPr>
      <w:r w:rsidRPr="00A811F8">
        <w:rPr>
          <w:rFonts w:ascii="Times New Roman" w:hAnsi="Times New Roman" w:cs="Times New Roman"/>
          <w:sz w:val="24"/>
          <w:szCs w:val="24"/>
        </w:rPr>
        <w:t>de interesele și nevoile lor, ceea ce duce la o experiență mai relevantă și mai plăcută.</w:t>
      </w:r>
    </w:p>
    <w:p w14:paraId="671A00F0" w14:textId="77777777" w:rsidR="00871661" w:rsidRDefault="00871661" w:rsidP="00871661">
      <w:pPr>
        <w:pStyle w:val="ListParagraph"/>
        <w:numPr>
          <w:ilvl w:val="0"/>
          <w:numId w:val="38"/>
        </w:numPr>
        <w:spacing w:after="0" w:line="240" w:lineRule="auto"/>
        <w:rPr>
          <w:rFonts w:ascii="Times New Roman" w:hAnsi="Times New Roman" w:cs="Times New Roman"/>
          <w:sz w:val="24"/>
          <w:szCs w:val="24"/>
        </w:rPr>
      </w:pPr>
      <w:r w:rsidRPr="00A811F8">
        <w:rPr>
          <w:rFonts w:ascii="Times New Roman" w:hAnsi="Times New Roman" w:cs="Times New Roman"/>
          <w:b/>
          <w:bCs/>
          <w:sz w:val="24"/>
          <w:szCs w:val="24"/>
        </w:rPr>
        <w:t>Accesibilitate și ușurință în utilizare:</w:t>
      </w:r>
      <w:r w:rsidRPr="00A811F8">
        <w:rPr>
          <w:rFonts w:ascii="Times New Roman" w:hAnsi="Times New Roman" w:cs="Times New Roman"/>
          <w:sz w:val="24"/>
          <w:szCs w:val="24"/>
        </w:rPr>
        <w:t> utilizatorii pot naviga ușor între diferit</w:t>
      </w:r>
      <w:r>
        <w:rPr>
          <w:rFonts w:ascii="Times New Roman" w:hAnsi="Times New Roman" w:cs="Times New Roman"/>
          <w:sz w:val="24"/>
          <w:szCs w:val="24"/>
        </w:rPr>
        <w:t>e</w:t>
      </w:r>
    </w:p>
    <w:p w14:paraId="6BA2F73D" w14:textId="77777777" w:rsidR="00871661" w:rsidRPr="00A811F8" w:rsidRDefault="00871661" w:rsidP="00871661">
      <w:pPr>
        <w:spacing w:after="0" w:line="240" w:lineRule="auto"/>
        <w:rPr>
          <w:rFonts w:ascii="Times New Roman" w:hAnsi="Times New Roman" w:cs="Times New Roman"/>
          <w:sz w:val="24"/>
          <w:szCs w:val="24"/>
        </w:rPr>
      </w:pPr>
      <w:r w:rsidRPr="00A811F8">
        <w:rPr>
          <w:rFonts w:ascii="Times New Roman" w:hAnsi="Times New Roman" w:cs="Times New Roman"/>
          <w:sz w:val="24"/>
          <w:szCs w:val="24"/>
        </w:rPr>
        <w:t>tipuri de conținut (texte, imagini, videoclipuri, sunet) în mod interactiv</w:t>
      </w:r>
      <w:r>
        <w:rPr>
          <w:rFonts w:ascii="Times New Roman" w:hAnsi="Times New Roman" w:cs="Times New Roman"/>
          <w:sz w:val="24"/>
          <w:szCs w:val="24"/>
        </w:rPr>
        <w:t>.</w:t>
      </w:r>
    </w:p>
    <w:p w14:paraId="47A4663D" w14:textId="77777777" w:rsidR="00871661" w:rsidRDefault="00871661" w:rsidP="00871661">
      <w:pPr>
        <w:pStyle w:val="ListParagraph"/>
        <w:spacing w:line="360" w:lineRule="auto"/>
        <w:rPr>
          <w:rFonts w:ascii="Times New Roman" w:hAnsi="Times New Roman" w:cs="Times New Roman"/>
          <w:sz w:val="24"/>
          <w:szCs w:val="24"/>
        </w:rPr>
      </w:pPr>
    </w:p>
    <w:p w14:paraId="65020D10" w14:textId="77777777" w:rsidR="00871661" w:rsidRPr="001D52A5" w:rsidRDefault="00871661" w:rsidP="00871661">
      <w:pPr>
        <w:jc w:val="both"/>
        <w:rPr>
          <w:rFonts w:ascii="Times New Roman" w:hAnsi="Times New Roman" w:cs="Times New Roman"/>
          <w:sz w:val="24"/>
          <w:szCs w:val="24"/>
        </w:rPr>
      </w:pPr>
    </w:p>
    <w:p w14:paraId="3F0538CF" w14:textId="77777777" w:rsidR="00871661" w:rsidRDefault="00871661" w:rsidP="00871661">
      <w:pPr>
        <w:rPr>
          <w:rFonts w:ascii="Times New Roman" w:hAnsi="Times New Roman" w:cs="Times New Roman"/>
          <w:sz w:val="24"/>
          <w:szCs w:val="24"/>
        </w:rPr>
      </w:pPr>
    </w:p>
    <w:p w14:paraId="51A9132F" w14:textId="77777777" w:rsidR="00FC70B6" w:rsidRDefault="00FC70B6" w:rsidP="00871661">
      <w:pPr>
        <w:rPr>
          <w:rFonts w:ascii="Times New Roman" w:hAnsi="Times New Roman" w:cs="Times New Roman"/>
          <w:sz w:val="24"/>
          <w:szCs w:val="24"/>
        </w:rPr>
      </w:pPr>
    </w:p>
    <w:p w14:paraId="03228085" w14:textId="77777777" w:rsidR="00FC70B6" w:rsidRDefault="00FC70B6" w:rsidP="00871661">
      <w:pPr>
        <w:rPr>
          <w:rFonts w:ascii="Times New Roman" w:hAnsi="Times New Roman" w:cs="Times New Roman"/>
          <w:sz w:val="24"/>
          <w:szCs w:val="24"/>
        </w:rPr>
      </w:pPr>
    </w:p>
    <w:p w14:paraId="3CA1D900" w14:textId="77777777" w:rsidR="00FC70B6" w:rsidRDefault="00FC70B6" w:rsidP="00871661">
      <w:pPr>
        <w:rPr>
          <w:rFonts w:ascii="Times New Roman" w:hAnsi="Times New Roman" w:cs="Times New Roman"/>
          <w:sz w:val="24"/>
          <w:szCs w:val="24"/>
        </w:rPr>
      </w:pPr>
    </w:p>
    <w:p w14:paraId="52EC6717" w14:textId="77777777" w:rsidR="00FC70B6" w:rsidRDefault="00FC70B6" w:rsidP="00871661">
      <w:pPr>
        <w:rPr>
          <w:rFonts w:ascii="Times New Roman" w:hAnsi="Times New Roman" w:cs="Times New Roman"/>
          <w:sz w:val="24"/>
          <w:szCs w:val="24"/>
        </w:rPr>
      </w:pPr>
    </w:p>
    <w:p w14:paraId="5BA46028" w14:textId="77777777" w:rsidR="00FC70B6" w:rsidRDefault="00FC70B6" w:rsidP="00871661">
      <w:pPr>
        <w:rPr>
          <w:rFonts w:ascii="Times New Roman" w:hAnsi="Times New Roman" w:cs="Times New Roman"/>
          <w:sz w:val="24"/>
          <w:szCs w:val="24"/>
        </w:rPr>
      </w:pPr>
    </w:p>
    <w:p w14:paraId="2F0C427E" w14:textId="77777777" w:rsidR="00FC70B6" w:rsidRDefault="00FC70B6" w:rsidP="00871661">
      <w:pPr>
        <w:rPr>
          <w:rFonts w:ascii="Times New Roman" w:hAnsi="Times New Roman" w:cs="Times New Roman"/>
          <w:sz w:val="24"/>
          <w:szCs w:val="24"/>
        </w:rPr>
      </w:pPr>
    </w:p>
    <w:p w14:paraId="62FB856B" w14:textId="77777777" w:rsidR="00FC70B6" w:rsidRDefault="00FC70B6" w:rsidP="00871661">
      <w:pPr>
        <w:rPr>
          <w:rFonts w:ascii="Times New Roman" w:hAnsi="Times New Roman" w:cs="Times New Roman"/>
          <w:sz w:val="24"/>
          <w:szCs w:val="24"/>
        </w:rPr>
      </w:pPr>
    </w:p>
    <w:p w14:paraId="63938B21" w14:textId="77777777" w:rsidR="00FC70B6" w:rsidRDefault="00FC70B6" w:rsidP="00871661">
      <w:pPr>
        <w:rPr>
          <w:rFonts w:ascii="Times New Roman" w:hAnsi="Times New Roman" w:cs="Times New Roman"/>
          <w:sz w:val="24"/>
          <w:szCs w:val="24"/>
        </w:rPr>
      </w:pPr>
    </w:p>
    <w:p w14:paraId="6A080CF9" w14:textId="77777777" w:rsidR="00FC70B6" w:rsidRDefault="00FC70B6" w:rsidP="00871661">
      <w:pPr>
        <w:rPr>
          <w:rFonts w:ascii="Times New Roman" w:hAnsi="Times New Roman" w:cs="Times New Roman"/>
          <w:sz w:val="24"/>
          <w:szCs w:val="24"/>
        </w:rPr>
      </w:pPr>
    </w:p>
    <w:p w14:paraId="6B660C7F" w14:textId="1E251B6C" w:rsidR="00FC70B6" w:rsidRDefault="00FC70B6" w:rsidP="00FC70B6">
      <w:pPr>
        <w:pStyle w:val="BodyText"/>
        <w:numPr>
          <w:ilvl w:val="0"/>
          <w:numId w:val="12"/>
        </w:numPr>
        <w:spacing w:line="360" w:lineRule="auto"/>
        <w:ind w:left="360"/>
        <w:jc w:val="both"/>
        <w:rPr>
          <w:rFonts w:ascii="Times New Roman" w:hAnsi="Times New Roman" w:cs="Times New Roman"/>
          <w:b/>
          <w:sz w:val="28"/>
        </w:rPr>
      </w:pPr>
      <w:r>
        <w:rPr>
          <w:rFonts w:ascii="Times New Roman" w:hAnsi="Times New Roman" w:cs="Times New Roman"/>
          <w:b/>
          <w:sz w:val="28"/>
        </w:rPr>
        <w:lastRenderedPageBreak/>
        <w:t xml:space="preserve"> Resursă educațională deschisă</w:t>
      </w:r>
    </w:p>
    <w:p w14:paraId="120DCB19" w14:textId="6D6BFDC8" w:rsidR="004A4C11" w:rsidRDefault="00FC70B6" w:rsidP="00671261">
      <w:pPr>
        <w:pStyle w:val="BodyText"/>
        <w:numPr>
          <w:ilvl w:val="0"/>
          <w:numId w:val="13"/>
        </w:numPr>
        <w:spacing w:line="360" w:lineRule="auto"/>
        <w:ind w:left="1080"/>
        <w:jc w:val="both"/>
        <w:rPr>
          <w:rFonts w:ascii="Times New Roman" w:hAnsi="Times New Roman" w:cs="Times New Roman"/>
          <w:b/>
          <w:sz w:val="28"/>
        </w:rPr>
      </w:pPr>
      <w:r>
        <w:rPr>
          <w:rFonts w:ascii="Times New Roman" w:hAnsi="Times New Roman" w:cs="Times New Roman"/>
          <w:b/>
          <w:sz w:val="28"/>
        </w:rPr>
        <w:t>Fișa de prezentare a RED</w:t>
      </w:r>
    </w:p>
    <w:tbl>
      <w:tblPr>
        <w:tblW w:w="901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1579"/>
        <w:gridCol w:w="1340"/>
        <w:gridCol w:w="1254"/>
        <w:gridCol w:w="3644"/>
        <w:gridCol w:w="1200"/>
      </w:tblGrid>
      <w:tr w:rsidR="00BD30C3" w:rsidRPr="008629EC" w14:paraId="7F2E0BED" w14:textId="77777777" w:rsidTr="001A0927">
        <w:tc>
          <w:tcPr>
            <w:tcW w:w="2919" w:type="dxa"/>
            <w:gridSpan w:val="2"/>
            <w:tcBorders>
              <w:bottom w:val="dotted" w:sz="4" w:space="0" w:color="000000"/>
            </w:tcBorders>
            <w:shd w:val="clear" w:color="auto" w:fill="FAC090"/>
            <w:vAlign w:val="center"/>
          </w:tcPr>
          <w:p w14:paraId="65531B49" w14:textId="77777777" w:rsidR="00BD30C3" w:rsidRPr="00BD30C3" w:rsidRDefault="00BD30C3" w:rsidP="00BD30C3">
            <w:pPr>
              <w:pStyle w:val="ListParagraph"/>
              <w:widowControl w:val="0"/>
              <w:numPr>
                <w:ilvl w:val="0"/>
                <w:numId w:val="13"/>
              </w:numPr>
              <w:rPr>
                <w:b/>
                <w:color w:val="000000"/>
                <w:sz w:val="28"/>
                <w:szCs w:val="28"/>
              </w:rPr>
            </w:pPr>
            <w:r w:rsidRPr="00BD30C3">
              <w:rPr>
                <w:b/>
                <w:color w:val="000000"/>
                <w:sz w:val="28"/>
                <w:szCs w:val="28"/>
              </w:rPr>
              <w:t xml:space="preserve">TITLUL </w:t>
            </w:r>
          </w:p>
          <w:p w14:paraId="404AAE0A" w14:textId="77777777" w:rsidR="00BD30C3" w:rsidRPr="00BD30C3" w:rsidRDefault="00BD30C3" w:rsidP="00BD30C3">
            <w:pPr>
              <w:pStyle w:val="ListParagraph"/>
              <w:widowControl w:val="0"/>
              <w:numPr>
                <w:ilvl w:val="0"/>
                <w:numId w:val="13"/>
              </w:numPr>
              <w:rPr>
                <w:b/>
                <w:color w:val="000000"/>
                <w:sz w:val="28"/>
                <w:szCs w:val="28"/>
              </w:rPr>
            </w:pPr>
            <w:r w:rsidRPr="00BD30C3">
              <w:rPr>
                <w:b/>
                <w:color w:val="000000"/>
                <w:sz w:val="28"/>
                <w:szCs w:val="28"/>
              </w:rPr>
              <w:t>LECȚIEI</w:t>
            </w:r>
          </w:p>
        </w:tc>
        <w:tc>
          <w:tcPr>
            <w:tcW w:w="6098" w:type="dxa"/>
            <w:gridSpan w:val="3"/>
            <w:shd w:val="clear" w:color="auto" w:fill="FFFFFF"/>
          </w:tcPr>
          <w:p w14:paraId="2C560CF1" w14:textId="77777777" w:rsidR="00BD30C3" w:rsidRDefault="00BD30C3" w:rsidP="001A0927">
            <w:pPr>
              <w:rPr>
                <w:rFonts w:ascii="Times New Roman" w:hAnsi="Times New Roman" w:cs="Times New Roman"/>
                <w:b/>
                <w:bCs/>
                <w:color w:val="000000"/>
              </w:rPr>
            </w:pPr>
          </w:p>
          <w:p w14:paraId="0C038C67" w14:textId="5204D242" w:rsidR="00BD30C3" w:rsidRPr="008629EC" w:rsidRDefault="00BD30C3" w:rsidP="001A0927">
            <w:pPr>
              <w:rPr>
                <w:color w:val="000000"/>
              </w:rPr>
            </w:pPr>
            <w:r w:rsidRPr="00671261">
              <w:rPr>
                <w:rFonts w:ascii="Times New Roman" w:hAnsi="Times New Roman" w:cs="Times New Roman"/>
                <w:b/>
                <w:bCs/>
                <w:color w:val="000000"/>
              </w:rPr>
              <w:t>Forța de greutate</w:t>
            </w:r>
          </w:p>
        </w:tc>
      </w:tr>
      <w:tr w:rsidR="00BD30C3" w:rsidRPr="00804D80" w14:paraId="51D3A15A" w14:textId="77777777" w:rsidTr="001A0927">
        <w:tc>
          <w:tcPr>
            <w:tcW w:w="2919" w:type="dxa"/>
            <w:gridSpan w:val="2"/>
            <w:tcBorders>
              <w:bottom w:val="dotted" w:sz="4" w:space="0" w:color="000000"/>
            </w:tcBorders>
            <w:shd w:val="clear" w:color="auto" w:fill="DEEAF6" w:themeFill="accent1" w:themeFillTint="33"/>
            <w:vAlign w:val="center"/>
          </w:tcPr>
          <w:p w14:paraId="248C925D" w14:textId="77777777" w:rsidR="00BD30C3" w:rsidRPr="00804D80" w:rsidRDefault="00BD30C3" w:rsidP="001A0927">
            <w:pPr>
              <w:widowControl w:val="0"/>
              <w:rPr>
                <w:b/>
                <w:color w:val="000000"/>
              </w:rPr>
            </w:pPr>
            <w:r w:rsidRPr="00804D80">
              <w:rPr>
                <w:b/>
                <w:color w:val="000000"/>
              </w:rPr>
              <w:t>Disciplina</w:t>
            </w:r>
          </w:p>
        </w:tc>
        <w:tc>
          <w:tcPr>
            <w:tcW w:w="6098" w:type="dxa"/>
            <w:gridSpan w:val="3"/>
            <w:shd w:val="clear" w:color="auto" w:fill="FFFFFF"/>
          </w:tcPr>
          <w:p w14:paraId="3FD7B8A6" w14:textId="50D44ECD" w:rsidR="00BD30C3" w:rsidRPr="00BD30C3" w:rsidRDefault="00BD30C3" w:rsidP="001A0927">
            <w:pPr>
              <w:widowControl w:val="0"/>
              <w:rPr>
                <w:rFonts w:ascii="Times New Roman" w:hAnsi="Times New Roman" w:cs="Times New Roman"/>
                <w:b/>
                <w:color w:val="000000"/>
                <w:sz w:val="24"/>
                <w:szCs w:val="24"/>
              </w:rPr>
            </w:pPr>
            <w:r w:rsidRPr="00BD30C3">
              <w:rPr>
                <w:rFonts w:ascii="Times New Roman" w:hAnsi="Times New Roman" w:cs="Times New Roman"/>
                <w:b/>
                <w:color w:val="000000"/>
                <w:sz w:val="24"/>
                <w:szCs w:val="24"/>
              </w:rPr>
              <w:t>Fizică</w:t>
            </w:r>
          </w:p>
        </w:tc>
      </w:tr>
      <w:tr w:rsidR="00BD30C3" w:rsidRPr="008629EC" w14:paraId="7C4894BA" w14:textId="77777777" w:rsidTr="001A0927">
        <w:tc>
          <w:tcPr>
            <w:tcW w:w="9017" w:type="dxa"/>
            <w:gridSpan w:val="5"/>
            <w:shd w:val="clear" w:color="auto" w:fill="C5E0B3" w:themeFill="accent6" w:themeFillTint="66"/>
          </w:tcPr>
          <w:p w14:paraId="3EE1ECDC" w14:textId="77777777" w:rsidR="00BD30C3" w:rsidRPr="008629EC" w:rsidRDefault="00BD30C3" w:rsidP="001A0927">
            <w:pPr>
              <w:rPr>
                <w:b/>
                <w:color w:val="000000"/>
              </w:rPr>
            </w:pPr>
            <w:r w:rsidRPr="008629EC">
              <w:rPr>
                <w:b/>
                <w:color w:val="000000"/>
              </w:rPr>
              <w:t>Informații despre elevi?</w:t>
            </w:r>
          </w:p>
        </w:tc>
      </w:tr>
      <w:tr w:rsidR="00BD30C3" w:rsidRPr="008629EC" w14:paraId="20CD5B24" w14:textId="77777777" w:rsidTr="001A0927">
        <w:tc>
          <w:tcPr>
            <w:tcW w:w="2919" w:type="dxa"/>
            <w:gridSpan w:val="2"/>
            <w:shd w:val="clear" w:color="auto" w:fill="DBE5F1"/>
            <w:vAlign w:val="center"/>
          </w:tcPr>
          <w:p w14:paraId="077E977D" w14:textId="77777777" w:rsidR="00BD30C3" w:rsidRPr="008629EC" w:rsidRDefault="00BD30C3" w:rsidP="001A0927">
            <w:pPr>
              <w:widowControl w:val="0"/>
              <w:rPr>
                <w:b/>
                <w:color w:val="000000"/>
              </w:rPr>
            </w:pPr>
            <w:r>
              <w:rPr>
                <w:b/>
                <w:color w:val="000000"/>
              </w:rPr>
              <w:t xml:space="preserve">Clasa </w:t>
            </w:r>
          </w:p>
        </w:tc>
        <w:tc>
          <w:tcPr>
            <w:tcW w:w="6098" w:type="dxa"/>
            <w:gridSpan w:val="3"/>
          </w:tcPr>
          <w:p w14:paraId="1E8649E3" w14:textId="246263AB" w:rsidR="00BD30C3" w:rsidRPr="004625AC" w:rsidRDefault="004625AC" w:rsidP="001A0927">
            <w:pPr>
              <w:rPr>
                <w:rFonts w:ascii="Times New Roman" w:hAnsi="Times New Roman" w:cs="Times New Roman"/>
                <w:b/>
                <w:bCs/>
                <w:color w:val="000000"/>
                <w:sz w:val="24"/>
                <w:szCs w:val="24"/>
              </w:rPr>
            </w:pPr>
            <w:r w:rsidRPr="004625AC">
              <w:rPr>
                <w:rFonts w:ascii="Times New Roman" w:hAnsi="Times New Roman" w:cs="Times New Roman"/>
                <w:b/>
                <w:bCs/>
                <w:color w:val="000000"/>
                <w:sz w:val="24"/>
                <w:szCs w:val="24"/>
              </w:rPr>
              <w:t>a VI - a</w:t>
            </w:r>
          </w:p>
        </w:tc>
      </w:tr>
      <w:tr w:rsidR="00BD30C3" w:rsidRPr="008629EC" w14:paraId="0990F607" w14:textId="77777777" w:rsidTr="001A0927">
        <w:tc>
          <w:tcPr>
            <w:tcW w:w="2919" w:type="dxa"/>
            <w:gridSpan w:val="2"/>
            <w:shd w:val="clear" w:color="auto" w:fill="DBE5F1"/>
            <w:vAlign w:val="center"/>
          </w:tcPr>
          <w:p w14:paraId="012E271C" w14:textId="77777777" w:rsidR="00BD30C3" w:rsidRPr="008629EC" w:rsidRDefault="00BD30C3" w:rsidP="001A0927">
            <w:pPr>
              <w:widowControl w:val="0"/>
              <w:rPr>
                <w:color w:val="000000"/>
              </w:rPr>
            </w:pPr>
            <w:r w:rsidRPr="008629EC">
              <w:rPr>
                <w:b/>
                <w:color w:val="000000"/>
              </w:rPr>
              <w:t>Intervalul de vârstă</w:t>
            </w:r>
            <w:r w:rsidRPr="003D4112">
              <w:rPr>
                <w:b/>
                <w:color w:val="000000"/>
              </w:rPr>
              <w:t xml:space="preserve"> şi </w:t>
            </w:r>
            <w:r w:rsidRPr="008629EC">
              <w:rPr>
                <w:b/>
                <w:color w:val="000000"/>
              </w:rPr>
              <w:t>nivelul</w:t>
            </w:r>
            <w:r w:rsidRPr="003D4112">
              <w:rPr>
                <w:b/>
                <w:color w:val="000000"/>
              </w:rPr>
              <w:t xml:space="preserve">  elevilor</w:t>
            </w:r>
            <w:r w:rsidRPr="008629EC">
              <w:rPr>
                <w:color w:val="000000"/>
              </w:rPr>
              <w:t xml:space="preserve"> </w:t>
            </w:r>
          </w:p>
        </w:tc>
        <w:tc>
          <w:tcPr>
            <w:tcW w:w="6098" w:type="dxa"/>
            <w:gridSpan w:val="3"/>
          </w:tcPr>
          <w:p w14:paraId="2B7BD985" w14:textId="77777777" w:rsidR="00BD30C3" w:rsidRPr="00BD30C3" w:rsidRDefault="00BD30C3" w:rsidP="00BD30C3">
            <w:pPr>
              <w:spacing w:after="0"/>
              <w:rPr>
                <w:rFonts w:ascii="Times New Roman" w:hAnsi="Times New Roman" w:cs="Times New Roman"/>
                <w:color w:val="000000"/>
                <w:sz w:val="24"/>
                <w:szCs w:val="24"/>
              </w:rPr>
            </w:pPr>
            <w:r w:rsidRPr="00BD30C3">
              <w:rPr>
                <w:rFonts w:ascii="Times New Roman" w:hAnsi="Times New Roman" w:cs="Times New Roman"/>
                <w:color w:val="000000"/>
                <w:sz w:val="24"/>
                <w:szCs w:val="24"/>
              </w:rPr>
              <w:t>12 – 13 ani</w:t>
            </w:r>
          </w:p>
          <w:p w14:paraId="629F0508" w14:textId="49549716" w:rsidR="00BD30C3" w:rsidRPr="008629EC" w:rsidRDefault="00BD30C3" w:rsidP="00BD30C3">
            <w:pPr>
              <w:spacing w:after="0"/>
              <w:rPr>
                <w:color w:val="000000"/>
              </w:rPr>
            </w:pPr>
            <w:r w:rsidRPr="00BD30C3">
              <w:rPr>
                <w:rFonts w:ascii="Times New Roman" w:hAnsi="Times New Roman" w:cs="Times New Roman"/>
                <w:color w:val="000000"/>
                <w:sz w:val="24"/>
                <w:szCs w:val="24"/>
              </w:rPr>
              <w:t>gimnaziu</w:t>
            </w:r>
          </w:p>
        </w:tc>
      </w:tr>
      <w:tr w:rsidR="00BD30C3" w:rsidRPr="008629EC" w14:paraId="0056934D" w14:textId="77777777" w:rsidTr="001A0927">
        <w:tc>
          <w:tcPr>
            <w:tcW w:w="2919" w:type="dxa"/>
            <w:gridSpan w:val="2"/>
            <w:tcBorders>
              <w:bottom w:val="dotted" w:sz="4" w:space="0" w:color="000000"/>
            </w:tcBorders>
            <w:shd w:val="clear" w:color="auto" w:fill="DBE5F1"/>
            <w:vAlign w:val="center"/>
          </w:tcPr>
          <w:p w14:paraId="193B1BA0" w14:textId="77777777" w:rsidR="00BD30C3" w:rsidRPr="003D4112" w:rsidRDefault="00BD30C3" w:rsidP="001A0927">
            <w:pPr>
              <w:widowControl w:val="0"/>
              <w:rPr>
                <w:b/>
                <w:bCs/>
                <w:color w:val="000000"/>
              </w:rPr>
            </w:pPr>
            <w:r w:rsidRPr="003D4112">
              <w:rPr>
                <w:b/>
                <w:bCs/>
                <w:color w:val="000000"/>
              </w:rPr>
              <w:t>Caracteristici speciale ale elevilor</w:t>
            </w:r>
          </w:p>
        </w:tc>
        <w:tc>
          <w:tcPr>
            <w:tcW w:w="6098" w:type="dxa"/>
            <w:gridSpan w:val="3"/>
            <w:tcBorders>
              <w:bottom w:val="dotted" w:sz="4" w:space="0" w:color="000000"/>
            </w:tcBorders>
          </w:tcPr>
          <w:p w14:paraId="310FB492" w14:textId="77777777" w:rsidR="00A41DD0" w:rsidRPr="00916FDD" w:rsidRDefault="00A41DD0" w:rsidP="00A41DD0">
            <w:pPr>
              <w:spacing w:after="0"/>
              <w:rPr>
                <w:rFonts w:ascii="Times New Roman" w:hAnsi="Times New Roman" w:cs="Times New Roman"/>
                <w:color w:val="000000"/>
              </w:rPr>
            </w:pPr>
            <w:r w:rsidRPr="00916FDD">
              <w:rPr>
                <w:rFonts w:ascii="Times New Roman" w:hAnsi="Times New Roman" w:cs="Times New Roman"/>
                <w:color w:val="000000"/>
              </w:rPr>
              <w:t>Curiozitate crescută și dorința de a descoperi lumea.</w:t>
            </w:r>
          </w:p>
          <w:p w14:paraId="428F0D7F" w14:textId="77777777" w:rsidR="00A41DD0" w:rsidRPr="00916FDD" w:rsidRDefault="00A41DD0" w:rsidP="00A41DD0">
            <w:pPr>
              <w:spacing w:after="0"/>
              <w:rPr>
                <w:rFonts w:ascii="Times New Roman" w:hAnsi="Times New Roman" w:cs="Times New Roman"/>
                <w:color w:val="000000"/>
              </w:rPr>
            </w:pPr>
            <w:r w:rsidRPr="00916FDD">
              <w:rPr>
                <w:rFonts w:ascii="Times New Roman" w:hAnsi="Times New Roman" w:cs="Times New Roman"/>
                <w:color w:val="000000"/>
              </w:rPr>
              <w:t>Gândirea mai logică, abstractă și critică.</w:t>
            </w:r>
          </w:p>
          <w:p w14:paraId="0505A46C" w14:textId="77777777" w:rsidR="00A41DD0" w:rsidRPr="00916FDD" w:rsidRDefault="00A41DD0" w:rsidP="00A41DD0">
            <w:pPr>
              <w:spacing w:after="0"/>
              <w:rPr>
                <w:rFonts w:ascii="Times New Roman" w:hAnsi="Times New Roman" w:cs="Times New Roman"/>
                <w:color w:val="000000"/>
              </w:rPr>
            </w:pPr>
            <w:r w:rsidRPr="00916FDD">
              <w:rPr>
                <w:rFonts w:ascii="Times New Roman" w:hAnsi="Times New Roman" w:cs="Times New Roman"/>
                <w:color w:val="000000"/>
              </w:rPr>
              <w:t>Manifestă preferințe pentru anumite domenii științifice</w:t>
            </w:r>
          </w:p>
          <w:p w14:paraId="0B9F7BA1" w14:textId="44816A32" w:rsidR="00BD30C3" w:rsidRPr="008629EC" w:rsidRDefault="00A41DD0" w:rsidP="00A41DD0">
            <w:pPr>
              <w:rPr>
                <w:color w:val="000000"/>
              </w:rPr>
            </w:pPr>
            <w:r w:rsidRPr="00916FDD">
              <w:rPr>
                <w:rFonts w:ascii="Times New Roman" w:hAnsi="Times New Roman" w:cs="Times New Roman"/>
                <w:color w:val="000000"/>
              </w:rPr>
              <w:t>Nivel variabil de coordonare și îndemânare motrică fină și grosieră.</w:t>
            </w:r>
          </w:p>
        </w:tc>
      </w:tr>
      <w:tr w:rsidR="00BD30C3" w:rsidRPr="00804D80" w14:paraId="69B0E7F9" w14:textId="77777777" w:rsidTr="001A0927">
        <w:tc>
          <w:tcPr>
            <w:tcW w:w="9017" w:type="dxa"/>
            <w:gridSpan w:val="5"/>
            <w:tcBorders>
              <w:bottom w:val="dotted" w:sz="4" w:space="0" w:color="000000"/>
            </w:tcBorders>
            <w:shd w:val="clear" w:color="auto" w:fill="C5E0B3" w:themeFill="accent6" w:themeFillTint="66"/>
            <w:vAlign w:val="center"/>
          </w:tcPr>
          <w:p w14:paraId="145DB336" w14:textId="77777777" w:rsidR="00BD30C3" w:rsidRPr="00804D80" w:rsidRDefault="00BD30C3" w:rsidP="001A0927">
            <w:pPr>
              <w:rPr>
                <w:b/>
                <w:color w:val="000000"/>
              </w:rPr>
            </w:pPr>
            <w:r>
              <w:rPr>
                <w:b/>
                <w:color w:val="000000"/>
              </w:rPr>
              <w:t>Autor profesor</w:t>
            </w:r>
          </w:p>
        </w:tc>
      </w:tr>
      <w:tr w:rsidR="00BD30C3" w:rsidRPr="008629EC" w14:paraId="30D619C8" w14:textId="77777777" w:rsidTr="001A0927">
        <w:tc>
          <w:tcPr>
            <w:tcW w:w="2919" w:type="dxa"/>
            <w:gridSpan w:val="2"/>
            <w:tcBorders>
              <w:bottom w:val="dotted" w:sz="4" w:space="0" w:color="000000"/>
            </w:tcBorders>
            <w:shd w:val="clear" w:color="auto" w:fill="DBE5F1"/>
            <w:vAlign w:val="center"/>
          </w:tcPr>
          <w:p w14:paraId="42C01CFF" w14:textId="77777777" w:rsidR="00BD30C3" w:rsidRPr="003D4112" w:rsidRDefault="00BD30C3" w:rsidP="001A0927">
            <w:pPr>
              <w:widowControl w:val="0"/>
              <w:rPr>
                <w:b/>
                <w:bCs/>
                <w:color w:val="000000"/>
              </w:rPr>
            </w:pPr>
            <w:r>
              <w:rPr>
                <w:b/>
                <w:bCs/>
                <w:color w:val="000000"/>
              </w:rPr>
              <w:t>Nume și prenume</w:t>
            </w:r>
          </w:p>
        </w:tc>
        <w:tc>
          <w:tcPr>
            <w:tcW w:w="6098" w:type="dxa"/>
            <w:gridSpan w:val="3"/>
            <w:tcBorders>
              <w:bottom w:val="dotted" w:sz="4" w:space="0" w:color="000000"/>
            </w:tcBorders>
          </w:tcPr>
          <w:p w14:paraId="5F253103" w14:textId="77A71AEB" w:rsidR="00BD30C3" w:rsidRPr="00685ADE" w:rsidRDefault="00A41DD0" w:rsidP="001A0927">
            <w:pPr>
              <w:rPr>
                <w:b/>
                <w:bCs/>
                <w:color w:val="000000"/>
              </w:rPr>
            </w:pPr>
            <w:r w:rsidRPr="00685ADE">
              <w:rPr>
                <w:rFonts w:ascii="Times New Roman" w:hAnsi="Times New Roman" w:cs="Times New Roman"/>
                <w:b/>
                <w:bCs/>
                <w:color w:val="000000"/>
              </w:rPr>
              <w:t>Răsleanu Daniela</w:t>
            </w:r>
          </w:p>
        </w:tc>
      </w:tr>
      <w:tr w:rsidR="00BD30C3" w:rsidRPr="008629EC" w14:paraId="0F2F0CD9" w14:textId="77777777" w:rsidTr="001A0927">
        <w:tc>
          <w:tcPr>
            <w:tcW w:w="2919" w:type="dxa"/>
            <w:gridSpan w:val="2"/>
            <w:tcBorders>
              <w:bottom w:val="dotted" w:sz="4" w:space="0" w:color="000000"/>
            </w:tcBorders>
            <w:shd w:val="clear" w:color="auto" w:fill="DBE5F1"/>
            <w:vAlign w:val="center"/>
          </w:tcPr>
          <w:p w14:paraId="20A7D165" w14:textId="77777777" w:rsidR="00BD30C3" w:rsidRDefault="00BD30C3" w:rsidP="001A0927">
            <w:pPr>
              <w:widowControl w:val="0"/>
              <w:rPr>
                <w:b/>
                <w:bCs/>
                <w:color w:val="000000"/>
              </w:rPr>
            </w:pPr>
            <w:r>
              <w:rPr>
                <w:b/>
                <w:bCs/>
                <w:color w:val="000000"/>
              </w:rPr>
              <w:t>Școala</w:t>
            </w:r>
          </w:p>
        </w:tc>
        <w:tc>
          <w:tcPr>
            <w:tcW w:w="6098" w:type="dxa"/>
            <w:gridSpan w:val="3"/>
            <w:tcBorders>
              <w:bottom w:val="dotted" w:sz="4" w:space="0" w:color="000000"/>
            </w:tcBorders>
          </w:tcPr>
          <w:p w14:paraId="6118CAF5" w14:textId="0D7B6600" w:rsidR="00BD30C3" w:rsidRPr="008629EC" w:rsidRDefault="00A41DD0" w:rsidP="001A0927">
            <w:pPr>
              <w:rPr>
                <w:color w:val="000000"/>
              </w:rPr>
            </w:pPr>
            <w:r w:rsidRPr="003C020B">
              <w:rPr>
                <w:rFonts w:ascii="Times New Roman" w:hAnsi="Times New Roman" w:cs="Times New Roman"/>
                <w:color w:val="000000"/>
              </w:rPr>
              <w:t>Șc</w:t>
            </w:r>
            <w:r>
              <w:rPr>
                <w:rFonts w:ascii="Times New Roman" w:hAnsi="Times New Roman" w:cs="Times New Roman"/>
                <w:color w:val="000000"/>
              </w:rPr>
              <w:t>oala</w:t>
            </w:r>
            <w:r w:rsidRPr="003C020B">
              <w:rPr>
                <w:rFonts w:ascii="Times New Roman" w:hAnsi="Times New Roman" w:cs="Times New Roman"/>
                <w:color w:val="000000"/>
              </w:rPr>
              <w:t xml:space="preserve"> Gimn</w:t>
            </w:r>
            <w:r>
              <w:rPr>
                <w:rFonts w:ascii="Times New Roman" w:hAnsi="Times New Roman" w:cs="Times New Roman"/>
                <w:color w:val="000000"/>
              </w:rPr>
              <w:t>azială</w:t>
            </w:r>
            <w:r w:rsidRPr="003C020B">
              <w:rPr>
                <w:rFonts w:ascii="Times New Roman" w:hAnsi="Times New Roman" w:cs="Times New Roman"/>
                <w:color w:val="000000"/>
              </w:rPr>
              <w:t xml:space="preserve"> nr. 29 “Mihai Viteazul”</w:t>
            </w:r>
            <w:r>
              <w:rPr>
                <w:rFonts w:ascii="Times New Roman" w:hAnsi="Times New Roman" w:cs="Times New Roman"/>
                <w:color w:val="000000"/>
              </w:rPr>
              <w:t>, Constanța</w:t>
            </w:r>
          </w:p>
        </w:tc>
      </w:tr>
      <w:tr w:rsidR="00BD30C3" w:rsidRPr="008629EC" w14:paraId="4B943887" w14:textId="77777777" w:rsidTr="001A0927">
        <w:trPr>
          <w:trHeight w:val="521"/>
        </w:trPr>
        <w:tc>
          <w:tcPr>
            <w:tcW w:w="9017" w:type="dxa"/>
            <w:gridSpan w:val="5"/>
            <w:shd w:val="clear" w:color="auto" w:fill="FAC090"/>
          </w:tcPr>
          <w:p w14:paraId="1B0C8D44" w14:textId="77777777" w:rsidR="00BD30C3" w:rsidRPr="008629EC" w:rsidRDefault="00BD30C3" w:rsidP="001A0927">
            <w:pPr>
              <w:rPr>
                <w:b/>
                <w:color w:val="000000"/>
              </w:rPr>
            </w:pPr>
            <w:r w:rsidRPr="008629EC">
              <w:rPr>
                <w:b/>
                <w:color w:val="000000"/>
              </w:rPr>
              <w:t xml:space="preserve">Accentul </w:t>
            </w:r>
            <w:r>
              <w:rPr>
                <w:b/>
                <w:color w:val="000000"/>
              </w:rPr>
              <w:t>î</w:t>
            </w:r>
            <w:r w:rsidRPr="008629EC">
              <w:rPr>
                <w:b/>
                <w:color w:val="000000"/>
              </w:rPr>
              <w:t>n învățare</w:t>
            </w:r>
            <w:r>
              <w:rPr>
                <w:b/>
                <w:color w:val="000000"/>
              </w:rPr>
              <w:t xml:space="preserve"> al lecției</w:t>
            </w:r>
            <w:r w:rsidRPr="008629EC">
              <w:rPr>
                <w:b/>
                <w:color w:val="000000"/>
              </w:rPr>
              <w:t xml:space="preserve">? </w:t>
            </w:r>
          </w:p>
        </w:tc>
      </w:tr>
      <w:tr w:rsidR="00BD30C3" w:rsidRPr="008629EC" w14:paraId="6F961781" w14:textId="77777777" w:rsidTr="001A0927">
        <w:tc>
          <w:tcPr>
            <w:tcW w:w="2919" w:type="dxa"/>
            <w:gridSpan w:val="2"/>
            <w:shd w:val="clear" w:color="auto" w:fill="DBE5F1"/>
            <w:vAlign w:val="center"/>
          </w:tcPr>
          <w:p w14:paraId="1049702F" w14:textId="77777777" w:rsidR="00BD30C3" w:rsidRPr="008629EC" w:rsidRDefault="00BD30C3" w:rsidP="001A0927">
            <w:pPr>
              <w:widowControl w:val="0"/>
              <w:rPr>
                <w:b/>
                <w:color w:val="000000"/>
              </w:rPr>
            </w:pPr>
            <w:r w:rsidRPr="008629EC">
              <w:rPr>
                <w:b/>
                <w:color w:val="000000"/>
              </w:rPr>
              <w:t>Subiectul lecției</w:t>
            </w:r>
          </w:p>
        </w:tc>
        <w:tc>
          <w:tcPr>
            <w:tcW w:w="6098" w:type="dxa"/>
            <w:gridSpan w:val="3"/>
          </w:tcPr>
          <w:p w14:paraId="6C616615" w14:textId="39C08067" w:rsidR="00BD30C3" w:rsidRPr="00DC6DD3" w:rsidRDefault="00A41DD0" w:rsidP="001A0927">
            <w:pPr>
              <w:spacing w:after="0"/>
              <w:rPr>
                <w:b/>
                <w:bCs/>
                <w:color w:val="000000"/>
              </w:rPr>
            </w:pPr>
            <w:r w:rsidRPr="00DC6DD3">
              <w:rPr>
                <w:rFonts w:ascii="Times New Roman" w:hAnsi="Times New Roman" w:cs="Times New Roman"/>
                <w:b/>
                <w:bCs/>
                <w:color w:val="000000"/>
              </w:rPr>
              <w:t>Forța de greutate</w:t>
            </w:r>
          </w:p>
        </w:tc>
      </w:tr>
      <w:tr w:rsidR="00BD30C3" w:rsidRPr="008629EC" w14:paraId="20C483F4" w14:textId="77777777" w:rsidTr="001A0927">
        <w:tc>
          <w:tcPr>
            <w:tcW w:w="2919" w:type="dxa"/>
            <w:gridSpan w:val="2"/>
            <w:tcBorders>
              <w:bottom w:val="dotted" w:sz="4" w:space="0" w:color="000000"/>
            </w:tcBorders>
            <w:shd w:val="clear" w:color="auto" w:fill="DBE5F1"/>
            <w:vAlign w:val="center"/>
          </w:tcPr>
          <w:p w14:paraId="6C10B502" w14:textId="77777777" w:rsidR="00BD30C3" w:rsidRPr="008629EC" w:rsidRDefault="00BD30C3" w:rsidP="001A0927">
            <w:pPr>
              <w:widowControl w:val="0"/>
              <w:rPr>
                <w:color w:val="000000"/>
              </w:rPr>
            </w:pPr>
            <w:r w:rsidRPr="008629EC">
              <w:rPr>
                <w:b/>
                <w:color w:val="000000"/>
              </w:rPr>
              <w:t>Obiective operaționale</w:t>
            </w:r>
          </w:p>
        </w:tc>
        <w:tc>
          <w:tcPr>
            <w:tcW w:w="6098" w:type="dxa"/>
            <w:gridSpan w:val="3"/>
            <w:tcBorders>
              <w:bottom w:val="dotted" w:sz="4" w:space="0" w:color="000000"/>
            </w:tcBorders>
          </w:tcPr>
          <w:p w14:paraId="3AD19C04" w14:textId="77777777" w:rsidR="00A41DD0" w:rsidRPr="00671261" w:rsidRDefault="00A41DD0" w:rsidP="00A41DD0">
            <w:pPr>
              <w:spacing w:after="0"/>
              <w:rPr>
                <w:rFonts w:ascii="Times New Roman" w:hAnsi="Times New Roman" w:cs="Times New Roman"/>
                <w:color w:val="000000"/>
                <w:sz w:val="24"/>
                <w:szCs w:val="24"/>
              </w:rPr>
            </w:pPr>
            <w:r w:rsidRPr="00671261">
              <w:rPr>
                <w:rFonts w:ascii="Times New Roman" w:hAnsi="Times New Roman" w:cs="Times New Roman"/>
                <w:color w:val="000000"/>
                <w:sz w:val="24"/>
                <w:szCs w:val="24"/>
              </w:rPr>
              <w:t>Să explice conceptul de forță de greutate și modul în care acționează asupra corpurilor</w:t>
            </w:r>
          </w:p>
          <w:p w14:paraId="165B255D" w14:textId="77777777" w:rsidR="00A41DD0" w:rsidRDefault="00A41DD0" w:rsidP="00A41DD0">
            <w:pPr>
              <w:spacing w:after="0"/>
              <w:rPr>
                <w:rFonts w:ascii="Times New Roman" w:hAnsi="Times New Roman" w:cs="Times New Roman"/>
                <w:color w:val="000000"/>
                <w:sz w:val="24"/>
                <w:szCs w:val="24"/>
              </w:rPr>
            </w:pPr>
            <w:r w:rsidRPr="00671261">
              <w:rPr>
                <w:rFonts w:ascii="Times New Roman" w:hAnsi="Times New Roman" w:cs="Times New Roman"/>
                <w:color w:val="000000"/>
                <w:sz w:val="24"/>
                <w:szCs w:val="24"/>
              </w:rPr>
              <w:t>Să aplice cunoștințele despre forța de greutate pentru a înțelege fenomene naturale și tehnologice</w:t>
            </w:r>
          </w:p>
          <w:p w14:paraId="41B52771" w14:textId="77777777" w:rsidR="00A41DD0" w:rsidRPr="00671261" w:rsidRDefault="00A41DD0" w:rsidP="00A41DD0">
            <w:pPr>
              <w:spacing w:after="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Să rezolve exerciții simple.</w:t>
            </w:r>
          </w:p>
          <w:p w14:paraId="57FD0563" w14:textId="5DB6FEE7" w:rsidR="00BD30C3" w:rsidRPr="008629EC" w:rsidRDefault="00A41DD0" w:rsidP="00A41DD0">
            <w:pPr>
              <w:spacing w:after="0"/>
              <w:rPr>
                <w:color w:val="000000"/>
              </w:rPr>
            </w:pPr>
            <w:r w:rsidRPr="00671261">
              <w:rPr>
                <w:rFonts w:ascii="Times New Roman" w:hAnsi="Times New Roman" w:cs="Times New Roman"/>
                <w:color w:val="000000"/>
                <w:sz w:val="24"/>
                <w:szCs w:val="24"/>
              </w:rPr>
              <w:t>Să utilizeze corect limbajul științific specific domeniului fizicii în explicații și discuții.</w:t>
            </w:r>
          </w:p>
        </w:tc>
      </w:tr>
      <w:tr w:rsidR="00BD30C3" w:rsidRPr="008629EC" w14:paraId="5AF3D823" w14:textId="77777777" w:rsidTr="001A0927">
        <w:tc>
          <w:tcPr>
            <w:tcW w:w="2919" w:type="dxa"/>
            <w:gridSpan w:val="2"/>
            <w:tcBorders>
              <w:bottom w:val="dotted" w:sz="4" w:space="0" w:color="000000"/>
            </w:tcBorders>
            <w:shd w:val="clear" w:color="auto" w:fill="DBE5F1"/>
            <w:vAlign w:val="center"/>
          </w:tcPr>
          <w:p w14:paraId="2E06EB14" w14:textId="77777777" w:rsidR="00BD30C3" w:rsidRPr="008629EC" w:rsidRDefault="00BD30C3" w:rsidP="001A0927">
            <w:pPr>
              <w:widowControl w:val="0"/>
              <w:rPr>
                <w:b/>
                <w:color w:val="000000"/>
              </w:rPr>
            </w:pPr>
            <w:r w:rsidRPr="008629EC">
              <w:rPr>
                <w:b/>
                <w:color w:val="000000"/>
              </w:rPr>
              <w:lastRenderedPageBreak/>
              <w:t>Cuvinte cheie</w:t>
            </w:r>
          </w:p>
        </w:tc>
        <w:tc>
          <w:tcPr>
            <w:tcW w:w="6098" w:type="dxa"/>
            <w:gridSpan w:val="3"/>
            <w:tcBorders>
              <w:bottom w:val="dotted" w:sz="4" w:space="0" w:color="000000"/>
            </w:tcBorders>
            <w:shd w:val="clear" w:color="auto" w:fill="FFFFFF"/>
          </w:tcPr>
          <w:p w14:paraId="5A752406" w14:textId="19308F70" w:rsidR="00BD30C3" w:rsidRPr="008629EC" w:rsidRDefault="00A41DD0" w:rsidP="001A0927">
            <w:pPr>
              <w:rPr>
                <w:color w:val="000000"/>
              </w:rPr>
            </w:pPr>
            <w:r>
              <w:rPr>
                <w:rFonts w:ascii="Times New Roman" w:hAnsi="Times New Roman" w:cs="Times New Roman"/>
                <w:color w:val="000000"/>
              </w:rPr>
              <w:t>Forța gravitațională, masă, accelerație gravitațională</w:t>
            </w:r>
          </w:p>
        </w:tc>
      </w:tr>
      <w:tr w:rsidR="00BD30C3" w:rsidRPr="008629EC" w14:paraId="4C1882D9" w14:textId="77777777" w:rsidTr="001A0927">
        <w:tc>
          <w:tcPr>
            <w:tcW w:w="2919" w:type="dxa"/>
            <w:gridSpan w:val="2"/>
            <w:tcBorders>
              <w:bottom w:val="dotted" w:sz="4" w:space="0" w:color="000000"/>
            </w:tcBorders>
            <w:shd w:val="clear" w:color="auto" w:fill="DBE5F1"/>
            <w:vAlign w:val="center"/>
          </w:tcPr>
          <w:p w14:paraId="57B7AE60" w14:textId="77777777" w:rsidR="00BD30C3" w:rsidRPr="008629EC" w:rsidRDefault="00BD30C3" w:rsidP="001A0927">
            <w:pPr>
              <w:widowControl w:val="0"/>
              <w:rPr>
                <w:b/>
                <w:color w:val="000000"/>
              </w:rPr>
            </w:pPr>
            <w:r>
              <w:rPr>
                <w:b/>
                <w:color w:val="000000"/>
              </w:rPr>
              <w:t>Metode</w:t>
            </w:r>
          </w:p>
        </w:tc>
        <w:tc>
          <w:tcPr>
            <w:tcW w:w="6098" w:type="dxa"/>
            <w:gridSpan w:val="3"/>
            <w:tcBorders>
              <w:bottom w:val="dotted" w:sz="4" w:space="0" w:color="000000"/>
            </w:tcBorders>
          </w:tcPr>
          <w:p w14:paraId="3CA975C9" w14:textId="619A09E8" w:rsidR="00BD30C3" w:rsidRPr="004625AC" w:rsidRDefault="00063385" w:rsidP="001A0927">
            <w:pPr>
              <w:spacing w:after="0"/>
              <w:rPr>
                <w:rFonts w:ascii="Times New Roman" w:hAnsi="Times New Roman" w:cs="Times New Roman"/>
                <w:color w:val="000000"/>
                <w:sz w:val="24"/>
                <w:szCs w:val="24"/>
              </w:rPr>
            </w:pPr>
            <w:r w:rsidRPr="004625AC">
              <w:rPr>
                <w:rFonts w:ascii="Times New Roman" w:hAnsi="Times New Roman" w:cs="Times New Roman"/>
                <w:color w:val="000000"/>
                <w:sz w:val="24"/>
                <w:szCs w:val="24"/>
              </w:rPr>
              <w:t xml:space="preserve">Clasa inversată, brainstorming, aplicații sau simulatoare digitale (ex: PhET Interactive Simulations), </w:t>
            </w:r>
            <w:r w:rsidR="004625AC">
              <w:rPr>
                <w:rFonts w:ascii="Times New Roman" w:hAnsi="Times New Roman" w:cs="Times New Roman"/>
                <w:color w:val="000000"/>
                <w:sz w:val="24"/>
                <w:szCs w:val="24"/>
              </w:rPr>
              <w:t>conversația euristică</w:t>
            </w:r>
          </w:p>
        </w:tc>
      </w:tr>
      <w:tr w:rsidR="00BD30C3" w:rsidRPr="008629EC" w14:paraId="3DF5153B" w14:textId="77777777" w:rsidTr="001A0927">
        <w:tc>
          <w:tcPr>
            <w:tcW w:w="7817" w:type="dxa"/>
            <w:gridSpan w:val="4"/>
            <w:tcBorders>
              <w:right w:val="nil"/>
            </w:tcBorders>
            <w:shd w:val="clear" w:color="auto" w:fill="FAC090"/>
          </w:tcPr>
          <w:p w14:paraId="6360AF13" w14:textId="77777777" w:rsidR="00BD30C3" w:rsidRPr="008629EC" w:rsidRDefault="00BD30C3" w:rsidP="001A0927">
            <w:pPr>
              <w:rPr>
                <w:b/>
                <w:color w:val="000000"/>
              </w:rPr>
            </w:pPr>
            <w:r w:rsidRPr="008629EC">
              <w:rPr>
                <w:b/>
                <w:color w:val="000000"/>
              </w:rPr>
              <w:t xml:space="preserve">Descriere </w:t>
            </w:r>
            <w:r>
              <w:rPr>
                <w:b/>
                <w:color w:val="000000"/>
              </w:rPr>
              <w:t>RED</w:t>
            </w:r>
          </w:p>
        </w:tc>
        <w:tc>
          <w:tcPr>
            <w:tcW w:w="1200" w:type="dxa"/>
            <w:tcBorders>
              <w:left w:val="nil"/>
            </w:tcBorders>
            <w:shd w:val="clear" w:color="auto" w:fill="FAC090"/>
            <w:vAlign w:val="center"/>
          </w:tcPr>
          <w:p w14:paraId="0F29497E" w14:textId="77777777" w:rsidR="00BD30C3" w:rsidRPr="008629EC" w:rsidRDefault="00BD30C3" w:rsidP="001A0927">
            <w:pPr>
              <w:jc w:val="center"/>
              <w:rPr>
                <w:b/>
                <w:color w:val="000000"/>
              </w:rPr>
            </w:pPr>
          </w:p>
        </w:tc>
      </w:tr>
      <w:tr w:rsidR="00BD30C3" w:rsidRPr="008629EC" w14:paraId="7EEBDEF7" w14:textId="77777777" w:rsidTr="001A0927">
        <w:trPr>
          <w:trHeight w:val="558"/>
        </w:trPr>
        <w:tc>
          <w:tcPr>
            <w:tcW w:w="2919" w:type="dxa"/>
            <w:gridSpan w:val="2"/>
            <w:vMerge w:val="restart"/>
            <w:shd w:val="clear" w:color="auto" w:fill="DBE5F1"/>
            <w:vAlign w:val="center"/>
          </w:tcPr>
          <w:p w14:paraId="7E3C4395" w14:textId="77777777" w:rsidR="00BD30C3" w:rsidRPr="008629EC" w:rsidRDefault="00BD30C3" w:rsidP="001A0927">
            <w:pPr>
              <w:widowControl w:val="0"/>
              <w:rPr>
                <w:b/>
                <w:color w:val="000000"/>
              </w:rPr>
            </w:pPr>
            <w:r w:rsidRPr="008629EC">
              <w:rPr>
                <w:b/>
                <w:color w:val="000000"/>
              </w:rPr>
              <w:t>Descrierea resursei</w:t>
            </w:r>
          </w:p>
        </w:tc>
        <w:tc>
          <w:tcPr>
            <w:tcW w:w="1254" w:type="dxa"/>
            <w:vAlign w:val="center"/>
          </w:tcPr>
          <w:p w14:paraId="68F9B272" w14:textId="77777777" w:rsidR="00BD30C3" w:rsidRPr="00685ADE" w:rsidRDefault="00BD30C3" w:rsidP="001A0927">
            <w:pPr>
              <w:widowControl w:val="0"/>
              <w:rPr>
                <w:rFonts w:ascii="Times New Roman" w:hAnsi="Times New Roman" w:cs="Times New Roman"/>
                <w:b/>
                <w:color w:val="000000"/>
                <w:sz w:val="24"/>
                <w:szCs w:val="24"/>
              </w:rPr>
            </w:pPr>
            <w:r w:rsidRPr="00685ADE">
              <w:rPr>
                <w:rFonts w:ascii="Times New Roman" w:hAnsi="Times New Roman" w:cs="Times New Roman"/>
                <w:b/>
                <w:color w:val="000000"/>
                <w:sz w:val="24"/>
                <w:szCs w:val="24"/>
              </w:rPr>
              <w:t>Descriere narativă</w:t>
            </w:r>
          </w:p>
        </w:tc>
        <w:tc>
          <w:tcPr>
            <w:tcW w:w="4844" w:type="dxa"/>
            <w:gridSpan w:val="2"/>
            <w:vAlign w:val="center"/>
          </w:tcPr>
          <w:p w14:paraId="4E3FC16A" w14:textId="645ED036" w:rsidR="00BD30C3" w:rsidRPr="004625AC" w:rsidRDefault="004625AC" w:rsidP="001A0927">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Resursa este pentru elevii de clasa a VI – a, pentru lecția </w:t>
            </w:r>
            <w:r w:rsidR="00DF5301">
              <w:rPr>
                <w:rFonts w:ascii="Times New Roman" w:hAnsi="Times New Roman" w:cs="Times New Roman"/>
                <w:color w:val="000000"/>
                <w:sz w:val="24"/>
                <w:szCs w:val="24"/>
              </w:rPr>
              <w:t>f</w:t>
            </w:r>
            <w:r>
              <w:rPr>
                <w:rFonts w:ascii="Times New Roman" w:hAnsi="Times New Roman" w:cs="Times New Roman"/>
                <w:color w:val="000000"/>
                <w:sz w:val="24"/>
                <w:szCs w:val="24"/>
              </w:rPr>
              <w:t>orța de greutate. La acest nivel, elevii confundă frecvent masa corpului cu greutatea (forța de greutate)</w:t>
            </w:r>
            <w:r w:rsidR="00DF5301">
              <w:rPr>
                <w:rFonts w:ascii="Times New Roman" w:hAnsi="Times New Roman" w:cs="Times New Roman"/>
                <w:color w:val="000000"/>
                <w:sz w:val="24"/>
                <w:szCs w:val="24"/>
              </w:rPr>
              <w:t xml:space="preserve"> lui</w:t>
            </w:r>
            <w:r>
              <w:rPr>
                <w:rFonts w:ascii="Times New Roman" w:hAnsi="Times New Roman" w:cs="Times New Roman"/>
                <w:color w:val="000000"/>
                <w:sz w:val="24"/>
                <w:szCs w:val="24"/>
              </w:rPr>
              <w:t xml:space="preserve">. Resursa conține o scurtă recapitulare a </w:t>
            </w:r>
            <w:r w:rsidR="00DF5301">
              <w:rPr>
                <w:rFonts w:ascii="Times New Roman" w:hAnsi="Times New Roman" w:cs="Times New Roman"/>
                <w:color w:val="000000"/>
                <w:sz w:val="24"/>
                <w:szCs w:val="24"/>
              </w:rPr>
              <w:t>cunoștințelor căpătate anterior, despre forță, formula ei, unitate de măsură și instrument de măsură. Apoi, resursa introduce noțiunile de forță gravitațională și accelerație gravitațională. Resursa mai conține un linck către o simulare și unul către un kahoot, care să ajute la fixarea cunoștințelor dobândite.</w:t>
            </w:r>
          </w:p>
        </w:tc>
      </w:tr>
      <w:tr w:rsidR="00BD30C3" w:rsidRPr="008629EC" w14:paraId="325911ED" w14:textId="77777777" w:rsidTr="001A0927">
        <w:trPr>
          <w:trHeight w:val="1469"/>
        </w:trPr>
        <w:tc>
          <w:tcPr>
            <w:tcW w:w="2919" w:type="dxa"/>
            <w:gridSpan w:val="2"/>
            <w:vMerge/>
            <w:shd w:val="clear" w:color="auto" w:fill="DBE5F1"/>
            <w:vAlign w:val="center"/>
          </w:tcPr>
          <w:p w14:paraId="39D5934E" w14:textId="77777777" w:rsidR="00BD30C3" w:rsidRPr="008629EC" w:rsidRDefault="00BD30C3" w:rsidP="001A0927">
            <w:pPr>
              <w:widowControl w:val="0"/>
              <w:pBdr>
                <w:top w:val="nil"/>
                <w:left w:val="nil"/>
                <w:bottom w:val="nil"/>
                <w:right w:val="nil"/>
                <w:between w:val="nil"/>
              </w:pBdr>
              <w:spacing w:after="0" w:line="276" w:lineRule="auto"/>
              <w:rPr>
                <w:color w:val="000000"/>
              </w:rPr>
            </w:pPr>
          </w:p>
        </w:tc>
        <w:tc>
          <w:tcPr>
            <w:tcW w:w="1254" w:type="dxa"/>
            <w:vAlign w:val="center"/>
          </w:tcPr>
          <w:p w14:paraId="5180EEA0" w14:textId="77777777" w:rsidR="00BD30C3" w:rsidRPr="00685ADE" w:rsidRDefault="00BD30C3" w:rsidP="001A0927">
            <w:pPr>
              <w:widowControl w:val="0"/>
              <w:rPr>
                <w:rFonts w:ascii="Times New Roman" w:hAnsi="Times New Roman" w:cs="Times New Roman"/>
                <w:b/>
                <w:color w:val="000000"/>
                <w:sz w:val="24"/>
                <w:szCs w:val="24"/>
              </w:rPr>
            </w:pPr>
            <w:r w:rsidRPr="00685ADE">
              <w:rPr>
                <w:rFonts w:ascii="Times New Roman" w:hAnsi="Times New Roman" w:cs="Times New Roman"/>
                <w:b/>
                <w:color w:val="000000"/>
                <w:sz w:val="24"/>
                <w:szCs w:val="24"/>
              </w:rPr>
              <w:t>Scopul si obiectivele resursei</w:t>
            </w:r>
          </w:p>
        </w:tc>
        <w:tc>
          <w:tcPr>
            <w:tcW w:w="4844" w:type="dxa"/>
            <w:gridSpan w:val="2"/>
            <w:vAlign w:val="center"/>
          </w:tcPr>
          <w:p w14:paraId="5A4F616A" w14:textId="61D9DDAA" w:rsidR="00BD30C3" w:rsidRPr="00DF5301" w:rsidRDefault="00DF5301" w:rsidP="001A0927">
            <w:pPr>
              <w:spacing w:after="0"/>
              <w:rPr>
                <w:rFonts w:ascii="Times New Roman" w:hAnsi="Times New Roman" w:cs="Times New Roman"/>
                <w:color w:val="000000"/>
                <w:sz w:val="24"/>
                <w:szCs w:val="24"/>
              </w:rPr>
            </w:pPr>
            <w:r w:rsidRPr="00DF5301">
              <w:rPr>
                <w:rFonts w:ascii="Times New Roman" w:hAnsi="Times New Roman" w:cs="Times New Roman"/>
                <w:color w:val="000000"/>
                <w:sz w:val="24"/>
                <w:szCs w:val="24"/>
              </w:rPr>
              <w:t>Scopul resursei este de a ajuta elevii să învețe în ritm propriu, de a face lecția mai atractivă și de ai ajuta să facă diferența dinte masa corpului și greutatea lui.</w:t>
            </w:r>
            <w:r>
              <w:rPr>
                <w:rFonts w:ascii="Times New Roman" w:hAnsi="Times New Roman" w:cs="Times New Roman"/>
                <w:color w:val="000000"/>
                <w:sz w:val="24"/>
                <w:szCs w:val="24"/>
              </w:rPr>
              <w:t xml:space="preserve"> </w:t>
            </w:r>
          </w:p>
        </w:tc>
      </w:tr>
      <w:tr w:rsidR="00BD30C3" w:rsidRPr="008629EC" w14:paraId="3ED964D9" w14:textId="77777777" w:rsidTr="001A0927">
        <w:trPr>
          <w:trHeight w:val="127"/>
        </w:trPr>
        <w:tc>
          <w:tcPr>
            <w:tcW w:w="7817" w:type="dxa"/>
            <w:gridSpan w:val="4"/>
            <w:shd w:val="clear" w:color="auto" w:fill="D9D9D9"/>
            <w:vAlign w:val="center"/>
          </w:tcPr>
          <w:p w14:paraId="1E117296" w14:textId="77777777" w:rsidR="00BD30C3" w:rsidRPr="008629EC" w:rsidRDefault="00BD30C3" w:rsidP="001A0927">
            <w:pPr>
              <w:rPr>
                <w:b/>
                <w:color w:val="000000"/>
              </w:rPr>
            </w:pPr>
          </w:p>
        </w:tc>
        <w:tc>
          <w:tcPr>
            <w:tcW w:w="1200" w:type="dxa"/>
          </w:tcPr>
          <w:p w14:paraId="1E65B4E5" w14:textId="77777777" w:rsidR="00BD30C3" w:rsidRPr="008629EC" w:rsidRDefault="00BD30C3" w:rsidP="001A0927">
            <w:pPr>
              <w:jc w:val="center"/>
              <w:rPr>
                <w:b/>
                <w:color w:val="000000"/>
              </w:rPr>
            </w:pPr>
            <w:r w:rsidRPr="008629EC">
              <w:rPr>
                <w:b/>
                <w:color w:val="000000"/>
              </w:rPr>
              <w:t>Timp estimat</w:t>
            </w:r>
          </w:p>
        </w:tc>
      </w:tr>
      <w:tr w:rsidR="00BD30C3" w:rsidRPr="008629EC" w14:paraId="585A1B15" w14:textId="77777777" w:rsidTr="001A0927">
        <w:trPr>
          <w:trHeight w:val="127"/>
        </w:trPr>
        <w:tc>
          <w:tcPr>
            <w:tcW w:w="2919" w:type="dxa"/>
            <w:gridSpan w:val="2"/>
            <w:vMerge w:val="restart"/>
            <w:shd w:val="clear" w:color="auto" w:fill="DBE5F1"/>
            <w:vAlign w:val="center"/>
          </w:tcPr>
          <w:p w14:paraId="34FEA064" w14:textId="77777777" w:rsidR="00BD30C3" w:rsidRPr="008629EC" w:rsidRDefault="00BD30C3" w:rsidP="001A0927">
            <w:pPr>
              <w:widowControl w:val="0"/>
              <w:rPr>
                <w:b/>
                <w:color w:val="000000"/>
              </w:rPr>
            </w:pPr>
            <w:r w:rsidRPr="008629EC">
              <w:rPr>
                <w:b/>
                <w:color w:val="000000"/>
              </w:rPr>
              <w:t xml:space="preserve">Descrierea narativă a activităților de învățare  </w:t>
            </w:r>
            <w:r>
              <w:rPr>
                <w:b/>
                <w:color w:val="000000"/>
              </w:rPr>
              <w:t>din lecție</w:t>
            </w:r>
            <w:r w:rsidRPr="008629EC">
              <w:rPr>
                <w:color w:val="000000"/>
              </w:rPr>
              <w:t>- pas cu pas organizare şi structură</w:t>
            </w:r>
          </w:p>
          <w:p w14:paraId="275BE1B7" w14:textId="77777777" w:rsidR="00BD30C3" w:rsidRPr="008629EC" w:rsidRDefault="00BD30C3" w:rsidP="001A0927">
            <w:pPr>
              <w:widowControl w:val="0"/>
              <w:rPr>
                <w:b/>
                <w:color w:val="000000"/>
              </w:rPr>
            </w:pPr>
          </w:p>
        </w:tc>
        <w:tc>
          <w:tcPr>
            <w:tcW w:w="4898" w:type="dxa"/>
            <w:gridSpan w:val="2"/>
            <w:vAlign w:val="center"/>
          </w:tcPr>
          <w:p w14:paraId="5B0BF577" w14:textId="77777777" w:rsidR="00BD30C3" w:rsidRDefault="00DF5301" w:rsidP="00C70315">
            <w:pPr>
              <w:widowControl w:val="0"/>
              <w:spacing w:after="0"/>
              <w:rPr>
                <w:rFonts w:ascii="Times New Roman" w:hAnsi="Times New Roman" w:cs="Times New Roman"/>
                <w:bCs/>
                <w:color w:val="000000"/>
                <w:sz w:val="24"/>
                <w:szCs w:val="24"/>
              </w:rPr>
            </w:pPr>
            <w:r w:rsidRPr="00DF5301">
              <w:rPr>
                <w:rFonts w:ascii="Times New Roman" w:hAnsi="Times New Roman" w:cs="Times New Roman"/>
                <w:b/>
                <w:color w:val="000000"/>
                <w:sz w:val="24"/>
                <w:szCs w:val="24"/>
              </w:rPr>
              <w:t xml:space="preserve">Moment organizatoric: </w:t>
            </w:r>
            <w:r w:rsidR="00C70315">
              <w:rPr>
                <w:rFonts w:ascii="Times New Roman" w:hAnsi="Times New Roman" w:cs="Times New Roman"/>
                <w:bCs/>
                <w:color w:val="000000"/>
                <w:sz w:val="24"/>
                <w:szCs w:val="24"/>
              </w:rPr>
              <w:t xml:space="preserve">Profesorul organizează clasa, anunță titlul noii lecții și obiectivele ei, descrie modul de desfășurare al lecției. Le cere elevilor să-și pregătească telefoanele mobile. </w:t>
            </w:r>
          </w:p>
          <w:p w14:paraId="0AEEE49A" w14:textId="49C60D6D" w:rsidR="00C70315" w:rsidRPr="00DF5301" w:rsidRDefault="00C70315" w:rsidP="00C70315">
            <w:pPr>
              <w:widowControl w:val="0"/>
              <w:spacing w:after="0"/>
              <w:rPr>
                <w:rFonts w:ascii="Times New Roman" w:hAnsi="Times New Roman" w:cs="Times New Roman"/>
                <w:bCs/>
                <w:color w:val="000000"/>
                <w:sz w:val="24"/>
                <w:szCs w:val="24"/>
              </w:rPr>
            </w:pPr>
            <w:r>
              <w:rPr>
                <w:rFonts w:ascii="Times New Roman" w:hAnsi="Times New Roman" w:cs="Times New Roman"/>
                <w:bCs/>
                <w:color w:val="000000"/>
                <w:sz w:val="24"/>
                <w:szCs w:val="24"/>
              </w:rPr>
              <w:t>Elevii care nu au telefon sunt grupați la calculatorul din dotarea sălii de curs/laborator.</w:t>
            </w:r>
          </w:p>
        </w:tc>
        <w:tc>
          <w:tcPr>
            <w:tcW w:w="1200" w:type="dxa"/>
            <w:vAlign w:val="center"/>
          </w:tcPr>
          <w:p w14:paraId="09C4A77D" w14:textId="06EBC20B" w:rsidR="00BD30C3" w:rsidRPr="00C70315" w:rsidRDefault="00896D24" w:rsidP="001A0927">
            <w:pPr>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r w:rsidR="00C70315" w:rsidRPr="00C70315">
              <w:rPr>
                <w:rFonts w:ascii="Times New Roman" w:hAnsi="Times New Roman" w:cs="Times New Roman"/>
                <w:color w:val="000000"/>
                <w:sz w:val="24"/>
                <w:szCs w:val="24"/>
              </w:rPr>
              <w:t xml:space="preserve"> min.</w:t>
            </w:r>
          </w:p>
        </w:tc>
      </w:tr>
      <w:tr w:rsidR="00BD30C3" w:rsidRPr="008629EC" w14:paraId="623B3BED" w14:textId="77777777" w:rsidTr="001A0927">
        <w:trPr>
          <w:trHeight w:val="127"/>
        </w:trPr>
        <w:tc>
          <w:tcPr>
            <w:tcW w:w="2919" w:type="dxa"/>
            <w:gridSpan w:val="2"/>
            <w:vMerge/>
            <w:shd w:val="clear" w:color="auto" w:fill="DBE5F1"/>
            <w:vAlign w:val="center"/>
          </w:tcPr>
          <w:p w14:paraId="13CDE912" w14:textId="77777777" w:rsidR="00BD30C3" w:rsidRPr="008629EC" w:rsidRDefault="00BD30C3" w:rsidP="001A0927">
            <w:pPr>
              <w:widowControl w:val="0"/>
              <w:pBdr>
                <w:top w:val="nil"/>
                <w:left w:val="nil"/>
                <w:bottom w:val="nil"/>
                <w:right w:val="nil"/>
                <w:between w:val="nil"/>
              </w:pBdr>
              <w:spacing w:after="0" w:line="276" w:lineRule="auto"/>
              <w:rPr>
                <w:color w:val="000000"/>
              </w:rPr>
            </w:pPr>
          </w:p>
        </w:tc>
        <w:tc>
          <w:tcPr>
            <w:tcW w:w="4898" w:type="dxa"/>
            <w:gridSpan w:val="2"/>
            <w:vAlign w:val="center"/>
          </w:tcPr>
          <w:p w14:paraId="5D73155A" w14:textId="5390BCA0" w:rsidR="00896D24" w:rsidRPr="00C70315" w:rsidRDefault="00896D24" w:rsidP="00896D24">
            <w:pPr>
              <w:widowControl w:val="0"/>
              <w:spacing w:after="0"/>
              <w:rPr>
                <w:rFonts w:ascii="Times New Roman" w:hAnsi="Times New Roman" w:cs="Times New Roman"/>
                <w:bCs/>
                <w:color w:val="000000"/>
                <w:sz w:val="24"/>
                <w:szCs w:val="24"/>
              </w:rPr>
            </w:pPr>
            <w:r>
              <w:rPr>
                <w:rFonts w:ascii="Times New Roman" w:hAnsi="Times New Roman" w:cs="Times New Roman"/>
                <w:bCs/>
                <w:color w:val="000000"/>
                <w:sz w:val="24"/>
                <w:szCs w:val="24"/>
              </w:rPr>
              <w:t>Profesorul le dă elevilor linck-ul RED. Cât timp elevii studiază materialul și realizează kahoot-ul, profesorul monitorizează desfăsurarea lecției, ajută elevii care întâmpină greutăți la logare, răspunde la eventualele întrebări, dă lămuriri etc.</w:t>
            </w:r>
            <w:r w:rsidR="000C5522">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După expirarea timpului de lucru (20 min.) profesorul anunță rezultatele</w:t>
            </w:r>
            <w:r w:rsidR="00F4325B">
              <w:rPr>
                <w:rFonts w:ascii="Times New Roman" w:hAnsi="Times New Roman" w:cs="Times New Roman"/>
                <w:bCs/>
                <w:color w:val="000000"/>
                <w:sz w:val="24"/>
                <w:szCs w:val="24"/>
              </w:rPr>
              <w:t xml:space="preserve"> kahoot-ului. Incită elevii la discuții între ei pe tema lecției. </w:t>
            </w:r>
            <w:r w:rsidR="000C5522" w:rsidRPr="000C5522">
              <w:rPr>
                <w:rFonts w:ascii="Times New Roman" w:hAnsi="Times New Roman" w:cs="Times New Roman"/>
                <w:bCs/>
                <w:color w:val="000000"/>
                <w:sz w:val="24"/>
                <w:szCs w:val="24"/>
              </w:rPr>
              <w:t>Încurajează întrebările și discuțiile pentru a aprofunda înțelegerea</w:t>
            </w:r>
            <w:r w:rsidR="000C5522">
              <w:rPr>
                <w:rFonts w:ascii="Times New Roman" w:hAnsi="Times New Roman" w:cs="Times New Roman"/>
                <w:bCs/>
                <w:color w:val="000000"/>
                <w:sz w:val="24"/>
                <w:szCs w:val="24"/>
              </w:rPr>
              <w:t xml:space="preserve">. </w:t>
            </w:r>
            <w:r w:rsidR="00F4325B">
              <w:rPr>
                <w:rFonts w:ascii="Times New Roman" w:hAnsi="Times New Roman" w:cs="Times New Roman"/>
                <w:bCs/>
                <w:color w:val="000000"/>
                <w:sz w:val="24"/>
                <w:szCs w:val="24"/>
              </w:rPr>
              <w:t>Supraveghează aceste discuții, intervine dacă este necesar.</w:t>
            </w:r>
          </w:p>
        </w:tc>
        <w:tc>
          <w:tcPr>
            <w:tcW w:w="1200" w:type="dxa"/>
            <w:vAlign w:val="center"/>
          </w:tcPr>
          <w:p w14:paraId="23071848" w14:textId="417A4344" w:rsidR="00BD30C3" w:rsidRPr="00685ADE" w:rsidRDefault="00F4325B" w:rsidP="001A0927">
            <w:pPr>
              <w:jc w:val="center"/>
              <w:rPr>
                <w:rFonts w:ascii="Times New Roman" w:hAnsi="Times New Roman" w:cs="Times New Roman"/>
                <w:color w:val="000000"/>
                <w:sz w:val="24"/>
                <w:szCs w:val="24"/>
              </w:rPr>
            </w:pPr>
            <w:r w:rsidRPr="00685ADE">
              <w:rPr>
                <w:rFonts w:ascii="Times New Roman" w:hAnsi="Times New Roman" w:cs="Times New Roman"/>
                <w:color w:val="000000"/>
                <w:sz w:val="24"/>
                <w:szCs w:val="24"/>
              </w:rPr>
              <w:t>30 - 33 min.</w:t>
            </w:r>
          </w:p>
        </w:tc>
      </w:tr>
      <w:tr w:rsidR="00BD30C3" w:rsidRPr="008629EC" w14:paraId="0745F0F4" w14:textId="77777777" w:rsidTr="001A0927">
        <w:trPr>
          <w:trHeight w:val="127"/>
        </w:trPr>
        <w:tc>
          <w:tcPr>
            <w:tcW w:w="2919" w:type="dxa"/>
            <w:gridSpan w:val="2"/>
            <w:vMerge/>
            <w:shd w:val="clear" w:color="auto" w:fill="DBE5F1"/>
            <w:vAlign w:val="center"/>
          </w:tcPr>
          <w:p w14:paraId="1576CEAA" w14:textId="77777777" w:rsidR="00BD30C3" w:rsidRPr="008629EC" w:rsidRDefault="00BD30C3" w:rsidP="001A0927">
            <w:pPr>
              <w:widowControl w:val="0"/>
              <w:pBdr>
                <w:top w:val="nil"/>
                <w:left w:val="nil"/>
                <w:bottom w:val="nil"/>
                <w:right w:val="nil"/>
                <w:between w:val="nil"/>
              </w:pBdr>
              <w:spacing w:after="0" w:line="276" w:lineRule="auto"/>
              <w:rPr>
                <w:color w:val="000000"/>
              </w:rPr>
            </w:pPr>
          </w:p>
        </w:tc>
        <w:tc>
          <w:tcPr>
            <w:tcW w:w="4898" w:type="dxa"/>
            <w:gridSpan w:val="2"/>
            <w:vAlign w:val="center"/>
          </w:tcPr>
          <w:p w14:paraId="5D6AE721" w14:textId="77777777" w:rsidR="00BD30C3" w:rsidRPr="000C5522" w:rsidRDefault="00F4325B" w:rsidP="000C5522">
            <w:pPr>
              <w:widowControl w:val="0"/>
              <w:spacing w:after="120"/>
              <w:rPr>
                <w:rFonts w:ascii="Times New Roman" w:hAnsi="Times New Roman" w:cs="Times New Roman"/>
                <w:bCs/>
                <w:color w:val="000000"/>
                <w:sz w:val="24"/>
                <w:szCs w:val="24"/>
              </w:rPr>
            </w:pPr>
            <w:r w:rsidRPr="000C5522">
              <w:rPr>
                <w:rFonts w:ascii="Times New Roman" w:hAnsi="Times New Roman" w:cs="Times New Roman"/>
                <w:b/>
                <w:color w:val="000000"/>
                <w:sz w:val="24"/>
                <w:szCs w:val="24"/>
              </w:rPr>
              <w:t xml:space="preserve">Feedback: </w:t>
            </w:r>
            <w:r w:rsidRPr="000C5522">
              <w:rPr>
                <w:rFonts w:ascii="Times New Roman" w:hAnsi="Times New Roman" w:cs="Times New Roman"/>
                <w:bCs/>
                <w:color w:val="000000"/>
                <w:sz w:val="24"/>
                <w:szCs w:val="24"/>
              </w:rPr>
              <w:t>profesorul întreabă elevii dacă preferă acest fel de învățare, ce li s-a părut ușor de înțeles, ce li s-a părut greu de înțeles din lecție, dacă au idei pentru o lecție viitoare.</w:t>
            </w:r>
          </w:p>
          <w:p w14:paraId="09E301E3" w14:textId="1C719D31" w:rsidR="00F4325B" w:rsidRPr="00F4325B" w:rsidRDefault="00F4325B" w:rsidP="000C5522">
            <w:pPr>
              <w:widowControl w:val="0"/>
              <w:spacing w:after="120"/>
              <w:rPr>
                <w:bCs/>
                <w:color w:val="000000"/>
              </w:rPr>
            </w:pPr>
            <w:r w:rsidRPr="000C5522">
              <w:rPr>
                <w:rFonts w:ascii="Times New Roman" w:hAnsi="Times New Roman" w:cs="Times New Roman"/>
                <w:bCs/>
                <w:color w:val="000000"/>
                <w:sz w:val="24"/>
                <w:szCs w:val="24"/>
              </w:rPr>
              <w:t>Tema pentru acasă</w:t>
            </w:r>
            <w:r w:rsidR="000C5522" w:rsidRPr="000C5522">
              <w:rPr>
                <w:rFonts w:ascii="Times New Roman" w:hAnsi="Times New Roman" w:cs="Times New Roman"/>
                <w:bCs/>
                <w:color w:val="000000"/>
                <w:sz w:val="24"/>
                <w:szCs w:val="24"/>
              </w:rPr>
              <w:t xml:space="preserve"> -</w:t>
            </w:r>
            <w:r w:rsidRPr="000C5522">
              <w:rPr>
                <w:rFonts w:ascii="Times New Roman" w:hAnsi="Times New Roman" w:cs="Times New Roman"/>
                <w:bCs/>
                <w:color w:val="000000"/>
                <w:sz w:val="24"/>
                <w:szCs w:val="24"/>
              </w:rPr>
              <w:t xml:space="preserve"> realizarea unui experiment simplu</w:t>
            </w:r>
            <w:r w:rsidR="000C5522" w:rsidRPr="000C5522">
              <w:rPr>
                <w:rFonts w:ascii="Times New Roman" w:hAnsi="Times New Roman" w:cs="Times New Roman"/>
                <w:bCs/>
                <w:color w:val="000000"/>
                <w:sz w:val="24"/>
                <w:szCs w:val="24"/>
              </w:rPr>
              <w:t xml:space="preserve">: măsurarea masei a două obiecte cu cântarul și a forței lor de greutate cu dinamometrul și să calculeze pentru fiecare </w:t>
            </w:r>
            <m:oMath>
              <m:f>
                <m:fPr>
                  <m:ctrlPr>
                    <w:rPr>
                      <w:rFonts w:ascii="Cambria Math" w:hAnsi="Cambria Math" w:cs="Times New Roman"/>
                      <w:bCs/>
                      <w:i/>
                      <w:color w:val="000000"/>
                      <w:sz w:val="24"/>
                      <w:szCs w:val="24"/>
                    </w:rPr>
                  </m:ctrlPr>
                </m:fPr>
                <m:num>
                  <m:r>
                    <w:rPr>
                      <w:rFonts w:ascii="Cambria Math" w:hAnsi="Cambria Math" w:cs="Times New Roman"/>
                      <w:color w:val="000000"/>
                      <w:sz w:val="24"/>
                      <w:szCs w:val="24"/>
                    </w:rPr>
                    <m:t>G</m:t>
                  </m:r>
                </m:num>
                <m:den>
                  <m:r>
                    <w:rPr>
                      <w:rFonts w:ascii="Cambria Math" w:hAnsi="Cambria Math" w:cs="Times New Roman"/>
                      <w:color w:val="000000"/>
                      <w:sz w:val="24"/>
                      <w:szCs w:val="24"/>
                    </w:rPr>
                    <m:t>m</m:t>
                  </m:r>
                </m:den>
              </m:f>
            </m:oMath>
            <w:r w:rsidR="000C5522" w:rsidRPr="000C5522">
              <w:rPr>
                <w:rFonts w:ascii="Times New Roman" w:hAnsi="Times New Roman" w:cs="Times New Roman"/>
                <w:bCs/>
                <w:color w:val="000000"/>
                <w:sz w:val="24"/>
                <w:szCs w:val="24"/>
              </w:rPr>
              <w:t>. Să scrie ce au observat și să explice rezultatul obținut comparând cele două valori.</w:t>
            </w:r>
          </w:p>
        </w:tc>
        <w:tc>
          <w:tcPr>
            <w:tcW w:w="1200" w:type="dxa"/>
            <w:vAlign w:val="center"/>
          </w:tcPr>
          <w:p w14:paraId="64CC28CB" w14:textId="212B3DC9" w:rsidR="00BD30C3" w:rsidRPr="00685ADE" w:rsidRDefault="00F4325B" w:rsidP="001A0927">
            <w:pPr>
              <w:jc w:val="center"/>
              <w:rPr>
                <w:rFonts w:ascii="Times New Roman" w:hAnsi="Times New Roman" w:cs="Times New Roman"/>
                <w:color w:val="000000"/>
                <w:sz w:val="24"/>
                <w:szCs w:val="24"/>
              </w:rPr>
            </w:pPr>
            <w:r w:rsidRPr="00685ADE">
              <w:rPr>
                <w:rFonts w:ascii="Times New Roman" w:hAnsi="Times New Roman" w:cs="Times New Roman"/>
                <w:color w:val="000000"/>
                <w:sz w:val="24"/>
                <w:szCs w:val="24"/>
              </w:rPr>
              <w:t>7 – 10 min.</w:t>
            </w:r>
          </w:p>
        </w:tc>
      </w:tr>
      <w:tr w:rsidR="00BD30C3" w:rsidRPr="008629EC" w14:paraId="6C559653" w14:textId="77777777" w:rsidTr="001A0927">
        <w:trPr>
          <w:trHeight w:val="741"/>
        </w:trPr>
        <w:tc>
          <w:tcPr>
            <w:tcW w:w="2919" w:type="dxa"/>
            <w:gridSpan w:val="2"/>
            <w:vMerge/>
            <w:shd w:val="clear" w:color="auto" w:fill="DBE5F1"/>
            <w:vAlign w:val="center"/>
          </w:tcPr>
          <w:p w14:paraId="21398820" w14:textId="77777777" w:rsidR="00BD30C3" w:rsidRPr="008629EC" w:rsidRDefault="00BD30C3" w:rsidP="001A0927">
            <w:pPr>
              <w:widowControl w:val="0"/>
              <w:pBdr>
                <w:top w:val="nil"/>
                <w:left w:val="nil"/>
                <w:bottom w:val="nil"/>
                <w:right w:val="nil"/>
                <w:between w:val="nil"/>
              </w:pBdr>
              <w:spacing w:after="0" w:line="276" w:lineRule="auto"/>
              <w:rPr>
                <w:color w:val="000000"/>
              </w:rPr>
            </w:pPr>
          </w:p>
        </w:tc>
        <w:tc>
          <w:tcPr>
            <w:tcW w:w="4898" w:type="dxa"/>
            <w:gridSpan w:val="2"/>
            <w:tcBorders>
              <w:bottom w:val="dotted" w:sz="4" w:space="0" w:color="000000"/>
            </w:tcBorders>
            <w:shd w:val="clear" w:color="auto" w:fill="D9D9D9"/>
            <w:vAlign w:val="center"/>
          </w:tcPr>
          <w:p w14:paraId="3727F20B" w14:textId="77777777" w:rsidR="00BD30C3" w:rsidRPr="008629EC" w:rsidRDefault="00BD30C3" w:rsidP="001A0927">
            <w:pPr>
              <w:rPr>
                <w:color w:val="000000"/>
              </w:rPr>
            </w:pPr>
          </w:p>
        </w:tc>
        <w:tc>
          <w:tcPr>
            <w:tcW w:w="1200" w:type="dxa"/>
            <w:tcBorders>
              <w:bottom w:val="dotted" w:sz="4" w:space="0" w:color="000000"/>
            </w:tcBorders>
            <w:vAlign w:val="center"/>
          </w:tcPr>
          <w:p w14:paraId="127D4F3D" w14:textId="65C4879B" w:rsidR="00BD30C3" w:rsidRPr="00685ADE" w:rsidRDefault="00685ADE" w:rsidP="00685ADE">
            <w:pPr>
              <w:jc w:val="center"/>
              <w:rPr>
                <w:rFonts w:ascii="Times New Roman" w:hAnsi="Times New Roman" w:cs="Times New Roman"/>
                <w:color w:val="000000"/>
                <w:sz w:val="24"/>
                <w:szCs w:val="24"/>
              </w:rPr>
            </w:pPr>
            <w:r w:rsidRPr="00685ADE">
              <w:rPr>
                <w:rFonts w:ascii="Times New Roman" w:hAnsi="Times New Roman" w:cs="Times New Roman"/>
                <w:color w:val="000000"/>
                <w:sz w:val="24"/>
                <w:szCs w:val="24"/>
              </w:rPr>
              <w:t>50 min.</w:t>
            </w:r>
          </w:p>
        </w:tc>
      </w:tr>
      <w:tr w:rsidR="00BD30C3" w:rsidRPr="008629EC" w14:paraId="5DDE44F2" w14:textId="77777777" w:rsidTr="001A0927">
        <w:trPr>
          <w:trHeight w:val="300"/>
        </w:trPr>
        <w:tc>
          <w:tcPr>
            <w:tcW w:w="9017" w:type="dxa"/>
            <w:gridSpan w:val="5"/>
            <w:shd w:val="clear" w:color="auto" w:fill="FAC090"/>
          </w:tcPr>
          <w:p w14:paraId="2A74CCB7" w14:textId="77777777" w:rsidR="00BD30C3" w:rsidRPr="008629EC" w:rsidRDefault="00BD30C3" w:rsidP="001A0927">
            <w:pPr>
              <w:rPr>
                <w:b/>
                <w:color w:val="000000"/>
              </w:rPr>
            </w:pPr>
            <w:r w:rsidRPr="008629EC">
              <w:rPr>
                <w:b/>
                <w:color w:val="000000"/>
              </w:rPr>
              <w:t xml:space="preserve">Cum voi evalua elevii? </w:t>
            </w:r>
          </w:p>
        </w:tc>
      </w:tr>
      <w:tr w:rsidR="00BD30C3" w:rsidRPr="008629EC" w14:paraId="3D1067B8" w14:textId="77777777" w:rsidTr="001A0927">
        <w:trPr>
          <w:trHeight w:val="300"/>
        </w:trPr>
        <w:tc>
          <w:tcPr>
            <w:tcW w:w="2919" w:type="dxa"/>
            <w:gridSpan w:val="2"/>
            <w:tcBorders>
              <w:bottom w:val="dotted" w:sz="4" w:space="0" w:color="000000"/>
            </w:tcBorders>
            <w:shd w:val="clear" w:color="auto" w:fill="DBE5F1"/>
            <w:vAlign w:val="center"/>
          </w:tcPr>
          <w:p w14:paraId="3307E828" w14:textId="77777777" w:rsidR="00BD30C3" w:rsidRPr="008629EC" w:rsidRDefault="00BD30C3" w:rsidP="001A0927">
            <w:pPr>
              <w:widowControl w:val="0"/>
              <w:rPr>
                <w:color w:val="000000"/>
              </w:rPr>
            </w:pPr>
            <w:r w:rsidRPr="008629EC">
              <w:rPr>
                <w:b/>
                <w:color w:val="000000"/>
              </w:rPr>
              <w:t>Metode de evaluare</w:t>
            </w:r>
          </w:p>
        </w:tc>
        <w:tc>
          <w:tcPr>
            <w:tcW w:w="6098" w:type="dxa"/>
            <w:gridSpan w:val="3"/>
            <w:tcBorders>
              <w:bottom w:val="dotted" w:sz="4" w:space="0" w:color="000000"/>
            </w:tcBorders>
            <w:shd w:val="clear" w:color="auto" w:fill="FFFFFF"/>
            <w:vAlign w:val="center"/>
          </w:tcPr>
          <w:p w14:paraId="5162241E" w14:textId="1E4E04E6" w:rsidR="00BD30C3" w:rsidRPr="00DC6DD3" w:rsidRDefault="00DC6DD3" w:rsidP="001A0927">
            <w:pPr>
              <w:spacing w:after="0"/>
              <w:rPr>
                <w:rFonts w:ascii="Times New Roman" w:hAnsi="Times New Roman" w:cs="Times New Roman"/>
                <w:iCs/>
                <w:color w:val="000000"/>
                <w:sz w:val="24"/>
                <w:szCs w:val="24"/>
              </w:rPr>
            </w:pPr>
            <w:r w:rsidRPr="00DC6DD3">
              <w:rPr>
                <w:rFonts w:ascii="Times New Roman" w:hAnsi="Times New Roman" w:cs="Times New Roman"/>
                <w:iCs/>
                <w:color w:val="000000"/>
                <w:sz w:val="24"/>
                <w:szCs w:val="24"/>
              </w:rPr>
              <w:t>Evaluarea cantitativă</w:t>
            </w:r>
            <w:r>
              <w:rPr>
                <w:rFonts w:ascii="Times New Roman" w:hAnsi="Times New Roman" w:cs="Times New Roman"/>
                <w:iCs/>
                <w:color w:val="000000"/>
                <w:sz w:val="24"/>
                <w:szCs w:val="24"/>
              </w:rPr>
              <w:t>, calitativă, formativă, sumativă</w:t>
            </w:r>
          </w:p>
        </w:tc>
      </w:tr>
      <w:tr w:rsidR="00BD30C3" w:rsidRPr="008629EC" w14:paraId="5D96BF98" w14:textId="77777777" w:rsidTr="001A0927">
        <w:trPr>
          <w:trHeight w:val="300"/>
        </w:trPr>
        <w:tc>
          <w:tcPr>
            <w:tcW w:w="9017" w:type="dxa"/>
            <w:gridSpan w:val="5"/>
            <w:shd w:val="clear" w:color="auto" w:fill="FAC090"/>
          </w:tcPr>
          <w:p w14:paraId="3967C8FF" w14:textId="77777777" w:rsidR="00BD30C3" w:rsidRPr="008629EC" w:rsidRDefault="00BD30C3" w:rsidP="001A0927">
            <w:pPr>
              <w:rPr>
                <w:b/>
                <w:color w:val="000000"/>
              </w:rPr>
            </w:pPr>
            <w:r w:rsidRPr="008629EC">
              <w:rPr>
                <w:b/>
                <w:color w:val="000000"/>
              </w:rPr>
              <w:t xml:space="preserve">Care sunt nevoile elevilor pentru a putea atinge obiectivele învățării? </w:t>
            </w:r>
          </w:p>
        </w:tc>
      </w:tr>
      <w:tr w:rsidR="00BD30C3" w:rsidRPr="008629EC" w14:paraId="681DE93E" w14:textId="77777777" w:rsidTr="001A0927">
        <w:trPr>
          <w:trHeight w:val="300"/>
        </w:trPr>
        <w:tc>
          <w:tcPr>
            <w:tcW w:w="2919" w:type="dxa"/>
            <w:gridSpan w:val="2"/>
            <w:shd w:val="clear" w:color="auto" w:fill="DBE5F1"/>
            <w:vAlign w:val="center"/>
          </w:tcPr>
          <w:p w14:paraId="7B4105B4" w14:textId="77777777" w:rsidR="00BD30C3" w:rsidRPr="008629EC" w:rsidRDefault="00BD30C3" w:rsidP="001A0927">
            <w:pPr>
              <w:widowControl w:val="0"/>
              <w:rPr>
                <w:color w:val="000000"/>
              </w:rPr>
            </w:pPr>
            <w:r w:rsidRPr="008629EC">
              <w:rPr>
                <w:b/>
                <w:color w:val="000000"/>
              </w:rPr>
              <w:lastRenderedPageBreak/>
              <w:t>Cunoștințe anterioare</w:t>
            </w:r>
          </w:p>
        </w:tc>
        <w:tc>
          <w:tcPr>
            <w:tcW w:w="6098" w:type="dxa"/>
            <w:gridSpan w:val="3"/>
            <w:shd w:val="clear" w:color="auto" w:fill="FFFFFF"/>
          </w:tcPr>
          <w:p w14:paraId="0884C248" w14:textId="1FC61EAB" w:rsidR="00BD30C3" w:rsidRPr="00685ADE" w:rsidRDefault="000C5522" w:rsidP="001A0927">
            <w:pPr>
              <w:spacing w:after="0"/>
              <w:ind w:left="360"/>
              <w:rPr>
                <w:rFonts w:ascii="Times New Roman" w:hAnsi="Times New Roman" w:cs="Times New Roman"/>
                <w:color w:val="000000"/>
                <w:sz w:val="24"/>
                <w:szCs w:val="24"/>
              </w:rPr>
            </w:pPr>
            <w:r w:rsidRPr="00685ADE">
              <w:rPr>
                <w:rFonts w:ascii="Times New Roman" w:hAnsi="Times New Roman" w:cs="Times New Roman"/>
                <w:color w:val="000000"/>
                <w:sz w:val="24"/>
                <w:szCs w:val="24"/>
              </w:rPr>
              <w:t>Inerția, masa corpului, accelerația, interacțiune, forța, unitățile de măsură și instrumente de măsură</w:t>
            </w:r>
          </w:p>
        </w:tc>
      </w:tr>
      <w:tr w:rsidR="00BD30C3" w:rsidRPr="008629EC" w14:paraId="01837AD6" w14:textId="77777777" w:rsidTr="001A0927">
        <w:trPr>
          <w:trHeight w:val="300"/>
        </w:trPr>
        <w:tc>
          <w:tcPr>
            <w:tcW w:w="2919" w:type="dxa"/>
            <w:gridSpan w:val="2"/>
            <w:tcBorders>
              <w:bottom w:val="dotted" w:sz="4" w:space="0" w:color="000000"/>
            </w:tcBorders>
            <w:shd w:val="clear" w:color="auto" w:fill="DBE5F1"/>
            <w:vAlign w:val="center"/>
          </w:tcPr>
          <w:p w14:paraId="5E89EC5A" w14:textId="77777777" w:rsidR="00BD30C3" w:rsidRPr="008629EC" w:rsidRDefault="00BD30C3" w:rsidP="001A0927">
            <w:pPr>
              <w:widowControl w:val="0"/>
              <w:rPr>
                <w:b/>
                <w:color w:val="000000"/>
              </w:rPr>
            </w:pPr>
            <w:r w:rsidRPr="008629EC">
              <w:rPr>
                <w:b/>
                <w:color w:val="000000"/>
              </w:rPr>
              <w:t>Spațiu şi materiale</w:t>
            </w:r>
          </w:p>
        </w:tc>
        <w:tc>
          <w:tcPr>
            <w:tcW w:w="6098" w:type="dxa"/>
            <w:gridSpan w:val="3"/>
            <w:tcBorders>
              <w:bottom w:val="dotted" w:sz="4" w:space="0" w:color="000000"/>
            </w:tcBorders>
            <w:shd w:val="clear" w:color="auto" w:fill="FFFFFF"/>
          </w:tcPr>
          <w:p w14:paraId="6F5FD386" w14:textId="77777777" w:rsidR="00BD30C3" w:rsidRPr="00685ADE" w:rsidRDefault="000C5522" w:rsidP="001A0927">
            <w:pPr>
              <w:spacing w:after="0"/>
              <w:ind w:left="360"/>
              <w:rPr>
                <w:rFonts w:ascii="Times New Roman" w:hAnsi="Times New Roman" w:cs="Times New Roman"/>
                <w:bCs/>
                <w:color w:val="000000"/>
                <w:sz w:val="24"/>
                <w:szCs w:val="24"/>
              </w:rPr>
            </w:pPr>
            <w:r w:rsidRPr="00685ADE">
              <w:rPr>
                <w:rFonts w:ascii="Times New Roman" w:hAnsi="Times New Roman" w:cs="Times New Roman"/>
                <w:bCs/>
                <w:color w:val="000000"/>
                <w:sz w:val="24"/>
                <w:szCs w:val="24"/>
              </w:rPr>
              <w:t>Sala de clasă/laborator</w:t>
            </w:r>
          </w:p>
          <w:p w14:paraId="6C3D2A0F" w14:textId="0F6C900D" w:rsidR="000C5522" w:rsidRPr="000C5522" w:rsidRDefault="000C5522" w:rsidP="001A0927">
            <w:pPr>
              <w:spacing w:after="0"/>
              <w:ind w:left="360"/>
              <w:rPr>
                <w:bCs/>
                <w:color w:val="000000"/>
              </w:rPr>
            </w:pPr>
            <w:r w:rsidRPr="00685ADE">
              <w:rPr>
                <w:rFonts w:ascii="Times New Roman" w:hAnsi="Times New Roman" w:cs="Times New Roman"/>
                <w:bCs/>
                <w:color w:val="000000"/>
                <w:sz w:val="24"/>
                <w:szCs w:val="24"/>
              </w:rPr>
              <w:t>Telefoane mobile, laptop din dotarea școlii, videoproiector</w:t>
            </w:r>
          </w:p>
        </w:tc>
      </w:tr>
      <w:tr w:rsidR="00BD30C3" w:rsidRPr="008629EC" w14:paraId="685EFFF2" w14:textId="77777777" w:rsidTr="001A0927">
        <w:tc>
          <w:tcPr>
            <w:tcW w:w="9017" w:type="dxa"/>
            <w:gridSpan w:val="5"/>
            <w:shd w:val="clear" w:color="auto" w:fill="FAC090"/>
          </w:tcPr>
          <w:p w14:paraId="2C0C211C" w14:textId="77777777" w:rsidR="00BD30C3" w:rsidRPr="008629EC" w:rsidRDefault="00BD30C3" w:rsidP="001A0927">
            <w:pPr>
              <w:rPr>
                <w:b/>
                <w:color w:val="000000"/>
              </w:rPr>
            </w:pPr>
            <w:r w:rsidRPr="008629EC">
              <w:rPr>
                <w:b/>
                <w:color w:val="000000"/>
              </w:rPr>
              <w:t>Ce instrumente sunt necesare pentru a introduce resursa?</w:t>
            </w:r>
          </w:p>
        </w:tc>
      </w:tr>
      <w:tr w:rsidR="00BD30C3" w:rsidRPr="008629EC" w14:paraId="4BCA5F91" w14:textId="77777777" w:rsidTr="001A0927">
        <w:trPr>
          <w:trHeight w:val="602"/>
        </w:trPr>
        <w:tc>
          <w:tcPr>
            <w:tcW w:w="1579" w:type="dxa"/>
            <w:vMerge w:val="restart"/>
            <w:shd w:val="clear" w:color="auto" w:fill="DBE5F1"/>
            <w:vAlign w:val="center"/>
          </w:tcPr>
          <w:p w14:paraId="1F8DC4EA" w14:textId="77777777" w:rsidR="00BD30C3" w:rsidRPr="008629EC" w:rsidRDefault="00BD30C3" w:rsidP="001A0927">
            <w:pPr>
              <w:widowControl w:val="0"/>
              <w:rPr>
                <w:b/>
                <w:color w:val="000000"/>
              </w:rPr>
            </w:pPr>
            <w:r w:rsidRPr="008629EC">
              <w:rPr>
                <w:b/>
                <w:color w:val="000000"/>
              </w:rPr>
              <w:t xml:space="preserve">Aplicații </w:t>
            </w:r>
            <w:r w:rsidRPr="008629EC">
              <w:rPr>
                <w:b/>
                <w:color w:val="000000"/>
              </w:rPr>
              <w:br/>
              <w:t xml:space="preserve">implicate </w:t>
            </w:r>
          </w:p>
        </w:tc>
        <w:tc>
          <w:tcPr>
            <w:tcW w:w="1340" w:type="dxa"/>
            <w:tcBorders>
              <w:bottom w:val="dotted" w:sz="4" w:space="0" w:color="000000"/>
            </w:tcBorders>
            <w:shd w:val="clear" w:color="auto" w:fill="DBE5F1"/>
            <w:vAlign w:val="center"/>
          </w:tcPr>
          <w:p w14:paraId="1CC806A6" w14:textId="77777777" w:rsidR="00BD30C3" w:rsidRPr="008629EC" w:rsidRDefault="00BD30C3" w:rsidP="001A0927">
            <w:pPr>
              <w:widowControl w:val="0"/>
              <w:rPr>
                <w:color w:val="000000"/>
              </w:rPr>
            </w:pPr>
            <w:r w:rsidRPr="008629EC">
              <w:rPr>
                <w:color w:val="000000"/>
              </w:rPr>
              <w:t>Obligatoriu</w:t>
            </w:r>
          </w:p>
        </w:tc>
        <w:tc>
          <w:tcPr>
            <w:tcW w:w="6098" w:type="dxa"/>
            <w:gridSpan w:val="3"/>
          </w:tcPr>
          <w:p w14:paraId="40B3C647" w14:textId="41A89170" w:rsidR="00BD30C3" w:rsidRPr="000C5522" w:rsidRDefault="000C5522" w:rsidP="001A0927">
            <w:pPr>
              <w:spacing w:after="0"/>
              <w:ind w:left="360"/>
              <w:rPr>
                <w:rFonts w:ascii="Times New Roman" w:hAnsi="Times New Roman" w:cs="Times New Roman"/>
                <w:bCs/>
                <w:color w:val="000000"/>
                <w:sz w:val="24"/>
                <w:szCs w:val="24"/>
              </w:rPr>
            </w:pPr>
            <w:r w:rsidRPr="000C5522">
              <w:rPr>
                <w:rFonts w:ascii="Times New Roman" w:hAnsi="Times New Roman" w:cs="Times New Roman"/>
                <w:bCs/>
                <w:color w:val="000000"/>
                <w:sz w:val="24"/>
                <w:szCs w:val="24"/>
              </w:rPr>
              <w:t>Kahoot, Quizz, PowerPoint</w:t>
            </w:r>
          </w:p>
        </w:tc>
      </w:tr>
      <w:tr w:rsidR="00BD30C3" w:rsidRPr="008629EC" w14:paraId="3BFCE98C" w14:textId="77777777" w:rsidTr="001A0927">
        <w:trPr>
          <w:trHeight w:val="647"/>
        </w:trPr>
        <w:tc>
          <w:tcPr>
            <w:tcW w:w="1579" w:type="dxa"/>
            <w:vMerge/>
            <w:shd w:val="clear" w:color="auto" w:fill="DBE5F1"/>
            <w:vAlign w:val="center"/>
          </w:tcPr>
          <w:p w14:paraId="2DC12C59" w14:textId="77777777" w:rsidR="00BD30C3" w:rsidRPr="008629EC" w:rsidRDefault="00BD30C3" w:rsidP="001A0927">
            <w:pPr>
              <w:widowControl w:val="0"/>
              <w:pBdr>
                <w:top w:val="nil"/>
                <w:left w:val="nil"/>
                <w:bottom w:val="nil"/>
                <w:right w:val="nil"/>
                <w:between w:val="nil"/>
              </w:pBdr>
              <w:spacing w:after="0" w:line="276" w:lineRule="auto"/>
              <w:rPr>
                <w:b/>
                <w:color w:val="000000"/>
              </w:rPr>
            </w:pPr>
          </w:p>
        </w:tc>
        <w:tc>
          <w:tcPr>
            <w:tcW w:w="1340" w:type="dxa"/>
            <w:tcBorders>
              <w:bottom w:val="dotted" w:sz="4" w:space="0" w:color="000000"/>
            </w:tcBorders>
            <w:shd w:val="clear" w:color="auto" w:fill="DBE5F1"/>
            <w:vAlign w:val="center"/>
          </w:tcPr>
          <w:p w14:paraId="66CF10AC" w14:textId="77777777" w:rsidR="00BD30C3" w:rsidRPr="008629EC" w:rsidRDefault="00BD30C3" w:rsidP="001A0927">
            <w:pPr>
              <w:widowControl w:val="0"/>
              <w:rPr>
                <w:color w:val="000000"/>
              </w:rPr>
            </w:pPr>
            <w:r w:rsidRPr="008629EC">
              <w:rPr>
                <w:color w:val="000000"/>
              </w:rPr>
              <w:t>Opțional</w:t>
            </w:r>
          </w:p>
        </w:tc>
        <w:tc>
          <w:tcPr>
            <w:tcW w:w="6098" w:type="dxa"/>
            <w:gridSpan w:val="3"/>
          </w:tcPr>
          <w:p w14:paraId="30BF751F" w14:textId="4C07D3E3" w:rsidR="00BD30C3" w:rsidRPr="00685ADE" w:rsidRDefault="00BD30C3" w:rsidP="00685ADE">
            <w:pPr>
              <w:pStyle w:val="ListParagraph"/>
              <w:numPr>
                <w:ilvl w:val="0"/>
                <w:numId w:val="36"/>
              </w:numPr>
              <w:spacing w:after="0"/>
              <w:rPr>
                <w:rFonts w:ascii="Times New Roman" w:hAnsi="Times New Roman" w:cs="Times New Roman"/>
                <w:b/>
                <w:color w:val="000000"/>
                <w:sz w:val="24"/>
                <w:szCs w:val="24"/>
              </w:rPr>
            </w:pPr>
          </w:p>
        </w:tc>
      </w:tr>
      <w:tr w:rsidR="00BD30C3" w:rsidRPr="008629EC" w14:paraId="1A0E9FDC" w14:textId="77777777" w:rsidTr="001A0927">
        <w:trPr>
          <w:trHeight w:val="611"/>
        </w:trPr>
        <w:tc>
          <w:tcPr>
            <w:tcW w:w="1579" w:type="dxa"/>
            <w:vMerge w:val="restart"/>
            <w:shd w:val="clear" w:color="auto" w:fill="DBE5F1"/>
            <w:vAlign w:val="center"/>
          </w:tcPr>
          <w:p w14:paraId="70987E0B" w14:textId="77777777" w:rsidR="00BD30C3" w:rsidRPr="008629EC" w:rsidRDefault="00BD30C3" w:rsidP="001A0927">
            <w:pPr>
              <w:widowControl w:val="0"/>
              <w:rPr>
                <w:b/>
                <w:color w:val="000000"/>
              </w:rPr>
            </w:pPr>
            <w:r w:rsidRPr="008629EC">
              <w:rPr>
                <w:b/>
                <w:color w:val="000000"/>
              </w:rPr>
              <w:t>Infrastructură/ echipament</w:t>
            </w:r>
          </w:p>
        </w:tc>
        <w:tc>
          <w:tcPr>
            <w:tcW w:w="1340" w:type="dxa"/>
            <w:tcBorders>
              <w:bottom w:val="dotted" w:sz="4" w:space="0" w:color="000000"/>
            </w:tcBorders>
            <w:shd w:val="clear" w:color="auto" w:fill="DBE5F1"/>
            <w:vAlign w:val="center"/>
          </w:tcPr>
          <w:p w14:paraId="25285233" w14:textId="77777777" w:rsidR="00BD30C3" w:rsidRPr="008629EC" w:rsidRDefault="00BD30C3" w:rsidP="001A0927">
            <w:pPr>
              <w:widowControl w:val="0"/>
              <w:rPr>
                <w:color w:val="000000"/>
              </w:rPr>
            </w:pPr>
            <w:r w:rsidRPr="008629EC">
              <w:rPr>
                <w:color w:val="000000"/>
              </w:rPr>
              <w:t>Obligatoriu</w:t>
            </w:r>
          </w:p>
        </w:tc>
        <w:tc>
          <w:tcPr>
            <w:tcW w:w="6098" w:type="dxa"/>
            <w:gridSpan w:val="3"/>
          </w:tcPr>
          <w:p w14:paraId="4E2B3814" w14:textId="02502291" w:rsidR="00BD30C3" w:rsidRDefault="000C5522" w:rsidP="001A0927">
            <w:pPr>
              <w:spacing w:after="0"/>
              <w:ind w:left="360"/>
              <w:rPr>
                <w:rFonts w:ascii="Times New Roman" w:hAnsi="Times New Roman" w:cs="Times New Roman"/>
                <w:bCs/>
                <w:color w:val="000000"/>
                <w:sz w:val="24"/>
                <w:szCs w:val="24"/>
              </w:rPr>
            </w:pPr>
            <w:r w:rsidRPr="00685ADE">
              <w:rPr>
                <w:rFonts w:ascii="Times New Roman" w:hAnsi="Times New Roman" w:cs="Times New Roman"/>
                <w:bCs/>
                <w:color w:val="000000"/>
                <w:sz w:val="24"/>
                <w:szCs w:val="24"/>
              </w:rPr>
              <w:t>Telefoane</w:t>
            </w:r>
            <w:r w:rsidR="00DC6DD3">
              <w:rPr>
                <w:rFonts w:ascii="Times New Roman" w:hAnsi="Times New Roman" w:cs="Times New Roman"/>
                <w:bCs/>
                <w:color w:val="000000"/>
                <w:sz w:val="24"/>
                <w:szCs w:val="24"/>
              </w:rPr>
              <w:t>le</w:t>
            </w:r>
            <w:r w:rsidRPr="00685ADE">
              <w:rPr>
                <w:rFonts w:ascii="Times New Roman" w:hAnsi="Times New Roman" w:cs="Times New Roman"/>
                <w:bCs/>
                <w:color w:val="000000"/>
                <w:sz w:val="24"/>
                <w:szCs w:val="24"/>
              </w:rPr>
              <w:t xml:space="preserve"> mobile</w:t>
            </w:r>
            <w:r w:rsidR="00685ADE">
              <w:rPr>
                <w:rFonts w:ascii="Times New Roman" w:hAnsi="Times New Roman" w:cs="Times New Roman"/>
                <w:bCs/>
                <w:color w:val="000000"/>
                <w:sz w:val="24"/>
                <w:szCs w:val="24"/>
              </w:rPr>
              <w:t xml:space="preserve"> ale elevilor</w:t>
            </w:r>
            <w:r w:rsidRPr="00685ADE">
              <w:rPr>
                <w:rFonts w:ascii="Times New Roman" w:hAnsi="Times New Roman" w:cs="Times New Roman"/>
                <w:bCs/>
                <w:color w:val="000000"/>
                <w:sz w:val="24"/>
                <w:szCs w:val="24"/>
              </w:rPr>
              <w:t>, laptop din dotarea școlii</w:t>
            </w:r>
          </w:p>
          <w:p w14:paraId="16E63F14" w14:textId="5871016A" w:rsidR="00DC6DD3" w:rsidRPr="00685ADE" w:rsidRDefault="00DC6DD3" w:rsidP="001A0927">
            <w:pPr>
              <w:spacing w:after="0"/>
              <w:ind w:left="360"/>
              <w:rPr>
                <w:rFonts w:ascii="Times New Roman" w:hAnsi="Times New Roman" w:cs="Times New Roman"/>
                <w:b/>
                <w:color w:val="000000"/>
                <w:sz w:val="24"/>
                <w:szCs w:val="24"/>
              </w:rPr>
            </w:pPr>
          </w:p>
        </w:tc>
      </w:tr>
      <w:tr w:rsidR="00BD30C3" w:rsidRPr="008629EC" w14:paraId="2A0D93A2" w14:textId="77777777" w:rsidTr="001A0927">
        <w:trPr>
          <w:trHeight w:val="656"/>
        </w:trPr>
        <w:tc>
          <w:tcPr>
            <w:tcW w:w="1579" w:type="dxa"/>
            <w:vMerge/>
            <w:shd w:val="clear" w:color="auto" w:fill="DBE5F1"/>
            <w:vAlign w:val="center"/>
          </w:tcPr>
          <w:p w14:paraId="3E177A3D" w14:textId="77777777" w:rsidR="00BD30C3" w:rsidRPr="008629EC" w:rsidRDefault="00BD30C3" w:rsidP="001A0927">
            <w:pPr>
              <w:widowControl w:val="0"/>
              <w:pBdr>
                <w:top w:val="nil"/>
                <w:left w:val="nil"/>
                <w:bottom w:val="nil"/>
                <w:right w:val="nil"/>
                <w:between w:val="nil"/>
              </w:pBdr>
              <w:spacing w:after="0" w:line="276" w:lineRule="auto"/>
              <w:rPr>
                <w:b/>
                <w:color w:val="000000"/>
              </w:rPr>
            </w:pPr>
          </w:p>
        </w:tc>
        <w:tc>
          <w:tcPr>
            <w:tcW w:w="1340" w:type="dxa"/>
            <w:tcBorders>
              <w:bottom w:val="dotted" w:sz="4" w:space="0" w:color="000000"/>
            </w:tcBorders>
            <w:shd w:val="clear" w:color="auto" w:fill="DBE5F1"/>
            <w:vAlign w:val="center"/>
          </w:tcPr>
          <w:p w14:paraId="25B93C4C" w14:textId="77777777" w:rsidR="00BD30C3" w:rsidRPr="008629EC" w:rsidRDefault="00BD30C3" w:rsidP="001A0927">
            <w:pPr>
              <w:widowControl w:val="0"/>
              <w:rPr>
                <w:color w:val="000000"/>
              </w:rPr>
            </w:pPr>
            <w:r w:rsidRPr="008629EC">
              <w:rPr>
                <w:color w:val="000000"/>
              </w:rPr>
              <w:t>Opțional</w:t>
            </w:r>
          </w:p>
        </w:tc>
        <w:tc>
          <w:tcPr>
            <w:tcW w:w="6098" w:type="dxa"/>
            <w:gridSpan w:val="3"/>
          </w:tcPr>
          <w:p w14:paraId="4E4AE3AF" w14:textId="4E4D6A5D" w:rsidR="00BD30C3" w:rsidRPr="00685ADE" w:rsidRDefault="00685ADE" w:rsidP="001A0927">
            <w:pPr>
              <w:spacing w:after="0"/>
              <w:ind w:left="360"/>
              <w:rPr>
                <w:rFonts w:ascii="Times New Roman" w:hAnsi="Times New Roman" w:cs="Times New Roman"/>
                <w:b/>
                <w:color w:val="000000"/>
                <w:sz w:val="24"/>
                <w:szCs w:val="24"/>
              </w:rPr>
            </w:pPr>
            <w:r w:rsidRPr="00685ADE">
              <w:rPr>
                <w:rFonts w:ascii="Times New Roman" w:hAnsi="Times New Roman" w:cs="Times New Roman"/>
                <w:bCs/>
                <w:color w:val="000000"/>
                <w:sz w:val="24"/>
                <w:szCs w:val="24"/>
              </w:rPr>
              <w:t>V</w:t>
            </w:r>
            <w:r w:rsidR="000C5522" w:rsidRPr="00685ADE">
              <w:rPr>
                <w:rFonts w:ascii="Times New Roman" w:hAnsi="Times New Roman" w:cs="Times New Roman"/>
                <w:bCs/>
                <w:color w:val="000000"/>
                <w:sz w:val="24"/>
                <w:szCs w:val="24"/>
              </w:rPr>
              <w:t>ideoproiector</w:t>
            </w:r>
            <w:r>
              <w:rPr>
                <w:rFonts w:ascii="Times New Roman" w:hAnsi="Times New Roman" w:cs="Times New Roman"/>
                <w:bCs/>
                <w:color w:val="000000"/>
                <w:sz w:val="24"/>
                <w:szCs w:val="24"/>
              </w:rPr>
              <w:t xml:space="preserve"> </w:t>
            </w:r>
          </w:p>
        </w:tc>
      </w:tr>
      <w:tr w:rsidR="00BD30C3" w:rsidRPr="008629EC" w14:paraId="5F9C489C" w14:textId="77777777" w:rsidTr="001A0927">
        <w:trPr>
          <w:trHeight w:val="620"/>
        </w:trPr>
        <w:tc>
          <w:tcPr>
            <w:tcW w:w="2919" w:type="dxa"/>
            <w:gridSpan w:val="2"/>
            <w:shd w:val="clear" w:color="auto" w:fill="DBE5F1"/>
            <w:vAlign w:val="center"/>
          </w:tcPr>
          <w:p w14:paraId="65E56645" w14:textId="77777777" w:rsidR="00BD30C3" w:rsidRPr="008629EC" w:rsidRDefault="00BD30C3" w:rsidP="001A0927">
            <w:pPr>
              <w:widowControl w:val="0"/>
              <w:rPr>
                <w:b/>
                <w:color w:val="000000"/>
              </w:rPr>
            </w:pPr>
            <w:r w:rsidRPr="008629EC">
              <w:rPr>
                <w:b/>
                <w:color w:val="000000"/>
              </w:rPr>
              <w:t xml:space="preserve">Tip de resurse de învățare </w:t>
            </w:r>
          </w:p>
        </w:tc>
        <w:tc>
          <w:tcPr>
            <w:tcW w:w="6098" w:type="dxa"/>
            <w:gridSpan w:val="3"/>
          </w:tcPr>
          <w:p w14:paraId="2C915CA7" w14:textId="013903B3" w:rsidR="00BD30C3" w:rsidRPr="00DC6DD3" w:rsidRDefault="000C5522" w:rsidP="001A0927">
            <w:pPr>
              <w:spacing w:after="0"/>
              <w:ind w:firstLine="364"/>
              <w:rPr>
                <w:rFonts w:ascii="Times New Roman" w:hAnsi="Times New Roman" w:cs="Times New Roman"/>
                <w:b/>
                <w:bCs/>
                <w:color w:val="000000"/>
                <w:sz w:val="24"/>
                <w:szCs w:val="24"/>
              </w:rPr>
            </w:pPr>
            <w:r w:rsidRPr="00DC6DD3">
              <w:rPr>
                <w:rFonts w:ascii="Times New Roman" w:hAnsi="Times New Roman" w:cs="Times New Roman"/>
                <w:b/>
                <w:bCs/>
                <w:color w:val="000000"/>
                <w:sz w:val="24"/>
                <w:szCs w:val="24"/>
              </w:rPr>
              <w:t>RED</w:t>
            </w:r>
          </w:p>
        </w:tc>
      </w:tr>
      <w:tr w:rsidR="00BD30C3" w:rsidRPr="008629EC" w14:paraId="4BA5FF98" w14:textId="77777777" w:rsidTr="001A0927">
        <w:trPr>
          <w:trHeight w:val="300"/>
        </w:trPr>
        <w:tc>
          <w:tcPr>
            <w:tcW w:w="2919" w:type="dxa"/>
            <w:gridSpan w:val="2"/>
            <w:tcBorders>
              <w:bottom w:val="dotted" w:sz="4" w:space="0" w:color="000000"/>
            </w:tcBorders>
            <w:shd w:val="clear" w:color="auto" w:fill="DBE5F1"/>
            <w:vAlign w:val="center"/>
          </w:tcPr>
          <w:p w14:paraId="099A6FA1" w14:textId="0F7509A8" w:rsidR="00BD30C3" w:rsidRPr="008629EC" w:rsidRDefault="00BD30C3" w:rsidP="001A0927">
            <w:pPr>
              <w:widowControl w:val="0"/>
              <w:rPr>
                <w:color w:val="000000"/>
              </w:rPr>
            </w:pPr>
            <w:r w:rsidRPr="008629EC">
              <w:rPr>
                <w:b/>
                <w:color w:val="000000"/>
              </w:rPr>
              <w:t>Resurse de Timp/Spațiu</w:t>
            </w:r>
          </w:p>
        </w:tc>
        <w:tc>
          <w:tcPr>
            <w:tcW w:w="6098" w:type="dxa"/>
            <w:gridSpan w:val="3"/>
            <w:tcBorders>
              <w:bottom w:val="dotted" w:sz="4" w:space="0" w:color="000000"/>
            </w:tcBorders>
          </w:tcPr>
          <w:p w14:paraId="04B916A2" w14:textId="67DA73BD" w:rsidR="00BD30C3" w:rsidRPr="00685ADE" w:rsidRDefault="000C5522" w:rsidP="001A0927">
            <w:pPr>
              <w:spacing w:after="0"/>
              <w:ind w:left="360"/>
              <w:rPr>
                <w:rFonts w:ascii="Times New Roman" w:hAnsi="Times New Roman" w:cs="Times New Roman"/>
                <w:color w:val="000000"/>
                <w:sz w:val="24"/>
                <w:szCs w:val="24"/>
              </w:rPr>
            </w:pPr>
            <w:r w:rsidRPr="00685ADE">
              <w:rPr>
                <w:rFonts w:ascii="Times New Roman" w:hAnsi="Times New Roman" w:cs="Times New Roman"/>
                <w:color w:val="000000"/>
                <w:sz w:val="24"/>
                <w:szCs w:val="24"/>
              </w:rPr>
              <w:t xml:space="preserve">50 min. </w:t>
            </w:r>
            <w:r w:rsidR="00685ADE" w:rsidRPr="00685ADE">
              <w:rPr>
                <w:rFonts w:ascii="Times New Roman" w:hAnsi="Times New Roman" w:cs="Times New Roman"/>
                <w:color w:val="000000"/>
                <w:sz w:val="24"/>
                <w:szCs w:val="24"/>
              </w:rPr>
              <w:t>/sala de clasă sau laborator fizică</w:t>
            </w:r>
          </w:p>
        </w:tc>
      </w:tr>
      <w:tr w:rsidR="00BD30C3" w:rsidRPr="008629EC" w14:paraId="76D4AA38" w14:textId="77777777" w:rsidTr="001A0927">
        <w:trPr>
          <w:trHeight w:val="584"/>
        </w:trPr>
        <w:tc>
          <w:tcPr>
            <w:tcW w:w="9017" w:type="dxa"/>
            <w:gridSpan w:val="5"/>
            <w:shd w:val="clear" w:color="auto" w:fill="FAC090"/>
            <w:vAlign w:val="center"/>
          </w:tcPr>
          <w:p w14:paraId="3A4B53A5" w14:textId="77777777" w:rsidR="00BD30C3" w:rsidRPr="008629EC" w:rsidRDefault="00BD30C3" w:rsidP="001A0927">
            <w:pPr>
              <w:rPr>
                <w:b/>
                <w:color w:val="000000"/>
              </w:rPr>
            </w:pPr>
            <w:r w:rsidRPr="008629EC">
              <w:rPr>
                <w:b/>
                <w:color w:val="000000"/>
              </w:rPr>
              <w:t xml:space="preserve">Alte aspecte care trebuie luate </w:t>
            </w:r>
            <w:r>
              <w:rPr>
                <w:b/>
                <w:color w:val="000000"/>
              </w:rPr>
              <w:t>î</w:t>
            </w:r>
            <w:r w:rsidRPr="008629EC">
              <w:rPr>
                <w:b/>
                <w:color w:val="000000"/>
              </w:rPr>
              <w:t>n considerare</w:t>
            </w:r>
          </w:p>
        </w:tc>
      </w:tr>
      <w:tr w:rsidR="00BD30C3" w:rsidRPr="008629EC" w14:paraId="6D93C152" w14:textId="77777777" w:rsidTr="001A0927">
        <w:trPr>
          <w:trHeight w:val="300"/>
        </w:trPr>
        <w:tc>
          <w:tcPr>
            <w:tcW w:w="9017" w:type="dxa"/>
            <w:gridSpan w:val="5"/>
            <w:shd w:val="clear" w:color="auto" w:fill="FFFFFF"/>
            <w:vAlign w:val="center"/>
          </w:tcPr>
          <w:p w14:paraId="0F35D6CF" w14:textId="1F7E7B19" w:rsidR="00A41DD0" w:rsidRDefault="00BD30C3" w:rsidP="00A41DD0">
            <w:pPr>
              <w:spacing w:after="0"/>
              <w:rPr>
                <w:b/>
                <w:color w:val="000000"/>
              </w:rPr>
            </w:pPr>
            <w:r w:rsidRPr="008629EC">
              <w:rPr>
                <w:b/>
                <w:color w:val="000000"/>
              </w:rPr>
              <w:t>BIBLIOGRAFIE:</w:t>
            </w:r>
          </w:p>
          <w:p w14:paraId="6F8A30F1" w14:textId="77777777" w:rsidR="00A41DD0" w:rsidRDefault="00A41DD0" w:rsidP="00A41DD0">
            <w:pPr>
              <w:spacing w:after="0"/>
              <w:rPr>
                <w:rFonts w:ascii="Times New Roman" w:hAnsi="Times New Roman" w:cs="Times New Roman"/>
              </w:rPr>
            </w:pPr>
            <w:hyperlink r:id="rId17" w:history="1">
              <w:r w:rsidRPr="00D508E1">
                <w:rPr>
                  <w:rStyle w:val="Hyperlink"/>
                  <w:rFonts w:ascii="Times New Roman" w:hAnsi="Times New Roman" w:cs="Times New Roman"/>
                </w:rPr>
                <w:t>https://www.fizichim.ro/docs/fizica/clasa7/capitolul2-interactiuni-mecanice/II-6-forta-de-greutate/II-6-1-forta-de-greutate-generalitati/</w:t>
              </w:r>
            </w:hyperlink>
          </w:p>
          <w:p w14:paraId="23846FB5" w14:textId="77777777" w:rsidR="00A41DD0" w:rsidRPr="003C020B" w:rsidRDefault="00A41DD0" w:rsidP="00A41DD0">
            <w:pPr>
              <w:spacing w:after="0"/>
              <w:rPr>
                <w:rFonts w:ascii="Times New Roman" w:hAnsi="Times New Roman" w:cs="Times New Roman"/>
              </w:rPr>
            </w:pPr>
            <w:r w:rsidRPr="003C020B">
              <w:rPr>
                <w:rFonts w:ascii="Times New Roman" w:hAnsi="Times New Roman" w:cs="Times New Roman"/>
              </w:rPr>
              <w:t xml:space="preserve">2. </w:t>
            </w:r>
            <w:hyperlink r:id="rId18" w:history="1">
              <w:r w:rsidRPr="003C020B">
                <w:rPr>
                  <w:rStyle w:val="Hyperlink"/>
                  <w:rFonts w:ascii="Times New Roman" w:hAnsi="Times New Roman" w:cs="Times New Roman"/>
                </w:rPr>
                <w:t>https://www.fizichim.ro/docs/fizica/clasa7/capitolul2-interactiuni-mecanice/II-6-forta-de-greutate/II-6-2-importanta-fortei-de-greutate/</w:t>
              </w:r>
            </w:hyperlink>
          </w:p>
          <w:p w14:paraId="2ABE4ACC" w14:textId="77777777" w:rsidR="00A41DD0" w:rsidRDefault="00A41DD0" w:rsidP="00A41DD0">
            <w:pPr>
              <w:spacing w:after="0"/>
              <w:rPr>
                <w:rFonts w:ascii="Times New Roman" w:hAnsi="Times New Roman" w:cs="Times New Roman"/>
              </w:rPr>
            </w:pPr>
            <w:r>
              <w:rPr>
                <w:rFonts w:ascii="Times New Roman" w:hAnsi="Times New Roman" w:cs="Times New Roman"/>
              </w:rPr>
              <w:t xml:space="preserve">3. </w:t>
            </w:r>
            <w:hyperlink r:id="rId19" w:history="1">
              <w:r w:rsidRPr="00D508E1">
                <w:rPr>
                  <w:rStyle w:val="Hyperlink"/>
                  <w:rFonts w:ascii="Times New Roman" w:hAnsi="Times New Roman" w:cs="Times New Roman"/>
                </w:rPr>
                <w:t>https://ro.wikipedia.org/wiki/Greutate</w:t>
              </w:r>
            </w:hyperlink>
            <w:r w:rsidRPr="003C020B">
              <w:rPr>
                <w:rFonts w:ascii="Times New Roman" w:hAnsi="Times New Roman" w:cs="Times New Roman"/>
              </w:rPr>
              <w:t xml:space="preserve"> </w:t>
            </w:r>
          </w:p>
          <w:p w14:paraId="543AC491" w14:textId="0D69564E" w:rsidR="00BD30C3" w:rsidRPr="00A41DD0" w:rsidRDefault="00A41DD0" w:rsidP="00A41DD0">
            <w:pPr>
              <w:spacing w:after="0"/>
              <w:rPr>
                <w:rFonts w:ascii="Times New Roman" w:hAnsi="Times New Roman" w:cs="Times New Roman"/>
              </w:rPr>
            </w:pPr>
            <w:r w:rsidRPr="003C020B">
              <w:rPr>
                <w:rFonts w:ascii="Times New Roman" w:hAnsi="Times New Roman" w:cs="Times New Roman"/>
              </w:rPr>
              <w:t>4.</w:t>
            </w:r>
            <w:r>
              <w:rPr>
                <w:rFonts w:ascii="Times New Roman" w:hAnsi="Times New Roman" w:cs="Times New Roman"/>
              </w:rPr>
              <w:t xml:space="preserve">  </w:t>
            </w:r>
            <w:hyperlink r:id="rId20" w:anchor="vhid=QISaO9OVtVG9eM&amp;vssid=l" w:history="1">
              <w:r w:rsidRPr="00D508E1">
                <w:rPr>
                  <w:rStyle w:val="Hyperlink"/>
                  <w:rFonts w:ascii="Times New Roman" w:hAnsi="Times New Roman" w:cs="Times New Roman"/>
                </w:rPr>
                <w:t>https://www.google.com/search?q=accelera%C8%9Bia+gravita%C8%9Bional%C4%83&amp;sca_esv=e3b14f0c443a1e2e&amp;source=hp&amp;ei=IoExaIiMLrHUwPAP--Xf-A8&amp;iflsig=AOw8s4IAAAAAaDGPMjLX2htI9ic0TzGp2R6vHwNcs21g&amp;oq=accelera%C8%9Bi&amp;gs_lp=Egdnd3Mtd2l6IgthY2NlbGVyYcibaSoCCAAyBRAAGIAEMgUQABiABDIFEAAYgAQyBRAAGIAEMgUQABiABDIFEAAYgAQyBRAAGIAEMgUQABiABDIFEAAYgAQyBRAAGIAESPeKAVCASFiEdnABeACQAQCYAXygAe4IqgEEMC4xMLgBAcgBAPgBAZgCC6AClgmoAgrCAgoQABgDGOoCGI8BwgIKEC4YAxjqAhiPAcICCxAAGIAEGLEDGIMBwgIOEC4YgAQYsQMY0QMYxwHCAgQQABgDwgIIEAAYgAQYsQPCAg4QLhiABBixAxiDARiKBcICCBAuGIAEGLEDwgIOEAAYgAQYsQMYgwEYigXCAggQABiABBiSA8ICDhAAGIAEGLEDGIM</w:t>
              </w:r>
              <w:r w:rsidRPr="00D508E1">
                <w:rPr>
                  <w:rStyle w:val="Hyperlink"/>
                  <w:rFonts w:ascii="Times New Roman" w:hAnsi="Times New Roman" w:cs="Times New Roman"/>
                </w:rPr>
                <w:lastRenderedPageBreak/>
                <w:t>BGMkDwgILEC4YgAQYxwEYrwGYAwXxBfxcVWcbx- 4HkgcEMS4xMKAHnUOyBwQwLjEwuAeRCQ&amp;sclient=gws-wiz#vhid=QISaO9OVtVG9eM&amp;vssid=l</w:t>
              </w:r>
            </w:hyperlink>
          </w:p>
        </w:tc>
      </w:tr>
    </w:tbl>
    <w:p w14:paraId="41BBEACB" w14:textId="77777777" w:rsidR="00BD30C3" w:rsidRDefault="00BD30C3" w:rsidP="00BD30C3">
      <w:pPr>
        <w:pStyle w:val="BodyText"/>
        <w:spacing w:line="360" w:lineRule="auto"/>
        <w:jc w:val="both"/>
        <w:rPr>
          <w:rFonts w:ascii="Times New Roman" w:hAnsi="Times New Roman" w:cs="Times New Roman"/>
          <w:b/>
          <w:sz w:val="28"/>
        </w:rPr>
      </w:pPr>
    </w:p>
    <w:p w14:paraId="79445CFB" w14:textId="77777777" w:rsidR="00BD30C3" w:rsidRDefault="00BD30C3" w:rsidP="00BD30C3">
      <w:pPr>
        <w:rPr>
          <w:rFonts w:ascii="Times New Roman" w:hAnsi="Times New Roman" w:cs="Times New Roman"/>
          <w:sz w:val="24"/>
          <w:szCs w:val="24"/>
        </w:rPr>
      </w:pPr>
      <w:r w:rsidRPr="00BD30C3">
        <w:rPr>
          <w:rFonts w:ascii="Times New Roman" w:hAnsi="Times New Roman" w:cs="Times New Roman"/>
          <w:sz w:val="24"/>
          <w:szCs w:val="24"/>
        </w:rPr>
        <w:t xml:space="preserve">DENUMIREA RESURSEI EDUCAȚIONALE DESCHISE: </w:t>
      </w:r>
    </w:p>
    <w:p w14:paraId="52CC680E" w14:textId="2D211AC9" w:rsidR="00BD30C3" w:rsidRPr="00BD30C3" w:rsidRDefault="00A41DD0" w:rsidP="00BD30C3">
      <w:pPr>
        <w:rPr>
          <w:rFonts w:ascii="Times New Roman" w:hAnsi="Times New Roman" w:cs="Times New Roman"/>
          <w:sz w:val="24"/>
          <w:szCs w:val="24"/>
        </w:rPr>
      </w:pPr>
      <w:r>
        <w:rPr>
          <w:rFonts w:ascii="Times New Roman" w:hAnsi="Times New Roman" w:cs="Times New Roman"/>
          <w:sz w:val="24"/>
          <w:szCs w:val="24"/>
        </w:rPr>
        <w:t>Forța de greutate</w:t>
      </w:r>
    </w:p>
    <w:p w14:paraId="06C0C68B" w14:textId="77777777" w:rsidR="00BD30C3" w:rsidRDefault="00BD30C3" w:rsidP="00BD30C3">
      <w:pPr>
        <w:rPr>
          <w:rFonts w:ascii="Times New Roman" w:hAnsi="Times New Roman" w:cs="Times New Roman"/>
          <w:sz w:val="24"/>
          <w:szCs w:val="24"/>
        </w:rPr>
      </w:pPr>
      <w:r w:rsidRPr="00BD30C3">
        <w:rPr>
          <w:rFonts w:ascii="Times New Roman" w:hAnsi="Times New Roman" w:cs="Times New Roman"/>
          <w:sz w:val="24"/>
          <w:szCs w:val="24"/>
        </w:rPr>
        <w:t xml:space="preserve">AUTOR: </w:t>
      </w:r>
    </w:p>
    <w:p w14:paraId="52C26A0B" w14:textId="68AD0C75" w:rsidR="00BD30C3" w:rsidRDefault="00A41DD0" w:rsidP="00685ADE">
      <w:pPr>
        <w:rPr>
          <w:rFonts w:ascii="Times New Roman" w:hAnsi="Times New Roman" w:cs="Times New Roman"/>
          <w:sz w:val="24"/>
          <w:szCs w:val="24"/>
        </w:rPr>
      </w:pPr>
      <w:r>
        <w:rPr>
          <w:rFonts w:ascii="Times New Roman" w:hAnsi="Times New Roman" w:cs="Times New Roman"/>
          <w:sz w:val="24"/>
          <w:szCs w:val="24"/>
        </w:rPr>
        <w:t>Profesor Răsleanu Daniela</w:t>
      </w:r>
    </w:p>
    <w:p w14:paraId="1DF1E0CE" w14:textId="77777777" w:rsidR="00E52D78" w:rsidRDefault="00E52D78" w:rsidP="00685ADE">
      <w:pPr>
        <w:rPr>
          <w:rFonts w:ascii="Times New Roman" w:hAnsi="Times New Roman" w:cs="Times New Roman"/>
          <w:sz w:val="24"/>
          <w:szCs w:val="24"/>
        </w:rPr>
      </w:pPr>
    </w:p>
    <w:p w14:paraId="4FB54B28" w14:textId="04334845" w:rsidR="00FC70B6" w:rsidRDefault="00FC70B6" w:rsidP="005B2436">
      <w:pPr>
        <w:pStyle w:val="BodyText"/>
        <w:numPr>
          <w:ilvl w:val="0"/>
          <w:numId w:val="13"/>
        </w:numPr>
        <w:spacing w:line="360" w:lineRule="auto"/>
        <w:ind w:left="1080"/>
        <w:jc w:val="both"/>
        <w:rPr>
          <w:rFonts w:ascii="Times New Roman" w:hAnsi="Times New Roman" w:cs="Times New Roman"/>
          <w:b/>
          <w:sz w:val="28"/>
        </w:rPr>
      </w:pPr>
      <w:r>
        <w:rPr>
          <w:rFonts w:ascii="Times New Roman" w:hAnsi="Times New Roman" w:cs="Times New Roman"/>
          <w:b/>
          <w:sz w:val="28"/>
        </w:rPr>
        <w:t>Link-ul de acces către RED</w:t>
      </w:r>
      <w:r w:rsidR="00685ADE">
        <w:rPr>
          <w:rFonts w:ascii="Times New Roman" w:hAnsi="Times New Roman" w:cs="Times New Roman"/>
          <w:b/>
          <w:sz w:val="28"/>
        </w:rPr>
        <w:t xml:space="preserve">: </w:t>
      </w:r>
    </w:p>
    <w:p w14:paraId="2C28FE40" w14:textId="45CA15EA" w:rsidR="005B2436" w:rsidRDefault="005B2436" w:rsidP="005B2436">
      <w:pPr>
        <w:spacing w:after="0" w:line="360" w:lineRule="auto"/>
        <w:rPr>
          <w:rFonts w:ascii="Times New Roman" w:hAnsi="Times New Roman" w:cs="Times New Roman"/>
          <w:sz w:val="24"/>
          <w:szCs w:val="24"/>
        </w:rPr>
      </w:pPr>
      <w:r w:rsidRPr="005B2436">
        <w:rPr>
          <w:rFonts w:ascii="Times New Roman" w:hAnsi="Times New Roman" w:cs="Times New Roman"/>
          <w:b/>
          <w:bCs/>
          <w:sz w:val="24"/>
          <w:szCs w:val="24"/>
        </w:rPr>
        <w:t xml:space="preserve">Platforma Google Classroom: </w:t>
      </w:r>
      <w:hyperlink r:id="rId21" w:history="1">
        <w:r w:rsidRPr="00674323">
          <w:rPr>
            <w:rStyle w:val="Hyperlink"/>
            <w:rFonts w:ascii="Times New Roman" w:hAnsi="Times New Roman" w:cs="Times New Roman"/>
            <w:sz w:val="24"/>
            <w:szCs w:val="24"/>
          </w:rPr>
          <w:t>https://docs.google.com/presentation/d/1XulUeFkE60rxtDmNU7-6sRFPVoPwjmWvt31F4AycQx8/edit?usp=sharing</w:t>
        </w:r>
      </w:hyperlink>
      <w:r w:rsidRPr="005B2436">
        <w:rPr>
          <w:rFonts w:ascii="Times New Roman" w:hAnsi="Times New Roman" w:cs="Times New Roman"/>
          <w:sz w:val="24"/>
          <w:szCs w:val="24"/>
        </w:rPr>
        <w:t xml:space="preserve"> </w:t>
      </w:r>
    </w:p>
    <w:p w14:paraId="42F818EC" w14:textId="0F193013" w:rsidR="005B2436" w:rsidRDefault="005B2436" w:rsidP="005B2436">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Din păcate platforma nu păstrează înregistrarea audio și schimbă unele animații. Se pierde din farmecul materialului realizat.</w:t>
      </w:r>
    </w:p>
    <w:p w14:paraId="2A5CD0A5" w14:textId="77777777" w:rsidR="00E52D78" w:rsidRDefault="00E52D78" w:rsidP="005B2436">
      <w:pPr>
        <w:spacing w:after="0" w:line="360" w:lineRule="auto"/>
        <w:ind w:firstLine="720"/>
        <w:rPr>
          <w:rFonts w:ascii="Times New Roman" w:hAnsi="Times New Roman" w:cs="Times New Roman"/>
          <w:sz w:val="24"/>
          <w:szCs w:val="24"/>
        </w:rPr>
      </w:pPr>
    </w:p>
    <w:p w14:paraId="1DC8A6C3" w14:textId="382134A0" w:rsidR="00E52D78" w:rsidRDefault="00E52D78" w:rsidP="00E52D78">
      <w:pPr>
        <w:spacing w:after="0" w:line="360" w:lineRule="auto"/>
        <w:ind w:firstLine="720"/>
        <w:jc w:val="center"/>
        <w:rPr>
          <w:rFonts w:ascii="Times New Roman" w:hAnsi="Times New Roman" w:cs="Times New Roman"/>
          <w:sz w:val="24"/>
          <w:szCs w:val="24"/>
        </w:rPr>
      </w:pPr>
      <w:r>
        <w:rPr>
          <w:noProof/>
        </w:rPr>
        <w:drawing>
          <wp:inline distT="0" distB="0" distL="0" distR="0" wp14:anchorId="44F90E11" wp14:editId="34EB0B67">
            <wp:extent cx="1085850" cy="1565434"/>
            <wp:effectExtent l="0" t="0" r="0" b="0"/>
            <wp:docPr id="617241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89634" cy="1570890"/>
                    </a:xfrm>
                    <a:prstGeom prst="rect">
                      <a:avLst/>
                    </a:prstGeom>
                    <a:noFill/>
                    <a:ln>
                      <a:noFill/>
                    </a:ln>
                  </pic:spPr>
                </pic:pic>
              </a:graphicData>
            </a:graphic>
          </wp:inline>
        </w:drawing>
      </w:r>
    </w:p>
    <w:p w14:paraId="1729392D" w14:textId="62694EEB" w:rsidR="005B2436" w:rsidRDefault="005B2436" w:rsidP="005B2436">
      <w:pPr>
        <w:spacing w:after="0" w:line="360" w:lineRule="auto"/>
        <w:rPr>
          <w:rFonts w:ascii="Times New Roman" w:hAnsi="Times New Roman" w:cs="Times New Roman"/>
          <w:b/>
          <w:bCs/>
          <w:sz w:val="24"/>
          <w:szCs w:val="24"/>
        </w:rPr>
      </w:pPr>
      <w:r w:rsidRPr="005B2436">
        <w:rPr>
          <w:rFonts w:ascii="Times New Roman" w:hAnsi="Times New Roman" w:cs="Times New Roman"/>
          <w:b/>
          <w:bCs/>
          <w:sz w:val="24"/>
          <w:szCs w:val="24"/>
        </w:rPr>
        <w:lastRenderedPageBreak/>
        <w:t>Platforma Livresq</w:t>
      </w:r>
      <w:r>
        <w:rPr>
          <w:rFonts w:ascii="Times New Roman" w:hAnsi="Times New Roman" w:cs="Times New Roman"/>
          <w:b/>
          <w:bCs/>
          <w:sz w:val="24"/>
          <w:szCs w:val="24"/>
        </w:rPr>
        <w:t>:</w:t>
      </w:r>
    </w:p>
    <w:p w14:paraId="7DC2C38B" w14:textId="77777777" w:rsidR="005B2436" w:rsidRDefault="005B2436" w:rsidP="005B2436">
      <w:hyperlink r:id="rId23" w:history="1">
        <w:r w:rsidRPr="00684606">
          <w:rPr>
            <w:rStyle w:val="Hyperlink"/>
          </w:rPr>
          <w:t>https://author.livresq.com/workshop/6835a64f9b852f0009053a0e</w:t>
        </w:r>
      </w:hyperlink>
      <w:r>
        <w:t xml:space="preserve"> </w:t>
      </w:r>
    </w:p>
    <w:p w14:paraId="77AFEBD8" w14:textId="77777777" w:rsidR="00E52D78" w:rsidRDefault="00E52D78" w:rsidP="005B2436"/>
    <w:p w14:paraId="6F8390BC" w14:textId="77777777" w:rsidR="005B2436" w:rsidRDefault="005B2436" w:rsidP="005B2436">
      <w:pPr>
        <w:rPr>
          <w:rFonts w:ascii="Times New Roman" w:hAnsi="Times New Roman" w:cs="Times New Roman"/>
          <w:sz w:val="24"/>
          <w:szCs w:val="24"/>
        </w:rPr>
      </w:pPr>
    </w:p>
    <w:p w14:paraId="31C973D2" w14:textId="6C1AF648" w:rsidR="005B2436" w:rsidRDefault="005B2436" w:rsidP="005B2436">
      <w:pPr>
        <w:rPr>
          <w:rFonts w:ascii="Times New Roman" w:hAnsi="Times New Roman" w:cs="Times New Roman"/>
          <w:sz w:val="24"/>
          <w:szCs w:val="24"/>
        </w:rPr>
      </w:pPr>
      <w:r w:rsidRPr="00A57302">
        <w:rPr>
          <w:rFonts w:ascii="Times New Roman" w:hAnsi="Times New Roman" w:cs="Times New Roman"/>
          <w:noProof/>
        </w:rPr>
        <w:drawing>
          <wp:inline distT="0" distB="0" distL="0" distR="0" wp14:anchorId="616717A6" wp14:editId="64DB537C">
            <wp:extent cx="5669281" cy="3543300"/>
            <wp:effectExtent l="0" t="0" r="7620" b="0"/>
            <wp:docPr id="2070801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801304" name=""/>
                    <pic:cNvPicPr/>
                  </pic:nvPicPr>
                  <pic:blipFill>
                    <a:blip r:embed="rId24"/>
                    <a:stretch>
                      <a:fillRect/>
                    </a:stretch>
                  </pic:blipFill>
                  <pic:spPr>
                    <a:xfrm>
                      <a:off x="0" y="0"/>
                      <a:ext cx="5686460" cy="3554037"/>
                    </a:xfrm>
                    <a:prstGeom prst="rect">
                      <a:avLst/>
                    </a:prstGeom>
                  </pic:spPr>
                </pic:pic>
              </a:graphicData>
            </a:graphic>
          </wp:inline>
        </w:drawing>
      </w:r>
    </w:p>
    <w:p w14:paraId="34F36BFD" w14:textId="77777777" w:rsidR="005B2436" w:rsidRDefault="005B2436" w:rsidP="005B2436">
      <w:pPr>
        <w:rPr>
          <w:rFonts w:ascii="Times New Roman" w:hAnsi="Times New Roman" w:cs="Times New Roman"/>
          <w:sz w:val="24"/>
          <w:szCs w:val="24"/>
        </w:rPr>
      </w:pPr>
    </w:p>
    <w:p w14:paraId="3BCCEE2C" w14:textId="546A1B53" w:rsidR="00685ADE" w:rsidRDefault="005B2436" w:rsidP="00685ADE">
      <w:pPr>
        <w:pStyle w:val="BodyText"/>
        <w:spacing w:line="360" w:lineRule="auto"/>
        <w:jc w:val="both"/>
        <w:rPr>
          <w:rFonts w:ascii="Times New Roman" w:hAnsi="Times New Roman" w:cs="Times New Roman"/>
          <w:b/>
          <w:sz w:val="28"/>
        </w:rPr>
      </w:pPr>
      <w:r w:rsidRPr="0086674A">
        <w:rPr>
          <w:rFonts w:ascii="Times New Roman" w:hAnsi="Times New Roman" w:cs="Times New Roman"/>
          <w:noProof/>
        </w:rPr>
        <w:lastRenderedPageBreak/>
        <w:drawing>
          <wp:inline distT="0" distB="0" distL="0" distR="0" wp14:anchorId="34C8666E" wp14:editId="47384804">
            <wp:extent cx="5801362" cy="3625850"/>
            <wp:effectExtent l="0" t="0" r="8890" b="0"/>
            <wp:docPr id="1199666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666012" name=""/>
                    <pic:cNvPicPr/>
                  </pic:nvPicPr>
                  <pic:blipFill>
                    <a:blip r:embed="rId25"/>
                    <a:stretch>
                      <a:fillRect/>
                    </a:stretch>
                  </pic:blipFill>
                  <pic:spPr>
                    <a:xfrm>
                      <a:off x="0" y="0"/>
                      <a:ext cx="5807598" cy="3629748"/>
                    </a:xfrm>
                    <a:prstGeom prst="rect">
                      <a:avLst/>
                    </a:prstGeom>
                  </pic:spPr>
                </pic:pic>
              </a:graphicData>
            </a:graphic>
          </wp:inline>
        </w:drawing>
      </w:r>
    </w:p>
    <w:p w14:paraId="740C9BBC" w14:textId="4DBCDE77" w:rsidR="00FC70B6" w:rsidRDefault="005B2436" w:rsidP="005B2436">
      <w:pPr>
        <w:pStyle w:val="BodyText"/>
        <w:spacing w:line="360" w:lineRule="auto"/>
        <w:jc w:val="both"/>
        <w:rPr>
          <w:rFonts w:ascii="Times New Roman" w:hAnsi="Times New Roman" w:cs="Times New Roman"/>
          <w:b/>
          <w:sz w:val="28"/>
        </w:rPr>
      </w:pPr>
      <w:r w:rsidRPr="00A57302">
        <w:rPr>
          <w:rFonts w:ascii="Times New Roman" w:hAnsi="Times New Roman" w:cs="Times New Roman"/>
          <w:noProof/>
        </w:rPr>
        <w:lastRenderedPageBreak/>
        <w:drawing>
          <wp:inline distT="0" distB="0" distL="0" distR="0" wp14:anchorId="5BF9F7A0" wp14:editId="021E4B9D">
            <wp:extent cx="5770880" cy="3606800"/>
            <wp:effectExtent l="0" t="0" r="1270" b="0"/>
            <wp:docPr id="1037347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347731" name=""/>
                    <pic:cNvPicPr/>
                  </pic:nvPicPr>
                  <pic:blipFill>
                    <a:blip r:embed="rId26"/>
                    <a:stretch>
                      <a:fillRect/>
                    </a:stretch>
                  </pic:blipFill>
                  <pic:spPr>
                    <a:xfrm>
                      <a:off x="0" y="0"/>
                      <a:ext cx="5778295" cy="3611434"/>
                    </a:xfrm>
                    <a:prstGeom prst="rect">
                      <a:avLst/>
                    </a:prstGeom>
                  </pic:spPr>
                </pic:pic>
              </a:graphicData>
            </a:graphic>
          </wp:inline>
        </w:drawing>
      </w:r>
      <w:r w:rsidR="00E52D78">
        <w:rPr>
          <w:rFonts w:ascii="Times New Roman" w:hAnsi="Times New Roman" w:cs="Times New Roman"/>
          <w:b/>
          <w:sz w:val="28"/>
        </w:rPr>
        <w:t xml:space="preserve"> </w:t>
      </w:r>
    </w:p>
    <w:p w14:paraId="1F67F051" w14:textId="77777777" w:rsidR="00E52D78" w:rsidRDefault="00E52D78" w:rsidP="005B2436">
      <w:pPr>
        <w:pStyle w:val="BodyText"/>
        <w:spacing w:line="360" w:lineRule="auto"/>
        <w:jc w:val="both"/>
        <w:rPr>
          <w:rFonts w:ascii="Times New Roman" w:hAnsi="Times New Roman" w:cs="Times New Roman"/>
          <w:b/>
          <w:sz w:val="28"/>
        </w:rPr>
      </w:pPr>
    </w:p>
    <w:p w14:paraId="2B58A06F" w14:textId="77777777" w:rsidR="00E52D78" w:rsidRDefault="00E52D78" w:rsidP="005B2436">
      <w:pPr>
        <w:pStyle w:val="BodyText"/>
        <w:spacing w:line="360" w:lineRule="auto"/>
        <w:jc w:val="both"/>
        <w:rPr>
          <w:rFonts w:ascii="Times New Roman" w:hAnsi="Times New Roman" w:cs="Times New Roman"/>
          <w:b/>
          <w:sz w:val="28"/>
        </w:rPr>
      </w:pPr>
    </w:p>
    <w:p w14:paraId="28D60C3D" w14:textId="2B057005" w:rsidR="00E52D78" w:rsidRDefault="00E52D78" w:rsidP="00E52D78">
      <w:pPr>
        <w:pStyle w:val="BodyText"/>
        <w:spacing w:line="360" w:lineRule="auto"/>
        <w:jc w:val="center"/>
        <w:rPr>
          <w:rFonts w:ascii="Times New Roman" w:hAnsi="Times New Roman" w:cs="Times New Roman"/>
          <w:b/>
          <w:sz w:val="28"/>
        </w:rPr>
      </w:pPr>
      <w:r w:rsidRPr="00E52D78">
        <w:rPr>
          <w:rFonts w:ascii="Times New Roman" w:hAnsi="Times New Roman" w:cs="Times New Roman"/>
          <w:b/>
          <w:sz w:val="28"/>
        </w:rPr>
        <w:lastRenderedPageBreak/>
        <w:drawing>
          <wp:inline distT="0" distB="0" distL="0" distR="0" wp14:anchorId="0AA73B1F" wp14:editId="1D524468">
            <wp:extent cx="5537200" cy="4366695"/>
            <wp:effectExtent l="0" t="0" r="6350" b="0"/>
            <wp:docPr id="4" name="Content Placeholder 3">
              <a:extLst xmlns:a="http://schemas.openxmlformats.org/drawingml/2006/main">
                <a:ext uri="{FF2B5EF4-FFF2-40B4-BE49-F238E27FC236}">
                  <a16:creationId xmlns:a16="http://schemas.microsoft.com/office/drawing/2014/main" id="{18FA2759-742B-DCA4-3C99-57CECD97E61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18FA2759-742B-DCA4-3C99-57CECD97E612}"/>
                        </a:ext>
                      </a:extLst>
                    </pic:cNvPr>
                    <pic:cNvPicPr>
                      <a:picLocks noGrp="1" noChangeAspect="1"/>
                    </pic:cNvPicPr>
                  </pic:nvPicPr>
                  <pic:blipFill>
                    <a:blip r:embed="rId27"/>
                    <a:stretch>
                      <a:fillRect/>
                    </a:stretch>
                  </pic:blipFill>
                  <pic:spPr>
                    <a:xfrm>
                      <a:off x="0" y="0"/>
                      <a:ext cx="5588474" cy="4407130"/>
                    </a:xfrm>
                    <a:prstGeom prst="rect">
                      <a:avLst/>
                    </a:prstGeom>
                  </pic:spPr>
                </pic:pic>
              </a:graphicData>
            </a:graphic>
          </wp:inline>
        </w:drawing>
      </w:r>
    </w:p>
    <w:p w14:paraId="23E3D26D" w14:textId="77777777" w:rsidR="00FC70B6" w:rsidRPr="00FC70B6" w:rsidRDefault="00FC70B6" w:rsidP="00FC70B6">
      <w:pPr>
        <w:pStyle w:val="BodyText"/>
        <w:spacing w:line="360" w:lineRule="auto"/>
        <w:ind w:left="1080"/>
        <w:jc w:val="both"/>
        <w:rPr>
          <w:rFonts w:ascii="Times New Roman" w:hAnsi="Times New Roman" w:cs="Times New Roman"/>
          <w:bCs/>
          <w:sz w:val="24"/>
          <w:szCs w:val="24"/>
        </w:rPr>
      </w:pPr>
    </w:p>
    <w:p w14:paraId="17A33647" w14:textId="77777777" w:rsidR="00FC70B6" w:rsidRPr="001D52A5" w:rsidRDefault="00FC70B6" w:rsidP="00871661">
      <w:pPr>
        <w:rPr>
          <w:rFonts w:ascii="Times New Roman" w:hAnsi="Times New Roman" w:cs="Times New Roman"/>
          <w:sz w:val="24"/>
          <w:szCs w:val="24"/>
        </w:rPr>
      </w:pPr>
    </w:p>
    <w:p w14:paraId="657227A2" w14:textId="77777777" w:rsidR="00871661" w:rsidRPr="001D52A5" w:rsidRDefault="00871661" w:rsidP="00871661">
      <w:pPr>
        <w:rPr>
          <w:rFonts w:ascii="Times New Roman" w:hAnsi="Times New Roman" w:cs="Times New Roman"/>
          <w:sz w:val="24"/>
          <w:szCs w:val="24"/>
        </w:rPr>
      </w:pPr>
    </w:p>
    <w:p w14:paraId="60ED0F08" w14:textId="77777777" w:rsidR="000B5A99" w:rsidRPr="00153927" w:rsidRDefault="000B5A99" w:rsidP="00153927">
      <w:pPr>
        <w:widowControl w:val="0"/>
        <w:tabs>
          <w:tab w:val="left" w:pos="1145"/>
        </w:tabs>
        <w:autoSpaceDE w:val="0"/>
        <w:autoSpaceDN w:val="0"/>
        <w:spacing w:after="0" w:line="360" w:lineRule="auto"/>
        <w:jc w:val="both"/>
        <w:rPr>
          <w:rFonts w:ascii="Times New Roman" w:hAnsi="Times New Roman" w:cs="Times New Roman"/>
          <w:sz w:val="24"/>
          <w:szCs w:val="24"/>
        </w:rPr>
      </w:pPr>
    </w:p>
    <w:p w14:paraId="56C6A5B0" w14:textId="77777777" w:rsidR="00364458" w:rsidRDefault="00364458" w:rsidP="000A55CF">
      <w:pPr>
        <w:spacing w:after="0"/>
        <w:rPr>
          <w:rFonts w:ascii="Times New Roman" w:hAnsi="Times New Roman" w:cs="Times New Roman"/>
          <w:sz w:val="24"/>
          <w:szCs w:val="24"/>
        </w:rPr>
      </w:pPr>
    </w:p>
    <w:p w14:paraId="55C8D0DB" w14:textId="77777777" w:rsidR="00F86A8B" w:rsidRPr="00AB5469" w:rsidRDefault="00F86A8B" w:rsidP="000A55CF">
      <w:pPr>
        <w:spacing w:after="0"/>
        <w:rPr>
          <w:rFonts w:ascii="Times New Roman" w:hAnsi="Times New Roman" w:cs="Times New Roman"/>
          <w:sz w:val="24"/>
          <w:szCs w:val="24"/>
        </w:rPr>
      </w:pPr>
    </w:p>
    <w:sectPr w:rsidR="00F86A8B" w:rsidRPr="00AB5469">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440" w:left="144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21BBE" w14:textId="77777777" w:rsidR="00E862BB" w:rsidRDefault="00E862BB">
      <w:pPr>
        <w:spacing w:after="0" w:line="240" w:lineRule="auto"/>
      </w:pPr>
      <w:r>
        <w:separator/>
      </w:r>
    </w:p>
  </w:endnote>
  <w:endnote w:type="continuationSeparator" w:id="0">
    <w:p w14:paraId="6F753BA4" w14:textId="77777777" w:rsidR="00E862BB" w:rsidRDefault="00E86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embedRegular r:id="rId1" w:fontKey="{515A0824-4A89-42A0-AC16-70E29E81A175}"/>
    <w:embedBold r:id="rId2" w:fontKey="{13607D91-B811-4565-81CE-6428197473D9}"/>
    <w:embedItalic r:id="rId3" w:fontKey="{029B34AD-9276-4806-A462-C616308FC95F}"/>
    <w:embedBoldItalic r:id="rId4" w:fontKey="{AA59B105-8DD6-4F99-B688-FACFAFA18BD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5" w:fontKey="{81FC7D60-1BC5-43AD-B769-87DD2A83DE4B}"/>
  </w:font>
  <w:font w:name="Calibri Light">
    <w:panose1 w:val="020F0302020204030204"/>
    <w:charset w:val="00"/>
    <w:family w:val="swiss"/>
    <w:pitch w:val="variable"/>
    <w:sig w:usb0="E4002EFF" w:usb1="C200247B" w:usb2="00000009" w:usb3="00000000" w:csb0="000001FF" w:csb1="00000000"/>
    <w:embedRegular r:id="rId6" w:fontKey="{10645D9F-B515-43B7-96C8-B006877D25A2}"/>
  </w:font>
  <w:font w:name="Trebuchet MS">
    <w:panose1 w:val="020B0603020202020204"/>
    <w:charset w:val="00"/>
    <w:family w:val="swiss"/>
    <w:pitch w:val="variable"/>
    <w:sig w:usb0="00000687" w:usb1="00000000" w:usb2="00000000" w:usb3="00000000" w:csb0="0000009F" w:csb1="00000000"/>
    <w:embedRegular r:id="rId7" w:fontKey="{93B6B647-A120-4001-9EB2-2B0F9DA51E44}"/>
    <w:embedBold r:id="rId8" w:fontKey="{542981BB-6600-49FB-AD41-9214FC896CA8}"/>
  </w:font>
  <w:font w:name="+mj-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embedItalic r:id="rId9" w:fontKey="{0CE3745A-DD73-4BD6-A03C-68913EA2C6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CFF1C" w14:textId="77777777" w:rsidR="008A7522" w:rsidRDefault="00000000">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55193D">
      <w:rPr>
        <w:noProof/>
        <w:color w:val="000000"/>
      </w:rPr>
      <w:t>2</w:t>
    </w:r>
    <w:r>
      <w:rPr>
        <w:color w:val="000000"/>
      </w:rPr>
      <w:fldChar w:fldCharType="end"/>
    </w:r>
  </w:p>
  <w:p w14:paraId="41A39BD4" w14:textId="77777777" w:rsidR="008A7522" w:rsidRDefault="00000000">
    <w:pPr>
      <w:pBdr>
        <w:top w:val="nil"/>
        <w:left w:val="nil"/>
        <w:bottom w:val="nil"/>
        <w:right w:val="nil"/>
        <w:between w:val="nil"/>
      </w:pBdr>
      <w:tabs>
        <w:tab w:val="center" w:pos="4513"/>
        <w:tab w:val="right" w:pos="9026"/>
      </w:tabs>
      <w:spacing w:before="40" w:after="0" w:line="240" w:lineRule="auto"/>
      <w:jc w:val="right"/>
      <w:rPr>
        <w:color w:val="000000"/>
        <w:sz w:val="20"/>
        <w:szCs w:val="20"/>
      </w:rPr>
    </w:pPr>
    <w:r>
      <w:rPr>
        <w:noProof/>
        <w:color w:val="000000"/>
      </w:rPr>
      <w:drawing>
        <wp:inline distT="0" distB="0" distL="0" distR="0" wp14:anchorId="4D9026BA" wp14:editId="2E2A8384">
          <wp:extent cx="1764937" cy="639534"/>
          <wp:effectExtent l="0" t="0" r="0" b="0"/>
          <wp:docPr id="125977880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764937" cy="639534"/>
                  </a:xfrm>
                  <a:prstGeom prst="rect">
                    <a:avLst/>
                  </a:prstGeom>
                  <a:ln/>
                </pic:spPr>
              </pic:pic>
            </a:graphicData>
          </a:graphic>
        </wp:inline>
      </w:drawing>
    </w:r>
    <w:r>
      <w:rPr>
        <w:color w:val="000000"/>
        <w:sz w:val="20"/>
        <w:szCs w:val="20"/>
      </w:rPr>
      <w:t xml:space="preserve">                                                                           EDIS - PED: Ecosistem digital pentru învățare sustenabilă</w:t>
    </w:r>
  </w:p>
  <w:p w14:paraId="3C9DF8DF" w14:textId="77777777" w:rsidR="008A7522" w:rsidRDefault="00000000">
    <w:pPr>
      <w:pBdr>
        <w:top w:val="nil"/>
        <w:left w:val="nil"/>
        <w:bottom w:val="nil"/>
        <w:right w:val="nil"/>
        <w:between w:val="nil"/>
      </w:pBdr>
      <w:tabs>
        <w:tab w:val="center" w:pos="4513"/>
        <w:tab w:val="right" w:pos="9026"/>
      </w:tabs>
      <w:spacing w:after="0" w:line="240" w:lineRule="auto"/>
      <w:jc w:val="right"/>
      <w:rPr>
        <w:color w:val="000000"/>
        <w:sz w:val="20"/>
        <w:szCs w:val="20"/>
      </w:rPr>
    </w:pPr>
    <w:r>
      <w:rPr>
        <w:color w:val="000000"/>
        <w:sz w:val="20"/>
        <w:szCs w:val="20"/>
      </w:rPr>
      <w:t xml:space="preserve">                                                                  cu resurse și practici educaționale deschise</w:t>
    </w:r>
  </w:p>
  <w:p w14:paraId="13614939" w14:textId="77777777" w:rsidR="008A7522" w:rsidRDefault="008A7522">
    <w:pPr>
      <w:pBdr>
        <w:top w:val="nil"/>
        <w:left w:val="nil"/>
        <w:bottom w:val="nil"/>
        <w:right w:val="nil"/>
        <w:between w:val="nil"/>
      </w:pBdr>
      <w:tabs>
        <w:tab w:val="center" w:pos="4513"/>
        <w:tab w:val="right" w:pos="9026"/>
      </w:tabs>
      <w:spacing w:after="0" w:line="240" w:lineRule="auto"/>
      <w:jc w:val="right"/>
      <w:rPr>
        <w:color w:val="000000"/>
        <w:sz w:val="12"/>
        <w:szCs w:val="12"/>
      </w:rPr>
    </w:pPr>
  </w:p>
  <w:p w14:paraId="1642CAC1" w14:textId="77777777" w:rsidR="008A7522" w:rsidRDefault="00000000">
    <w:pPr>
      <w:pBdr>
        <w:top w:val="nil"/>
        <w:left w:val="nil"/>
        <w:bottom w:val="nil"/>
        <w:right w:val="nil"/>
        <w:between w:val="nil"/>
      </w:pBdr>
      <w:tabs>
        <w:tab w:val="center" w:pos="4513"/>
        <w:tab w:val="right" w:pos="9026"/>
      </w:tabs>
      <w:spacing w:after="0" w:line="240" w:lineRule="auto"/>
      <w:jc w:val="right"/>
      <w:rPr>
        <w:color w:val="000000"/>
        <w:sz w:val="18"/>
        <w:szCs w:val="18"/>
      </w:rPr>
    </w:pPr>
    <w:r>
      <w:rPr>
        <w:color w:val="000000"/>
        <w:sz w:val="18"/>
        <w:szCs w:val="18"/>
      </w:rPr>
      <w:t xml:space="preserve">                                                                                   PNRR. Finanțat de Uniunea Europeană – UrmătoareaGenerațieUE</w:t>
    </w:r>
  </w:p>
  <w:p w14:paraId="1B6906B0" w14:textId="77777777" w:rsidR="008A7522"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sz w:val="18"/>
        <w:szCs w:val="18"/>
      </w:rPr>
      <w:t xml:space="preserve">                                                                                              https://mfe.gov.ro/pnrr/        https://www.facebook.com/PNRROficial</w:t>
    </w:r>
  </w:p>
  <w:p w14:paraId="01923F1E" w14:textId="77777777" w:rsidR="00AB483E" w:rsidRDefault="00AB483E"/>
  <w:p w14:paraId="694E4C7D" w14:textId="77777777" w:rsidR="00AB483E" w:rsidRDefault="00AB483E"/>
  <w:p w14:paraId="164B4029" w14:textId="77777777" w:rsidR="00AB483E" w:rsidRDefault="00AB483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067FF" w14:textId="77777777" w:rsidR="008A7522" w:rsidRDefault="00000000">
    <w:pPr>
      <w:pBdr>
        <w:top w:val="nil"/>
        <w:left w:val="nil"/>
        <w:bottom w:val="nil"/>
        <w:right w:val="nil"/>
        <w:between w:val="nil"/>
      </w:pBdr>
      <w:tabs>
        <w:tab w:val="center" w:pos="4513"/>
        <w:tab w:val="right" w:pos="9026"/>
      </w:tabs>
      <w:spacing w:before="40" w:after="0" w:line="240" w:lineRule="auto"/>
      <w:jc w:val="right"/>
      <w:rPr>
        <w:color w:val="000000"/>
        <w:sz w:val="20"/>
        <w:szCs w:val="20"/>
      </w:rPr>
    </w:pPr>
    <w:r>
      <w:rPr>
        <w:noProof/>
        <w:color w:val="000000"/>
      </w:rPr>
      <w:drawing>
        <wp:inline distT="0" distB="0" distL="0" distR="0" wp14:anchorId="30041F8B" wp14:editId="293AE101">
          <wp:extent cx="1764937" cy="639534"/>
          <wp:effectExtent l="0" t="0" r="0" b="0"/>
          <wp:docPr id="125977880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764937" cy="639534"/>
                  </a:xfrm>
                  <a:prstGeom prst="rect">
                    <a:avLst/>
                  </a:prstGeom>
                  <a:ln/>
                </pic:spPr>
              </pic:pic>
            </a:graphicData>
          </a:graphic>
        </wp:inline>
      </w:drawing>
    </w:r>
    <w:r>
      <w:rPr>
        <w:color w:val="000000"/>
        <w:sz w:val="20"/>
        <w:szCs w:val="20"/>
      </w:rPr>
      <w:t xml:space="preserve">                                                                           EDIS - PED: Ecosistem digital pentru învățare sustenabilă</w:t>
    </w:r>
  </w:p>
  <w:p w14:paraId="2C328957" w14:textId="77777777" w:rsidR="008A7522" w:rsidRDefault="00000000">
    <w:pPr>
      <w:pBdr>
        <w:top w:val="nil"/>
        <w:left w:val="nil"/>
        <w:bottom w:val="nil"/>
        <w:right w:val="nil"/>
        <w:between w:val="nil"/>
      </w:pBdr>
      <w:tabs>
        <w:tab w:val="center" w:pos="4513"/>
        <w:tab w:val="right" w:pos="9026"/>
      </w:tabs>
      <w:spacing w:after="0" w:line="240" w:lineRule="auto"/>
      <w:jc w:val="right"/>
      <w:rPr>
        <w:color w:val="000000"/>
        <w:sz w:val="20"/>
        <w:szCs w:val="20"/>
      </w:rPr>
    </w:pPr>
    <w:r>
      <w:rPr>
        <w:color w:val="000000"/>
        <w:sz w:val="20"/>
        <w:szCs w:val="20"/>
      </w:rPr>
      <w:t xml:space="preserve">                                                                  cu resurse și practici educaționale deschise</w:t>
    </w:r>
  </w:p>
  <w:p w14:paraId="29CB9112" w14:textId="77777777" w:rsidR="008A7522" w:rsidRDefault="008A7522">
    <w:pPr>
      <w:pBdr>
        <w:top w:val="nil"/>
        <w:left w:val="nil"/>
        <w:bottom w:val="nil"/>
        <w:right w:val="nil"/>
        <w:between w:val="nil"/>
      </w:pBdr>
      <w:tabs>
        <w:tab w:val="center" w:pos="4513"/>
        <w:tab w:val="right" w:pos="9026"/>
      </w:tabs>
      <w:spacing w:after="0" w:line="240" w:lineRule="auto"/>
      <w:jc w:val="right"/>
      <w:rPr>
        <w:color w:val="000000"/>
        <w:sz w:val="12"/>
        <w:szCs w:val="12"/>
      </w:rPr>
    </w:pPr>
  </w:p>
  <w:p w14:paraId="01891771" w14:textId="77777777" w:rsidR="008A7522" w:rsidRDefault="00000000">
    <w:pPr>
      <w:pBdr>
        <w:top w:val="nil"/>
        <w:left w:val="nil"/>
        <w:bottom w:val="nil"/>
        <w:right w:val="nil"/>
        <w:between w:val="nil"/>
      </w:pBdr>
      <w:tabs>
        <w:tab w:val="center" w:pos="4513"/>
        <w:tab w:val="right" w:pos="9026"/>
      </w:tabs>
      <w:spacing w:after="0" w:line="240" w:lineRule="auto"/>
      <w:jc w:val="right"/>
      <w:rPr>
        <w:color w:val="000000"/>
        <w:sz w:val="18"/>
        <w:szCs w:val="18"/>
      </w:rPr>
    </w:pPr>
    <w:r>
      <w:rPr>
        <w:color w:val="000000"/>
        <w:sz w:val="18"/>
        <w:szCs w:val="18"/>
      </w:rPr>
      <w:t xml:space="preserve">                                                                                   PNRR. Finanțat de Uniunea Europeană – UrmătoareaGenerațieUE</w:t>
    </w:r>
  </w:p>
  <w:p w14:paraId="0354EA80" w14:textId="77777777" w:rsidR="008A7522"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sz w:val="18"/>
        <w:szCs w:val="18"/>
      </w:rPr>
      <w:t xml:space="preserve">                                                                                              https://mfe.gov.ro/pnrr/        https://www.facebook.com/PNRROficial</w:t>
    </w:r>
  </w:p>
  <w:p w14:paraId="6BB4D690" w14:textId="77777777" w:rsidR="008A7522" w:rsidRDefault="008A7522">
    <w:pPr>
      <w:pBdr>
        <w:top w:val="nil"/>
        <w:left w:val="nil"/>
        <w:bottom w:val="nil"/>
        <w:right w:val="nil"/>
        <w:between w:val="nil"/>
      </w:pBdr>
      <w:tabs>
        <w:tab w:val="center" w:pos="4513"/>
        <w:tab w:val="right" w:pos="9026"/>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9BC62" w14:textId="77777777" w:rsidR="008A7522" w:rsidRDefault="008A7522">
    <w:pPr>
      <w:widowControl w:val="0"/>
      <w:pBdr>
        <w:top w:val="nil"/>
        <w:left w:val="nil"/>
        <w:bottom w:val="nil"/>
        <w:right w:val="nil"/>
        <w:between w:val="nil"/>
      </w:pBdr>
      <w:spacing w:after="0" w:line="276" w:lineRule="auto"/>
      <w:rPr>
        <w:color w:val="000000"/>
      </w:rPr>
    </w:pPr>
  </w:p>
  <w:tbl>
    <w:tblPr>
      <w:tblStyle w:val="a"/>
      <w:tblW w:w="9026"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854"/>
      <w:gridCol w:w="6172"/>
    </w:tblGrid>
    <w:tr w:rsidR="008A7522" w14:paraId="2C10CE5B" w14:textId="77777777">
      <w:tc>
        <w:tcPr>
          <w:tcW w:w="2854" w:type="dxa"/>
          <w:vAlign w:val="center"/>
        </w:tcPr>
        <w:p w14:paraId="003CF032" w14:textId="77777777" w:rsidR="008A7522" w:rsidRDefault="00000000">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53C4D613" wp14:editId="41558978">
                <wp:extent cx="1764937" cy="639534"/>
                <wp:effectExtent l="0" t="0" r="0" b="0"/>
                <wp:docPr id="125977880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764937" cy="639534"/>
                        </a:xfrm>
                        <a:prstGeom prst="rect">
                          <a:avLst/>
                        </a:prstGeom>
                        <a:ln/>
                      </pic:spPr>
                    </pic:pic>
                  </a:graphicData>
                </a:graphic>
              </wp:inline>
            </w:drawing>
          </w:r>
        </w:p>
      </w:tc>
      <w:tc>
        <w:tcPr>
          <w:tcW w:w="6172" w:type="dxa"/>
          <w:vAlign w:val="center"/>
        </w:tcPr>
        <w:p w14:paraId="3CD7538E" w14:textId="77777777" w:rsidR="008A7522" w:rsidRDefault="00000000">
          <w:pPr>
            <w:pBdr>
              <w:top w:val="nil"/>
              <w:left w:val="nil"/>
              <w:bottom w:val="nil"/>
              <w:right w:val="nil"/>
              <w:between w:val="nil"/>
            </w:pBdr>
            <w:tabs>
              <w:tab w:val="center" w:pos="4513"/>
              <w:tab w:val="right" w:pos="9026"/>
            </w:tabs>
            <w:spacing w:before="40"/>
            <w:jc w:val="center"/>
            <w:rPr>
              <w:color w:val="000000"/>
              <w:sz w:val="20"/>
              <w:szCs w:val="20"/>
            </w:rPr>
          </w:pPr>
          <w:r>
            <w:rPr>
              <w:color w:val="000000"/>
              <w:sz w:val="20"/>
              <w:szCs w:val="20"/>
            </w:rPr>
            <w:t>EDIS - PED: Ecosistem digital pentru învățare sustenabilă</w:t>
          </w:r>
        </w:p>
        <w:p w14:paraId="2BAD3A91" w14:textId="77777777" w:rsidR="008A7522" w:rsidRDefault="00000000">
          <w:pPr>
            <w:pBdr>
              <w:top w:val="nil"/>
              <w:left w:val="nil"/>
              <w:bottom w:val="nil"/>
              <w:right w:val="nil"/>
              <w:between w:val="nil"/>
            </w:pBdr>
            <w:tabs>
              <w:tab w:val="center" w:pos="4513"/>
              <w:tab w:val="right" w:pos="9026"/>
            </w:tabs>
            <w:jc w:val="center"/>
            <w:rPr>
              <w:color w:val="000000"/>
              <w:sz w:val="20"/>
              <w:szCs w:val="20"/>
            </w:rPr>
          </w:pPr>
          <w:r>
            <w:rPr>
              <w:color w:val="000000"/>
              <w:sz w:val="20"/>
              <w:szCs w:val="20"/>
            </w:rPr>
            <w:t>cu resurse și practici educaționale deschise</w:t>
          </w:r>
        </w:p>
        <w:p w14:paraId="2FAC9595" w14:textId="77777777" w:rsidR="008A7522" w:rsidRDefault="008A7522">
          <w:pPr>
            <w:pBdr>
              <w:top w:val="nil"/>
              <w:left w:val="nil"/>
              <w:bottom w:val="nil"/>
              <w:right w:val="nil"/>
              <w:between w:val="nil"/>
            </w:pBdr>
            <w:tabs>
              <w:tab w:val="center" w:pos="4513"/>
              <w:tab w:val="right" w:pos="9026"/>
            </w:tabs>
            <w:jc w:val="center"/>
            <w:rPr>
              <w:color w:val="000000"/>
              <w:sz w:val="12"/>
              <w:szCs w:val="12"/>
            </w:rPr>
          </w:pPr>
        </w:p>
        <w:p w14:paraId="0AF344DB" w14:textId="77777777" w:rsidR="008A7522" w:rsidRDefault="00000000">
          <w:pPr>
            <w:pBdr>
              <w:top w:val="nil"/>
              <w:left w:val="nil"/>
              <w:bottom w:val="nil"/>
              <w:right w:val="nil"/>
              <w:between w:val="nil"/>
            </w:pBdr>
            <w:tabs>
              <w:tab w:val="center" w:pos="4513"/>
              <w:tab w:val="right" w:pos="9026"/>
            </w:tabs>
            <w:jc w:val="center"/>
            <w:rPr>
              <w:color w:val="000000"/>
              <w:sz w:val="18"/>
              <w:szCs w:val="18"/>
            </w:rPr>
          </w:pPr>
          <w:r>
            <w:rPr>
              <w:color w:val="000000"/>
              <w:sz w:val="18"/>
              <w:szCs w:val="18"/>
            </w:rPr>
            <w:t>PNRR. Finanțat de Uniunea Europeană – UrmătoareaGenerațieUE</w:t>
          </w:r>
        </w:p>
        <w:p w14:paraId="31A5433A" w14:textId="77777777" w:rsidR="008A7522" w:rsidRDefault="00000000">
          <w:pPr>
            <w:pBdr>
              <w:top w:val="nil"/>
              <w:left w:val="nil"/>
              <w:bottom w:val="nil"/>
              <w:right w:val="nil"/>
              <w:between w:val="nil"/>
            </w:pBdr>
            <w:tabs>
              <w:tab w:val="center" w:pos="4513"/>
              <w:tab w:val="right" w:pos="9026"/>
            </w:tabs>
            <w:jc w:val="center"/>
            <w:rPr>
              <w:color w:val="000000"/>
            </w:rPr>
          </w:pPr>
          <w:r>
            <w:rPr>
              <w:color w:val="000000"/>
              <w:sz w:val="18"/>
              <w:szCs w:val="18"/>
            </w:rPr>
            <w:t>https://mfe.gov.ro/pnrr/        https://www.facebook.com/PNRROficial/</w:t>
          </w:r>
        </w:p>
      </w:tc>
    </w:tr>
  </w:tbl>
  <w:p w14:paraId="1BC93B13" w14:textId="77777777" w:rsidR="008A7522" w:rsidRDefault="008A7522">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2A542" w14:textId="77777777" w:rsidR="00E862BB" w:rsidRDefault="00E862BB">
      <w:pPr>
        <w:spacing w:after="0" w:line="240" w:lineRule="auto"/>
      </w:pPr>
      <w:r>
        <w:separator/>
      </w:r>
    </w:p>
  </w:footnote>
  <w:footnote w:type="continuationSeparator" w:id="0">
    <w:p w14:paraId="423D59C9" w14:textId="77777777" w:rsidR="00E862BB" w:rsidRDefault="00E862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20757" w14:textId="77777777" w:rsidR="008A7522" w:rsidRDefault="00000000">
    <w:pPr>
      <w:pBdr>
        <w:top w:val="nil"/>
        <w:left w:val="nil"/>
        <w:bottom w:val="nil"/>
        <w:right w:val="nil"/>
        <w:between w:val="nil"/>
      </w:pBdr>
      <w:tabs>
        <w:tab w:val="center" w:pos="4513"/>
        <w:tab w:val="right" w:pos="9026"/>
      </w:tabs>
      <w:spacing w:after="0" w:line="240" w:lineRule="auto"/>
      <w:rPr>
        <w:color w:val="000000"/>
      </w:rPr>
    </w:pPr>
    <w:r>
      <w:rPr>
        <w:noProof/>
        <w:color w:val="000000"/>
      </w:rPr>
      <w:drawing>
        <wp:inline distT="0" distB="0" distL="0" distR="0" wp14:anchorId="2CA5E99D" wp14:editId="73FFFF21">
          <wp:extent cx="5731510" cy="576580"/>
          <wp:effectExtent l="0" t="0" r="0" b="0"/>
          <wp:docPr id="125977880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31510" cy="576580"/>
                  </a:xfrm>
                  <a:prstGeom prst="rect">
                    <a:avLst/>
                  </a:prstGeom>
                  <a:ln/>
                </pic:spPr>
              </pic:pic>
            </a:graphicData>
          </a:graphic>
        </wp:inline>
      </w:drawing>
    </w:r>
  </w:p>
  <w:p w14:paraId="7509D1D7" w14:textId="77777777" w:rsidR="00AB483E" w:rsidRDefault="00AB483E"/>
  <w:p w14:paraId="2BB53464" w14:textId="77777777" w:rsidR="00AB483E" w:rsidRDefault="00AB483E"/>
  <w:p w14:paraId="6DA8B601" w14:textId="77777777" w:rsidR="00AB483E" w:rsidRDefault="00AB483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E7EB6" w14:textId="77777777" w:rsidR="008A7522" w:rsidRDefault="00000000">
    <w:pPr>
      <w:pBdr>
        <w:top w:val="nil"/>
        <w:left w:val="nil"/>
        <w:bottom w:val="nil"/>
        <w:right w:val="nil"/>
        <w:between w:val="nil"/>
      </w:pBdr>
      <w:tabs>
        <w:tab w:val="center" w:pos="4513"/>
        <w:tab w:val="right" w:pos="9026"/>
      </w:tabs>
      <w:spacing w:after="0" w:line="240" w:lineRule="auto"/>
      <w:rPr>
        <w:color w:val="000000"/>
      </w:rPr>
    </w:pPr>
    <w:r>
      <w:rPr>
        <w:noProof/>
        <w:color w:val="000000"/>
      </w:rPr>
      <w:drawing>
        <wp:inline distT="0" distB="0" distL="0" distR="0" wp14:anchorId="3EEB7FB0" wp14:editId="6B8E4F96">
          <wp:extent cx="5731510" cy="576580"/>
          <wp:effectExtent l="0" t="0" r="0" b="0"/>
          <wp:docPr id="125977880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31510" cy="576580"/>
                  </a:xfrm>
                  <a:prstGeom prst="rect">
                    <a:avLst/>
                  </a:prstGeom>
                  <a:ln/>
                </pic:spPr>
              </pic:pic>
            </a:graphicData>
          </a:graphic>
        </wp:inline>
      </w:drawing>
    </w:r>
  </w:p>
  <w:p w14:paraId="30123655" w14:textId="77777777" w:rsidR="00AB483E" w:rsidRDefault="00AB483E"/>
  <w:p w14:paraId="583D7D3A" w14:textId="77777777" w:rsidR="00AB483E" w:rsidRDefault="00AB483E"/>
  <w:p w14:paraId="0CEA193E" w14:textId="77777777" w:rsidR="00AB483E" w:rsidRDefault="00AB483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E38EB" w14:textId="77777777" w:rsidR="008A7522" w:rsidRDefault="00000000">
    <w:pPr>
      <w:pBdr>
        <w:top w:val="nil"/>
        <w:left w:val="nil"/>
        <w:bottom w:val="nil"/>
        <w:right w:val="nil"/>
        <w:between w:val="nil"/>
      </w:pBdr>
      <w:tabs>
        <w:tab w:val="center" w:pos="4513"/>
        <w:tab w:val="right" w:pos="9026"/>
      </w:tabs>
      <w:spacing w:after="0" w:line="240" w:lineRule="auto"/>
      <w:jc w:val="center"/>
      <w:rPr>
        <w:color w:val="000000"/>
      </w:rPr>
    </w:pPr>
    <w:r>
      <w:rPr>
        <w:noProof/>
        <w:color w:val="000000"/>
      </w:rPr>
      <w:drawing>
        <wp:inline distT="0" distB="0" distL="0" distR="0" wp14:anchorId="52D69E1B" wp14:editId="0E7C5B3C">
          <wp:extent cx="5731510" cy="576736"/>
          <wp:effectExtent l="0" t="0" r="0" b="0"/>
          <wp:docPr id="125977880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31510" cy="57673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E306ED"/>
    <w:multiLevelType w:val="multilevel"/>
    <w:tmpl w:val="B5E306ED"/>
    <w:lvl w:ilvl="0">
      <w:start w:val="1"/>
      <w:numFmt w:val="lowerLetter"/>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BF205925"/>
    <w:multiLevelType w:val="multilevel"/>
    <w:tmpl w:val="BF205925"/>
    <w:lvl w:ilvl="0">
      <w:start w:val="1"/>
      <w:numFmt w:val="lowerLetter"/>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CF092B84"/>
    <w:multiLevelType w:val="multilevel"/>
    <w:tmpl w:val="CF092B84"/>
    <w:lvl w:ilvl="0">
      <w:start w:val="1"/>
      <w:numFmt w:val="lowerLetter"/>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053208E"/>
    <w:multiLevelType w:val="multilevel"/>
    <w:tmpl w:val="0053208E"/>
    <w:lvl w:ilvl="0">
      <w:start w:val="1"/>
      <w:numFmt w:val="lowerLetter"/>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3D62ECE"/>
    <w:multiLevelType w:val="multilevel"/>
    <w:tmpl w:val="03D62ECE"/>
    <w:lvl w:ilvl="0">
      <w:start w:val="1"/>
      <w:numFmt w:val="lowerLetter"/>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055D6664"/>
    <w:multiLevelType w:val="multilevel"/>
    <w:tmpl w:val="C5B09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C61073"/>
    <w:multiLevelType w:val="hybridMultilevel"/>
    <w:tmpl w:val="2458A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1A2254"/>
    <w:multiLevelType w:val="hybridMultilevel"/>
    <w:tmpl w:val="77FC6CFE"/>
    <w:lvl w:ilvl="0" w:tplc="FFFFFFFF">
      <w:start w:val="1"/>
      <w:numFmt w:val="decimal"/>
      <w:lvlText w:val="%1."/>
      <w:lvlJc w:val="left"/>
      <w:pPr>
        <w:ind w:left="629" w:hanging="204"/>
      </w:pPr>
      <w:rPr>
        <w:rFonts w:ascii="Arial" w:eastAsia="Arial" w:hAnsi="Arial" w:cs="Arial" w:hint="default"/>
        <w:b w:val="0"/>
        <w:bCs w:val="0"/>
        <w:i/>
        <w:iCs/>
        <w:spacing w:val="-5"/>
        <w:w w:val="99"/>
        <w:sz w:val="18"/>
        <w:szCs w:val="18"/>
        <w:lang w:val="ro-RO" w:eastAsia="en-US" w:bidi="ar-SA"/>
      </w:rPr>
    </w:lvl>
    <w:lvl w:ilvl="1" w:tplc="FFFFFFFF">
      <w:numFmt w:val="bullet"/>
      <w:lvlText w:val="-"/>
      <w:lvlJc w:val="left"/>
      <w:pPr>
        <w:ind w:left="966" w:hanging="361"/>
      </w:pPr>
      <w:rPr>
        <w:rFonts w:ascii="Arial MT" w:eastAsia="Arial MT" w:hAnsi="Arial MT" w:cs="Arial MT" w:hint="default"/>
        <w:spacing w:val="0"/>
        <w:w w:val="99"/>
        <w:lang w:val="ro-RO" w:eastAsia="en-US" w:bidi="ar-SA"/>
      </w:rPr>
    </w:lvl>
    <w:lvl w:ilvl="2" w:tplc="FFFFFFFF">
      <w:numFmt w:val="bullet"/>
      <w:lvlText w:val="•"/>
      <w:lvlJc w:val="left"/>
      <w:pPr>
        <w:ind w:left="1987" w:hanging="361"/>
      </w:pPr>
      <w:rPr>
        <w:rFonts w:hint="default"/>
        <w:lang w:val="ro-RO" w:eastAsia="en-US" w:bidi="ar-SA"/>
      </w:rPr>
    </w:lvl>
    <w:lvl w:ilvl="3" w:tplc="FFFFFFFF">
      <w:numFmt w:val="bullet"/>
      <w:lvlText w:val="•"/>
      <w:lvlJc w:val="left"/>
      <w:pPr>
        <w:ind w:left="3014" w:hanging="361"/>
      </w:pPr>
      <w:rPr>
        <w:rFonts w:hint="default"/>
        <w:lang w:val="ro-RO" w:eastAsia="en-US" w:bidi="ar-SA"/>
      </w:rPr>
    </w:lvl>
    <w:lvl w:ilvl="4" w:tplc="FFFFFFFF">
      <w:numFmt w:val="bullet"/>
      <w:lvlText w:val="•"/>
      <w:lvlJc w:val="left"/>
      <w:pPr>
        <w:ind w:left="4041" w:hanging="361"/>
      </w:pPr>
      <w:rPr>
        <w:rFonts w:hint="default"/>
        <w:lang w:val="ro-RO" w:eastAsia="en-US" w:bidi="ar-SA"/>
      </w:rPr>
    </w:lvl>
    <w:lvl w:ilvl="5" w:tplc="FFFFFFFF">
      <w:numFmt w:val="bullet"/>
      <w:lvlText w:val="•"/>
      <w:lvlJc w:val="left"/>
      <w:pPr>
        <w:ind w:left="5068" w:hanging="361"/>
      </w:pPr>
      <w:rPr>
        <w:rFonts w:hint="default"/>
        <w:lang w:val="ro-RO" w:eastAsia="en-US" w:bidi="ar-SA"/>
      </w:rPr>
    </w:lvl>
    <w:lvl w:ilvl="6" w:tplc="FFFFFFFF">
      <w:numFmt w:val="bullet"/>
      <w:lvlText w:val="•"/>
      <w:lvlJc w:val="left"/>
      <w:pPr>
        <w:ind w:left="6095" w:hanging="361"/>
      </w:pPr>
      <w:rPr>
        <w:rFonts w:hint="default"/>
        <w:lang w:val="ro-RO" w:eastAsia="en-US" w:bidi="ar-SA"/>
      </w:rPr>
    </w:lvl>
    <w:lvl w:ilvl="7" w:tplc="FFFFFFFF">
      <w:numFmt w:val="bullet"/>
      <w:lvlText w:val="•"/>
      <w:lvlJc w:val="left"/>
      <w:pPr>
        <w:ind w:left="7122" w:hanging="361"/>
      </w:pPr>
      <w:rPr>
        <w:rFonts w:hint="default"/>
        <w:lang w:val="ro-RO" w:eastAsia="en-US" w:bidi="ar-SA"/>
      </w:rPr>
    </w:lvl>
    <w:lvl w:ilvl="8" w:tplc="FFFFFFFF">
      <w:numFmt w:val="bullet"/>
      <w:lvlText w:val="•"/>
      <w:lvlJc w:val="left"/>
      <w:pPr>
        <w:ind w:left="8149" w:hanging="361"/>
      </w:pPr>
      <w:rPr>
        <w:rFonts w:hint="default"/>
        <w:lang w:val="ro-RO" w:eastAsia="en-US" w:bidi="ar-SA"/>
      </w:rPr>
    </w:lvl>
  </w:abstractNum>
  <w:abstractNum w:abstractNumId="8" w15:restartNumberingAfterBreak="0">
    <w:nsid w:val="0CDF078F"/>
    <w:multiLevelType w:val="hybridMultilevel"/>
    <w:tmpl w:val="77FC6CFE"/>
    <w:lvl w:ilvl="0" w:tplc="CD920684">
      <w:start w:val="1"/>
      <w:numFmt w:val="decimal"/>
      <w:lvlText w:val="%1."/>
      <w:lvlJc w:val="left"/>
      <w:pPr>
        <w:ind w:left="629" w:hanging="204"/>
      </w:pPr>
      <w:rPr>
        <w:rFonts w:ascii="Arial" w:eastAsia="Arial" w:hAnsi="Arial" w:cs="Arial" w:hint="default"/>
        <w:b w:val="0"/>
        <w:bCs w:val="0"/>
        <w:i/>
        <w:iCs/>
        <w:spacing w:val="-5"/>
        <w:w w:val="99"/>
        <w:sz w:val="18"/>
        <w:szCs w:val="18"/>
        <w:lang w:val="ro-RO" w:eastAsia="en-US" w:bidi="ar-SA"/>
      </w:rPr>
    </w:lvl>
    <w:lvl w:ilvl="1" w:tplc="48706F26">
      <w:numFmt w:val="bullet"/>
      <w:lvlText w:val="-"/>
      <w:lvlJc w:val="left"/>
      <w:pPr>
        <w:ind w:left="966" w:hanging="361"/>
      </w:pPr>
      <w:rPr>
        <w:rFonts w:ascii="Arial MT" w:eastAsia="Arial MT" w:hAnsi="Arial MT" w:cs="Arial MT" w:hint="default"/>
        <w:spacing w:val="0"/>
        <w:w w:val="99"/>
        <w:lang w:val="ro-RO" w:eastAsia="en-US" w:bidi="ar-SA"/>
      </w:rPr>
    </w:lvl>
    <w:lvl w:ilvl="2" w:tplc="A0184F50">
      <w:numFmt w:val="bullet"/>
      <w:lvlText w:val="•"/>
      <w:lvlJc w:val="left"/>
      <w:pPr>
        <w:ind w:left="1987" w:hanging="361"/>
      </w:pPr>
      <w:rPr>
        <w:rFonts w:hint="default"/>
        <w:lang w:val="ro-RO" w:eastAsia="en-US" w:bidi="ar-SA"/>
      </w:rPr>
    </w:lvl>
    <w:lvl w:ilvl="3" w:tplc="14429274">
      <w:numFmt w:val="bullet"/>
      <w:lvlText w:val="•"/>
      <w:lvlJc w:val="left"/>
      <w:pPr>
        <w:ind w:left="3014" w:hanging="361"/>
      </w:pPr>
      <w:rPr>
        <w:rFonts w:hint="default"/>
        <w:lang w:val="ro-RO" w:eastAsia="en-US" w:bidi="ar-SA"/>
      </w:rPr>
    </w:lvl>
    <w:lvl w:ilvl="4" w:tplc="F3BAC2DE">
      <w:numFmt w:val="bullet"/>
      <w:lvlText w:val="•"/>
      <w:lvlJc w:val="left"/>
      <w:pPr>
        <w:ind w:left="4041" w:hanging="361"/>
      </w:pPr>
      <w:rPr>
        <w:rFonts w:hint="default"/>
        <w:lang w:val="ro-RO" w:eastAsia="en-US" w:bidi="ar-SA"/>
      </w:rPr>
    </w:lvl>
    <w:lvl w:ilvl="5" w:tplc="3C4EE306">
      <w:numFmt w:val="bullet"/>
      <w:lvlText w:val="•"/>
      <w:lvlJc w:val="left"/>
      <w:pPr>
        <w:ind w:left="5068" w:hanging="361"/>
      </w:pPr>
      <w:rPr>
        <w:rFonts w:hint="default"/>
        <w:lang w:val="ro-RO" w:eastAsia="en-US" w:bidi="ar-SA"/>
      </w:rPr>
    </w:lvl>
    <w:lvl w:ilvl="6" w:tplc="103A00FE">
      <w:numFmt w:val="bullet"/>
      <w:lvlText w:val="•"/>
      <w:lvlJc w:val="left"/>
      <w:pPr>
        <w:ind w:left="6095" w:hanging="361"/>
      </w:pPr>
      <w:rPr>
        <w:rFonts w:hint="default"/>
        <w:lang w:val="ro-RO" w:eastAsia="en-US" w:bidi="ar-SA"/>
      </w:rPr>
    </w:lvl>
    <w:lvl w:ilvl="7" w:tplc="61F2F55E">
      <w:numFmt w:val="bullet"/>
      <w:lvlText w:val="•"/>
      <w:lvlJc w:val="left"/>
      <w:pPr>
        <w:ind w:left="7122" w:hanging="361"/>
      </w:pPr>
      <w:rPr>
        <w:rFonts w:hint="default"/>
        <w:lang w:val="ro-RO" w:eastAsia="en-US" w:bidi="ar-SA"/>
      </w:rPr>
    </w:lvl>
    <w:lvl w:ilvl="8" w:tplc="C3FAE90C">
      <w:numFmt w:val="bullet"/>
      <w:lvlText w:val="•"/>
      <w:lvlJc w:val="left"/>
      <w:pPr>
        <w:ind w:left="8149" w:hanging="361"/>
      </w:pPr>
      <w:rPr>
        <w:rFonts w:hint="default"/>
        <w:lang w:val="ro-RO" w:eastAsia="en-US" w:bidi="ar-SA"/>
      </w:rPr>
    </w:lvl>
  </w:abstractNum>
  <w:abstractNum w:abstractNumId="9" w15:restartNumberingAfterBreak="0">
    <w:nsid w:val="13624244"/>
    <w:multiLevelType w:val="hybridMultilevel"/>
    <w:tmpl w:val="4D3EA9A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77C1E66"/>
    <w:multiLevelType w:val="hybridMultilevel"/>
    <w:tmpl w:val="FC9445C2"/>
    <w:lvl w:ilvl="0" w:tplc="D0528000">
      <w:start w:val="2"/>
      <w:numFmt w:val="bullet"/>
      <w:lvlText w:val="-"/>
      <w:lvlJc w:val="left"/>
      <w:pPr>
        <w:ind w:left="720" w:hanging="360"/>
      </w:pPr>
      <w:rPr>
        <w:rFonts w:ascii="Arial MT" w:eastAsiaTheme="minorHAnsi" w:hAnsi="Arial M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E0302F"/>
    <w:multiLevelType w:val="multilevel"/>
    <w:tmpl w:val="4B9AE1DE"/>
    <w:lvl w:ilvl="0">
      <w:start w:val="1"/>
      <w:numFmt w:val="decimal"/>
      <w:lvlText w:val="%1."/>
      <w:lvlJc w:val="left"/>
      <w:pPr>
        <w:ind w:left="425" w:hanging="240"/>
      </w:pPr>
      <w:rPr>
        <w:rFonts w:ascii="Arial" w:eastAsia="Arial" w:hAnsi="Arial" w:cs="Arial"/>
        <w:b w:val="0"/>
        <w:i/>
        <w:color w:val="1F1F1F"/>
        <w:sz w:val="21"/>
        <w:szCs w:val="21"/>
      </w:rPr>
    </w:lvl>
    <w:lvl w:ilvl="1">
      <w:numFmt w:val="bullet"/>
      <w:lvlText w:val="•"/>
      <w:lvlJc w:val="left"/>
      <w:pPr>
        <w:ind w:left="1398" w:hanging="240"/>
      </w:pPr>
    </w:lvl>
    <w:lvl w:ilvl="2">
      <w:numFmt w:val="bullet"/>
      <w:lvlText w:val="•"/>
      <w:lvlJc w:val="left"/>
      <w:pPr>
        <w:ind w:left="2376" w:hanging="240"/>
      </w:pPr>
    </w:lvl>
    <w:lvl w:ilvl="3">
      <w:numFmt w:val="bullet"/>
      <w:lvlText w:val="•"/>
      <w:lvlJc w:val="left"/>
      <w:pPr>
        <w:ind w:left="3355" w:hanging="240"/>
      </w:pPr>
    </w:lvl>
    <w:lvl w:ilvl="4">
      <w:numFmt w:val="bullet"/>
      <w:lvlText w:val="•"/>
      <w:lvlJc w:val="left"/>
      <w:pPr>
        <w:ind w:left="4333" w:hanging="240"/>
      </w:pPr>
    </w:lvl>
    <w:lvl w:ilvl="5">
      <w:numFmt w:val="bullet"/>
      <w:lvlText w:val="•"/>
      <w:lvlJc w:val="left"/>
      <w:pPr>
        <w:ind w:left="5312" w:hanging="240"/>
      </w:pPr>
    </w:lvl>
    <w:lvl w:ilvl="6">
      <w:numFmt w:val="bullet"/>
      <w:lvlText w:val="•"/>
      <w:lvlJc w:val="left"/>
      <w:pPr>
        <w:ind w:left="6290" w:hanging="240"/>
      </w:pPr>
    </w:lvl>
    <w:lvl w:ilvl="7">
      <w:numFmt w:val="bullet"/>
      <w:lvlText w:val="•"/>
      <w:lvlJc w:val="left"/>
      <w:pPr>
        <w:ind w:left="7268" w:hanging="240"/>
      </w:pPr>
    </w:lvl>
    <w:lvl w:ilvl="8">
      <w:numFmt w:val="bullet"/>
      <w:lvlText w:val="•"/>
      <w:lvlJc w:val="left"/>
      <w:pPr>
        <w:ind w:left="8247" w:hanging="240"/>
      </w:pPr>
    </w:lvl>
  </w:abstractNum>
  <w:abstractNum w:abstractNumId="12" w15:restartNumberingAfterBreak="0">
    <w:nsid w:val="26653739"/>
    <w:multiLevelType w:val="hybridMultilevel"/>
    <w:tmpl w:val="70C46B5C"/>
    <w:lvl w:ilvl="0" w:tplc="04180001">
      <w:start w:val="1"/>
      <w:numFmt w:val="bullet"/>
      <w:lvlText w:val=""/>
      <w:lvlJc w:val="left"/>
      <w:pPr>
        <w:ind w:left="1865" w:hanging="360"/>
      </w:pPr>
      <w:rPr>
        <w:rFonts w:ascii="Symbol" w:hAnsi="Symbol" w:hint="default"/>
      </w:rPr>
    </w:lvl>
    <w:lvl w:ilvl="1" w:tplc="04180003" w:tentative="1">
      <w:start w:val="1"/>
      <w:numFmt w:val="bullet"/>
      <w:lvlText w:val="o"/>
      <w:lvlJc w:val="left"/>
      <w:pPr>
        <w:ind w:left="2585" w:hanging="360"/>
      </w:pPr>
      <w:rPr>
        <w:rFonts w:ascii="Courier New" w:hAnsi="Courier New" w:cs="Courier New" w:hint="default"/>
      </w:rPr>
    </w:lvl>
    <w:lvl w:ilvl="2" w:tplc="04180005" w:tentative="1">
      <w:start w:val="1"/>
      <w:numFmt w:val="bullet"/>
      <w:lvlText w:val=""/>
      <w:lvlJc w:val="left"/>
      <w:pPr>
        <w:ind w:left="3305" w:hanging="360"/>
      </w:pPr>
      <w:rPr>
        <w:rFonts w:ascii="Wingdings" w:hAnsi="Wingdings" w:hint="default"/>
      </w:rPr>
    </w:lvl>
    <w:lvl w:ilvl="3" w:tplc="04180001" w:tentative="1">
      <w:start w:val="1"/>
      <w:numFmt w:val="bullet"/>
      <w:lvlText w:val=""/>
      <w:lvlJc w:val="left"/>
      <w:pPr>
        <w:ind w:left="4025" w:hanging="360"/>
      </w:pPr>
      <w:rPr>
        <w:rFonts w:ascii="Symbol" w:hAnsi="Symbol" w:hint="default"/>
      </w:rPr>
    </w:lvl>
    <w:lvl w:ilvl="4" w:tplc="04180003" w:tentative="1">
      <w:start w:val="1"/>
      <w:numFmt w:val="bullet"/>
      <w:lvlText w:val="o"/>
      <w:lvlJc w:val="left"/>
      <w:pPr>
        <w:ind w:left="4745" w:hanging="360"/>
      </w:pPr>
      <w:rPr>
        <w:rFonts w:ascii="Courier New" w:hAnsi="Courier New" w:cs="Courier New" w:hint="default"/>
      </w:rPr>
    </w:lvl>
    <w:lvl w:ilvl="5" w:tplc="04180005" w:tentative="1">
      <w:start w:val="1"/>
      <w:numFmt w:val="bullet"/>
      <w:lvlText w:val=""/>
      <w:lvlJc w:val="left"/>
      <w:pPr>
        <w:ind w:left="5465" w:hanging="360"/>
      </w:pPr>
      <w:rPr>
        <w:rFonts w:ascii="Wingdings" w:hAnsi="Wingdings" w:hint="default"/>
      </w:rPr>
    </w:lvl>
    <w:lvl w:ilvl="6" w:tplc="04180001" w:tentative="1">
      <w:start w:val="1"/>
      <w:numFmt w:val="bullet"/>
      <w:lvlText w:val=""/>
      <w:lvlJc w:val="left"/>
      <w:pPr>
        <w:ind w:left="6185" w:hanging="360"/>
      </w:pPr>
      <w:rPr>
        <w:rFonts w:ascii="Symbol" w:hAnsi="Symbol" w:hint="default"/>
      </w:rPr>
    </w:lvl>
    <w:lvl w:ilvl="7" w:tplc="04180003" w:tentative="1">
      <w:start w:val="1"/>
      <w:numFmt w:val="bullet"/>
      <w:lvlText w:val="o"/>
      <w:lvlJc w:val="left"/>
      <w:pPr>
        <w:ind w:left="6905" w:hanging="360"/>
      </w:pPr>
      <w:rPr>
        <w:rFonts w:ascii="Courier New" w:hAnsi="Courier New" w:cs="Courier New" w:hint="default"/>
      </w:rPr>
    </w:lvl>
    <w:lvl w:ilvl="8" w:tplc="04180005" w:tentative="1">
      <w:start w:val="1"/>
      <w:numFmt w:val="bullet"/>
      <w:lvlText w:val=""/>
      <w:lvlJc w:val="left"/>
      <w:pPr>
        <w:ind w:left="7625" w:hanging="360"/>
      </w:pPr>
      <w:rPr>
        <w:rFonts w:ascii="Wingdings" w:hAnsi="Wingdings" w:hint="default"/>
      </w:rPr>
    </w:lvl>
  </w:abstractNum>
  <w:abstractNum w:abstractNumId="13" w15:restartNumberingAfterBreak="0">
    <w:nsid w:val="2866160A"/>
    <w:multiLevelType w:val="hybridMultilevel"/>
    <w:tmpl w:val="F656E8A2"/>
    <w:lvl w:ilvl="0" w:tplc="FFEEF566">
      <w:numFmt w:val="bullet"/>
      <w:lvlText w:val="-"/>
      <w:lvlJc w:val="left"/>
      <w:pPr>
        <w:ind w:left="472" w:hanging="360"/>
      </w:pPr>
      <w:rPr>
        <w:rFonts w:ascii="Arial MT" w:eastAsia="Arial MT" w:hAnsi="Arial MT" w:cs="Times New Roman" w:hint="default"/>
      </w:rPr>
    </w:lvl>
    <w:lvl w:ilvl="1" w:tplc="04090003" w:tentative="1">
      <w:start w:val="1"/>
      <w:numFmt w:val="bullet"/>
      <w:lvlText w:val="o"/>
      <w:lvlJc w:val="left"/>
      <w:pPr>
        <w:ind w:left="1192" w:hanging="360"/>
      </w:pPr>
      <w:rPr>
        <w:rFonts w:ascii="Courier New" w:hAnsi="Courier New" w:cs="Courier New" w:hint="default"/>
      </w:rPr>
    </w:lvl>
    <w:lvl w:ilvl="2" w:tplc="04090005" w:tentative="1">
      <w:start w:val="1"/>
      <w:numFmt w:val="bullet"/>
      <w:lvlText w:val=""/>
      <w:lvlJc w:val="left"/>
      <w:pPr>
        <w:ind w:left="1912" w:hanging="360"/>
      </w:pPr>
      <w:rPr>
        <w:rFonts w:ascii="Wingdings" w:hAnsi="Wingdings" w:hint="default"/>
      </w:rPr>
    </w:lvl>
    <w:lvl w:ilvl="3" w:tplc="04090001" w:tentative="1">
      <w:start w:val="1"/>
      <w:numFmt w:val="bullet"/>
      <w:lvlText w:val=""/>
      <w:lvlJc w:val="left"/>
      <w:pPr>
        <w:ind w:left="2632" w:hanging="360"/>
      </w:pPr>
      <w:rPr>
        <w:rFonts w:ascii="Symbol" w:hAnsi="Symbol" w:hint="default"/>
      </w:rPr>
    </w:lvl>
    <w:lvl w:ilvl="4" w:tplc="04090003" w:tentative="1">
      <w:start w:val="1"/>
      <w:numFmt w:val="bullet"/>
      <w:lvlText w:val="o"/>
      <w:lvlJc w:val="left"/>
      <w:pPr>
        <w:ind w:left="3352" w:hanging="360"/>
      </w:pPr>
      <w:rPr>
        <w:rFonts w:ascii="Courier New" w:hAnsi="Courier New" w:cs="Courier New" w:hint="default"/>
      </w:rPr>
    </w:lvl>
    <w:lvl w:ilvl="5" w:tplc="04090005" w:tentative="1">
      <w:start w:val="1"/>
      <w:numFmt w:val="bullet"/>
      <w:lvlText w:val=""/>
      <w:lvlJc w:val="left"/>
      <w:pPr>
        <w:ind w:left="4072" w:hanging="360"/>
      </w:pPr>
      <w:rPr>
        <w:rFonts w:ascii="Wingdings" w:hAnsi="Wingdings" w:hint="default"/>
      </w:rPr>
    </w:lvl>
    <w:lvl w:ilvl="6" w:tplc="04090001" w:tentative="1">
      <w:start w:val="1"/>
      <w:numFmt w:val="bullet"/>
      <w:lvlText w:val=""/>
      <w:lvlJc w:val="left"/>
      <w:pPr>
        <w:ind w:left="4792" w:hanging="360"/>
      </w:pPr>
      <w:rPr>
        <w:rFonts w:ascii="Symbol" w:hAnsi="Symbol" w:hint="default"/>
      </w:rPr>
    </w:lvl>
    <w:lvl w:ilvl="7" w:tplc="04090003" w:tentative="1">
      <w:start w:val="1"/>
      <w:numFmt w:val="bullet"/>
      <w:lvlText w:val="o"/>
      <w:lvlJc w:val="left"/>
      <w:pPr>
        <w:ind w:left="5512" w:hanging="360"/>
      </w:pPr>
      <w:rPr>
        <w:rFonts w:ascii="Courier New" w:hAnsi="Courier New" w:cs="Courier New" w:hint="default"/>
      </w:rPr>
    </w:lvl>
    <w:lvl w:ilvl="8" w:tplc="04090005" w:tentative="1">
      <w:start w:val="1"/>
      <w:numFmt w:val="bullet"/>
      <w:lvlText w:val=""/>
      <w:lvlJc w:val="left"/>
      <w:pPr>
        <w:ind w:left="6232" w:hanging="360"/>
      </w:pPr>
      <w:rPr>
        <w:rFonts w:ascii="Wingdings" w:hAnsi="Wingdings" w:hint="default"/>
      </w:rPr>
    </w:lvl>
  </w:abstractNum>
  <w:abstractNum w:abstractNumId="14" w15:restartNumberingAfterBreak="0">
    <w:nsid w:val="2B965076"/>
    <w:multiLevelType w:val="hybridMultilevel"/>
    <w:tmpl w:val="1380607E"/>
    <w:lvl w:ilvl="0" w:tplc="1ACC74F4">
      <w:start w:val="1"/>
      <w:numFmt w:val="decimal"/>
      <w:lvlText w:val="%1."/>
      <w:lvlJc w:val="left"/>
      <w:pPr>
        <w:ind w:left="665" w:hanging="241"/>
      </w:pPr>
      <w:rPr>
        <w:rFonts w:ascii="Arial MT" w:eastAsia="Arial MT" w:hAnsi="Arial MT" w:cs="Arial MT" w:hint="default"/>
        <w:b w:val="0"/>
        <w:bCs w:val="0"/>
        <w:i w:val="0"/>
        <w:iCs w:val="0"/>
        <w:spacing w:val="0"/>
        <w:w w:val="102"/>
        <w:sz w:val="21"/>
        <w:szCs w:val="21"/>
        <w:lang w:val="ro-RO" w:eastAsia="en-US" w:bidi="ar-SA"/>
      </w:rPr>
    </w:lvl>
    <w:lvl w:ilvl="1" w:tplc="34F2B8E6">
      <w:start w:val="1"/>
      <w:numFmt w:val="lowerLetter"/>
      <w:lvlText w:val="%2)"/>
      <w:lvlJc w:val="left"/>
      <w:pPr>
        <w:ind w:left="1146" w:hanging="360"/>
      </w:pPr>
      <w:rPr>
        <w:rFonts w:ascii="Arial MT" w:eastAsia="Arial MT" w:hAnsi="Arial MT" w:cs="Arial MT" w:hint="default"/>
        <w:b w:val="0"/>
        <w:bCs w:val="0"/>
        <w:i w:val="0"/>
        <w:iCs w:val="0"/>
        <w:spacing w:val="-1"/>
        <w:w w:val="102"/>
        <w:sz w:val="21"/>
        <w:szCs w:val="21"/>
        <w:lang w:val="ro-RO" w:eastAsia="en-US" w:bidi="ar-SA"/>
      </w:rPr>
    </w:lvl>
    <w:lvl w:ilvl="2" w:tplc="074A2056">
      <w:numFmt w:val="bullet"/>
      <w:lvlText w:val="•"/>
      <w:lvlJc w:val="left"/>
      <w:pPr>
        <w:ind w:left="1500" w:hanging="360"/>
      </w:pPr>
      <w:rPr>
        <w:rFonts w:hint="default"/>
        <w:lang w:val="ro-RO" w:eastAsia="en-US" w:bidi="ar-SA"/>
      </w:rPr>
    </w:lvl>
    <w:lvl w:ilvl="3" w:tplc="FFEA3D2A">
      <w:numFmt w:val="bullet"/>
      <w:lvlText w:val="•"/>
      <w:lvlJc w:val="left"/>
      <w:pPr>
        <w:ind w:left="2588" w:hanging="360"/>
      </w:pPr>
      <w:rPr>
        <w:rFonts w:hint="default"/>
        <w:lang w:val="ro-RO" w:eastAsia="en-US" w:bidi="ar-SA"/>
      </w:rPr>
    </w:lvl>
    <w:lvl w:ilvl="4" w:tplc="F386EAD8">
      <w:numFmt w:val="bullet"/>
      <w:lvlText w:val="•"/>
      <w:lvlJc w:val="left"/>
      <w:pPr>
        <w:ind w:left="3676" w:hanging="360"/>
      </w:pPr>
      <w:rPr>
        <w:rFonts w:hint="default"/>
        <w:lang w:val="ro-RO" w:eastAsia="en-US" w:bidi="ar-SA"/>
      </w:rPr>
    </w:lvl>
    <w:lvl w:ilvl="5" w:tplc="02FCC32C">
      <w:numFmt w:val="bullet"/>
      <w:lvlText w:val="•"/>
      <w:lvlJc w:val="left"/>
      <w:pPr>
        <w:ind w:left="4764" w:hanging="360"/>
      </w:pPr>
      <w:rPr>
        <w:rFonts w:hint="default"/>
        <w:lang w:val="ro-RO" w:eastAsia="en-US" w:bidi="ar-SA"/>
      </w:rPr>
    </w:lvl>
    <w:lvl w:ilvl="6" w:tplc="FB881C16">
      <w:numFmt w:val="bullet"/>
      <w:lvlText w:val="•"/>
      <w:lvlJc w:val="left"/>
      <w:pPr>
        <w:ind w:left="5852" w:hanging="360"/>
      </w:pPr>
      <w:rPr>
        <w:rFonts w:hint="default"/>
        <w:lang w:val="ro-RO" w:eastAsia="en-US" w:bidi="ar-SA"/>
      </w:rPr>
    </w:lvl>
    <w:lvl w:ilvl="7" w:tplc="BEEAB166">
      <w:numFmt w:val="bullet"/>
      <w:lvlText w:val="•"/>
      <w:lvlJc w:val="left"/>
      <w:pPr>
        <w:ind w:left="6940" w:hanging="360"/>
      </w:pPr>
      <w:rPr>
        <w:rFonts w:hint="default"/>
        <w:lang w:val="ro-RO" w:eastAsia="en-US" w:bidi="ar-SA"/>
      </w:rPr>
    </w:lvl>
    <w:lvl w:ilvl="8" w:tplc="08AC2002">
      <w:numFmt w:val="bullet"/>
      <w:lvlText w:val="•"/>
      <w:lvlJc w:val="left"/>
      <w:pPr>
        <w:ind w:left="8028" w:hanging="360"/>
      </w:pPr>
      <w:rPr>
        <w:rFonts w:hint="default"/>
        <w:lang w:val="ro-RO" w:eastAsia="en-US" w:bidi="ar-SA"/>
      </w:rPr>
    </w:lvl>
  </w:abstractNum>
  <w:abstractNum w:abstractNumId="15" w15:restartNumberingAfterBreak="0">
    <w:nsid w:val="2FB44A7C"/>
    <w:multiLevelType w:val="multilevel"/>
    <w:tmpl w:val="55D88FCE"/>
    <w:lvl w:ilvl="0">
      <w:start w:val="1"/>
      <w:numFmt w:val="decimal"/>
      <w:lvlText w:val="%1."/>
      <w:lvlJc w:val="left"/>
      <w:pPr>
        <w:ind w:left="665" w:hanging="240"/>
      </w:pPr>
      <w:rPr>
        <w:rFonts w:ascii="Arial" w:eastAsia="Arial" w:hAnsi="Arial" w:cs="Arial"/>
        <w:b w:val="0"/>
        <w:i/>
        <w:color w:val="1F1F1F"/>
        <w:sz w:val="21"/>
        <w:szCs w:val="21"/>
      </w:rPr>
    </w:lvl>
    <w:lvl w:ilvl="1">
      <w:numFmt w:val="bullet"/>
      <w:lvlText w:val="•"/>
      <w:lvlJc w:val="left"/>
      <w:pPr>
        <w:ind w:left="1614" w:hanging="240"/>
      </w:pPr>
    </w:lvl>
    <w:lvl w:ilvl="2">
      <w:numFmt w:val="bullet"/>
      <w:lvlText w:val="•"/>
      <w:lvlJc w:val="left"/>
      <w:pPr>
        <w:ind w:left="2568" w:hanging="240"/>
      </w:pPr>
    </w:lvl>
    <w:lvl w:ilvl="3">
      <w:numFmt w:val="bullet"/>
      <w:lvlText w:val="•"/>
      <w:lvlJc w:val="left"/>
      <w:pPr>
        <w:ind w:left="3523" w:hanging="240"/>
      </w:pPr>
    </w:lvl>
    <w:lvl w:ilvl="4">
      <w:numFmt w:val="bullet"/>
      <w:lvlText w:val="•"/>
      <w:lvlJc w:val="left"/>
      <w:pPr>
        <w:ind w:left="4477" w:hanging="240"/>
      </w:pPr>
    </w:lvl>
    <w:lvl w:ilvl="5">
      <w:numFmt w:val="bullet"/>
      <w:lvlText w:val="•"/>
      <w:lvlJc w:val="left"/>
      <w:pPr>
        <w:ind w:left="5432" w:hanging="240"/>
      </w:pPr>
    </w:lvl>
    <w:lvl w:ilvl="6">
      <w:numFmt w:val="bullet"/>
      <w:lvlText w:val="•"/>
      <w:lvlJc w:val="left"/>
      <w:pPr>
        <w:ind w:left="6386" w:hanging="240"/>
      </w:pPr>
    </w:lvl>
    <w:lvl w:ilvl="7">
      <w:numFmt w:val="bullet"/>
      <w:lvlText w:val="•"/>
      <w:lvlJc w:val="left"/>
      <w:pPr>
        <w:ind w:left="7340" w:hanging="240"/>
      </w:pPr>
    </w:lvl>
    <w:lvl w:ilvl="8">
      <w:numFmt w:val="bullet"/>
      <w:lvlText w:val="•"/>
      <w:lvlJc w:val="left"/>
      <w:pPr>
        <w:ind w:left="8295" w:hanging="240"/>
      </w:pPr>
    </w:lvl>
  </w:abstractNum>
  <w:abstractNum w:abstractNumId="16" w15:restartNumberingAfterBreak="0">
    <w:nsid w:val="35DF7C3D"/>
    <w:multiLevelType w:val="hybridMultilevel"/>
    <w:tmpl w:val="1F00B76A"/>
    <w:lvl w:ilvl="0" w:tplc="A642B8B2">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7" w15:restartNumberingAfterBreak="0">
    <w:nsid w:val="38043211"/>
    <w:multiLevelType w:val="hybridMultilevel"/>
    <w:tmpl w:val="5D32B3F4"/>
    <w:lvl w:ilvl="0" w:tplc="A15CF602">
      <w:start w:val="1"/>
      <w:numFmt w:val="decimal"/>
      <w:lvlText w:val="%1."/>
      <w:lvlJc w:val="left"/>
      <w:pPr>
        <w:ind w:left="785" w:hanging="360"/>
      </w:pPr>
      <w:rPr>
        <w:rFonts w:hint="default"/>
      </w:r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18" w15:restartNumberingAfterBreak="0">
    <w:nsid w:val="3A842445"/>
    <w:multiLevelType w:val="multilevel"/>
    <w:tmpl w:val="66DA34CE"/>
    <w:lvl w:ilvl="0">
      <w:start w:val="1"/>
      <w:numFmt w:val="decimal"/>
      <w:lvlText w:val="%1."/>
      <w:lvlJc w:val="left"/>
      <w:pPr>
        <w:ind w:left="606" w:hanging="181"/>
      </w:pPr>
      <w:rPr>
        <w:rFonts w:ascii="Arial" w:eastAsia="Arial" w:hAnsi="Arial" w:cs="Arial"/>
        <w:b w:val="0"/>
        <w:i/>
        <w:color w:val="1F1F1F"/>
        <w:sz w:val="19"/>
        <w:szCs w:val="19"/>
      </w:rPr>
    </w:lvl>
    <w:lvl w:ilvl="1">
      <w:numFmt w:val="bullet"/>
      <w:lvlText w:val="•"/>
      <w:lvlJc w:val="left"/>
      <w:pPr>
        <w:ind w:left="1560" w:hanging="182"/>
      </w:pPr>
    </w:lvl>
    <w:lvl w:ilvl="2">
      <w:numFmt w:val="bullet"/>
      <w:lvlText w:val="•"/>
      <w:lvlJc w:val="left"/>
      <w:pPr>
        <w:ind w:left="2520" w:hanging="182"/>
      </w:pPr>
    </w:lvl>
    <w:lvl w:ilvl="3">
      <w:numFmt w:val="bullet"/>
      <w:lvlText w:val="•"/>
      <w:lvlJc w:val="left"/>
      <w:pPr>
        <w:ind w:left="3481" w:hanging="181"/>
      </w:pPr>
    </w:lvl>
    <w:lvl w:ilvl="4">
      <w:numFmt w:val="bullet"/>
      <w:lvlText w:val="•"/>
      <w:lvlJc w:val="left"/>
      <w:pPr>
        <w:ind w:left="4441" w:hanging="182"/>
      </w:pPr>
    </w:lvl>
    <w:lvl w:ilvl="5">
      <w:numFmt w:val="bullet"/>
      <w:lvlText w:val="•"/>
      <w:lvlJc w:val="left"/>
      <w:pPr>
        <w:ind w:left="5402" w:hanging="182"/>
      </w:pPr>
    </w:lvl>
    <w:lvl w:ilvl="6">
      <w:numFmt w:val="bullet"/>
      <w:lvlText w:val="•"/>
      <w:lvlJc w:val="left"/>
      <w:pPr>
        <w:ind w:left="6362" w:hanging="182"/>
      </w:pPr>
    </w:lvl>
    <w:lvl w:ilvl="7">
      <w:numFmt w:val="bullet"/>
      <w:lvlText w:val="•"/>
      <w:lvlJc w:val="left"/>
      <w:pPr>
        <w:ind w:left="7322" w:hanging="182"/>
      </w:pPr>
    </w:lvl>
    <w:lvl w:ilvl="8">
      <w:numFmt w:val="bullet"/>
      <w:lvlText w:val="•"/>
      <w:lvlJc w:val="left"/>
      <w:pPr>
        <w:ind w:left="8283" w:hanging="182"/>
      </w:pPr>
    </w:lvl>
  </w:abstractNum>
  <w:abstractNum w:abstractNumId="19" w15:restartNumberingAfterBreak="0">
    <w:nsid w:val="3AAA3AE0"/>
    <w:multiLevelType w:val="multilevel"/>
    <w:tmpl w:val="66DA34CE"/>
    <w:lvl w:ilvl="0">
      <w:start w:val="1"/>
      <w:numFmt w:val="decimal"/>
      <w:lvlText w:val="%1."/>
      <w:lvlJc w:val="left"/>
      <w:pPr>
        <w:ind w:left="606" w:hanging="181"/>
      </w:pPr>
      <w:rPr>
        <w:rFonts w:ascii="Arial" w:eastAsia="Arial" w:hAnsi="Arial" w:cs="Arial"/>
        <w:b w:val="0"/>
        <w:i/>
        <w:color w:val="1F1F1F"/>
        <w:sz w:val="19"/>
        <w:szCs w:val="19"/>
      </w:rPr>
    </w:lvl>
    <w:lvl w:ilvl="1">
      <w:numFmt w:val="bullet"/>
      <w:lvlText w:val="•"/>
      <w:lvlJc w:val="left"/>
      <w:pPr>
        <w:ind w:left="1560" w:hanging="182"/>
      </w:pPr>
    </w:lvl>
    <w:lvl w:ilvl="2">
      <w:numFmt w:val="bullet"/>
      <w:lvlText w:val="•"/>
      <w:lvlJc w:val="left"/>
      <w:pPr>
        <w:ind w:left="2520" w:hanging="182"/>
      </w:pPr>
    </w:lvl>
    <w:lvl w:ilvl="3">
      <w:numFmt w:val="bullet"/>
      <w:lvlText w:val="•"/>
      <w:lvlJc w:val="left"/>
      <w:pPr>
        <w:ind w:left="3481" w:hanging="181"/>
      </w:pPr>
    </w:lvl>
    <w:lvl w:ilvl="4">
      <w:numFmt w:val="bullet"/>
      <w:lvlText w:val="•"/>
      <w:lvlJc w:val="left"/>
      <w:pPr>
        <w:ind w:left="4441" w:hanging="182"/>
      </w:pPr>
    </w:lvl>
    <w:lvl w:ilvl="5">
      <w:numFmt w:val="bullet"/>
      <w:lvlText w:val="•"/>
      <w:lvlJc w:val="left"/>
      <w:pPr>
        <w:ind w:left="5402" w:hanging="182"/>
      </w:pPr>
    </w:lvl>
    <w:lvl w:ilvl="6">
      <w:numFmt w:val="bullet"/>
      <w:lvlText w:val="•"/>
      <w:lvlJc w:val="left"/>
      <w:pPr>
        <w:ind w:left="6362" w:hanging="182"/>
      </w:pPr>
    </w:lvl>
    <w:lvl w:ilvl="7">
      <w:numFmt w:val="bullet"/>
      <w:lvlText w:val="•"/>
      <w:lvlJc w:val="left"/>
      <w:pPr>
        <w:ind w:left="7322" w:hanging="182"/>
      </w:pPr>
    </w:lvl>
    <w:lvl w:ilvl="8">
      <w:numFmt w:val="bullet"/>
      <w:lvlText w:val="•"/>
      <w:lvlJc w:val="left"/>
      <w:pPr>
        <w:ind w:left="8283" w:hanging="182"/>
      </w:pPr>
    </w:lvl>
  </w:abstractNum>
  <w:abstractNum w:abstractNumId="20" w15:restartNumberingAfterBreak="0">
    <w:nsid w:val="3C955220"/>
    <w:multiLevelType w:val="hybridMultilevel"/>
    <w:tmpl w:val="1380607E"/>
    <w:lvl w:ilvl="0" w:tplc="FFFFFFFF">
      <w:start w:val="1"/>
      <w:numFmt w:val="decimal"/>
      <w:lvlText w:val="%1."/>
      <w:lvlJc w:val="left"/>
      <w:pPr>
        <w:ind w:left="665" w:hanging="241"/>
      </w:pPr>
      <w:rPr>
        <w:rFonts w:ascii="Arial MT" w:eastAsia="Arial MT" w:hAnsi="Arial MT" w:cs="Arial MT" w:hint="default"/>
        <w:b w:val="0"/>
        <w:bCs w:val="0"/>
        <w:i w:val="0"/>
        <w:iCs w:val="0"/>
        <w:spacing w:val="0"/>
        <w:w w:val="102"/>
        <w:sz w:val="21"/>
        <w:szCs w:val="21"/>
        <w:lang w:val="ro-RO" w:eastAsia="en-US" w:bidi="ar-SA"/>
      </w:rPr>
    </w:lvl>
    <w:lvl w:ilvl="1" w:tplc="FFFFFFFF">
      <w:start w:val="1"/>
      <w:numFmt w:val="lowerLetter"/>
      <w:lvlText w:val="%2)"/>
      <w:lvlJc w:val="left"/>
      <w:pPr>
        <w:ind w:left="1146" w:hanging="360"/>
      </w:pPr>
      <w:rPr>
        <w:rFonts w:ascii="Arial MT" w:eastAsia="Arial MT" w:hAnsi="Arial MT" w:cs="Arial MT" w:hint="default"/>
        <w:b w:val="0"/>
        <w:bCs w:val="0"/>
        <w:i w:val="0"/>
        <w:iCs w:val="0"/>
        <w:spacing w:val="-1"/>
        <w:w w:val="102"/>
        <w:sz w:val="21"/>
        <w:szCs w:val="21"/>
        <w:lang w:val="ro-RO" w:eastAsia="en-US" w:bidi="ar-SA"/>
      </w:rPr>
    </w:lvl>
    <w:lvl w:ilvl="2" w:tplc="FFFFFFFF">
      <w:numFmt w:val="bullet"/>
      <w:lvlText w:val="•"/>
      <w:lvlJc w:val="left"/>
      <w:pPr>
        <w:ind w:left="1500" w:hanging="360"/>
      </w:pPr>
      <w:rPr>
        <w:rFonts w:hint="default"/>
        <w:lang w:val="ro-RO" w:eastAsia="en-US" w:bidi="ar-SA"/>
      </w:rPr>
    </w:lvl>
    <w:lvl w:ilvl="3" w:tplc="FFFFFFFF">
      <w:numFmt w:val="bullet"/>
      <w:lvlText w:val="•"/>
      <w:lvlJc w:val="left"/>
      <w:pPr>
        <w:ind w:left="2588" w:hanging="360"/>
      </w:pPr>
      <w:rPr>
        <w:rFonts w:hint="default"/>
        <w:lang w:val="ro-RO" w:eastAsia="en-US" w:bidi="ar-SA"/>
      </w:rPr>
    </w:lvl>
    <w:lvl w:ilvl="4" w:tplc="FFFFFFFF">
      <w:numFmt w:val="bullet"/>
      <w:lvlText w:val="•"/>
      <w:lvlJc w:val="left"/>
      <w:pPr>
        <w:ind w:left="3676" w:hanging="360"/>
      </w:pPr>
      <w:rPr>
        <w:rFonts w:hint="default"/>
        <w:lang w:val="ro-RO" w:eastAsia="en-US" w:bidi="ar-SA"/>
      </w:rPr>
    </w:lvl>
    <w:lvl w:ilvl="5" w:tplc="FFFFFFFF">
      <w:numFmt w:val="bullet"/>
      <w:lvlText w:val="•"/>
      <w:lvlJc w:val="left"/>
      <w:pPr>
        <w:ind w:left="4764" w:hanging="360"/>
      </w:pPr>
      <w:rPr>
        <w:rFonts w:hint="default"/>
        <w:lang w:val="ro-RO" w:eastAsia="en-US" w:bidi="ar-SA"/>
      </w:rPr>
    </w:lvl>
    <w:lvl w:ilvl="6" w:tplc="FFFFFFFF">
      <w:numFmt w:val="bullet"/>
      <w:lvlText w:val="•"/>
      <w:lvlJc w:val="left"/>
      <w:pPr>
        <w:ind w:left="5852" w:hanging="360"/>
      </w:pPr>
      <w:rPr>
        <w:rFonts w:hint="default"/>
        <w:lang w:val="ro-RO" w:eastAsia="en-US" w:bidi="ar-SA"/>
      </w:rPr>
    </w:lvl>
    <w:lvl w:ilvl="7" w:tplc="FFFFFFFF">
      <w:numFmt w:val="bullet"/>
      <w:lvlText w:val="•"/>
      <w:lvlJc w:val="left"/>
      <w:pPr>
        <w:ind w:left="6940" w:hanging="360"/>
      </w:pPr>
      <w:rPr>
        <w:rFonts w:hint="default"/>
        <w:lang w:val="ro-RO" w:eastAsia="en-US" w:bidi="ar-SA"/>
      </w:rPr>
    </w:lvl>
    <w:lvl w:ilvl="8" w:tplc="FFFFFFFF">
      <w:numFmt w:val="bullet"/>
      <w:lvlText w:val="•"/>
      <w:lvlJc w:val="left"/>
      <w:pPr>
        <w:ind w:left="8028" w:hanging="360"/>
      </w:pPr>
      <w:rPr>
        <w:rFonts w:hint="default"/>
        <w:lang w:val="ro-RO" w:eastAsia="en-US" w:bidi="ar-SA"/>
      </w:rPr>
    </w:lvl>
  </w:abstractNum>
  <w:abstractNum w:abstractNumId="21" w15:restartNumberingAfterBreak="0">
    <w:nsid w:val="3DD41E56"/>
    <w:multiLevelType w:val="hybridMultilevel"/>
    <w:tmpl w:val="BA6C4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125656"/>
    <w:multiLevelType w:val="multilevel"/>
    <w:tmpl w:val="9CB2FDBA"/>
    <w:lvl w:ilvl="0">
      <w:start w:val="1"/>
      <w:numFmt w:val="lowerLetter"/>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C2225B"/>
    <w:multiLevelType w:val="hybridMultilevel"/>
    <w:tmpl w:val="7E32A922"/>
    <w:lvl w:ilvl="0" w:tplc="FFFFFFFF">
      <w:start w:val="1"/>
      <w:numFmt w:val="decimal"/>
      <w:lvlText w:val="%1."/>
      <w:lvlJc w:val="left"/>
      <w:pPr>
        <w:ind w:left="665" w:hanging="241"/>
      </w:pPr>
      <w:rPr>
        <w:rFonts w:ascii="Arial MT" w:eastAsia="Arial MT" w:hAnsi="Arial MT" w:cs="Arial MT" w:hint="default"/>
        <w:b w:val="0"/>
        <w:bCs w:val="0"/>
        <w:i w:val="0"/>
        <w:iCs w:val="0"/>
        <w:spacing w:val="0"/>
        <w:w w:val="102"/>
        <w:sz w:val="21"/>
        <w:szCs w:val="21"/>
        <w:lang w:val="ro-RO" w:eastAsia="en-US" w:bidi="ar-SA"/>
      </w:rPr>
    </w:lvl>
    <w:lvl w:ilvl="1" w:tplc="FFFFFFFF">
      <w:start w:val="1"/>
      <w:numFmt w:val="lowerLetter"/>
      <w:lvlText w:val="%2)"/>
      <w:lvlJc w:val="left"/>
      <w:pPr>
        <w:ind w:left="1867" w:hanging="361"/>
      </w:pPr>
      <w:rPr>
        <w:rFonts w:ascii="Arial MT" w:eastAsia="Arial MT" w:hAnsi="Arial MT" w:cs="Arial MT" w:hint="default"/>
        <w:b w:val="0"/>
        <w:bCs w:val="0"/>
        <w:i w:val="0"/>
        <w:iCs w:val="0"/>
        <w:spacing w:val="-1"/>
        <w:w w:val="102"/>
        <w:sz w:val="21"/>
        <w:szCs w:val="21"/>
        <w:lang w:val="ro-RO" w:eastAsia="en-US" w:bidi="ar-SA"/>
      </w:rPr>
    </w:lvl>
    <w:lvl w:ilvl="2" w:tplc="FFFFFFFF">
      <w:numFmt w:val="bullet"/>
      <w:lvlText w:val="•"/>
      <w:lvlJc w:val="left"/>
      <w:pPr>
        <w:ind w:left="2787" w:hanging="361"/>
      </w:pPr>
      <w:rPr>
        <w:rFonts w:hint="default"/>
        <w:lang w:val="ro-RO" w:eastAsia="en-US" w:bidi="ar-SA"/>
      </w:rPr>
    </w:lvl>
    <w:lvl w:ilvl="3" w:tplc="FFFFFFFF">
      <w:numFmt w:val="bullet"/>
      <w:lvlText w:val="•"/>
      <w:lvlJc w:val="left"/>
      <w:pPr>
        <w:ind w:left="3714" w:hanging="361"/>
      </w:pPr>
      <w:rPr>
        <w:rFonts w:hint="default"/>
        <w:lang w:val="ro-RO" w:eastAsia="en-US" w:bidi="ar-SA"/>
      </w:rPr>
    </w:lvl>
    <w:lvl w:ilvl="4" w:tplc="FFFFFFFF">
      <w:numFmt w:val="bullet"/>
      <w:lvlText w:val="•"/>
      <w:lvlJc w:val="left"/>
      <w:pPr>
        <w:ind w:left="4641" w:hanging="361"/>
      </w:pPr>
      <w:rPr>
        <w:rFonts w:hint="default"/>
        <w:lang w:val="ro-RO" w:eastAsia="en-US" w:bidi="ar-SA"/>
      </w:rPr>
    </w:lvl>
    <w:lvl w:ilvl="5" w:tplc="FFFFFFFF">
      <w:numFmt w:val="bullet"/>
      <w:lvlText w:val="•"/>
      <w:lvlJc w:val="left"/>
      <w:pPr>
        <w:ind w:left="5568" w:hanging="361"/>
      </w:pPr>
      <w:rPr>
        <w:rFonts w:hint="default"/>
        <w:lang w:val="ro-RO" w:eastAsia="en-US" w:bidi="ar-SA"/>
      </w:rPr>
    </w:lvl>
    <w:lvl w:ilvl="6" w:tplc="FFFFFFFF">
      <w:numFmt w:val="bullet"/>
      <w:lvlText w:val="•"/>
      <w:lvlJc w:val="left"/>
      <w:pPr>
        <w:ind w:left="6495" w:hanging="361"/>
      </w:pPr>
      <w:rPr>
        <w:rFonts w:hint="default"/>
        <w:lang w:val="ro-RO" w:eastAsia="en-US" w:bidi="ar-SA"/>
      </w:rPr>
    </w:lvl>
    <w:lvl w:ilvl="7" w:tplc="FFFFFFFF">
      <w:numFmt w:val="bullet"/>
      <w:lvlText w:val="•"/>
      <w:lvlJc w:val="left"/>
      <w:pPr>
        <w:ind w:left="7422" w:hanging="361"/>
      </w:pPr>
      <w:rPr>
        <w:rFonts w:hint="default"/>
        <w:lang w:val="ro-RO" w:eastAsia="en-US" w:bidi="ar-SA"/>
      </w:rPr>
    </w:lvl>
    <w:lvl w:ilvl="8" w:tplc="FFFFFFFF">
      <w:numFmt w:val="bullet"/>
      <w:lvlText w:val="•"/>
      <w:lvlJc w:val="left"/>
      <w:pPr>
        <w:ind w:left="8349" w:hanging="361"/>
      </w:pPr>
      <w:rPr>
        <w:rFonts w:hint="default"/>
        <w:lang w:val="ro-RO" w:eastAsia="en-US" w:bidi="ar-SA"/>
      </w:rPr>
    </w:lvl>
  </w:abstractNum>
  <w:abstractNum w:abstractNumId="24" w15:restartNumberingAfterBreak="0">
    <w:nsid w:val="47D200A3"/>
    <w:multiLevelType w:val="hybridMultilevel"/>
    <w:tmpl w:val="AB985E42"/>
    <w:lvl w:ilvl="0" w:tplc="917AA1EE">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25" w15:restartNumberingAfterBreak="0">
    <w:nsid w:val="48552B9A"/>
    <w:multiLevelType w:val="hybridMultilevel"/>
    <w:tmpl w:val="BCA8E8B2"/>
    <w:lvl w:ilvl="0" w:tplc="7BD0562E">
      <w:start w:val="1"/>
      <w:numFmt w:val="decimal"/>
      <w:lvlText w:val="%1."/>
      <w:lvlJc w:val="left"/>
      <w:pPr>
        <w:ind w:left="665" w:hanging="241"/>
      </w:pPr>
      <w:rPr>
        <w:rFonts w:ascii="Arial MT" w:eastAsia="Arial MT" w:hAnsi="Arial MT" w:cs="Arial MT" w:hint="default"/>
        <w:b w:val="0"/>
        <w:bCs w:val="0"/>
        <w:i w:val="0"/>
        <w:iCs w:val="0"/>
        <w:spacing w:val="0"/>
        <w:w w:val="102"/>
        <w:sz w:val="21"/>
        <w:szCs w:val="21"/>
        <w:lang w:val="ro-RO" w:eastAsia="en-US" w:bidi="ar-SA"/>
      </w:rPr>
    </w:lvl>
    <w:lvl w:ilvl="1" w:tplc="7B3ADDB0">
      <w:start w:val="1"/>
      <w:numFmt w:val="lowerLetter"/>
      <w:lvlText w:val="%2)"/>
      <w:lvlJc w:val="left"/>
      <w:pPr>
        <w:ind w:left="1146" w:hanging="360"/>
      </w:pPr>
      <w:rPr>
        <w:rFonts w:ascii="Arial MT" w:eastAsia="Arial MT" w:hAnsi="Arial MT" w:cs="Arial MT" w:hint="default"/>
        <w:b w:val="0"/>
        <w:bCs w:val="0"/>
        <w:i w:val="0"/>
        <w:iCs w:val="0"/>
        <w:spacing w:val="-1"/>
        <w:w w:val="102"/>
        <w:sz w:val="21"/>
        <w:szCs w:val="21"/>
        <w:lang w:val="ro-RO" w:eastAsia="en-US" w:bidi="ar-SA"/>
      </w:rPr>
    </w:lvl>
    <w:lvl w:ilvl="2" w:tplc="5B4A99DC">
      <w:numFmt w:val="bullet"/>
      <w:lvlText w:val="•"/>
      <w:lvlJc w:val="left"/>
      <w:pPr>
        <w:ind w:left="1200" w:hanging="360"/>
      </w:pPr>
      <w:rPr>
        <w:rFonts w:hint="default"/>
        <w:lang w:val="ro-RO" w:eastAsia="en-US" w:bidi="ar-SA"/>
      </w:rPr>
    </w:lvl>
    <w:lvl w:ilvl="3" w:tplc="2BD87676">
      <w:numFmt w:val="bullet"/>
      <w:lvlText w:val="•"/>
      <w:lvlJc w:val="left"/>
      <w:pPr>
        <w:ind w:left="2325" w:hanging="360"/>
      </w:pPr>
      <w:rPr>
        <w:rFonts w:hint="default"/>
        <w:lang w:val="ro-RO" w:eastAsia="en-US" w:bidi="ar-SA"/>
      </w:rPr>
    </w:lvl>
    <w:lvl w:ilvl="4" w:tplc="ED7645B2">
      <w:numFmt w:val="bullet"/>
      <w:lvlText w:val="•"/>
      <w:lvlJc w:val="left"/>
      <w:pPr>
        <w:ind w:left="3451" w:hanging="360"/>
      </w:pPr>
      <w:rPr>
        <w:rFonts w:hint="default"/>
        <w:lang w:val="ro-RO" w:eastAsia="en-US" w:bidi="ar-SA"/>
      </w:rPr>
    </w:lvl>
    <w:lvl w:ilvl="5" w:tplc="4EBAC806">
      <w:numFmt w:val="bullet"/>
      <w:lvlText w:val="•"/>
      <w:lvlJc w:val="left"/>
      <w:pPr>
        <w:ind w:left="4576" w:hanging="360"/>
      </w:pPr>
      <w:rPr>
        <w:rFonts w:hint="default"/>
        <w:lang w:val="ro-RO" w:eastAsia="en-US" w:bidi="ar-SA"/>
      </w:rPr>
    </w:lvl>
    <w:lvl w:ilvl="6" w:tplc="25DA7CAA">
      <w:numFmt w:val="bullet"/>
      <w:lvlText w:val="•"/>
      <w:lvlJc w:val="left"/>
      <w:pPr>
        <w:ind w:left="5702" w:hanging="360"/>
      </w:pPr>
      <w:rPr>
        <w:rFonts w:hint="default"/>
        <w:lang w:val="ro-RO" w:eastAsia="en-US" w:bidi="ar-SA"/>
      </w:rPr>
    </w:lvl>
    <w:lvl w:ilvl="7" w:tplc="0510A7DE">
      <w:numFmt w:val="bullet"/>
      <w:lvlText w:val="•"/>
      <w:lvlJc w:val="left"/>
      <w:pPr>
        <w:ind w:left="6827" w:hanging="360"/>
      </w:pPr>
      <w:rPr>
        <w:rFonts w:hint="default"/>
        <w:lang w:val="ro-RO" w:eastAsia="en-US" w:bidi="ar-SA"/>
      </w:rPr>
    </w:lvl>
    <w:lvl w:ilvl="8" w:tplc="5C42B804">
      <w:numFmt w:val="bullet"/>
      <w:lvlText w:val="•"/>
      <w:lvlJc w:val="left"/>
      <w:pPr>
        <w:ind w:left="7953" w:hanging="360"/>
      </w:pPr>
      <w:rPr>
        <w:rFonts w:hint="default"/>
        <w:lang w:val="ro-RO" w:eastAsia="en-US" w:bidi="ar-SA"/>
      </w:rPr>
    </w:lvl>
  </w:abstractNum>
  <w:abstractNum w:abstractNumId="26" w15:restartNumberingAfterBreak="0">
    <w:nsid w:val="4F56547A"/>
    <w:multiLevelType w:val="hybridMultilevel"/>
    <w:tmpl w:val="5164C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ADCABA"/>
    <w:multiLevelType w:val="multilevel"/>
    <w:tmpl w:val="59ADCABA"/>
    <w:lvl w:ilvl="0">
      <w:start w:val="1"/>
      <w:numFmt w:val="lowerLetter"/>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61402157"/>
    <w:multiLevelType w:val="hybridMultilevel"/>
    <w:tmpl w:val="298EA698"/>
    <w:lvl w:ilvl="0" w:tplc="0FC68A10">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1931422"/>
    <w:multiLevelType w:val="hybridMultilevel"/>
    <w:tmpl w:val="63D8D1F6"/>
    <w:lvl w:ilvl="0" w:tplc="74CAEEE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A5028A"/>
    <w:multiLevelType w:val="multilevel"/>
    <w:tmpl w:val="D1AE930A"/>
    <w:lvl w:ilvl="0">
      <w:start w:val="1"/>
      <w:numFmt w:val="lowerLetter"/>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C77564C"/>
    <w:multiLevelType w:val="multilevel"/>
    <w:tmpl w:val="C722EA8A"/>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2" w15:restartNumberingAfterBreak="0">
    <w:nsid w:val="70AC4333"/>
    <w:multiLevelType w:val="hybridMultilevel"/>
    <w:tmpl w:val="7E32A922"/>
    <w:lvl w:ilvl="0" w:tplc="F184057A">
      <w:start w:val="1"/>
      <w:numFmt w:val="decimal"/>
      <w:lvlText w:val="%1."/>
      <w:lvlJc w:val="left"/>
      <w:pPr>
        <w:ind w:left="665" w:hanging="241"/>
      </w:pPr>
      <w:rPr>
        <w:rFonts w:ascii="Arial MT" w:eastAsia="Arial MT" w:hAnsi="Arial MT" w:cs="Arial MT" w:hint="default"/>
        <w:b w:val="0"/>
        <w:bCs w:val="0"/>
        <w:i w:val="0"/>
        <w:iCs w:val="0"/>
        <w:spacing w:val="0"/>
        <w:w w:val="102"/>
        <w:sz w:val="21"/>
        <w:szCs w:val="21"/>
        <w:lang w:val="ro-RO" w:eastAsia="en-US" w:bidi="ar-SA"/>
      </w:rPr>
    </w:lvl>
    <w:lvl w:ilvl="1" w:tplc="6698613C">
      <w:start w:val="1"/>
      <w:numFmt w:val="lowerLetter"/>
      <w:lvlText w:val="%2)"/>
      <w:lvlJc w:val="left"/>
      <w:pPr>
        <w:ind w:left="1867" w:hanging="361"/>
      </w:pPr>
      <w:rPr>
        <w:rFonts w:ascii="Arial MT" w:eastAsia="Arial MT" w:hAnsi="Arial MT" w:cs="Arial MT" w:hint="default"/>
        <w:b w:val="0"/>
        <w:bCs w:val="0"/>
        <w:i w:val="0"/>
        <w:iCs w:val="0"/>
        <w:spacing w:val="-1"/>
        <w:w w:val="102"/>
        <w:sz w:val="21"/>
        <w:szCs w:val="21"/>
        <w:lang w:val="ro-RO" w:eastAsia="en-US" w:bidi="ar-SA"/>
      </w:rPr>
    </w:lvl>
    <w:lvl w:ilvl="2" w:tplc="B440A7A6">
      <w:numFmt w:val="bullet"/>
      <w:lvlText w:val="•"/>
      <w:lvlJc w:val="left"/>
      <w:pPr>
        <w:ind w:left="2787" w:hanging="361"/>
      </w:pPr>
      <w:rPr>
        <w:rFonts w:hint="default"/>
        <w:lang w:val="ro-RO" w:eastAsia="en-US" w:bidi="ar-SA"/>
      </w:rPr>
    </w:lvl>
    <w:lvl w:ilvl="3" w:tplc="0FBC150C">
      <w:numFmt w:val="bullet"/>
      <w:lvlText w:val="•"/>
      <w:lvlJc w:val="left"/>
      <w:pPr>
        <w:ind w:left="3714" w:hanging="361"/>
      </w:pPr>
      <w:rPr>
        <w:rFonts w:hint="default"/>
        <w:lang w:val="ro-RO" w:eastAsia="en-US" w:bidi="ar-SA"/>
      </w:rPr>
    </w:lvl>
    <w:lvl w:ilvl="4" w:tplc="EE688E10">
      <w:numFmt w:val="bullet"/>
      <w:lvlText w:val="•"/>
      <w:lvlJc w:val="left"/>
      <w:pPr>
        <w:ind w:left="4641" w:hanging="361"/>
      </w:pPr>
      <w:rPr>
        <w:rFonts w:hint="default"/>
        <w:lang w:val="ro-RO" w:eastAsia="en-US" w:bidi="ar-SA"/>
      </w:rPr>
    </w:lvl>
    <w:lvl w:ilvl="5" w:tplc="6F5EC978">
      <w:numFmt w:val="bullet"/>
      <w:lvlText w:val="•"/>
      <w:lvlJc w:val="left"/>
      <w:pPr>
        <w:ind w:left="5568" w:hanging="361"/>
      </w:pPr>
      <w:rPr>
        <w:rFonts w:hint="default"/>
        <w:lang w:val="ro-RO" w:eastAsia="en-US" w:bidi="ar-SA"/>
      </w:rPr>
    </w:lvl>
    <w:lvl w:ilvl="6" w:tplc="822C68D6">
      <w:numFmt w:val="bullet"/>
      <w:lvlText w:val="•"/>
      <w:lvlJc w:val="left"/>
      <w:pPr>
        <w:ind w:left="6495" w:hanging="361"/>
      </w:pPr>
      <w:rPr>
        <w:rFonts w:hint="default"/>
        <w:lang w:val="ro-RO" w:eastAsia="en-US" w:bidi="ar-SA"/>
      </w:rPr>
    </w:lvl>
    <w:lvl w:ilvl="7" w:tplc="77126BBA">
      <w:numFmt w:val="bullet"/>
      <w:lvlText w:val="•"/>
      <w:lvlJc w:val="left"/>
      <w:pPr>
        <w:ind w:left="7422" w:hanging="361"/>
      </w:pPr>
      <w:rPr>
        <w:rFonts w:hint="default"/>
        <w:lang w:val="ro-RO" w:eastAsia="en-US" w:bidi="ar-SA"/>
      </w:rPr>
    </w:lvl>
    <w:lvl w:ilvl="8" w:tplc="3AE0F824">
      <w:numFmt w:val="bullet"/>
      <w:lvlText w:val="•"/>
      <w:lvlJc w:val="left"/>
      <w:pPr>
        <w:ind w:left="8349" w:hanging="361"/>
      </w:pPr>
      <w:rPr>
        <w:rFonts w:hint="default"/>
        <w:lang w:val="ro-RO" w:eastAsia="en-US" w:bidi="ar-SA"/>
      </w:rPr>
    </w:lvl>
  </w:abstractNum>
  <w:abstractNum w:abstractNumId="33" w15:restartNumberingAfterBreak="0">
    <w:nsid w:val="78604AB3"/>
    <w:multiLevelType w:val="hybridMultilevel"/>
    <w:tmpl w:val="1D828A62"/>
    <w:lvl w:ilvl="0" w:tplc="34F2B8E6">
      <w:start w:val="1"/>
      <w:numFmt w:val="lowerLetter"/>
      <w:lvlText w:val="%1)"/>
      <w:lvlJc w:val="left"/>
      <w:pPr>
        <w:ind w:left="720" w:hanging="360"/>
      </w:pPr>
      <w:rPr>
        <w:rFonts w:ascii="Arial MT" w:eastAsia="Arial MT" w:hAnsi="Arial MT" w:cs="Arial MT" w:hint="default"/>
        <w:b w:val="0"/>
        <w:bCs w:val="0"/>
        <w:i w:val="0"/>
        <w:iCs w:val="0"/>
        <w:spacing w:val="-1"/>
        <w:w w:val="102"/>
        <w:sz w:val="21"/>
        <w:szCs w:val="21"/>
        <w:lang w:val="ro-RO"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A46E3F"/>
    <w:multiLevelType w:val="multilevel"/>
    <w:tmpl w:val="7054E9FC"/>
    <w:lvl w:ilvl="0">
      <w:start w:val="1"/>
      <w:numFmt w:val="decimal"/>
      <w:lvlText w:val="%1."/>
      <w:lvlJc w:val="left"/>
      <w:pPr>
        <w:ind w:left="665" w:hanging="240"/>
      </w:pPr>
      <w:rPr>
        <w:rFonts w:ascii="Arial" w:eastAsia="Arial" w:hAnsi="Arial" w:cs="Arial"/>
        <w:b w:val="0"/>
        <w:i/>
        <w:color w:val="1F1F1F"/>
        <w:sz w:val="21"/>
        <w:szCs w:val="21"/>
      </w:rPr>
    </w:lvl>
    <w:lvl w:ilvl="1">
      <w:numFmt w:val="bullet"/>
      <w:lvlText w:val="•"/>
      <w:lvlJc w:val="left"/>
      <w:pPr>
        <w:ind w:left="1614" w:hanging="240"/>
      </w:pPr>
    </w:lvl>
    <w:lvl w:ilvl="2">
      <w:numFmt w:val="bullet"/>
      <w:lvlText w:val="•"/>
      <w:lvlJc w:val="left"/>
      <w:pPr>
        <w:ind w:left="2568" w:hanging="240"/>
      </w:pPr>
    </w:lvl>
    <w:lvl w:ilvl="3">
      <w:numFmt w:val="bullet"/>
      <w:lvlText w:val="•"/>
      <w:lvlJc w:val="left"/>
      <w:pPr>
        <w:ind w:left="3523" w:hanging="240"/>
      </w:pPr>
    </w:lvl>
    <w:lvl w:ilvl="4">
      <w:numFmt w:val="bullet"/>
      <w:lvlText w:val="•"/>
      <w:lvlJc w:val="left"/>
      <w:pPr>
        <w:ind w:left="4477" w:hanging="240"/>
      </w:pPr>
    </w:lvl>
    <w:lvl w:ilvl="5">
      <w:numFmt w:val="bullet"/>
      <w:lvlText w:val="•"/>
      <w:lvlJc w:val="left"/>
      <w:pPr>
        <w:ind w:left="5432" w:hanging="240"/>
      </w:pPr>
    </w:lvl>
    <w:lvl w:ilvl="6">
      <w:numFmt w:val="bullet"/>
      <w:lvlText w:val="•"/>
      <w:lvlJc w:val="left"/>
      <w:pPr>
        <w:ind w:left="6386" w:hanging="240"/>
      </w:pPr>
    </w:lvl>
    <w:lvl w:ilvl="7">
      <w:numFmt w:val="bullet"/>
      <w:lvlText w:val="•"/>
      <w:lvlJc w:val="left"/>
      <w:pPr>
        <w:ind w:left="7340" w:hanging="240"/>
      </w:pPr>
    </w:lvl>
    <w:lvl w:ilvl="8">
      <w:numFmt w:val="bullet"/>
      <w:lvlText w:val="•"/>
      <w:lvlJc w:val="left"/>
      <w:pPr>
        <w:ind w:left="8295" w:hanging="240"/>
      </w:pPr>
    </w:lvl>
  </w:abstractNum>
  <w:abstractNum w:abstractNumId="35" w15:restartNumberingAfterBreak="0">
    <w:nsid w:val="79F92613"/>
    <w:multiLevelType w:val="hybridMultilevel"/>
    <w:tmpl w:val="A6A0C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B72AB0"/>
    <w:multiLevelType w:val="hybridMultilevel"/>
    <w:tmpl w:val="3FECAFE8"/>
    <w:lvl w:ilvl="0" w:tplc="9360708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652285"/>
    <w:multiLevelType w:val="multilevel"/>
    <w:tmpl w:val="0F4088FA"/>
    <w:lvl w:ilvl="0">
      <w:start w:val="3"/>
      <w:numFmt w:val="decimal"/>
      <w:lvlText w:val="%1."/>
      <w:lvlJc w:val="left"/>
      <w:pPr>
        <w:ind w:left="806" w:hanging="806"/>
      </w:pPr>
    </w:lvl>
    <w:lvl w:ilvl="1">
      <w:start w:val="1"/>
      <w:numFmt w:val="decimal"/>
      <w:lvlText w:val="%1.%2."/>
      <w:lvlJc w:val="left"/>
      <w:pPr>
        <w:ind w:left="1505" w:hanging="1080"/>
      </w:pPr>
    </w:lvl>
    <w:lvl w:ilvl="2">
      <w:start w:val="1"/>
      <w:numFmt w:val="decimal"/>
      <w:lvlText w:val="%1.%2.%3."/>
      <w:lvlJc w:val="left"/>
      <w:pPr>
        <w:ind w:left="2290" w:hanging="1440"/>
      </w:pPr>
    </w:lvl>
    <w:lvl w:ilvl="3">
      <w:start w:val="1"/>
      <w:numFmt w:val="decimal"/>
      <w:lvlText w:val="%1.%2.%3.%4."/>
      <w:lvlJc w:val="left"/>
      <w:pPr>
        <w:ind w:left="3075" w:hanging="1800"/>
      </w:pPr>
    </w:lvl>
    <w:lvl w:ilvl="4">
      <w:start w:val="1"/>
      <w:numFmt w:val="decimal"/>
      <w:lvlText w:val="%1.%2.%3.%4.%5."/>
      <w:lvlJc w:val="left"/>
      <w:pPr>
        <w:ind w:left="3860" w:hanging="2160"/>
      </w:pPr>
    </w:lvl>
    <w:lvl w:ilvl="5">
      <w:start w:val="1"/>
      <w:numFmt w:val="decimal"/>
      <w:lvlText w:val="%1.%2.%3.%4.%5.%6."/>
      <w:lvlJc w:val="left"/>
      <w:pPr>
        <w:ind w:left="4645" w:hanging="2520"/>
      </w:pPr>
    </w:lvl>
    <w:lvl w:ilvl="6">
      <w:start w:val="1"/>
      <w:numFmt w:val="decimal"/>
      <w:lvlText w:val="%1.%2.%3.%4.%5.%6.%7."/>
      <w:lvlJc w:val="left"/>
      <w:pPr>
        <w:ind w:left="5430" w:hanging="2880"/>
      </w:pPr>
    </w:lvl>
    <w:lvl w:ilvl="7">
      <w:start w:val="1"/>
      <w:numFmt w:val="decimal"/>
      <w:lvlText w:val="%1.%2.%3.%4.%5.%6.%7.%8."/>
      <w:lvlJc w:val="left"/>
      <w:pPr>
        <w:ind w:left="6215" w:hanging="3240"/>
      </w:pPr>
    </w:lvl>
    <w:lvl w:ilvl="8">
      <w:start w:val="1"/>
      <w:numFmt w:val="decimal"/>
      <w:lvlText w:val="%1.%2.%3.%4.%5.%6.%7.%8.%9."/>
      <w:lvlJc w:val="left"/>
      <w:pPr>
        <w:ind w:left="7360" w:hanging="3960"/>
      </w:pPr>
    </w:lvl>
  </w:abstractNum>
  <w:abstractNum w:abstractNumId="38" w15:restartNumberingAfterBreak="0">
    <w:nsid w:val="7FD902EC"/>
    <w:multiLevelType w:val="multilevel"/>
    <w:tmpl w:val="89F4F192"/>
    <w:lvl w:ilvl="0">
      <w:start w:val="1"/>
      <w:numFmt w:val="bullet"/>
      <w:lvlText w:val="●"/>
      <w:lvlJc w:val="left"/>
      <w:pPr>
        <w:ind w:left="1865" w:hanging="360"/>
      </w:pPr>
      <w:rPr>
        <w:rFonts w:ascii="Noto Sans Symbols" w:eastAsia="Noto Sans Symbols" w:hAnsi="Noto Sans Symbols" w:cs="Noto Sans Symbols"/>
      </w:rPr>
    </w:lvl>
    <w:lvl w:ilvl="1">
      <w:start w:val="1"/>
      <w:numFmt w:val="bullet"/>
      <w:lvlText w:val="o"/>
      <w:lvlJc w:val="left"/>
      <w:pPr>
        <w:ind w:left="2585" w:hanging="360"/>
      </w:pPr>
      <w:rPr>
        <w:rFonts w:ascii="Courier New" w:eastAsia="Courier New" w:hAnsi="Courier New" w:cs="Courier New"/>
      </w:rPr>
    </w:lvl>
    <w:lvl w:ilvl="2">
      <w:start w:val="1"/>
      <w:numFmt w:val="bullet"/>
      <w:lvlText w:val="▪"/>
      <w:lvlJc w:val="left"/>
      <w:pPr>
        <w:ind w:left="3305" w:hanging="360"/>
      </w:pPr>
      <w:rPr>
        <w:rFonts w:ascii="Noto Sans Symbols" w:eastAsia="Noto Sans Symbols" w:hAnsi="Noto Sans Symbols" w:cs="Noto Sans Symbols"/>
      </w:rPr>
    </w:lvl>
    <w:lvl w:ilvl="3">
      <w:start w:val="1"/>
      <w:numFmt w:val="bullet"/>
      <w:lvlText w:val="●"/>
      <w:lvlJc w:val="left"/>
      <w:pPr>
        <w:ind w:left="4025" w:hanging="360"/>
      </w:pPr>
      <w:rPr>
        <w:rFonts w:ascii="Noto Sans Symbols" w:eastAsia="Noto Sans Symbols" w:hAnsi="Noto Sans Symbols" w:cs="Noto Sans Symbols"/>
      </w:rPr>
    </w:lvl>
    <w:lvl w:ilvl="4">
      <w:start w:val="1"/>
      <w:numFmt w:val="bullet"/>
      <w:lvlText w:val="o"/>
      <w:lvlJc w:val="left"/>
      <w:pPr>
        <w:ind w:left="4745" w:hanging="360"/>
      </w:pPr>
      <w:rPr>
        <w:rFonts w:ascii="Courier New" w:eastAsia="Courier New" w:hAnsi="Courier New" w:cs="Courier New"/>
      </w:rPr>
    </w:lvl>
    <w:lvl w:ilvl="5">
      <w:start w:val="1"/>
      <w:numFmt w:val="bullet"/>
      <w:lvlText w:val="▪"/>
      <w:lvlJc w:val="left"/>
      <w:pPr>
        <w:ind w:left="5465" w:hanging="360"/>
      </w:pPr>
      <w:rPr>
        <w:rFonts w:ascii="Noto Sans Symbols" w:eastAsia="Noto Sans Symbols" w:hAnsi="Noto Sans Symbols" w:cs="Noto Sans Symbols"/>
      </w:rPr>
    </w:lvl>
    <w:lvl w:ilvl="6">
      <w:start w:val="1"/>
      <w:numFmt w:val="bullet"/>
      <w:lvlText w:val="●"/>
      <w:lvlJc w:val="left"/>
      <w:pPr>
        <w:ind w:left="6185" w:hanging="360"/>
      </w:pPr>
      <w:rPr>
        <w:rFonts w:ascii="Noto Sans Symbols" w:eastAsia="Noto Sans Symbols" w:hAnsi="Noto Sans Symbols" w:cs="Noto Sans Symbols"/>
      </w:rPr>
    </w:lvl>
    <w:lvl w:ilvl="7">
      <w:start w:val="1"/>
      <w:numFmt w:val="bullet"/>
      <w:lvlText w:val="o"/>
      <w:lvlJc w:val="left"/>
      <w:pPr>
        <w:ind w:left="6905" w:hanging="360"/>
      </w:pPr>
      <w:rPr>
        <w:rFonts w:ascii="Courier New" w:eastAsia="Courier New" w:hAnsi="Courier New" w:cs="Courier New"/>
      </w:rPr>
    </w:lvl>
    <w:lvl w:ilvl="8">
      <w:start w:val="1"/>
      <w:numFmt w:val="bullet"/>
      <w:lvlText w:val="▪"/>
      <w:lvlJc w:val="left"/>
      <w:pPr>
        <w:ind w:left="7625" w:hanging="360"/>
      </w:pPr>
      <w:rPr>
        <w:rFonts w:ascii="Noto Sans Symbols" w:eastAsia="Noto Sans Symbols" w:hAnsi="Noto Sans Symbols" w:cs="Noto Sans Symbols"/>
      </w:rPr>
    </w:lvl>
  </w:abstractNum>
  <w:num w:numId="1" w16cid:durableId="1586105784">
    <w:abstractNumId w:val="31"/>
  </w:num>
  <w:num w:numId="2" w16cid:durableId="820271520">
    <w:abstractNumId w:val="38"/>
  </w:num>
  <w:num w:numId="3" w16cid:durableId="482894082">
    <w:abstractNumId w:val="36"/>
  </w:num>
  <w:num w:numId="4" w16cid:durableId="707871652">
    <w:abstractNumId w:val="28"/>
  </w:num>
  <w:num w:numId="5" w16cid:durableId="500580749">
    <w:abstractNumId w:val="37"/>
  </w:num>
  <w:num w:numId="6" w16cid:durableId="1589346043">
    <w:abstractNumId w:val="18"/>
  </w:num>
  <w:num w:numId="7" w16cid:durableId="2027898844">
    <w:abstractNumId w:val="34"/>
  </w:num>
  <w:num w:numId="8" w16cid:durableId="56368768">
    <w:abstractNumId w:val="15"/>
  </w:num>
  <w:num w:numId="9" w16cid:durableId="655764118">
    <w:abstractNumId w:val="11"/>
  </w:num>
  <w:num w:numId="10" w16cid:durableId="1481966855">
    <w:abstractNumId w:val="19"/>
  </w:num>
  <w:num w:numId="11" w16cid:durableId="115760632">
    <w:abstractNumId w:val="24"/>
  </w:num>
  <w:num w:numId="12" w16cid:durableId="1636636515">
    <w:abstractNumId w:val="17"/>
  </w:num>
  <w:num w:numId="13" w16cid:durableId="1606308119">
    <w:abstractNumId w:val="12"/>
  </w:num>
  <w:num w:numId="14" w16cid:durableId="730806124">
    <w:abstractNumId w:val="8"/>
  </w:num>
  <w:num w:numId="15" w16cid:durableId="623464046">
    <w:abstractNumId w:val="7"/>
  </w:num>
  <w:num w:numId="16" w16cid:durableId="43523511">
    <w:abstractNumId w:val="9"/>
  </w:num>
  <w:num w:numId="17" w16cid:durableId="637103724">
    <w:abstractNumId w:val="3"/>
  </w:num>
  <w:num w:numId="18" w16cid:durableId="480117249">
    <w:abstractNumId w:val="2"/>
  </w:num>
  <w:num w:numId="19" w16cid:durableId="496724951">
    <w:abstractNumId w:val="27"/>
  </w:num>
  <w:num w:numId="20" w16cid:durableId="1051269014">
    <w:abstractNumId w:val="1"/>
  </w:num>
  <w:num w:numId="21" w16cid:durableId="2013947004">
    <w:abstractNumId w:val="0"/>
  </w:num>
  <w:num w:numId="22" w16cid:durableId="1408383814">
    <w:abstractNumId w:val="4"/>
  </w:num>
  <w:num w:numId="23" w16cid:durableId="1861040695">
    <w:abstractNumId w:val="14"/>
  </w:num>
  <w:num w:numId="24" w16cid:durableId="1380856147">
    <w:abstractNumId w:val="20"/>
  </w:num>
  <w:num w:numId="25" w16cid:durableId="673654750">
    <w:abstractNumId w:val="6"/>
  </w:num>
  <w:num w:numId="26" w16cid:durableId="1194273195">
    <w:abstractNumId w:val="32"/>
  </w:num>
  <w:num w:numId="27" w16cid:durableId="672222890">
    <w:abstractNumId w:val="23"/>
  </w:num>
  <w:num w:numId="28" w16cid:durableId="1627661973">
    <w:abstractNumId w:val="16"/>
  </w:num>
  <w:num w:numId="29" w16cid:durableId="1936287116">
    <w:abstractNumId w:val="10"/>
  </w:num>
  <w:num w:numId="30" w16cid:durableId="1454638619">
    <w:abstractNumId w:val="33"/>
  </w:num>
  <w:num w:numId="31" w16cid:durableId="652951414">
    <w:abstractNumId w:val="21"/>
  </w:num>
  <w:num w:numId="32" w16cid:durableId="2143380209">
    <w:abstractNumId w:val="22"/>
  </w:num>
  <w:num w:numId="33" w16cid:durableId="1100485684">
    <w:abstractNumId w:val="30"/>
  </w:num>
  <w:num w:numId="34" w16cid:durableId="561908317">
    <w:abstractNumId w:val="25"/>
  </w:num>
  <w:num w:numId="35" w16cid:durableId="1649817864">
    <w:abstractNumId w:val="26"/>
  </w:num>
  <w:num w:numId="36" w16cid:durableId="1868787822">
    <w:abstractNumId w:val="13"/>
  </w:num>
  <w:num w:numId="37" w16cid:durableId="646975617">
    <w:abstractNumId w:val="35"/>
  </w:num>
  <w:num w:numId="38" w16cid:durableId="246766522">
    <w:abstractNumId w:val="29"/>
  </w:num>
  <w:num w:numId="39" w16cid:durableId="6462505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522"/>
    <w:rsid w:val="00030118"/>
    <w:rsid w:val="00063385"/>
    <w:rsid w:val="000A55CF"/>
    <w:rsid w:val="000B5A99"/>
    <w:rsid w:val="000C5522"/>
    <w:rsid w:val="000D212A"/>
    <w:rsid w:val="00153927"/>
    <w:rsid w:val="00171393"/>
    <w:rsid w:val="001D1501"/>
    <w:rsid w:val="00206B98"/>
    <w:rsid w:val="00230D59"/>
    <w:rsid w:val="00265FBF"/>
    <w:rsid w:val="002817EF"/>
    <w:rsid w:val="00293A15"/>
    <w:rsid w:val="002E745F"/>
    <w:rsid w:val="00342B84"/>
    <w:rsid w:val="0035145D"/>
    <w:rsid w:val="003632E0"/>
    <w:rsid w:val="003636CC"/>
    <w:rsid w:val="00364458"/>
    <w:rsid w:val="0037333E"/>
    <w:rsid w:val="003A1F06"/>
    <w:rsid w:val="003A5EC6"/>
    <w:rsid w:val="003F5116"/>
    <w:rsid w:val="004625AC"/>
    <w:rsid w:val="004A4C11"/>
    <w:rsid w:val="004F0B5A"/>
    <w:rsid w:val="004F2360"/>
    <w:rsid w:val="0055193D"/>
    <w:rsid w:val="00591891"/>
    <w:rsid w:val="005B2436"/>
    <w:rsid w:val="005B5D7A"/>
    <w:rsid w:val="00643A21"/>
    <w:rsid w:val="006460A7"/>
    <w:rsid w:val="00653A90"/>
    <w:rsid w:val="00664D8C"/>
    <w:rsid w:val="00671261"/>
    <w:rsid w:val="00685ADE"/>
    <w:rsid w:val="00691354"/>
    <w:rsid w:val="00692070"/>
    <w:rsid w:val="00697004"/>
    <w:rsid w:val="007D3AEA"/>
    <w:rsid w:val="008078CC"/>
    <w:rsid w:val="00811CB1"/>
    <w:rsid w:val="00871661"/>
    <w:rsid w:val="00896D24"/>
    <w:rsid w:val="008A482B"/>
    <w:rsid w:val="008A7522"/>
    <w:rsid w:val="008D2DF1"/>
    <w:rsid w:val="009641A9"/>
    <w:rsid w:val="00976E32"/>
    <w:rsid w:val="009A0E7B"/>
    <w:rsid w:val="009D4CE4"/>
    <w:rsid w:val="00A41DD0"/>
    <w:rsid w:val="00A47C5C"/>
    <w:rsid w:val="00AA5E50"/>
    <w:rsid w:val="00AB483E"/>
    <w:rsid w:val="00AB5469"/>
    <w:rsid w:val="00AC00CD"/>
    <w:rsid w:val="00B16280"/>
    <w:rsid w:val="00B30699"/>
    <w:rsid w:val="00B95FF5"/>
    <w:rsid w:val="00BD30C3"/>
    <w:rsid w:val="00BE221D"/>
    <w:rsid w:val="00C330F0"/>
    <w:rsid w:val="00C70315"/>
    <w:rsid w:val="00C7685F"/>
    <w:rsid w:val="00C93811"/>
    <w:rsid w:val="00D30A77"/>
    <w:rsid w:val="00D66CC4"/>
    <w:rsid w:val="00DC6DD3"/>
    <w:rsid w:val="00DF1A36"/>
    <w:rsid w:val="00DF5301"/>
    <w:rsid w:val="00DF6CA3"/>
    <w:rsid w:val="00E24DC0"/>
    <w:rsid w:val="00E25881"/>
    <w:rsid w:val="00E52D78"/>
    <w:rsid w:val="00E862BB"/>
    <w:rsid w:val="00F11F81"/>
    <w:rsid w:val="00F4325B"/>
    <w:rsid w:val="00F86A8B"/>
    <w:rsid w:val="00F95ABD"/>
    <w:rsid w:val="00FC70B6"/>
    <w:rsid w:val="00FF3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CD7F9"/>
  <w15:docId w15:val="{E3359F65-F93E-4DDF-AE7F-91B4EEEE0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85F"/>
    <w:pPr>
      <w:keepNext/>
      <w:keepLines/>
      <w:spacing w:before="360" w:after="80"/>
      <w:jc w:val="center"/>
      <w:outlineLvl w:val="0"/>
    </w:pPr>
    <w:rPr>
      <w:rFonts w:ascii="Times New Roman" w:eastAsiaTheme="majorEastAsia" w:hAnsi="Times New Roman" w:cstheme="majorBidi"/>
      <w:sz w:val="32"/>
      <w:szCs w:val="40"/>
    </w:rPr>
  </w:style>
  <w:style w:type="paragraph" w:styleId="Heading2">
    <w:name w:val="heading 2"/>
    <w:basedOn w:val="Normal"/>
    <w:next w:val="Normal"/>
    <w:link w:val="Heading2Char"/>
    <w:uiPriority w:val="9"/>
    <w:semiHidden/>
    <w:unhideWhenUsed/>
    <w:qFormat/>
    <w:rsid w:val="0060607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0607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60607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0607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060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0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0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0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060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C385F"/>
    <w:rPr>
      <w:rFonts w:ascii="Times New Roman" w:eastAsiaTheme="majorEastAsia" w:hAnsi="Times New Roman" w:cstheme="majorBidi"/>
      <w:sz w:val="32"/>
      <w:szCs w:val="40"/>
      <w:lang w:val="ro-RO"/>
    </w:rPr>
  </w:style>
  <w:style w:type="character" w:customStyle="1" w:styleId="Heading2Char">
    <w:name w:val="Heading 2 Char"/>
    <w:basedOn w:val="DefaultParagraphFont"/>
    <w:link w:val="Heading2"/>
    <w:uiPriority w:val="9"/>
    <w:semiHidden/>
    <w:rsid w:val="0060607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0607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rsid w:val="0060607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0607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060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0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0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076"/>
    <w:rPr>
      <w:rFonts w:eastAsiaTheme="majorEastAsia" w:cstheme="majorBidi"/>
      <w:color w:val="272727" w:themeColor="text1" w:themeTint="D8"/>
    </w:rPr>
  </w:style>
  <w:style w:type="character" w:customStyle="1" w:styleId="TitleChar">
    <w:name w:val="Title Char"/>
    <w:basedOn w:val="DefaultParagraphFont"/>
    <w:link w:val="Title"/>
    <w:uiPriority w:val="10"/>
    <w:rsid w:val="006060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6060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076"/>
    <w:pPr>
      <w:spacing w:before="160"/>
      <w:jc w:val="center"/>
    </w:pPr>
    <w:rPr>
      <w:i/>
      <w:iCs/>
      <w:color w:val="404040" w:themeColor="text1" w:themeTint="BF"/>
    </w:rPr>
  </w:style>
  <w:style w:type="character" w:customStyle="1" w:styleId="QuoteChar">
    <w:name w:val="Quote Char"/>
    <w:basedOn w:val="DefaultParagraphFont"/>
    <w:link w:val="Quote"/>
    <w:uiPriority w:val="29"/>
    <w:rsid w:val="00606076"/>
    <w:rPr>
      <w:i/>
      <w:iCs/>
      <w:color w:val="404040" w:themeColor="text1" w:themeTint="BF"/>
    </w:rPr>
  </w:style>
  <w:style w:type="paragraph" w:styleId="ListParagraph">
    <w:name w:val="List Paragraph"/>
    <w:basedOn w:val="Normal"/>
    <w:uiPriority w:val="1"/>
    <w:qFormat/>
    <w:rsid w:val="00606076"/>
    <w:pPr>
      <w:ind w:left="720"/>
      <w:contextualSpacing/>
    </w:pPr>
  </w:style>
  <w:style w:type="character" w:styleId="IntenseEmphasis">
    <w:name w:val="Intense Emphasis"/>
    <w:basedOn w:val="DefaultParagraphFont"/>
    <w:uiPriority w:val="21"/>
    <w:qFormat/>
    <w:rsid w:val="00606076"/>
    <w:rPr>
      <w:i/>
      <w:iCs/>
      <w:color w:val="2E74B5" w:themeColor="accent1" w:themeShade="BF"/>
    </w:rPr>
  </w:style>
  <w:style w:type="paragraph" w:styleId="IntenseQuote">
    <w:name w:val="Intense Quote"/>
    <w:basedOn w:val="Normal"/>
    <w:next w:val="Normal"/>
    <w:link w:val="IntenseQuoteChar"/>
    <w:uiPriority w:val="30"/>
    <w:qFormat/>
    <w:rsid w:val="0060607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06076"/>
    <w:rPr>
      <w:i/>
      <w:iCs/>
      <w:color w:val="2E74B5" w:themeColor="accent1" w:themeShade="BF"/>
    </w:rPr>
  </w:style>
  <w:style w:type="character" w:styleId="IntenseReference">
    <w:name w:val="Intense Reference"/>
    <w:basedOn w:val="DefaultParagraphFont"/>
    <w:uiPriority w:val="32"/>
    <w:qFormat/>
    <w:rsid w:val="00606076"/>
    <w:rPr>
      <w:b/>
      <w:bCs/>
      <w:smallCaps/>
      <w:color w:val="2E74B5" w:themeColor="accent1" w:themeShade="BF"/>
      <w:spacing w:val="5"/>
    </w:rPr>
  </w:style>
  <w:style w:type="paragraph" w:styleId="Header">
    <w:name w:val="header"/>
    <w:basedOn w:val="Normal"/>
    <w:link w:val="HeaderChar"/>
    <w:uiPriority w:val="99"/>
    <w:unhideWhenUsed/>
    <w:rsid w:val="007A52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5237"/>
  </w:style>
  <w:style w:type="paragraph" w:styleId="Footer">
    <w:name w:val="footer"/>
    <w:basedOn w:val="Normal"/>
    <w:link w:val="FooterChar"/>
    <w:uiPriority w:val="99"/>
    <w:unhideWhenUsed/>
    <w:rsid w:val="007A52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5237"/>
  </w:style>
  <w:style w:type="table" w:styleId="TableGrid">
    <w:name w:val="Table Grid"/>
    <w:basedOn w:val="TableNormal"/>
    <w:uiPriority w:val="39"/>
    <w:rsid w:val="007A5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C1F6E"/>
    <w:pPr>
      <w:widowControl w:val="0"/>
      <w:autoSpaceDE w:val="0"/>
      <w:autoSpaceDN w:val="0"/>
      <w:spacing w:after="0" w:line="240" w:lineRule="auto"/>
    </w:pPr>
    <w:rPr>
      <w:rFonts w:ascii="Arial MT" w:eastAsia="Arial MT" w:hAnsi="Arial MT" w:cs="Arial MT"/>
      <w:sz w:val="21"/>
      <w:szCs w:val="21"/>
    </w:rPr>
  </w:style>
  <w:style w:type="character" w:customStyle="1" w:styleId="BodyTextChar">
    <w:name w:val="Body Text Char"/>
    <w:basedOn w:val="DefaultParagraphFont"/>
    <w:link w:val="BodyText"/>
    <w:uiPriority w:val="1"/>
    <w:rsid w:val="002C1F6E"/>
    <w:rPr>
      <w:rFonts w:ascii="Arial MT" w:eastAsia="Arial MT" w:hAnsi="Arial MT" w:cs="Arial MT"/>
      <w:kern w:val="0"/>
      <w:sz w:val="21"/>
      <w:szCs w:val="21"/>
      <w:lang w:val="ro-RO"/>
    </w:rPr>
  </w:style>
  <w:style w:type="character" w:styleId="Hyperlink">
    <w:name w:val="Hyperlink"/>
    <w:basedOn w:val="DefaultParagraphFont"/>
    <w:uiPriority w:val="99"/>
    <w:unhideWhenUsed/>
    <w:rsid w:val="002C1F6E"/>
    <w:rPr>
      <w:color w:val="0563C1" w:themeColor="hyperlink"/>
      <w:u w:val="single"/>
    </w:rPr>
  </w:style>
  <w:style w:type="character" w:styleId="UnresolvedMention">
    <w:name w:val="Unresolved Mention"/>
    <w:basedOn w:val="DefaultParagraphFont"/>
    <w:uiPriority w:val="99"/>
    <w:semiHidden/>
    <w:unhideWhenUsed/>
    <w:rsid w:val="002C1F6E"/>
    <w:rPr>
      <w:color w:val="605E5C"/>
      <w:shd w:val="clear" w:color="auto" w:fill="E1DFDD"/>
    </w:rPr>
  </w:style>
  <w:style w:type="paragraph" w:styleId="NormalWeb">
    <w:name w:val="Normal (Web)"/>
    <w:basedOn w:val="Normal"/>
    <w:uiPriority w:val="99"/>
    <w:semiHidden/>
    <w:unhideWhenUsed/>
    <w:rsid w:val="00EC385F"/>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TOCHeading">
    <w:name w:val="TOC Heading"/>
    <w:basedOn w:val="Heading1"/>
    <w:next w:val="Normal"/>
    <w:uiPriority w:val="39"/>
    <w:unhideWhenUsed/>
    <w:qFormat/>
    <w:rsid w:val="00450249"/>
    <w:pPr>
      <w:spacing w:before="240" w:after="0"/>
      <w:jc w:val="left"/>
      <w:outlineLvl w:val="9"/>
    </w:pPr>
    <w:rPr>
      <w:rFonts w:asciiTheme="majorHAnsi" w:hAnsiTheme="majorHAnsi"/>
      <w:color w:val="2E74B5" w:themeColor="accent1" w:themeShade="BF"/>
      <w:szCs w:val="32"/>
      <w:lang w:eastAsia="ro-RO"/>
    </w:rPr>
  </w:style>
  <w:style w:type="paragraph" w:styleId="TOC1">
    <w:name w:val="toc 1"/>
    <w:basedOn w:val="Normal"/>
    <w:next w:val="Normal"/>
    <w:autoRedefine/>
    <w:uiPriority w:val="39"/>
    <w:unhideWhenUsed/>
    <w:rsid w:val="00450249"/>
    <w:pPr>
      <w:spacing w:after="100"/>
    </w:pPr>
  </w:style>
  <w:style w:type="table" w:customStyle="1" w:styleId="a">
    <w:basedOn w:val="TableNormal"/>
    <w:pPr>
      <w:spacing w:after="0" w:line="240" w:lineRule="auto"/>
    </w:pPr>
    <w:tblPr>
      <w:tblStyleRowBandSize w:val="1"/>
      <w:tblStyleColBandSize w:val="1"/>
    </w:tblPr>
  </w:style>
  <w:style w:type="paragraph" w:customStyle="1" w:styleId="TableParagraph">
    <w:name w:val="Table Paragraph"/>
    <w:basedOn w:val="Normal"/>
    <w:uiPriority w:val="1"/>
    <w:qFormat/>
    <w:rsid w:val="00153927"/>
    <w:pPr>
      <w:widowControl w:val="0"/>
      <w:autoSpaceDE w:val="0"/>
      <w:autoSpaceDN w:val="0"/>
      <w:spacing w:after="0" w:line="240" w:lineRule="auto"/>
      <w:ind w:left="112"/>
    </w:pPr>
    <w:rPr>
      <w:rFonts w:ascii="Arial MT" w:eastAsia="Arial MT" w:hAnsi="Arial MT" w:cs="Arial MT"/>
    </w:rPr>
  </w:style>
  <w:style w:type="character" w:styleId="CommentReference">
    <w:name w:val="annotation reference"/>
    <w:basedOn w:val="DefaultParagraphFont"/>
    <w:uiPriority w:val="99"/>
    <w:semiHidden/>
    <w:unhideWhenUsed/>
    <w:rsid w:val="00691354"/>
    <w:rPr>
      <w:sz w:val="16"/>
      <w:szCs w:val="16"/>
    </w:rPr>
  </w:style>
  <w:style w:type="paragraph" w:styleId="CommentText">
    <w:name w:val="annotation text"/>
    <w:basedOn w:val="Normal"/>
    <w:link w:val="CommentTextChar"/>
    <w:uiPriority w:val="99"/>
    <w:semiHidden/>
    <w:unhideWhenUsed/>
    <w:rsid w:val="00691354"/>
    <w:pPr>
      <w:spacing w:line="240" w:lineRule="auto"/>
    </w:pPr>
    <w:rPr>
      <w:sz w:val="20"/>
      <w:szCs w:val="20"/>
    </w:rPr>
  </w:style>
  <w:style w:type="character" w:customStyle="1" w:styleId="CommentTextChar">
    <w:name w:val="Comment Text Char"/>
    <w:basedOn w:val="DefaultParagraphFont"/>
    <w:link w:val="CommentText"/>
    <w:uiPriority w:val="99"/>
    <w:semiHidden/>
    <w:rsid w:val="00691354"/>
    <w:rPr>
      <w:sz w:val="20"/>
      <w:szCs w:val="20"/>
    </w:rPr>
  </w:style>
  <w:style w:type="paragraph" w:styleId="CommentSubject">
    <w:name w:val="annotation subject"/>
    <w:basedOn w:val="CommentText"/>
    <w:next w:val="CommentText"/>
    <w:link w:val="CommentSubjectChar"/>
    <w:uiPriority w:val="99"/>
    <w:semiHidden/>
    <w:unhideWhenUsed/>
    <w:rsid w:val="00691354"/>
    <w:rPr>
      <w:b/>
      <w:bCs/>
    </w:rPr>
  </w:style>
  <w:style w:type="character" w:customStyle="1" w:styleId="CommentSubjectChar">
    <w:name w:val="Comment Subject Char"/>
    <w:basedOn w:val="CommentTextChar"/>
    <w:link w:val="CommentSubject"/>
    <w:uiPriority w:val="99"/>
    <w:semiHidden/>
    <w:rsid w:val="00691354"/>
    <w:rPr>
      <w:b/>
      <w:bCs/>
      <w:sz w:val="20"/>
      <w:szCs w:val="20"/>
    </w:rPr>
  </w:style>
  <w:style w:type="character" w:styleId="PlaceholderText">
    <w:name w:val="Placeholder Text"/>
    <w:basedOn w:val="DefaultParagraphFont"/>
    <w:uiPriority w:val="99"/>
    <w:semiHidden/>
    <w:rsid w:val="000C552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25905">
      <w:bodyDiv w:val="1"/>
      <w:marLeft w:val="0"/>
      <w:marRight w:val="0"/>
      <w:marTop w:val="0"/>
      <w:marBottom w:val="0"/>
      <w:divBdr>
        <w:top w:val="none" w:sz="0" w:space="0" w:color="auto"/>
        <w:left w:val="none" w:sz="0" w:space="0" w:color="auto"/>
        <w:bottom w:val="none" w:sz="0" w:space="0" w:color="auto"/>
        <w:right w:val="none" w:sz="0" w:space="0" w:color="auto"/>
      </w:divBdr>
    </w:div>
    <w:div w:id="161820425">
      <w:bodyDiv w:val="1"/>
      <w:marLeft w:val="0"/>
      <w:marRight w:val="0"/>
      <w:marTop w:val="0"/>
      <w:marBottom w:val="0"/>
      <w:divBdr>
        <w:top w:val="none" w:sz="0" w:space="0" w:color="auto"/>
        <w:left w:val="none" w:sz="0" w:space="0" w:color="auto"/>
        <w:bottom w:val="none" w:sz="0" w:space="0" w:color="auto"/>
        <w:right w:val="none" w:sz="0" w:space="0" w:color="auto"/>
      </w:divBdr>
    </w:div>
    <w:div w:id="191263552">
      <w:bodyDiv w:val="1"/>
      <w:marLeft w:val="0"/>
      <w:marRight w:val="0"/>
      <w:marTop w:val="0"/>
      <w:marBottom w:val="0"/>
      <w:divBdr>
        <w:top w:val="none" w:sz="0" w:space="0" w:color="auto"/>
        <w:left w:val="none" w:sz="0" w:space="0" w:color="auto"/>
        <w:bottom w:val="none" w:sz="0" w:space="0" w:color="auto"/>
        <w:right w:val="none" w:sz="0" w:space="0" w:color="auto"/>
      </w:divBdr>
    </w:div>
    <w:div w:id="530731237">
      <w:bodyDiv w:val="1"/>
      <w:marLeft w:val="0"/>
      <w:marRight w:val="0"/>
      <w:marTop w:val="0"/>
      <w:marBottom w:val="0"/>
      <w:divBdr>
        <w:top w:val="none" w:sz="0" w:space="0" w:color="auto"/>
        <w:left w:val="none" w:sz="0" w:space="0" w:color="auto"/>
        <w:bottom w:val="none" w:sz="0" w:space="0" w:color="auto"/>
        <w:right w:val="none" w:sz="0" w:space="0" w:color="auto"/>
      </w:divBdr>
    </w:div>
    <w:div w:id="578054093">
      <w:bodyDiv w:val="1"/>
      <w:marLeft w:val="0"/>
      <w:marRight w:val="0"/>
      <w:marTop w:val="0"/>
      <w:marBottom w:val="0"/>
      <w:divBdr>
        <w:top w:val="none" w:sz="0" w:space="0" w:color="auto"/>
        <w:left w:val="none" w:sz="0" w:space="0" w:color="auto"/>
        <w:bottom w:val="none" w:sz="0" w:space="0" w:color="auto"/>
        <w:right w:val="none" w:sz="0" w:space="0" w:color="auto"/>
      </w:divBdr>
    </w:div>
    <w:div w:id="778916636">
      <w:bodyDiv w:val="1"/>
      <w:marLeft w:val="0"/>
      <w:marRight w:val="0"/>
      <w:marTop w:val="0"/>
      <w:marBottom w:val="0"/>
      <w:divBdr>
        <w:top w:val="none" w:sz="0" w:space="0" w:color="auto"/>
        <w:left w:val="none" w:sz="0" w:space="0" w:color="auto"/>
        <w:bottom w:val="none" w:sz="0" w:space="0" w:color="auto"/>
        <w:right w:val="none" w:sz="0" w:space="0" w:color="auto"/>
      </w:divBdr>
    </w:div>
    <w:div w:id="875658492">
      <w:bodyDiv w:val="1"/>
      <w:marLeft w:val="0"/>
      <w:marRight w:val="0"/>
      <w:marTop w:val="0"/>
      <w:marBottom w:val="0"/>
      <w:divBdr>
        <w:top w:val="none" w:sz="0" w:space="0" w:color="auto"/>
        <w:left w:val="none" w:sz="0" w:space="0" w:color="auto"/>
        <w:bottom w:val="none" w:sz="0" w:space="0" w:color="auto"/>
        <w:right w:val="none" w:sz="0" w:space="0" w:color="auto"/>
      </w:divBdr>
    </w:div>
    <w:div w:id="1768579077">
      <w:bodyDiv w:val="1"/>
      <w:marLeft w:val="0"/>
      <w:marRight w:val="0"/>
      <w:marTop w:val="0"/>
      <w:marBottom w:val="0"/>
      <w:divBdr>
        <w:top w:val="none" w:sz="0" w:space="0" w:color="auto"/>
        <w:left w:val="none" w:sz="0" w:space="0" w:color="auto"/>
        <w:bottom w:val="none" w:sz="0" w:space="0" w:color="auto"/>
        <w:right w:val="none" w:sz="0" w:space="0" w:color="auto"/>
      </w:divBdr>
    </w:div>
    <w:div w:id="2104563950">
      <w:bodyDiv w:val="1"/>
      <w:marLeft w:val="0"/>
      <w:marRight w:val="0"/>
      <w:marTop w:val="0"/>
      <w:marBottom w:val="0"/>
      <w:divBdr>
        <w:top w:val="none" w:sz="0" w:space="0" w:color="auto"/>
        <w:left w:val="none" w:sz="0" w:space="0" w:color="auto"/>
        <w:bottom w:val="none" w:sz="0" w:space="0" w:color="auto"/>
        <w:right w:val="none" w:sz="0" w:space="0" w:color="auto"/>
      </w:divBdr>
    </w:div>
    <w:div w:id="2137094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fizichim.ro/docs/fizica/clasa7/capitolul2-interactiuni-mecanice/II-6-forta-de-greutate/II-6-2-importanta-fortei-de-greutate/" TargetMode="External"/><Relationship Id="rId26"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hyperlink" Target="https://docs.google.com/presentation/d/1XulUeFkE60rxtDmNU7-6sRFPVoPwjmWvt31F4AycQx8/edit?usp=sharing"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www.fizichim.ro/docs/fizica/clasa7/capitolul2-interactiuni-mecanice/II-6-forta-de-greutate/II-6-1-forta-de-greutate-generalitati/" TargetMode="External"/><Relationship Id="rId25" Type="http://schemas.openxmlformats.org/officeDocument/2006/relationships/image" Target="media/image8.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youtube.com/watch?v=Z9orbxoRofI" TargetMode="External"/><Relationship Id="rId20" Type="http://schemas.openxmlformats.org/officeDocument/2006/relationships/hyperlink" Target="https://www.google.com/search?q=accelera%C8%9Bia+gravita%C8%9Bional%C4%83&amp;sca_esv=e3b14f0c443a1e2e&amp;source=hp&amp;ei=IoExaIiMLrHUwPAP--Xf-A8&amp;iflsig=AOw8s4IAAAAAaDGPMjLX2htI9ic0TzGp2R6vHwNcs21g&amp;oq=accelera%C8%9Bi&amp;gs_lp=Egdnd3Mtd2l6IgthY2NlbGVyYcibaSoCCAAyBRAAGIAEMgUQABiABDIFEAAYgAQyBRAAGIAEMgUQABiABDIFEAAYgAQyBRAAGIAEMgUQABiABDIFEAAYgAQyBRAAGIAESPeKAVCASFiEdnABeACQAQCYAXygAe4IqgEEMC4xMLgBAcgBAPgBAZgCC6AClgmoAgrCAgoQABgDGOoCGI8BwgIKEC4YAxjqAhiPAcICCxAAGIAEGLEDGIMBwgIOEC4YgAQYsQMY0QMYxwHCAgQQABgDwgIIEAAYgAQYsQPCAg4QLhiABBixAxiDARiKBcICCBAuGIAEGLEDwgIOEAAYgAQYsQMYgwEYigXCAggQABiABBiSA8ICDhAAGIAEGLEDGIMBGMkDwgILEC4YgAQYxwEYrwGYAwXxBfxcVWcbx-%204HkgcEMS4xMKAHnUOyBwQwLjEwuAeRCQ&amp;sclient=gws-wiz"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author.livresq.com/workshop/6835a64f9b852f0009053a0e" TargetMode="External"/><Relationship Id="rId28" Type="http://schemas.openxmlformats.org/officeDocument/2006/relationships/header" Target="header1.xml"/><Relationship Id="rId10" Type="http://schemas.openxmlformats.org/officeDocument/2006/relationships/hyperlink" Target="https://docs.google.com/forms/d/e/1FAIpQLSfKnkiCTZ66-cqPLU0mL-rneeGKpalVrGK0A1As_TuxvIyghg/viewform?usp=preview" TargetMode="External"/><Relationship Id="rId19" Type="http://schemas.openxmlformats.org/officeDocument/2006/relationships/hyperlink" Target="https://ro.wikipedia.org/wiki/Greutate"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videolectures.net/oercongress2017_punie_cooperation_oer" TargetMode="External"/><Relationship Id="rId14" Type="http://schemas.openxmlformats.org/officeDocument/2006/relationships/image" Target="media/image4.png"/><Relationship Id="rId22" Type="http://schemas.openxmlformats.org/officeDocument/2006/relationships/image" Target="media/image6.jpeg"/><Relationship Id="rId27" Type="http://schemas.openxmlformats.org/officeDocument/2006/relationships/image" Target="media/image10.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footer3.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_rels/header3.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LYSPmmIHqF8zGCxumHuqPK2Zlg==">CgMxLjAyDmguZnJxa3d1cncxZXgwMg5oLjN3NHdsZHd6MWlnYTgAciExejVuTXFSOVktWG43OVBHRU1wclVYN2xQb0VuYVdXRWk=</go:docsCustomData>
</go:gDocsCustomXmlDataStorage>
</file>

<file path=customXml/itemProps1.xml><?xml version="1.0" encoding="utf-8"?>
<ds:datastoreItem xmlns:ds="http://schemas.openxmlformats.org/officeDocument/2006/customXml" ds:itemID="{FBC05809-293D-4C0D-95AB-0448FFA04F7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Pages>
  <Words>5865</Words>
  <Characters>33431</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OLIMPIUS ISTRATE</dc:creator>
  <cp:lastModifiedBy>Daniela</cp:lastModifiedBy>
  <cp:revision>40</cp:revision>
  <dcterms:created xsi:type="dcterms:W3CDTF">2025-05-19T13:00:00Z</dcterms:created>
  <dcterms:modified xsi:type="dcterms:W3CDTF">2025-05-30T06:56:00Z</dcterms:modified>
</cp:coreProperties>
</file>